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bookmarkStart w:id="0" w:name="_GoBack"/>
      <w:bookmarkEnd w:id="0"/>
      <w:r w:rsidRPr="003B7A4C">
        <w:rPr>
          <w:rFonts w:asciiTheme="majorHAnsi" w:hAnsiTheme="majorHAnsi" w:cstheme="majorHAnsi"/>
          <w:b/>
          <w:bCs/>
          <w:color w:val="FF0000"/>
          <w:sz w:val="24"/>
          <w:szCs w:val="24"/>
          <w:lang w:val="en-US"/>
        </w:rPr>
        <w:t>CHỦ ĐỀ: THẦN THOẠI</w:t>
      </w:r>
    </w:p>
    <w:p w14:paraId="0F62CD1B"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ĐỀ LUYỆN SỐ 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029B4CE2" w14:textId="77777777" w:rsidR="003D2D05" w:rsidRPr="003B7A4C" w:rsidRDefault="00A3696E" w:rsidP="003B7A4C">
      <w:pPr>
        <w:spacing w:line="360" w:lineRule="auto"/>
        <w:jc w:val="both"/>
        <w:rPr>
          <w:rFonts w:asciiTheme="majorHAnsi" w:hAnsiTheme="majorHAnsi" w:cstheme="majorHAnsi"/>
          <w:b/>
          <w:sz w:val="24"/>
          <w:szCs w:val="24"/>
        </w:rPr>
      </w:pPr>
      <w:r w:rsidRPr="003B7A4C">
        <w:rPr>
          <w:rFonts w:asciiTheme="majorHAnsi" w:hAnsiTheme="majorHAnsi" w:cstheme="majorHAnsi"/>
          <w:b/>
          <w:sz w:val="24"/>
          <w:szCs w:val="24"/>
        </w:rPr>
        <w:t>Đọc văn bản sau:</w:t>
      </w:r>
    </w:p>
    <w:p w14:paraId="1AE12C62"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Người Trung Hoa kể rằng Nữ Oa là vị thần sinh ra loài người. Con cháu bà sống trong cõi thế gian bình yên vô sự thì bỗng một hôm Thủy Thầ</w:t>
      </w:r>
      <w:r w:rsidR="009047D0" w:rsidRPr="003B7A4C">
        <w:rPr>
          <w:rFonts w:asciiTheme="majorHAnsi" w:hAnsiTheme="majorHAnsi" w:cstheme="majorHAnsi"/>
          <w:i/>
          <w:sz w:val="24"/>
          <w:szCs w:val="24"/>
        </w:rPr>
        <w:t>n</w:t>
      </w:r>
      <w:r w:rsidRPr="003B7A4C">
        <w:rPr>
          <w:rFonts w:asciiTheme="majorHAnsi" w:hAnsiTheme="majorHAnsi" w:cstheme="majorHAnsi"/>
          <w:i/>
          <w:sz w:val="24"/>
          <w:szCs w:val="24"/>
        </w:rPr>
        <w:t>, Cung Công và Hỏa Thầ</w:t>
      </w:r>
      <w:r w:rsidR="009047D0" w:rsidRPr="003B7A4C">
        <w:rPr>
          <w:rFonts w:asciiTheme="majorHAnsi" w:hAnsiTheme="majorHAnsi" w:cstheme="majorHAnsi"/>
          <w:i/>
          <w:sz w:val="24"/>
          <w:szCs w:val="24"/>
        </w:rPr>
        <w:t xml:space="preserve">n </w:t>
      </w:r>
      <w:r w:rsidRPr="003B7A4C">
        <w:rPr>
          <w:rFonts w:asciiTheme="majorHAnsi" w:hAnsiTheme="majorHAnsi" w:cstheme="majorHAnsi"/>
          <w:i/>
          <w:sz w:val="24"/>
          <w:szCs w:val="24"/>
        </w:rPr>
        <w:t>, Chúc Dung gây sự đánh nhau rất dữ dội. Cung Công thua to, tự nghĩ chẳng còn mặt mũi nào sống trong trời đất nữa bèn đập đầu vào núi Bất Chu, vốn là cây cột chống trời ở phía Tây Bắc, để tự tử. Vì sức đập không đủ mạnh nên Cung Công không chết, chỉ có cây cột chống Trời là gẫy gập xuống, một góc trời bị sụt lở gây ra tai họa khủng khiếp cho loài ngườ</w:t>
      </w:r>
      <w:r w:rsidR="009047D0" w:rsidRPr="003B7A4C">
        <w:rPr>
          <w:rFonts w:asciiTheme="majorHAnsi" w:hAnsiTheme="majorHAnsi" w:cstheme="majorHAnsi"/>
          <w:i/>
          <w:sz w:val="24"/>
          <w:szCs w:val="24"/>
        </w:rPr>
        <w:t>i.</w:t>
      </w:r>
      <w:r w:rsidRPr="003B7A4C">
        <w:rPr>
          <w:rFonts w:asciiTheme="majorHAnsi" w:hAnsiTheme="majorHAnsi" w:cstheme="majorHAnsi"/>
          <w:i/>
          <w:sz w:val="24"/>
          <w:szCs w:val="24"/>
        </w:rPr>
        <w:t>Vòm trời rách toang, đất đai ầm ầm rung chuyển, núi rừng bốc cháy, nước ngập mênh mông, loài người hốt hoảng kéo nhau chạy trốn. Nhưng trời sập còn biết trố</w:t>
      </w:r>
      <w:r w:rsidR="009047D0" w:rsidRPr="003B7A4C">
        <w:rPr>
          <w:rFonts w:asciiTheme="majorHAnsi" w:hAnsiTheme="majorHAnsi" w:cstheme="majorHAnsi"/>
          <w:i/>
          <w:sz w:val="24"/>
          <w:szCs w:val="24"/>
        </w:rPr>
        <w:t>n vào đâu!</w:t>
      </w:r>
    </w:p>
    <w:p w14:paraId="4B705A82"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Nữ Oa đau lòng thấy con cháu ngoi ngóp trong cảnh đất trời nghiêng ngửa tối tăm. Bà nghĩ chỉ còn một cách vá lại vòm trời cho nguyên lành như cũ mới mong cứu được loài người. Nhưng công việc vá trời đâu phải chuyện dễ, xưa nay đã có ai nghĩ đến, đừng nói dám làm! Chỉ vì thương con mà ngày đêm bà không quản khó khăn, vất vả, một mình hì hục khuôn đất, đội đá ở khắp nơi về để vá trời cho bằng được, kịp cứu đàn con.</w:t>
      </w:r>
    </w:p>
    <w:p w14:paraId="304D12D5"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chọn đá ngũ sắc, chất lên thành núi, đốt lửa luyện đá thành keo rồi lần lượt vá hết các vết thủng trên vòm trời. Bà lấy bốn chân lực lưỡ</w:t>
      </w:r>
      <w:r w:rsidR="005A5D4D" w:rsidRPr="003B7A4C">
        <w:rPr>
          <w:rFonts w:asciiTheme="majorHAnsi" w:hAnsiTheme="majorHAnsi" w:cstheme="majorHAnsi"/>
          <w:i/>
          <w:sz w:val="24"/>
          <w:szCs w:val="24"/>
        </w:rPr>
        <w:t>ng</w:t>
      </w:r>
      <w:r w:rsidRPr="003B7A4C">
        <w:rPr>
          <w:rFonts w:asciiTheme="majorHAnsi" w:hAnsiTheme="majorHAnsi" w:cstheme="majorHAnsi"/>
          <w:i/>
          <w:sz w:val="24"/>
          <w:szCs w:val="24"/>
        </w:rPr>
        <w:t xml:space="preserve"> của con rùa khổng lồ đem dựng ở bốn phương trái đất làm cột chống trời hết sức vững chãi. Vòm trời được nâng cao, ánh sáng trở lạ</w:t>
      </w:r>
      <w:r w:rsidR="009047D0" w:rsidRPr="003B7A4C">
        <w:rPr>
          <w:rFonts w:asciiTheme="majorHAnsi" w:hAnsiTheme="majorHAnsi" w:cstheme="majorHAnsi"/>
          <w:i/>
          <w:sz w:val="24"/>
          <w:szCs w:val="24"/>
        </w:rPr>
        <w:t>i chan hòa.</w:t>
      </w:r>
    </w:p>
    <w:p w14:paraId="17D8348C"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Bà còn lấ</w:t>
      </w:r>
      <w:r w:rsidR="009047D0" w:rsidRPr="003B7A4C">
        <w:rPr>
          <w:rFonts w:asciiTheme="majorHAnsi" w:hAnsiTheme="majorHAnsi" w:cstheme="majorHAnsi"/>
          <w:i/>
          <w:sz w:val="24"/>
          <w:szCs w:val="24"/>
        </w:rPr>
        <w:t>y lau lách</w:t>
      </w:r>
      <w:r w:rsidRPr="003B7A4C">
        <w:rPr>
          <w:rFonts w:asciiTheme="majorHAnsi" w:hAnsiTheme="majorHAnsi" w:cstheme="majorHAnsi"/>
          <w:i/>
          <w:sz w:val="24"/>
          <w:szCs w:val="24"/>
        </w:rPr>
        <w:t xml:space="preserve"> ở các bờ sông đốt thành tro, chất đống lại để ngăn dòng nước lũ lan tràn trừ được tai họa do Thủy Thần gây ra. Bà giết con rồng đen hung dữ, xua đổi các loài ác thú vẫn thường quấy phá khắp nơi. Bà lấy ống sậ</w:t>
      </w:r>
      <w:r w:rsidR="009047D0" w:rsidRPr="003B7A4C">
        <w:rPr>
          <w:rFonts w:asciiTheme="majorHAnsi" w:hAnsiTheme="majorHAnsi" w:cstheme="majorHAnsi"/>
          <w:i/>
          <w:sz w:val="24"/>
          <w:szCs w:val="24"/>
        </w:rPr>
        <w:t xml:space="preserve">y </w:t>
      </w:r>
      <w:r w:rsidRPr="003B7A4C">
        <w:rPr>
          <w:rFonts w:asciiTheme="majorHAnsi" w:hAnsiTheme="majorHAnsi" w:cstheme="majorHAnsi"/>
          <w:i/>
          <w:sz w:val="24"/>
          <w:szCs w:val="24"/>
        </w:rPr>
        <w:t>ghép lại với nhau thành một loại nhạc cụ hình giống đuôi con chim phượng rồi giao cho con cháu thổi lên nghe réo rắ</w:t>
      </w:r>
      <w:r w:rsidR="009047D0" w:rsidRPr="003B7A4C">
        <w:rPr>
          <w:rFonts w:asciiTheme="majorHAnsi" w:hAnsiTheme="majorHAnsi" w:cstheme="majorHAnsi"/>
          <w:i/>
          <w:sz w:val="24"/>
          <w:szCs w:val="24"/>
        </w:rPr>
        <w:t>t vui tai.</w:t>
      </w:r>
    </w:p>
    <w:p w14:paraId="5C64970E" w14:textId="77777777" w:rsidR="00043005" w:rsidRPr="003B7A4C" w:rsidRDefault="00043005"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Từ đấy, cảnh tượng bình yên đã trở về trên mặt đất. Con người sống dưới vòm trời trong xanh, điểm mây ngũ sắc, không còn lo trời sập, không sợ nước lũ và các loài ác thú, chăm lo làm ăn, bốn mùa no đủ, vui tươi. Họ tưởng nhớ công ơn bà Nữ Oa luyện đá vá trời cho đàn con được hưởng yên vui, no ấm, nên lập miếu để thờ bà.</w:t>
      </w:r>
    </w:p>
    <w:p w14:paraId="1A03D6C5" w14:textId="77777777" w:rsidR="00A3696E" w:rsidRPr="003B7A4C" w:rsidRDefault="009047D0" w:rsidP="003B7A4C">
      <w:pPr>
        <w:spacing w:line="360" w:lineRule="auto"/>
        <w:jc w:val="right"/>
        <w:rPr>
          <w:rFonts w:asciiTheme="majorHAnsi" w:hAnsiTheme="majorHAnsi" w:cstheme="majorHAnsi"/>
          <w:sz w:val="24"/>
          <w:szCs w:val="24"/>
        </w:rPr>
      </w:pPr>
      <w:r w:rsidRPr="003B7A4C">
        <w:rPr>
          <w:rFonts w:asciiTheme="majorHAnsi" w:hAnsiTheme="majorHAnsi" w:cstheme="majorHAnsi"/>
          <w:sz w:val="24"/>
          <w:szCs w:val="24"/>
        </w:rPr>
        <w:lastRenderedPageBreak/>
        <w:t xml:space="preserve">(Trích </w:t>
      </w:r>
      <w:r w:rsidR="00043005" w:rsidRPr="003B7A4C">
        <w:rPr>
          <w:rFonts w:asciiTheme="majorHAnsi" w:hAnsiTheme="majorHAnsi" w:cstheme="majorHAnsi"/>
          <w:sz w:val="24"/>
          <w:szCs w:val="24"/>
        </w:rPr>
        <w:t xml:space="preserve">Nữ Oa vá trời – Truyện thần thoại Trung </w:t>
      </w:r>
      <w:r w:rsidRPr="003B7A4C">
        <w:rPr>
          <w:rFonts w:asciiTheme="majorHAnsi" w:hAnsiTheme="majorHAnsi" w:cstheme="majorHAnsi"/>
          <w:sz w:val="24"/>
          <w:szCs w:val="24"/>
        </w:rPr>
        <w:t>Quốc)</w:t>
      </w:r>
    </w:p>
    <w:p w14:paraId="2052FF83"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Lựa chọn đáp án đúng:</w:t>
      </w:r>
    </w:p>
    <w:p w14:paraId="2B21040E"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1.</w:t>
      </w:r>
      <w:r w:rsidRPr="003B7A4C">
        <w:rPr>
          <w:rFonts w:asciiTheme="majorHAnsi" w:hAnsiTheme="majorHAnsi" w:cstheme="majorHAnsi"/>
          <w:sz w:val="24"/>
          <w:szCs w:val="24"/>
        </w:rPr>
        <w:t> </w:t>
      </w:r>
      <w:r w:rsidR="00CD7BB2" w:rsidRPr="003B7A4C">
        <w:rPr>
          <w:rFonts w:asciiTheme="majorHAnsi" w:hAnsiTheme="majorHAnsi" w:cstheme="majorHAnsi"/>
          <w:sz w:val="24"/>
          <w:szCs w:val="24"/>
        </w:rPr>
        <w:t>Vị thần nào khai sinh ra loài người?</w:t>
      </w:r>
    </w:p>
    <w:p w14:paraId="2CA56128"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CD7BB2" w:rsidRPr="003B7A4C">
        <w:rPr>
          <w:rFonts w:asciiTheme="majorHAnsi" w:hAnsiTheme="majorHAnsi" w:cstheme="majorHAnsi"/>
          <w:sz w:val="24"/>
          <w:szCs w:val="24"/>
        </w:rPr>
        <w:t xml:space="preserve"> Thủy Thần</w:t>
      </w:r>
      <w:r w:rsidR="00CD7BB2" w:rsidRPr="003B7A4C">
        <w:rPr>
          <w:rFonts w:asciiTheme="majorHAnsi" w:hAnsiTheme="majorHAnsi" w:cstheme="majorHAnsi"/>
          <w:sz w:val="24"/>
          <w:szCs w:val="24"/>
        </w:rPr>
        <w:tab/>
      </w:r>
      <w:r w:rsidR="00CD7BB2" w:rsidRPr="003B7A4C">
        <w:rPr>
          <w:rFonts w:asciiTheme="majorHAnsi" w:hAnsiTheme="majorHAnsi" w:cstheme="majorHAnsi"/>
          <w:sz w:val="24"/>
          <w:szCs w:val="24"/>
        </w:rPr>
        <w:tab/>
      </w:r>
      <w:r w:rsidRPr="003B7A4C">
        <w:rPr>
          <w:rFonts w:asciiTheme="majorHAnsi" w:hAnsiTheme="majorHAnsi" w:cstheme="majorHAnsi"/>
          <w:sz w:val="24"/>
          <w:szCs w:val="24"/>
        </w:rPr>
        <w:t>B. </w:t>
      </w:r>
      <w:r w:rsidR="00CD7BB2" w:rsidRPr="003B7A4C">
        <w:rPr>
          <w:rFonts w:asciiTheme="majorHAnsi" w:hAnsiTheme="majorHAnsi" w:cstheme="majorHAnsi"/>
          <w:sz w:val="24"/>
          <w:szCs w:val="24"/>
        </w:rPr>
        <w:t>Cung Công</w:t>
      </w:r>
    </w:p>
    <w:p w14:paraId="5F8D0DBA"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CD7BB2" w:rsidRPr="003B7A4C">
        <w:rPr>
          <w:rFonts w:asciiTheme="majorHAnsi" w:hAnsiTheme="majorHAnsi" w:cstheme="majorHAnsi"/>
          <w:sz w:val="24"/>
          <w:szCs w:val="24"/>
        </w:rPr>
        <w:t xml:space="preserve"> Hỏa Thần</w:t>
      </w:r>
      <w:r w:rsidRPr="003B7A4C">
        <w:rPr>
          <w:rFonts w:asciiTheme="majorHAnsi" w:hAnsiTheme="majorHAnsi" w:cstheme="majorHAnsi"/>
          <w:sz w:val="24"/>
          <w:szCs w:val="24"/>
        </w:rPr>
        <w:tab/>
      </w:r>
      <w:r w:rsidRPr="003B7A4C">
        <w:rPr>
          <w:rFonts w:asciiTheme="majorHAnsi" w:hAnsiTheme="majorHAnsi" w:cstheme="majorHAnsi"/>
          <w:sz w:val="24"/>
          <w:szCs w:val="24"/>
        </w:rPr>
        <w:tab/>
        <w:t>D. </w:t>
      </w:r>
      <w:r w:rsidR="00CD7BB2" w:rsidRPr="003B7A4C">
        <w:rPr>
          <w:rFonts w:asciiTheme="majorHAnsi" w:hAnsiTheme="majorHAnsi" w:cstheme="majorHAnsi"/>
          <w:sz w:val="24"/>
          <w:szCs w:val="24"/>
        </w:rPr>
        <w:t>Nữ Oa</w:t>
      </w:r>
    </w:p>
    <w:p w14:paraId="41547C6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2.</w:t>
      </w:r>
      <w:r w:rsidRPr="003B7A4C">
        <w:rPr>
          <w:rFonts w:asciiTheme="majorHAnsi" w:hAnsiTheme="majorHAnsi" w:cstheme="majorHAnsi"/>
          <w:sz w:val="24"/>
          <w:szCs w:val="24"/>
        </w:rPr>
        <w:t> </w:t>
      </w:r>
      <w:r w:rsidR="00F161E9" w:rsidRPr="003B7A4C">
        <w:rPr>
          <w:rFonts w:asciiTheme="majorHAnsi" w:hAnsiTheme="majorHAnsi" w:cstheme="majorHAnsi"/>
          <w:sz w:val="24"/>
          <w:szCs w:val="24"/>
        </w:rPr>
        <w:t xml:space="preserve">Nữ Oa đã sử dụng </w:t>
      </w:r>
      <w:r w:rsidR="000F2895" w:rsidRPr="003B7A4C">
        <w:rPr>
          <w:rFonts w:asciiTheme="majorHAnsi" w:hAnsiTheme="majorHAnsi" w:cstheme="majorHAnsi"/>
          <w:sz w:val="24"/>
          <w:szCs w:val="24"/>
        </w:rPr>
        <w:t>cái gì</w:t>
      </w:r>
      <w:r w:rsidR="000B7446" w:rsidRPr="003B7A4C">
        <w:rPr>
          <w:rFonts w:asciiTheme="majorHAnsi" w:hAnsiTheme="majorHAnsi" w:cstheme="majorHAnsi"/>
          <w:sz w:val="24"/>
          <w:szCs w:val="24"/>
        </w:rPr>
        <w:t xml:space="preserve"> để </w:t>
      </w:r>
      <w:r w:rsidR="000F2895" w:rsidRPr="003B7A4C">
        <w:rPr>
          <w:rFonts w:asciiTheme="majorHAnsi" w:hAnsiTheme="majorHAnsi" w:cstheme="majorHAnsi"/>
          <w:sz w:val="24"/>
          <w:szCs w:val="24"/>
        </w:rPr>
        <w:t>vá các vết thủng trên vòm trời ?</w:t>
      </w:r>
    </w:p>
    <w:p w14:paraId="6134469D"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0B7446" w:rsidRPr="003B7A4C">
        <w:rPr>
          <w:rFonts w:asciiTheme="majorHAnsi" w:hAnsiTheme="majorHAnsi" w:cstheme="majorHAnsi"/>
          <w:sz w:val="24"/>
          <w:szCs w:val="24"/>
        </w:rPr>
        <w:t xml:space="preserve"> đá ngũ sắ</w:t>
      </w:r>
      <w:r w:rsidR="000F2895" w:rsidRPr="003B7A4C">
        <w:rPr>
          <w:rFonts w:asciiTheme="majorHAnsi" w:hAnsiTheme="majorHAnsi" w:cstheme="majorHAnsi"/>
          <w:sz w:val="24"/>
          <w:szCs w:val="24"/>
        </w:rPr>
        <w:t>c</w:t>
      </w:r>
      <w:r w:rsidRPr="003B7A4C">
        <w:rPr>
          <w:rFonts w:asciiTheme="majorHAnsi" w:hAnsiTheme="majorHAnsi" w:cstheme="majorHAnsi"/>
          <w:sz w:val="24"/>
          <w:szCs w:val="24"/>
        </w:rPr>
        <w:tab/>
      </w:r>
      <w:r w:rsidR="000F2895" w:rsidRPr="003B7A4C">
        <w:rPr>
          <w:rFonts w:asciiTheme="majorHAnsi" w:hAnsiTheme="majorHAnsi" w:cstheme="majorHAnsi"/>
          <w:sz w:val="24"/>
          <w:szCs w:val="24"/>
        </w:rPr>
        <w:t xml:space="preserve"> </w:t>
      </w:r>
      <w:r w:rsidRPr="003B7A4C">
        <w:rPr>
          <w:rFonts w:asciiTheme="majorHAnsi" w:hAnsiTheme="majorHAnsi" w:cstheme="majorHAnsi"/>
          <w:sz w:val="24"/>
          <w:szCs w:val="24"/>
        </w:rPr>
        <w:tab/>
        <w:t>B. </w:t>
      </w:r>
      <w:r w:rsidR="000F2895" w:rsidRPr="003B7A4C">
        <w:rPr>
          <w:rFonts w:asciiTheme="majorHAnsi" w:hAnsiTheme="majorHAnsi" w:cstheme="majorHAnsi"/>
          <w:sz w:val="24"/>
          <w:szCs w:val="24"/>
        </w:rPr>
        <w:t>lau lách</w:t>
      </w:r>
    </w:p>
    <w:p w14:paraId="2D85E9C6"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0F2895" w:rsidRPr="003B7A4C">
        <w:rPr>
          <w:rFonts w:asciiTheme="majorHAnsi" w:hAnsiTheme="majorHAnsi" w:cstheme="majorHAnsi"/>
          <w:sz w:val="24"/>
          <w:szCs w:val="24"/>
        </w:rPr>
        <w:t xml:space="preserve"> 4 chân rùa khổng lồ</w:t>
      </w:r>
      <w:r w:rsidR="000F2895" w:rsidRPr="003B7A4C">
        <w:rPr>
          <w:rFonts w:asciiTheme="majorHAnsi" w:hAnsiTheme="majorHAnsi" w:cstheme="majorHAnsi"/>
          <w:sz w:val="24"/>
          <w:szCs w:val="24"/>
        </w:rPr>
        <w:tab/>
      </w:r>
      <w:r w:rsidRPr="003B7A4C">
        <w:rPr>
          <w:rFonts w:asciiTheme="majorHAnsi" w:hAnsiTheme="majorHAnsi" w:cstheme="majorHAnsi"/>
          <w:sz w:val="24"/>
          <w:szCs w:val="24"/>
        </w:rPr>
        <w:t>D. </w:t>
      </w:r>
      <w:r w:rsidR="000F2895" w:rsidRPr="003B7A4C">
        <w:rPr>
          <w:rFonts w:asciiTheme="majorHAnsi" w:hAnsiTheme="majorHAnsi" w:cstheme="majorHAnsi"/>
          <w:sz w:val="24"/>
          <w:szCs w:val="24"/>
        </w:rPr>
        <w:t>ống sậy</w:t>
      </w:r>
    </w:p>
    <w:p w14:paraId="05662A9F"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3.</w:t>
      </w:r>
      <w:r w:rsidRPr="003B7A4C">
        <w:rPr>
          <w:rFonts w:asciiTheme="majorHAnsi" w:hAnsiTheme="majorHAnsi" w:cstheme="majorHAnsi"/>
          <w:sz w:val="24"/>
          <w:szCs w:val="24"/>
        </w:rPr>
        <w:t> </w:t>
      </w:r>
      <w:r w:rsidR="00A45DD7" w:rsidRPr="003B7A4C">
        <w:rPr>
          <w:rFonts w:asciiTheme="majorHAnsi" w:hAnsiTheme="majorHAnsi" w:cstheme="majorHAnsi"/>
          <w:sz w:val="24"/>
          <w:szCs w:val="24"/>
        </w:rPr>
        <w:t>Sau khi vá trời, Nữ Oa đã giúp con người làm gì?</w:t>
      </w:r>
    </w:p>
    <w:p w14:paraId="3B7DD97F" w14:textId="77777777" w:rsidR="00A45DD7"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A45DD7" w:rsidRPr="003B7A4C">
        <w:rPr>
          <w:rFonts w:asciiTheme="majorHAnsi" w:hAnsiTheme="majorHAnsi" w:cstheme="majorHAnsi"/>
          <w:sz w:val="24"/>
          <w:szCs w:val="24"/>
        </w:rPr>
        <w:t xml:space="preserve"> Làm cho ruộng lúa bội thu</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p>
    <w:p w14:paraId="660DBEC4"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A45DD7" w:rsidRPr="003B7A4C">
        <w:rPr>
          <w:rFonts w:asciiTheme="majorHAnsi" w:hAnsiTheme="majorHAnsi" w:cstheme="majorHAnsi"/>
          <w:sz w:val="24"/>
          <w:szCs w:val="24"/>
        </w:rPr>
        <w:t xml:space="preserve">Dạy người dân </w:t>
      </w:r>
      <w:r w:rsidR="006B47D4" w:rsidRPr="003B7A4C">
        <w:rPr>
          <w:rFonts w:asciiTheme="majorHAnsi" w:hAnsiTheme="majorHAnsi" w:cstheme="majorHAnsi"/>
          <w:sz w:val="24"/>
          <w:szCs w:val="24"/>
        </w:rPr>
        <w:t>cách trồng lúa</w:t>
      </w:r>
    </w:p>
    <w:p w14:paraId="385C590B" w14:textId="77777777" w:rsidR="00A45DD7"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A45DD7" w:rsidRPr="003B7A4C">
        <w:rPr>
          <w:rFonts w:asciiTheme="majorHAnsi" w:hAnsiTheme="majorHAnsi" w:cstheme="majorHAnsi"/>
          <w:sz w:val="24"/>
          <w:szCs w:val="24"/>
        </w:rPr>
        <w:t xml:space="preserve"> Tiêu diệt con rồng đen hung ác, đánh đuổi các loài ác điểu, mãnh thú</w:t>
      </w:r>
      <w:r w:rsidRPr="003B7A4C">
        <w:rPr>
          <w:rFonts w:asciiTheme="majorHAnsi" w:hAnsiTheme="majorHAnsi" w:cstheme="majorHAnsi"/>
          <w:sz w:val="24"/>
          <w:szCs w:val="24"/>
        </w:rPr>
        <w:tab/>
      </w:r>
    </w:p>
    <w:p w14:paraId="49D0CDCB"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C35F33" w:rsidRPr="003B7A4C">
        <w:rPr>
          <w:rFonts w:asciiTheme="majorHAnsi" w:hAnsiTheme="majorHAnsi" w:cstheme="majorHAnsi"/>
          <w:sz w:val="24"/>
          <w:szCs w:val="24"/>
        </w:rPr>
        <w:t>Lấy ống sậy ghép lại với nhau thành một loại nhạc cụ thổi lên nghe réo rắt vui tai.</w:t>
      </w:r>
    </w:p>
    <w:p w14:paraId="6A73B392" w14:textId="77777777" w:rsidR="00DC7078" w:rsidRPr="003B7A4C" w:rsidRDefault="00DC707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t>Câu 4.</w:t>
      </w:r>
      <w:r w:rsidRPr="003B7A4C">
        <w:rPr>
          <w:rFonts w:asciiTheme="majorHAnsi" w:hAnsiTheme="majorHAnsi" w:cstheme="majorHAnsi"/>
          <w:sz w:val="24"/>
          <w:szCs w:val="24"/>
        </w:rPr>
        <w:t> </w:t>
      </w:r>
      <w:r w:rsidR="00554A77" w:rsidRPr="003B7A4C">
        <w:rPr>
          <w:rFonts w:asciiTheme="majorHAnsi" w:hAnsiTheme="majorHAnsi" w:cstheme="majorHAnsi"/>
          <w:sz w:val="24"/>
          <w:szCs w:val="24"/>
          <w:lang w:val="en-US"/>
        </w:rPr>
        <w:t>Câu “</w:t>
      </w:r>
      <w:r w:rsidR="00554A77" w:rsidRPr="003B7A4C">
        <w:rPr>
          <w:rFonts w:asciiTheme="majorHAnsi" w:hAnsiTheme="majorHAnsi" w:cstheme="majorHAnsi"/>
          <w:i/>
          <w:sz w:val="24"/>
          <w:szCs w:val="24"/>
        </w:rPr>
        <w:t>Nhưng trời sập còn biết trốn vào đâu!</w:t>
      </w:r>
      <w:r w:rsidR="00554A77" w:rsidRPr="003B7A4C">
        <w:rPr>
          <w:rFonts w:asciiTheme="majorHAnsi" w:hAnsiTheme="majorHAnsi" w:cstheme="majorHAnsi"/>
          <w:i/>
          <w:sz w:val="24"/>
          <w:szCs w:val="24"/>
          <w:lang w:val="en-US"/>
        </w:rPr>
        <w:t xml:space="preserve">” </w:t>
      </w:r>
      <w:r w:rsidR="00554A77" w:rsidRPr="003B7A4C">
        <w:rPr>
          <w:rFonts w:asciiTheme="majorHAnsi" w:hAnsiTheme="majorHAnsi" w:cstheme="majorHAnsi"/>
          <w:sz w:val="24"/>
          <w:szCs w:val="24"/>
          <w:lang w:val="en-US"/>
        </w:rPr>
        <w:t>thuộc kiểu câu nào ?</w:t>
      </w:r>
    </w:p>
    <w:p w14:paraId="73BCC52C"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A. Câu trần thuật</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00DC7078" w:rsidRPr="003B7A4C">
        <w:rPr>
          <w:rFonts w:asciiTheme="majorHAnsi" w:hAnsiTheme="majorHAnsi" w:cstheme="majorHAnsi"/>
          <w:sz w:val="24"/>
          <w:szCs w:val="24"/>
        </w:rPr>
        <w:t>B. </w:t>
      </w:r>
      <w:r w:rsidRPr="003B7A4C">
        <w:rPr>
          <w:rFonts w:asciiTheme="majorHAnsi" w:hAnsiTheme="majorHAnsi" w:cstheme="majorHAnsi"/>
          <w:sz w:val="24"/>
          <w:szCs w:val="24"/>
          <w:lang w:val="en-US"/>
        </w:rPr>
        <w:t>Câu cầu khiến</w:t>
      </w:r>
    </w:p>
    <w:p w14:paraId="2BE520B9"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C. Câu nghi vấn</w:t>
      </w:r>
      <w:r w:rsidR="00DC7078" w:rsidRPr="003B7A4C">
        <w:rPr>
          <w:rFonts w:asciiTheme="majorHAnsi" w:hAnsiTheme="majorHAnsi" w:cstheme="majorHAnsi"/>
          <w:sz w:val="24"/>
          <w:szCs w:val="24"/>
        </w:rPr>
        <w:tab/>
      </w:r>
      <w:r w:rsidR="00DC7078" w:rsidRPr="003B7A4C">
        <w:rPr>
          <w:rFonts w:asciiTheme="majorHAnsi" w:hAnsiTheme="majorHAnsi" w:cstheme="majorHAnsi"/>
          <w:sz w:val="24"/>
          <w:szCs w:val="24"/>
        </w:rPr>
        <w:tab/>
        <w:t>D. </w:t>
      </w:r>
      <w:r w:rsidRPr="003B7A4C">
        <w:rPr>
          <w:rFonts w:asciiTheme="majorHAnsi" w:hAnsiTheme="majorHAnsi" w:cstheme="majorHAnsi"/>
          <w:sz w:val="24"/>
          <w:szCs w:val="24"/>
          <w:lang w:val="en-US"/>
        </w:rPr>
        <w:t>Câu cảm thán</w:t>
      </w:r>
    </w:p>
    <w:p w14:paraId="102516E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5.</w:t>
      </w:r>
      <w:r w:rsidRPr="003B7A4C">
        <w:rPr>
          <w:rFonts w:asciiTheme="majorHAnsi" w:hAnsiTheme="majorHAnsi" w:cstheme="majorHAnsi"/>
          <w:sz w:val="24"/>
          <w:szCs w:val="24"/>
        </w:rPr>
        <w:t> </w:t>
      </w:r>
      <w:r w:rsidR="006B47D4" w:rsidRPr="003B7A4C">
        <w:rPr>
          <w:rFonts w:asciiTheme="majorHAnsi" w:hAnsiTheme="majorHAnsi" w:cstheme="majorHAnsi"/>
          <w:sz w:val="24"/>
          <w:szCs w:val="24"/>
        </w:rPr>
        <w:t>Nhân vật Nữ Oa hội tụ những vẻ đẹp gì?</w:t>
      </w:r>
    </w:p>
    <w:p w14:paraId="79EB55A8" w14:textId="77777777" w:rsidR="008A1130"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r w:rsidR="006B47D4" w:rsidRPr="003B7A4C">
        <w:rPr>
          <w:sz w:val="24"/>
          <w:szCs w:val="24"/>
        </w:rPr>
        <w:t xml:space="preserve"> </w:t>
      </w:r>
      <w:r w:rsidR="006B47D4" w:rsidRPr="003B7A4C">
        <w:rPr>
          <w:rFonts w:asciiTheme="majorHAnsi" w:hAnsiTheme="majorHAnsi" w:cstheme="majorHAnsi"/>
          <w:sz w:val="24"/>
          <w:szCs w:val="24"/>
        </w:rPr>
        <w:t>Vẻ đẹp sức mạnh và cảm xúc</w:t>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r w:rsidRPr="003B7A4C">
        <w:rPr>
          <w:rFonts w:asciiTheme="majorHAnsi" w:hAnsiTheme="majorHAnsi" w:cstheme="majorHAnsi"/>
          <w:sz w:val="24"/>
          <w:szCs w:val="24"/>
        </w:rPr>
        <w:tab/>
      </w:r>
    </w:p>
    <w:p w14:paraId="5441F668"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8A1130" w:rsidRPr="003B7A4C">
        <w:rPr>
          <w:rFonts w:asciiTheme="majorHAnsi" w:hAnsiTheme="majorHAnsi" w:cstheme="majorHAnsi"/>
          <w:sz w:val="24"/>
          <w:szCs w:val="24"/>
        </w:rPr>
        <w:t>Vẻ đẹp trí tuệ và tình cảm</w:t>
      </w:r>
    </w:p>
    <w:p w14:paraId="0196CEAC" w14:textId="77777777" w:rsidR="008A1130"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8A1130" w:rsidRPr="003B7A4C">
        <w:rPr>
          <w:rFonts w:asciiTheme="majorHAnsi" w:hAnsiTheme="majorHAnsi" w:cstheme="majorHAnsi"/>
          <w:sz w:val="24"/>
          <w:szCs w:val="24"/>
        </w:rPr>
        <w:t xml:space="preserve"> Vẻ đẹp thể chất và ước mơ</w:t>
      </w:r>
    </w:p>
    <w:p w14:paraId="11835CA0"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8A1130" w:rsidRPr="003B7A4C">
        <w:rPr>
          <w:rFonts w:asciiTheme="majorHAnsi" w:hAnsiTheme="majorHAnsi" w:cstheme="majorHAnsi"/>
          <w:sz w:val="24"/>
          <w:szCs w:val="24"/>
        </w:rPr>
        <w:t>Vẻ đẹp sức mạnh và trí tuệ</w:t>
      </w:r>
    </w:p>
    <w:p w14:paraId="77852C2E" w14:textId="77777777" w:rsidR="00DC7078" w:rsidRPr="003B7A4C" w:rsidRDefault="00DC7078" w:rsidP="003B7A4C">
      <w:pPr>
        <w:spacing w:line="360" w:lineRule="auto"/>
        <w:rPr>
          <w:rFonts w:asciiTheme="majorHAnsi" w:hAnsiTheme="majorHAnsi" w:cstheme="majorHAnsi"/>
          <w:sz w:val="24"/>
          <w:szCs w:val="24"/>
        </w:rPr>
      </w:pPr>
      <w:r w:rsidRPr="003B7A4C">
        <w:rPr>
          <w:rFonts w:asciiTheme="majorHAnsi" w:hAnsiTheme="majorHAnsi" w:cstheme="majorHAnsi"/>
          <w:b/>
          <w:bCs/>
          <w:sz w:val="24"/>
          <w:szCs w:val="24"/>
        </w:rPr>
        <w:t>Câu 6.</w:t>
      </w:r>
      <w:r w:rsidRPr="003B7A4C">
        <w:rPr>
          <w:rFonts w:asciiTheme="majorHAnsi" w:hAnsiTheme="majorHAnsi" w:cstheme="majorHAnsi"/>
          <w:sz w:val="24"/>
          <w:szCs w:val="24"/>
        </w:rPr>
        <w:t> </w:t>
      </w:r>
      <w:r w:rsidR="009C4FD0" w:rsidRPr="003B7A4C">
        <w:rPr>
          <w:rFonts w:asciiTheme="majorHAnsi" w:hAnsiTheme="majorHAnsi" w:cstheme="majorHAnsi"/>
          <w:sz w:val="24"/>
          <w:szCs w:val="24"/>
        </w:rPr>
        <w:t>Đoạn trích "Nữ Oa" thể hiện nội dung nào dưới đây?</w:t>
      </w:r>
    </w:p>
    <w:p w14:paraId="4AFCE60C" w14:textId="77777777" w:rsidR="009C4FD0" w:rsidRPr="003B7A4C" w:rsidRDefault="009C4FD0"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 Khát vọng giải thích tự nhiên, biết ơn người có công với cộng đồng.</w:t>
      </w:r>
      <w:r w:rsidR="00DC7078" w:rsidRPr="003B7A4C">
        <w:rPr>
          <w:rFonts w:asciiTheme="majorHAnsi" w:hAnsiTheme="majorHAnsi" w:cstheme="majorHAnsi"/>
          <w:sz w:val="24"/>
          <w:szCs w:val="24"/>
        </w:rPr>
        <w:tab/>
      </w:r>
    </w:p>
    <w:p w14:paraId="631229DB"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B. </w:t>
      </w:r>
      <w:r w:rsidR="00A14AD1" w:rsidRPr="003B7A4C">
        <w:rPr>
          <w:rFonts w:asciiTheme="majorHAnsi" w:hAnsiTheme="majorHAnsi" w:cstheme="majorHAnsi"/>
          <w:sz w:val="24"/>
          <w:szCs w:val="24"/>
        </w:rPr>
        <w:t>Khát vọng giải thích lịch sử, tôn vinh người anh hùng.</w:t>
      </w:r>
    </w:p>
    <w:p w14:paraId="4ADCAC0C" w14:textId="77777777" w:rsidR="00A14AD1"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r w:rsidR="00A14AD1" w:rsidRPr="003B7A4C">
        <w:rPr>
          <w:sz w:val="24"/>
          <w:szCs w:val="24"/>
        </w:rPr>
        <w:t xml:space="preserve"> </w:t>
      </w:r>
      <w:r w:rsidR="00A14AD1" w:rsidRPr="003B7A4C">
        <w:rPr>
          <w:rFonts w:asciiTheme="majorHAnsi" w:hAnsiTheme="majorHAnsi" w:cstheme="majorHAnsi"/>
          <w:sz w:val="24"/>
          <w:szCs w:val="24"/>
        </w:rPr>
        <w:t>Khát vọng giải thích vũ trụ, thương xót con người bé nhỏ.</w:t>
      </w:r>
      <w:r w:rsidR="00A14AD1" w:rsidRPr="003B7A4C">
        <w:rPr>
          <w:rFonts w:asciiTheme="majorHAnsi" w:hAnsiTheme="majorHAnsi" w:cstheme="majorHAnsi"/>
          <w:sz w:val="24"/>
          <w:szCs w:val="24"/>
        </w:rPr>
        <w:tab/>
      </w:r>
      <w:r w:rsidR="00A14AD1" w:rsidRPr="003B7A4C">
        <w:rPr>
          <w:rFonts w:asciiTheme="majorHAnsi" w:hAnsiTheme="majorHAnsi" w:cstheme="majorHAnsi"/>
          <w:sz w:val="24"/>
          <w:szCs w:val="24"/>
        </w:rPr>
        <w:tab/>
      </w:r>
      <w:r w:rsidR="00A14AD1" w:rsidRPr="003B7A4C">
        <w:rPr>
          <w:rFonts w:asciiTheme="majorHAnsi" w:hAnsiTheme="majorHAnsi" w:cstheme="majorHAnsi"/>
          <w:sz w:val="24"/>
          <w:szCs w:val="24"/>
        </w:rPr>
        <w:tab/>
      </w:r>
    </w:p>
    <w:p w14:paraId="0EC11B02"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 </w:t>
      </w:r>
      <w:r w:rsidR="00A14AD1" w:rsidRPr="003B7A4C">
        <w:rPr>
          <w:rFonts w:asciiTheme="majorHAnsi" w:hAnsiTheme="majorHAnsi" w:cstheme="majorHAnsi"/>
          <w:sz w:val="24"/>
          <w:szCs w:val="24"/>
        </w:rPr>
        <w:t>Khát vọng chinh phục vũ trụ, biết ơn thần linh và con người.</w:t>
      </w:r>
    </w:p>
    <w:p w14:paraId="2135DC9E"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lastRenderedPageBreak/>
        <w:t>Câu 7.</w:t>
      </w:r>
      <w:r w:rsidRPr="003B7A4C">
        <w:rPr>
          <w:rFonts w:asciiTheme="majorHAnsi" w:hAnsiTheme="majorHAnsi" w:cstheme="majorHAnsi"/>
          <w:sz w:val="24"/>
          <w:szCs w:val="24"/>
        </w:rPr>
        <w:t> </w:t>
      </w:r>
      <w:r w:rsidR="001A7AE9" w:rsidRPr="003B7A4C">
        <w:rPr>
          <w:rFonts w:asciiTheme="majorHAnsi" w:hAnsiTheme="majorHAnsi" w:cstheme="majorHAnsi"/>
          <w:sz w:val="24"/>
          <w:szCs w:val="24"/>
          <w:lang w:val="en-US"/>
        </w:rPr>
        <w:t>Những đặc điểm của thể loại thần thoại trong văn bản trên là:</w:t>
      </w:r>
    </w:p>
    <w:p w14:paraId="2A5D586A" w14:textId="77777777" w:rsidR="00D44FC7" w:rsidRPr="003B7A4C" w:rsidRDefault="00D44FC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A. </w:t>
      </w:r>
      <w:r w:rsidR="0002606C" w:rsidRPr="003B7A4C">
        <w:rPr>
          <w:rFonts w:asciiTheme="majorHAnsi" w:hAnsiTheme="majorHAnsi" w:cstheme="majorHAnsi"/>
          <w:sz w:val="24"/>
          <w:szCs w:val="24"/>
          <w:lang w:val="en-US"/>
        </w:rPr>
        <w:t>Sử dụng phương thức miêu tả là chủ yếu.</w:t>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p>
    <w:p w14:paraId="5A15AB21"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B. </w:t>
      </w:r>
      <w:r w:rsidR="00D44FC7" w:rsidRPr="003B7A4C">
        <w:rPr>
          <w:rFonts w:asciiTheme="majorHAnsi" w:hAnsiTheme="majorHAnsi" w:cstheme="majorHAnsi"/>
          <w:sz w:val="24"/>
          <w:szCs w:val="24"/>
          <w:lang w:val="en-US"/>
        </w:rPr>
        <w:t xml:space="preserve">Nhân vật </w:t>
      </w:r>
      <w:r w:rsidR="0002606C" w:rsidRPr="003B7A4C">
        <w:rPr>
          <w:rFonts w:asciiTheme="majorHAnsi" w:hAnsiTheme="majorHAnsi" w:cstheme="majorHAnsi"/>
          <w:sz w:val="24"/>
          <w:szCs w:val="24"/>
          <w:lang w:val="en-US"/>
        </w:rPr>
        <w:t>đội lốt, hóa thân.</w:t>
      </w:r>
    </w:p>
    <w:p w14:paraId="0C52FBEA" w14:textId="77777777" w:rsidR="00FD0E22" w:rsidRPr="003B7A4C" w:rsidRDefault="00D44FC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 Thể hiện một quan niệm nhân sinh</w:t>
      </w:r>
      <w:r w:rsidR="00FD0E22" w:rsidRPr="003B7A4C">
        <w:rPr>
          <w:rFonts w:asciiTheme="majorHAnsi" w:hAnsiTheme="majorHAnsi" w:cstheme="majorHAnsi"/>
          <w:sz w:val="24"/>
          <w:szCs w:val="24"/>
          <w:lang w:val="en-US"/>
        </w:rPr>
        <w:t>.</w:t>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r w:rsidR="00547B5D" w:rsidRPr="003B7A4C">
        <w:rPr>
          <w:rFonts w:asciiTheme="majorHAnsi" w:hAnsiTheme="majorHAnsi" w:cstheme="majorHAnsi"/>
          <w:sz w:val="24"/>
          <w:szCs w:val="24"/>
        </w:rPr>
        <w:tab/>
      </w:r>
    </w:p>
    <w:p w14:paraId="6696FB33" w14:textId="77777777" w:rsidR="00547B5D" w:rsidRPr="003B7A4C" w:rsidRDefault="00547B5D"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D. </w:t>
      </w:r>
      <w:r w:rsidR="00FD0E22" w:rsidRPr="003B7A4C">
        <w:rPr>
          <w:rFonts w:asciiTheme="majorHAnsi" w:hAnsiTheme="majorHAnsi" w:cstheme="majorHAnsi"/>
          <w:sz w:val="24"/>
          <w:szCs w:val="24"/>
          <w:lang w:val="en-US"/>
        </w:rPr>
        <w:t>Mang yếu tố hoang đường, kì ảo</w:t>
      </w:r>
      <w:r w:rsidR="0002606C" w:rsidRPr="003B7A4C">
        <w:rPr>
          <w:rFonts w:asciiTheme="majorHAnsi" w:hAnsiTheme="majorHAnsi" w:cstheme="majorHAnsi"/>
          <w:sz w:val="24"/>
          <w:szCs w:val="24"/>
          <w:lang w:val="en-US"/>
        </w:rPr>
        <w:t>.</w:t>
      </w:r>
    </w:p>
    <w:p w14:paraId="492FC066"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Trả lời câu hỏi/ Thực hiện các yêu cầu:</w:t>
      </w:r>
    </w:p>
    <w:p w14:paraId="47F4DFF9"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8.</w:t>
      </w:r>
      <w:r w:rsidRPr="003B7A4C">
        <w:rPr>
          <w:rFonts w:asciiTheme="majorHAnsi" w:hAnsiTheme="majorHAnsi" w:cstheme="majorHAnsi"/>
          <w:sz w:val="24"/>
          <w:szCs w:val="24"/>
        </w:rPr>
        <w:t> </w:t>
      </w:r>
      <w:r w:rsidR="00ED606D" w:rsidRPr="003B7A4C">
        <w:rPr>
          <w:rFonts w:asciiTheme="majorHAnsi" w:hAnsiTheme="majorHAnsi" w:cstheme="majorHAnsi"/>
          <w:sz w:val="24"/>
          <w:szCs w:val="24"/>
        </w:rPr>
        <w:t xml:space="preserve">Xác định cấu trúc ngữ pháp của câu: </w:t>
      </w:r>
    </w:p>
    <w:p w14:paraId="184121E9" w14:textId="77777777" w:rsidR="00ED606D" w:rsidRPr="003B7A4C" w:rsidRDefault="00ED606D"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w:t>
      </w:r>
      <w:r w:rsidRPr="003B7A4C">
        <w:rPr>
          <w:rFonts w:asciiTheme="majorHAnsi" w:hAnsiTheme="majorHAnsi" w:cstheme="majorHAnsi"/>
          <w:i/>
          <w:sz w:val="24"/>
          <w:szCs w:val="24"/>
        </w:rPr>
        <w:t>Con cháu bà sống trong cõi thế gian bình yên vô sự thì bỗng một hôm Thủy Thần, Cung Công và Hỏa Thần , Chúc Dung gây sự đánh nhau rất dữ dội.”</w:t>
      </w:r>
    </w:p>
    <w:p w14:paraId="15BEA1F1" w14:textId="77777777" w:rsidR="00DC7078" w:rsidRPr="003B7A4C" w:rsidRDefault="00DC707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b/>
          <w:bCs/>
          <w:sz w:val="24"/>
          <w:szCs w:val="24"/>
        </w:rPr>
        <w:t>Câu 9.</w:t>
      </w:r>
      <w:r w:rsidRPr="003B7A4C">
        <w:rPr>
          <w:rFonts w:asciiTheme="majorHAnsi" w:hAnsiTheme="majorHAnsi" w:cstheme="majorHAnsi"/>
          <w:sz w:val="24"/>
          <w:szCs w:val="24"/>
        </w:rPr>
        <w:t> </w:t>
      </w:r>
      <w:r w:rsidR="00602A1B" w:rsidRPr="003B7A4C">
        <w:rPr>
          <w:rFonts w:asciiTheme="majorHAnsi" w:hAnsiTheme="majorHAnsi" w:cstheme="majorHAnsi"/>
          <w:sz w:val="24"/>
          <w:szCs w:val="24"/>
          <w:lang w:val="en-US"/>
        </w:rPr>
        <w:t>T</w:t>
      </w:r>
      <w:r w:rsidR="00314401" w:rsidRPr="003B7A4C">
        <w:rPr>
          <w:rFonts w:asciiTheme="majorHAnsi" w:hAnsiTheme="majorHAnsi" w:cstheme="majorHAnsi"/>
          <w:sz w:val="24"/>
          <w:szCs w:val="24"/>
          <w:lang w:val="en-US"/>
        </w:rPr>
        <w:t>rích đoạn</w:t>
      </w:r>
      <w:r w:rsidR="00602A1B" w:rsidRPr="003B7A4C">
        <w:rPr>
          <w:rFonts w:asciiTheme="majorHAnsi" w:hAnsiTheme="majorHAnsi" w:cstheme="majorHAnsi"/>
          <w:sz w:val="24"/>
          <w:szCs w:val="24"/>
          <w:lang w:val="en-US"/>
        </w:rPr>
        <w:t xml:space="preserve"> </w:t>
      </w:r>
      <w:r w:rsidR="00314401" w:rsidRPr="003B7A4C">
        <w:rPr>
          <w:rFonts w:asciiTheme="majorHAnsi" w:hAnsiTheme="majorHAnsi" w:cstheme="majorHAnsi"/>
          <w:sz w:val="24"/>
          <w:szCs w:val="24"/>
          <w:lang w:val="en-US"/>
        </w:rPr>
        <w:t>“</w:t>
      </w:r>
      <w:r w:rsidR="00602A1B" w:rsidRPr="003B7A4C">
        <w:rPr>
          <w:rFonts w:asciiTheme="majorHAnsi" w:hAnsiTheme="majorHAnsi" w:cstheme="majorHAnsi"/>
          <w:sz w:val="24"/>
          <w:szCs w:val="24"/>
          <w:lang w:val="en-US"/>
        </w:rPr>
        <w:t xml:space="preserve">Nữ Oa </w:t>
      </w:r>
      <w:r w:rsidR="00314401" w:rsidRPr="003B7A4C">
        <w:rPr>
          <w:rFonts w:asciiTheme="majorHAnsi" w:hAnsiTheme="majorHAnsi" w:cstheme="majorHAnsi"/>
          <w:sz w:val="24"/>
          <w:szCs w:val="24"/>
          <w:lang w:val="en-US"/>
        </w:rPr>
        <w:t xml:space="preserve">vá trời” </w:t>
      </w:r>
      <w:r w:rsidR="00602A1B" w:rsidRPr="003B7A4C">
        <w:rPr>
          <w:rFonts w:asciiTheme="majorHAnsi" w:hAnsiTheme="majorHAnsi" w:cstheme="majorHAnsi"/>
          <w:sz w:val="24"/>
          <w:szCs w:val="24"/>
          <w:lang w:val="en-US"/>
        </w:rPr>
        <w:t>mang đậm yếu tố hoang đường, kì ảo nhưng cũng gửi gắm một thông điệp có ý nghĩa với con người hôm nay. Theo em, thông điệp đó là gì?</w:t>
      </w:r>
    </w:p>
    <w:p w14:paraId="4D575A2A"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 10.</w:t>
      </w:r>
      <w:r w:rsidRPr="003B7A4C">
        <w:rPr>
          <w:rFonts w:asciiTheme="majorHAnsi" w:hAnsiTheme="majorHAnsi" w:cstheme="majorHAnsi"/>
          <w:sz w:val="24"/>
          <w:szCs w:val="24"/>
        </w:rPr>
        <w:t> </w:t>
      </w:r>
      <w:r w:rsidR="00135035" w:rsidRPr="003B7A4C">
        <w:rPr>
          <w:rFonts w:asciiTheme="majorHAnsi" w:hAnsiTheme="majorHAnsi" w:cstheme="majorHAnsi"/>
          <w:sz w:val="24"/>
          <w:szCs w:val="24"/>
        </w:rPr>
        <w:t>Từ nội dung đoạn trích ở phần Đọc hiểu, hãy viết một đoạn văn (khoả</w:t>
      </w:r>
      <w:r w:rsidR="00602A1B" w:rsidRPr="003B7A4C">
        <w:rPr>
          <w:rFonts w:asciiTheme="majorHAnsi" w:hAnsiTheme="majorHAnsi" w:cstheme="majorHAnsi"/>
          <w:sz w:val="24"/>
          <w:szCs w:val="24"/>
        </w:rPr>
        <w:t>ng 5-7 câu</w:t>
      </w:r>
      <w:r w:rsidR="00135035" w:rsidRPr="003B7A4C">
        <w:rPr>
          <w:rFonts w:asciiTheme="majorHAnsi" w:hAnsiTheme="majorHAnsi" w:cstheme="majorHAnsi"/>
          <w:sz w:val="24"/>
          <w:szCs w:val="24"/>
        </w:rPr>
        <w:t>) chia sẻ về những việc em có thể làm để Trái Đất này trở nên tốt đẹp hơn.</w:t>
      </w:r>
    </w:p>
    <w:p w14:paraId="2B2ADF44" w14:textId="77777777" w:rsidR="00DC7078" w:rsidRPr="003B7A4C" w:rsidRDefault="00DC707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II. VIẾT (4.0 điểm)</w:t>
      </w:r>
    </w:p>
    <w:p w14:paraId="26C3FDA9" w14:textId="77777777" w:rsidR="00DC7078"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Em </w:t>
      </w:r>
      <w:r w:rsidRPr="003B7A4C">
        <w:rPr>
          <w:rFonts w:asciiTheme="majorHAnsi" w:hAnsiTheme="majorHAnsi" w:cstheme="majorHAnsi"/>
          <w:sz w:val="24"/>
          <w:szCs w:val="24"/>
        </w:rPr>
        <w:t>hãy viết bài văn nghị luận về</w:t>
      </w:r>
      <w:r w:rsidR="0036739F" w:rsidRPr="003B7A4C">
        <w:rPr>
          <w:rFonts w:asciiTheme="majorHAnsi" w:hAnsiTheme="majorHAnsi" w:cstheme="majorHAnsi"/>
          <w:sz w:val="24"/>
          <w:szCs w:val="24"/>
          <w:lang w:val="en-US"/>
        </w:rPr>
        <w:t xml:space="preserve"> tình trạng biến đổi khí hậ</w:t>
      </w:r>
      <w:r w:rsidR="00930AE8" w:rsidRPr="003B7A4C">
        <w:rPr>
          <w:rFonts w:asciiTheme="majorHAnsi" w:hAnsiTheme="majorHAnsi" w:cstheme="majorHAnsi"/>
          <w:sz w:val="24"/>
          <w:szCs w:val="24"/>
          <w:lang w:val="en-US"/>
        </w:rPr>
        <w:t>u</w:t>
      </w:r>
      <w:r w:rsidR="00F64DFE" w:rsidRPr="003B7A4C">
        <w:rPr>
          <w:rFonts w:asciiTheme="majorHAnsi" w:hAnsiTheme="majorHAnsi" w:cstheme="majorHAnsi"/>
          <w:sz w:val="24"/>
          <w:szCs w:val="24"/>
          <w:lang w:val="en-US"/>
        </w:rPr>
        <w:t xml:space="preserve"> đang diễn ra trên phạm vi toàn cầu vào thời điểm hiện nay</w:t>
      </w:r>
      <w:r w:rsidR="00930AE8" w:rsidRPr="003B7A4C">
        <w:rPr>
          <w:rFonts w:asciiTheme="majorHAnsi" w:hAnsiTheme="majorHAnsi" w:cstheme="majorHAnsi"/>
          <w:sz w:val="24"/>
          <w:szCs w:val="24"/>
          <w:lang w:val="en-US"/>
        </w:rPr>
        <w:t>.</w:t>
      </w:r>
    </w:p>
    <w:p w14:paraId="47E6FA96" w14:textId="77777777" w:rsidR="003B0E13" w:rsidRPr="003B7A4C" w:rsidRDefault="003B7A4C" w:rsidP="003B7A4C">
      <w:pPr>
        <w:spacing w:line="360" w:lineRule="auto"/>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B0E13" w:rsidRPr="003B7A4C" w14:paraId="2373A260"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281D32"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F4AC54"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3EFF5"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994187"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Điểm</w:t>
            </w:r>
          </w:p>
        </w:tc>
      </w:tr>
      <w:tr w:rsidR="003B0E13" w:rsidRPr="003B7A4C" w14:paraId="65058199"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28F78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AD71F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F96B0A"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8C50D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6,0</w:t>
            </w:r>
          </w:p>
        </w:tc>
      </w:tr>
      <w:tr w:rsidR="003B0E13" w:rsidRPr="003B7A4C" w14:paraId="329BCE43"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9A75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A5AFD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588368" w14:textId="77777777" w:rsidR="003B0E13" w:rsidRPr="003B7A4C" w:rsidRDefault="00547B5D"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B6099F"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12D3E3F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4AE5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E11CD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1B5645" w14:textId="77777777" w:rsidR="003B0E13" w:rsidRPr="003B7A4C" w:rsidRDefault="00A45DD7"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C94E76"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030A5A07"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CCE5F"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E5FE55"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5AEB55" w14:textId="77777777" w:rsidR="003B0E13" w:rsidRPr="003B7A4C" w:rsidRDefault="006B47D4"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2D74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46E2C4F0"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2C62BC"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495E0"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86791C" w14:textId="77777777" w:rsidR="003B0E13" w:rsidRPr="003B7A4C" w:rsidRDefault="00554A77"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E0ECA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6221678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A0CF9"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061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6982C9" w14:textId="77777777" w:rsidR="003B0E13" w:rsidRPr="003B7A4C" w:rsidRDefault="008A1130"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CB023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4CB45B3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D7492"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DC64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D59D4" w14:textId="77777777" w:rsidR="003B0E13" w:rsidRPr="003B7A4C" w:rsidRDefault="001A7AE9"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1BFC8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581CE15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CAE24"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17CC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2CFF76" w14:textId="77777777" w:rsidR="003B0E13" w:rsidRPr="003B7A4C" w:rsidRDefault="00FD0E22"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5146F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20E44CE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E0F30"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9987F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10AC9" w14:textId="77777777" w:rsidR="00D776E5"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Con cháu bà</w:t>
            </w:r>
            <w:r w:rsidRPr="003B7A4C">
              <w:rPr>
                <w:rFonts w:asciiTheme="majorHAnsi" w:hAnsiTheme="majorHAnsi" w:cstheme="majorHAnsi"/>
                <w:sz w:val="24"/>
                <w:szCs w:val="24"/>
                <w:lang w:val="en-US"/>
              </w:rPr>
              <w:t xml:space="preserve"> //</w:t>
            </w:r>
            <w:r w:rsidRPr="003B7A4C">
              <w:rPr>
                <w:rFonts w:asciiTheme="majorHAnsi" w:hAnsiTheme="majorHAnsi" w:cstheme="majorHAnsi"/>
                <w:sz w:val="24"/>
                <w:szCs w:val="24"/>
              </w:rPr>
              <w:t xml:space="preserve"> sống trong cõi thế gian bình yên vô sự </w:t>
            </w:r>
            <w:r w:rsidRPr="003B7A4C">
              <w:rPr>
                <w:rFonts w:asciiTheme="majorHAnsi" w:hAnsiTheme="majorHAnsi" w:cstheme="majorHAnsi"/>
                <w:sz w:val="24"/>
                <w:szCs w:val="24"/>
                <w:lang w:val="en-US"/>
              </w:rPr>
              <w:t>(</w:t>
            </w:r>
            <w:r w:rsidRPr="003B7A4C">
              <w:rPr>
                <w:rFonts w:asciiTheme="majorHAnsi" w:hAnsiTheme="majorHAnsi" w:cstheme="majorHAnsi"/>
                <w:sz w:val="24"/>
                <w:szCs w:val="24"/>
              </w:rPr>
              <w:t>thì</w:t>
            </w:r>
            <w:r w:rsidRPr="003B7A4C">
              <w:rPr>
                <w:rFonts w:asciiTheme="majorHAnsi" w:hAnsiTheme="majorHAnsi" w:cstheme="majorHAnsi"/>
                <w:sz w:val="24"/>
                <w:szCs w:val="24"/>
                <w:lang w:val="en-US"/>
              </w:rPr>
              <w:t>)</w:t>
            </w:r>
            <w:r w:rsidRPr="003B7A4C">
              <w:rPr>
                <w:rFonts w:asciiTheme="majorHAnsi" w:hAnsiTheme="majorHAnsi" w:cstheme="majorHAnsi"/>
                <w:sz w:val="24"/>
                <w:szCs w:val="24"/>
              </w:rPr>
              <w:t xml:space="preserve"> </w:t>
            </w:r>
          </w:p>
          <w:p w14:paraId="1F077985" w14:textId="77777777" w:rsidR="00D776E5" w:rsidRPr="003B7A4C" w:rsidRDefault="00D776E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CN1                             VN1</w:t>
            </w:r>
          </w:p>
          <w:p w14:paraId="7CCD9524" w14:textId="77777777" w:rsidR="00D776E5"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 </w:t>
            </w:r>
            <w:r w:rsidR="005438F8" w:rsidRPr="003B7A4C">
              <w:rPr>
                <w:rFonts w:asciiTheme="majorHAnsi" w:hAnsiTheme="majorHAnsi" w:cstheme="majorHAnsi"/>
                <w:sz w:val="24"/>
                <w:szCs w:val="24"/>
              </w:rPr>
              <w:t xml:space="preserve">bỗng </w:t>
            </w:r>
            <w:r w:rsidRPr="003B7A4C">
              <w:rPr>
                <w:rFonts w:asciiTheme="majorHAnsi" w:hAnsiTheme="majorHAnsi" w:cstheme="majorHAnsi"/>
                <w:sz w:val="24"/>
                <w:szCs w:val="24"/>
              </w:rPr>
              <w:t>một hôm</w:t>
            </w:r>
            <w:r w:rsidRPr="003B7A4C">
              <w:rPr>
                <w:rFonts w:asciiTheme="majorHAnsi" w:hAnsiTheme="majorHAnsi" w:cstheme="majorHAnsi"/>
                <w:sz w:val="24"/>
                <w:szCs w:val="24"/>
                <w:lang w:val="en-US"/>
              </w:rPr>
              <w:t xml:space="preserve"> //</w:t>
            </w:r>
            <w:r w:rsidRPr="003B7A4C">
              <w:rPr>
                <w:rFonts w:asciiTheme="majorHAnsi" w:hAnsiTheme="majorHAnsi" w:cstheme="majorHAnsi"/>
                <w:sz w:val="24"/>
                <w:szCs w:val="24"/>
              </w:rPr>
              <w:t xml:space="preserve"> Thủy Thần, Cung Công và Hỏa Thần , Chúc</w:t>
            </w:r>
          </w:p>
          <w:p w14:paraId="75DF7E43" w14:textId="77777777" w:rsidR="005438F8" w:rsidRPr="003B7A4C" w:rsidRDefault="005438F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CN2</w:t>
            </w:r>
          </w:p>
          <w:p w14:paraId="19FBB7AB" w14:textId="77777777" w:rsidR="003B0E13" w:rsidRPr="003B7A4C" w:rsidRDefault="00D776E5"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 Dung</w:t>
            </w:r>
            <w:r w:rsidRPr="003B7A4C">
              <w:rPr>
                <w:rFonts w:asciiTheme="majorHAnsi" w:hAnsiTheme="majorHAnsi" w:cstheme="majorHAnsi"/>
                <w:sz w:val="24"/>
                <w:szCs w:val="24"/>
                <w:lang w:val="en-US"/>
              </w:rPr>
              <w:t xml:space="preserve"> // </w:t>
            </w:r>
            <w:r w:rsidRPr="003B7A4C">
              <w:rPr>
                <w:rFonts w:asciiTheme="majorHAnsi" w:hAnsiTheme="majorHAnsi" w:cstheme="majorHAnsi"/>
                <w:sz w:val="24"/>
                <w:szCs w:val="24"/>
              </w:rPr>
              <w:t>gây sự đánh nhau rất dữ dội</w:t>
            </w:r>
          </w:p>
          <w:p w14:paraId="68C1E12D" w14:textId="77777777" w:rsidR="005438F8" w:rsidRPr="003B7A4C" w:rsidRDefault="005438F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xml:space="preserve">                             VN2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E8752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12D4C26C"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67EF2"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210BF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D5CF57" w14:textId="77777777" w:rsidR="00D776E5" w:rsidRPr="003B7A4C" w:rsidRDefault="00D776E5" w:rsidP="003B7A4C">
            <w:pPr>
              <w:spacing w:line="360" w:lineRule="auto"/>
              <w:rPr>
                <w:rFonts w:asciiTheme="majorHAnsi" w:hAnsiTheme="majorHAnsi" w:cstheme="majorHAnsi"/>
                <w:sz w:val="24"/>
                <w:szCs w:val="24"/>
              </w:rPr>
            </w:pPr>
            <w:r w:rsidRPr="003B7A4C">
              <w:rPr>
                <w:rFonts w:asciiTheme="majorHAnsi" w:hAnsiTheme="majorHAnsi" w:cstheme="majorHAnsi"/>
                <w:sz w:val="24"/>
                <w:szCs w:val="24"/>
              </w:rPr>
              <w:t>Học sinh trình bày thông điệp ý nghĩa nhất với bản thân. Thông điệp phù hợp với nội dung tư tưởng của bài thơ và mang tính đạo đức, thẩm mĩ.</w:t>
            </w:r>
          </w:p>
          <w:p w14:paraId="5F7FFBB2" w14:textId="77777777" w:rsidR="003B0E13" w:rsidRPr="003B7A4C" w:rsidRDefault="001A7AE9"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 xml:space="preserve">Thông điệp: con người chúng ta cần biết ơn, bảo vệ, giữ gìn những </w:t>
            </w:r>
            <w:r w:rsidR="00D776E5" w:rsidRPr="003B7A4C">
              <w:rPr>
                <w:rFonts w:asciiTheme="majorHAnsi" w:hAnsiTheme="majorHAnsi" w:cstheme="majorHAnsi"/>
                <w:sz w:val="24"/>
                <w:szCs w:val="24"/>
                <w:lang w:val="en-US"/>
              </w:rPr>
              <w:t xml:space="preserve">giá trị </w:t>
            </w:r>
            <w:r w:rsidRPr="003B7A4C">
              <w:rPr>
                <w:rFonts w:asciiTheme="majorHAnsi" w:hAnsiTheme="majorHAnsi" w:cstheme="majorHAnsi"/>
                <w:sz w:val="24"/>
                <w:szCs w:val="24"/>
              </w:rPr>
              <w:t>mà các vị thần tạo ra, giúp đỡ con người vượt qua mọ</w:t>
            </w:r>
            <w:r w:rsidR="00D776E5" w:rsidRPr="003B7A4C">
              <w:rPr>
                <w:rFonts w:asciiTheme="majorHAnsi" w:hAnsiTheme="majorHAnsi" w:cstheme="majorHAnsi"/>
                <w:sz w:val="24"/>
                <w:szCs w:val="24"/>
              </w:rPr>
              <w:t>i thiên tai, khó khăn</w:t>
            </w:r>
            <w:r w:rsidRPr="003B7A4C">
              <w:rPr>
                <w:rFonts w:asciiTheme="majorHAnsi" w:hAnsiTheme="majorHAnsi" w:cs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E7B342"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1.0</w:t>
            </w:r>
          </w:p>
        </w:tc>
      </w:tr>
      <w:tr w:rsidR="003B0E13" w:rsidRPr="003B7A4C" w14:paraId="4C810BB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35BBD"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3257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D15533" w14:textId="77777777" w:rsidR="004016D6" w:rsidRPr="003B7A4C" w:rsidRDefault="004016D6"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Học sinh đưa ra được một số vấn đề mang tính tiêu cực trên Trái Đất và cách giải quyết đối với những vấn đề ấy mà các em có thể làm được.</w:t>
            </w:r>
          </w:p>
          <w:p w14:paraId="61BE2884" w14:textId="77777777" w:rsidR="003B0E13" w:rsidRPr="003B7A4C" w:rsidRDefault="00930AE8"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5497C"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1.0</w:t>
            </w:r>
          </w:p>
        </w:tc>
      </w:tr>
      <w:tr w:rsidR="003B0E13" w:rsidRPr="003B7A4C" w14:paraId="3A2F4E26"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B3404"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F72A5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1FF7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674783"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4.0</w:t>
            </w:r>
          </w:p>
        </w:tc>
      </w:tr>
      <w:tr w:rsidR="003B0E13" w:rsidRPr="003B7A4C" w14:paraId="60C4BC2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5CE50"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58A9FA"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7DD0A2" w14:textId="77777777" w:rsidR="003B0E13" w:rsidRPr="003B7A4C" w:rsidRDefault="003B0E13"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i/>
                <w:iCs/>
                <w:sz w:val="24"/>
                <w:szCs w:val="24"/>
              </w:rPr>
              <w:t>a</w:t>
            </w:r>
            <w:r w:rsidRPr="003B7A4C">
              <w:rPr>
                <w:rFonts w:asciiTheme="majorHAnsi" w:hAnsiTheme="majorHAnsi" w:cstheme="majorHAnsi"/>
                <w:sz w:val="24"/>
                <w:szCs w:val="24"/>
              </w:rPr>
              <w:t>.</w:t>
            </w:r>
            <w:r w:rsidRPr="003B7A4C">
              <w:rPr>
                <w:rFonts w:asciiTheme="majorHAnsi" w:hAnsiTheme="majorHAnsi" w:cstheme="majorHAnsi"/>
                <w:i/>
                <w:iCs/>
                <w:sz w:val="24"/>
                <w:szCs w:val="24"/>
              </w:rPr>
              <w:t xml:space="preserve"> Đảm bảo cấu trúc bài </w:t>
            </w:r>
            <w:r w:rsidR="00930AE8" w:rsidRPr="003B7A4C">
              <w:rPr>
                <w:rFonts w:asciiTheme="majorHAnsi" w:hAnsiTheme="majorHAnsi" w:cstheme="majorHAnsi"/>
                <w:i/>
                <w:iCs/>
                <w:sz w:val="24"/>
                <w:szCs w:val="24"/>
                <w:lang w:val="en-US"/>
              </w:rPr>
              <w:t>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B9B796"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0.25</w:t>
            </w:r>
          </w:p>
        </w:tc>
      </w:tr>
      <w:tr w:rsidR="003B0E13" w:rsidRPr="003B7A4C" w14:paraId="69358035"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2E2A8"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6E339B"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BE7C6E" w14:textId="77777777" w:rsidR="003B0E13" w:rsidRPr="003B7A4C" w:rsidRDefault="003B0E13" w:rsidP="003B7A4C">
            <w:pPr>
              <w:spacing w:line="360" w:lineRule="auto"/>
              <w:jc w:val="both"/>
              <w:rPr>
                <w:rFonts w:asciiTheme="majorHAnsi" w:hAnsiTheme="majorHAnsi" w:cstheme="majorHAnsi"/>
                <w:i/>
                <w:iCs/>
                <w:sz w:val="24"/>
                <w:szCs w:val="24"/>
                <w:lang w:val="en-US"/>
              </w:rPr>
            </w:pPr>
            <w:r w:rsidRPr="003B7A4C">
              <w:rPr>
                <w:rFonts w:asciiTheme="majorHAnsi" w:hAnsiTheme="majorHAnsi" w:cstheme="majorHAnsi"/>
                <w:i/>
                <w:iCs/>
                <w:sz w:val="24"/>
                <w:szCs w:val="24"/>
              </w:rPr>
              <w:t>b. Xác định đúng vấn đề </w:t>
            </w:r>
            <w:r w:rsidR="00930AE8" w:rsidRPr="003B7A4C">
              <w:rPr>
                <w:rFonts w:asciiTheme="majorHAnsi" w:hAnsiTheme="majorHAnsi" w:cstheme="majorHAnsi"/>
                <w:i/>
                <w:iCs/>
                <w:sz w:val="24"/>
                <w:szCs w:val="24"/>
                <w:lang w:val="en-US"/>
              </w:rPr>
              <w:t>nghị luận</w:t>
            </w:r>
          </w:p>
          <w:p w14:paraId="3CB84780" w14:textId="77777777" w:rsidR="00930AE8" w:rsidRPr="003B7A4C" w:rsidRDefault="00930AE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i/>
                <w:iCs/>
                <w:sz w:val="24"/>
                <w:szCs w:val="24"/>
                <w:lang w:val="en-US"/>
              </w:rPr>
              <w:t>Tình trạng biến đổi khí hậu</w:t>
            </w:r>
            <w:r w:rsidR="00F64DFE" w:rsidRPr="003B7A4C">
              <w:rPr>
                <w:rFonts w:asciiTheme="majorHAnsi" w:hAnsiTheme="majorHAnsi" w:cstheme="majorHAnsi"/>
                <w:i/>
                <w:iCs/>
                <w:sz w:val="24"/>
                <w:szCs w:val="24"/>
                <w:lang w:val="en-US"/>
              </w:rPr>
              <w:t xml:space="preserve"> diễn ra trên phạm vi toàn cầu vào thời điểm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BD48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3B6ECAEB"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556F"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CE578C"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014FA1"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c. Triển khai vấn đề nghị luận thành các luận điểm</w:t>
            </w:r>
          </w:p>
          <w:p w14:paraId="5358AF0D" w14:textId="77777777" w:rsidR="00EC23B1" w:rsidRPr="003B7A4C" w:rsidRDefault="00EC23B1"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405E37" w14:textId="77777777" w:rsidR="00EC23B1" w:rsidRPr="003B7A4C" w:rsidRDefault="00EC23B1" w:rsidP="003B7A4C">
            <w:pPr>
              <w:spacing w:line="360" w:lineRule="auto"/>
              <w:jc w:val="both"/>
              <w:rPr>
                <w:rFonts w:asciiTheme="majorHAnsi" w:hAnsiTheme="majorHAnsi" w:cstheme="majorHAnsi"/>
                <w:i/>
                <w:sz w:val="24"/>
                <w:szCs w:val="24"/>
              </w:rPr>
            </w:pPr>
            <w:r w:rsidRPr="003B7A4C">
              <w:rPr>
                <w:rFonts w:asciiTheme="majorHAnsi" w:hAnsiTheme="majorHAnsi" w:cstheme="majorHAnsi"/>
                <w:i/>
                <w:sz w:val="24"/>
                <w:szCs w:val="24"/>
              </w:rPr>
              <w:t>Sau đây là một hướng gợi ý:</w:t>
            </w:r>
          </w:p>
          <w:p w14:paraId="1C6B2B51" w14:textId="77777777" w:rsidR="003B0E13" w:rsidRPr="003B7A4C" w:rsidRDefault="00930AE8"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rPr>
              <w:t xml:space="preserve">- </w:t>
            </w:r>
            <w:r w:rsidR="00F64DFE" w:rsidRPr="003B7A4C">
              <w:rPr>
                <w:rFonts w:asciiTheme="majorHAnsi" w:hAnsiTheme="majorHAnsi" w:cstheme="majorHAnsi"/>
                <w:sz w:val="24"/>
                <w:szCs w:val="24"/>
                <w:lang w:val="en-US"/>
              </w:rPr>
              <w:t>Khái niệm: Biến đổi khí hậu</w:t>
            </w:r>
            <w:r w:rsidR="008C640A" w:rsidRPr="003B7A4C">
              <w:rPr>
                <w:rFonts w:asciiTheme="majorHAnsi" w:hAnsiTheme="majorHAnsi" w:cstheme="majorHAnsi"/>
                <w:sz w:val="24"/>
                <w:szCs w:val="24"/>
                <w:lang w:val="en-US"/>
              </w:rPr>
              <w:t xml:space="preserve"> là một thuật ngữ dùng để chỉ sự thay đổi của khí hậu </w:t>
            </w:r>
            <w:r w:rsidR="000122FC" w:rsidRPr="003B7A4C">
              <w:rPr>
                <w:rFonts w:asciiTheme="majorHAnsi" w:hAnsiTheme="majorHAnsi" w:cstheme="majorHAnsi"/>
                <w:sz w:val="24"/>
                <w:szCs w:val="24"/>
                <w:lang w:val="en-US"/>
              </w:rPr>
              <w:t xml:space="preserve">chủ yếu </w:t>
            </w:r>
            <w:r w:rsidR="008C640A" w:rsidRPr="003B7A4C">
              <w:rPr>
                <w:rFonts w:asciiTheme="majorHAnsi" w:hAnsiTheme="majorHAnsi" w:cstheme="majorHAnsi"/>
                <w:sz w:val="24"/>
                <w:szCs w:val="24"/>
                <w:lang w:val="en-US"/>
              </w:rPr>
              <w:t>do các tác động củ</w:t>
            </w:r>
            <w:r w:rsidR="00173192" w:rsidRPr="003B7A4C">
              <w:rPr>
                <w:rFonts w:asciiTheme="majorHAnsi" w:hAnsiTheme="majorHAnsi" w:cstheme="majorHAnsi"/>
                <w:sz w:val="24"/>
                <w:szCs w:val="24"/>
                <w:lang w:val="en-US"/>
              </w:rPr>
              <w:t xml:space="preserve">a con người, gây ra những </w:t>
            </w:r>
            <w:r w:rsidR="000122FC" w:rsidRPr="003B7A4C">
              <w:rPr>
                <w:rFonts w:asciiTheme="majorHAnsi" w:hAnsiTheme="majorHAnsi" w:cstheme="majorHAnsi"/>
                <w:sz w:val="24"/>
                <w:szCs w:val="24"/>
                <w:lang w:val="en-US"/>
              </w:rPr>
              <w:t>hiện tượng</w:t>
            </w:r>
            <w:r w:rsidR="00173192" w:rsidRPr="003B7A4C">
              <w:rPr>
                <w:rFonts w:asciiTheme="majorHAnsi" w:hAnsiTheme="majorHAnsi" w:cstheme="majorHAnsi"/>
                <w:sz w:val="24"/>
                <w:szCs w:val="24"/>
                <w:lang w:val="en-US"/>
              </w:rPr>
              <w:t xml:space="preserve"> thời tiết</w:t>
            </w:r>
            <w:r w:rsidR="000122FC" w:rsidRPr="003B7A4C">
              <w:rPr>
                <w:rFonts w:asciiTheme="majorHAnsi" w:hAnsiTheme="majorHAnsi" w:cstheme="majorHAnsi"/>
                <w:sz w:val="24"/>
                <w:szCs w:val="24"/>
                <w:lang w:val="en-US"/>
              </w:rPr>
              <w:t xml:space="preserve"> cực đoan.</w:t>
            </w:r>
          </w:p>
          <w:p w14:paraId="566972E7" w14:textId="77777777" w:rsidR="000122FC" w:rsidRPr="003B7A4C" w:rsidRDefault="000122FC"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lastRenderedPageBreak/>
              <w:t>- Biểu hiện cụ thể: sự thay đổi thời tiết thất thường</w:t>
            </w:r>
            <w:r w:rsidR="00C14572" w:rsidRPr="003B7A4C">
              <w:rPr>
                <w:rFonts w:asciiTheme="majorHAnsi" w:hAnsiTheme="majorHAnsi" w:cstheme="majorHAnsi"/>
                <w:sz w:val="24"/>
                <w:szCs w:val="24"/>
                <w:lang w:val="en-US"/>
              </w:rPr>
              <w:t xml:space="preserve"> (mưa trái mùa, nhiệt độ tăng cao,…); </w:t>
            </w:r>
            <w:r w:rsidR="00551615" w:rsidRPr="003B7A4C">
              <w:rPr>
                <w:rFonts w:asciiTheme="majorHAnsi" w:hAnsiTheme="majorHAnsi" w:cstheme="majorHAnsi"/>
                <w:sz w:val="24"/>
                <w:szCs w:val="24"/>
                <w:lang w:val="en-US"/>
              </w:rPr>
              <w:t xml:space="preserve"> động thực vật biến đổi để thích nghi,…</w:t>
            </w:r>
          </w:p>
          <w:p w14:paraId="2669F5C4"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Nguyên nhân: chủ yếu là do các tác động của con người:</w:t>
            </w:r>
          </w:p>
          <w:p w14:paraId="4A061E9E"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Khai thác khoáng sản quá mức</w:t>
            </w:r>
          </w:p>
          <w:p w14:paraId="67D17900"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Chặt phá rừng, săn bắt động vật trái phép</w:t>
            </w:r>
          </w:p>
          <w:p w14:paraId="6A1BDA87"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Lãng phí nguồn nước ngọt</w:t>
            </w:r>
          </w:p>
          <w:p w14:paraId="499B4B9A" w14:textId="77777777" w:rsidR="00551615" w:rsidRPr="003B7A4C" w:rsidRDefault="00551615"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Không kiểm soát rác thải (sinh hoạt và công nghiệp)</w:t>
            </w:r>
          </w:p>
          <w:p w14:paraId="65B035A0"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Các nguyên nhân khác (sự phát triển công nghiệp hạt nhân, vũ trụ,…)</w:t>
            </w:r>
          </w:p>
          <w:p w14:paraId="34061D6F"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Hậu quả:</w:t>
            </w:r>
          </w:p>
          <w:p w14:paraId="69A3EAC9" w14:textId="77777777" w:rsidR="00C03A5F" w:rsidRPr="003B7A4C" w:rsidRDefault="00C03A5F"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Đối với tự nhiên: mất cân bằng hệ sinh thái, ô nhiễm, thiên tai</w:t>
            </w:r>
            <w:r w:rsidR="0031107A" w:rsidRPr="003B7A4C">
              <w:rPr>
                <w:rFonts w:asciiTheme="majorHAnsi" w:hAnsiTheme="majorHAnsi" w:cstheme="majorHAnsi"/>
                <w:sz w:val="24"/>
                <w:szCs w:val="24"/>
                <w:lang w:val="en-US"/>
              </w:rPr>
              <w:t>, sự tuyệt chủng của nhiều loài sinh vật,…</w:t>
            </w:r>
          </w:p>
          <w:p w14:paraId="50731B74"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Đối với con người: Môi trường sống bị thu hẹp và ngày càng khắc nghiệp; bệnh tật,…</w:t>
            </w:r>
          </w:p>
          <w:p w14:paraId="6AF10356"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Giải pháp khắc phục:</w:t>
            </w:r>
          </w:p>
          <w:p w14:paraId="3B19DE0C" w14:textId="77777777" w:rsidR="0031107A" w:rsidRPr="003B7A4C" w:rsidRDefault="0031107A"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Với mỗi cá nhân</w:t>
            </w:r>
          </w:p>
          <w:p w14:paraId="6A684A19" w14:textId="77777777" w:rsidR="00EC23B1" w:rsidRPr="003B7A4C" w:rsidRDefault="00EC23B1"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 Với những cơ quan chức năng có thẩm quyền</w:t>
            </w:r>
          </w:p>
          <w:p w14:paraId="3DEF95D2" w14:textId="77777777" w:rsidR="00EC23B1" w:rsidRPr="003B7A4C" w:rsidRDefault="00EC23B1" w:rsidP="003B7A4C">
            <w:pPr>
              <w:spacing w:line="360" w:lineRule="auto"/>
              <w:jc w:val="both"/>
              <w:rPr>
                <w:rFonts w:asciiTheme="majorHAnsi" w:hAnsiTheme="majorHAnsi" w:cstheme="majorHAnsi"/>
                <w:sz w:val="24"/>
                <w:szCs w:val="24"/>
                <w:lang w:val="en-US"/>
              </w:rPr>
            </w:pPr>
            <w:r w:rsidRPr="003B7A4C">
              <w:rPr>
                <w:rFonts w:asciiTheme="majorHAnsi" w:hAnsiTheme="majorHAnsi" w:cstheme="majorHAnsi"/>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5372F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lastRenderedPageBreak/>
              <w:t>2.5</w:t>
            </w:r>
          </w:p>
        </w:tc>
      </w:tr>
      <w:tr w:rsidR="003B0E13" w:rsidRPr="003B7A4C" w14:paraId="6BB0744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B7B01"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5AA2D7"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25E4E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d. Chính tả, ngữ pháp</w:t>
            </w:r>
          </w:p>
          <w:p w14:paraId="52CB40BE"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F9628"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0.25</w:t>
            </w:r>
          </w:p>
        </w:tc>
      </w:tr>
      <w:tr w:rsidR="003B0E13" w:rsidRPr="003B7A4C" w14:paraId="2B90B0B8"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93895"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AC8AEA" w14:textId="77777777" w:rsidR="003B0E13" w:rsidRPr="003B7A4C" w:rsidRDefault="003B0E13" w:rsidP="003B7A4C">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5A044D"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i/>
                <w:iCs/>
                <w:sz w:val="24"/>
                <w:szCs w:val="24"/>
              </w:rPr>
              <w:t xml:space="preserve">e. Sáng </w:t>
            </w:r>
            <w:r w:rsidRPr="003B7A4C">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40140"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sz w:val="24"/>
                <w:szCs w:val="24"/>
              </w:rPr>
              <w:t>0.5</w:t>
            </w:r>
          </w:p>
        </w:tc>
      </w:tr>
      <w:tr w:rsidR="003B0E13" w:rsidRPr="003B7A4C" w14:paraId="351D6A91" w14:textId="77777777" w:rsidTr="003B0E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D84CB9"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0432CB" w14:textId="77777777" w:rsidR="003B0E13" w:rsidRPr="003B7A4C" w:rsidRDefault="003B0E13"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10.0</w:t>
            </w:r>
          </w:p>
        </w:tc>
      </w:tr>
    </w:tbl>
    <w:p w14:paraId="448E07D4" w14:textId="77777777" w:rsidR="003B0E13" w:rsidRDefault="003B0E13" w:rsidP="003B7A4C">
      <w:pPr>
        <w:spacing w:line="360" w:lineRule="auto"/>
        <w:jc w:val="both"/>
        <w:rPr>
          <w:rFonts w:asciiTheme="majorHAnsi" w:hAnsiTheme="majorHAnsi" w:cstheme="majorHAnsi"/>
          <w:sz w:val="24"/>
          <w:szCs w:val="24"/>
          <w:lang w:val="en-US"/>
        </w:rPr>
      </w:pPr>
    </w:p>
    <w:p w14:paraId="52893EC8" w14:textId="77777777" w:rsidR="00FB2153" w:rsidRPr="002C3E01" w:rsidRDefault="00FB2153" w:rsidP="002C3E01">
      <w:pPr>
        <w:spacing w:line="360" w:lineRule="auto"/>
        <w:jc w:val="center"/>
        <w:rPr>
          <w:rFonts w:asciiTheme="majorHAnsi" w:hAnsiTheme="majorHAnsi" w:cstheme="majorHAnsi"/>
          <w:b/>
          <w:bCs/>
          <w:color w:val="FF0000"/>
          <w:sz w:val="24"/>
          <w:szCs w:val="24"/>
          <w:lang w:val="en-US"/>
        </w:rPr>
      </w:pPr>
      <w:r w:rsidRPr="002C3E01">
        <w:rPr>
          <w:rFonts w:asciiTheme="majorHAnsi" w:hAnsiTheme="majorHAnsi" w:cstheme="majorHAnsi"/>
          <w:b/>
          <w:bCs/>
          <w:color w:val="FF0000"/>
          <w:sz w:val="24"/>
          <w:szCs w:val="24"/>
          <w:lang w:val="en-US"/>
        </w:rPr>
        <w:t>CHỦ ĐỀ: THẦN THOẠI</w:t>
      </w:r>
    </w:p>
    <w:p w14:paraId="763A502D" w14:textId="77777777" w:rsidR="00FB2153" w:rsidRPr="002C3E01" w:rsidRDefault="00FB2153" w:rsidP="002C3E01">
      <w:pPr>
        <w:spacing w:line="360" w:lineRule="auto"/>
        <w:jc w:val="center"/>
        <w:rPr>
          <w:rFonts w:asciiTheme="majorHAnsi" w:hAnsiTheme="majorHAnsi" w:cstheme="majorHAnsi"/>
          <w:b/>
          <w:bCs/>
          <w:color w:val="FF0000"/>
          <w:sz w:val="24"/>
          <w:szCs w:val="24"/>
          <w:lang w:val="en-US"/>
        </w:rPr>
      </w:pPr>
      <w:r w:rsidRPr="002C3E01">
        <w:rPr>
          <w:rFonts w:asciiTheme="majorHAnsi" w:hAnsiTheme="majorHAnsi" w:cstheme="majorHAnsi"/>
          <w:b/>
          <w:bCs/>
          <w:color w:val="FF0000"/>
          <w:sz w:val="24"/>
          <w:szCs w:val="24"/>
          <w:lang w:val="en-US"/>
        </w:rPr>
        <w:t>ĐỀ LUYỆN SỐ 2</w:t>
      </w:r>
    </w:p>
    <w:p w14:paraId="3622C02A" w14:textId="77777777" w:rsidR="00FB2153" w:rsidRPr="002C3E01" w:rsidRDefault="00FB2153" w:rsidP="002C3E01">
      <w:pPr>
        <w:spacing w:line="360" w:lineRule="auto"/>
        <w:jc w:val="center"/>
        <w:rPr>
          <w:rFonts w:asciiTheme="majorHAnsi" w:hAnsiTheme="majorHAnsi" w:cstheme="majorHAnsi"/>
          <w:sz w:val="24"/>
          <w:szCs w:val="24"/>
        </w:rPr>
      </w:pPr>
      <w:r w:rsidRPr="002C3E01">
        <w:rPr>
          <w:rFonts w:asciiTheme="majorHAnsi" w:hAnsiTheme="majorHAnsi" w:cstheme="majorHAnsi"/>
          <w:b/>
          <w:bCs/>
          <w:sz w:val="24"/>
          <w:szCs w:val="24"/>
        </w:rPr>
        <w:t>Môn: Ngữ văn lớp 10</w:t>
      </w:r>
    </w:p>
    <w:p w14:paraId="6E32E1CC" w14:textId="77777777" w:rsidR="00FB2153" w:rsidRPr="002C3E01" w:rsidRDefault="00FB2153" w:rsidP="002C3E01">
      <w:pPr>
        <w:spacing w:line="360" w:lineRule="auto"/>
        <w:jc w:val="center"/>
        <w:rPr>
          <w:rFonts w:asciiTheme="majorHAnsi" w:hAnsiTheme="majorHAnsi" w:cstheme="majorHAnsi"/>
          <w:sz w:val="24"/>
          <w:szCs w:val="24"/>
        </w:rPr>
      </w:pPr>
      <w:r w:rsidRPr="002C3E01">
        <w:rPr>
          <w:rFonts w:asciiTheme="majorHAnsi" w:hAnsiTheme="majorHAnsi" w:cstheme="majorHAnsi"/>
          <w:i/>
          <w:iCs/>
          <w:sz w:val="24"/>
          <w:szCs w:val="24"/>
        </w:rPr>
        <w:lastRenderedPageBreak/>
        <w:t>(Thời gian làm bài: 90 phút, không kể thời gian phát đề)</w:t>
      </w:r>
    </w:p>
    <w:p w14:paraId="310D4772" w14:textId="77777777" w:rsidR="00FB2153" w:rsidRDefault="00FB2153" w:rsidP="002C3E01">
      <w:pPr>
        <w:spacing w:line="360" w:lineRule="auto"/>
        <w:jc w:val="both"/>
        <w:rPr>
          <w:rFonts w:asciiTheme="majorHAnsi" w:hAnsiTheme="majorHAnsi" w:cstheme="majorHAnsi"/>
          <w:b/>
          <w:bCs/>
          <w:sz w:val="24"/>
          <w:szCs w:val="24"/>
        </w:rPr>
      </w:pPr>
      <w:r w:rsidRPr="002C3E01">
        <w:rPr>
          <w:rFonts w:asciiTheme="majorHAnsi" w:hAnsiTheme="majorHAnsi" w:cstheme="majorHAnsi"/>
          <w:b/>
          <w:bCs/>
          <w:sz w:val="24"/>
          <w:szCs w:val="24"/>
        </w:rPr>
        <w:t>I. ĐỌC HIỂU (6.0 điểm)</w:t>
      </w:r>
    </w:p>
    <w:p w14:paraId="657AAF76" w14:textId="77777777" w:rsidR="00FB2153" w:rsidRPr="002C3E01" w:rsidRDefault="00FB2153" w:rsidP="002C3E01">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 xml:space="preserve">Đọc văn bản sau: </w:t>
      </w:r>
    </w:p>
    <w:p w14:paraId="2EAA33E9"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Tích xưa theo thần thoại Nhật Bản, các vị thần ở trên cõi trời, có một khi cùng tranh nhau quyền bá chủ thế gian. Bất kỳ là vị nào, cũng đều cho mình là quyền lực trên hết tất cả Trời Đất. Các vị thần mới nhất định bầu ra một người làm trọng tài trong cuộc thi, coi ai được làm bá chủ. Vị trọng tài này có trí phán đoán và tính ngày đoán và tính ngay thẳng đặc biệt, lại cũng là người cao tuổi hơn hết.</w:t>
      </w:r>
    </w:p>
    <w:p w14:paraId="529636A7"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Trong các vị thần, một vị bước ra và nói:</w:t>
      </w:r>
    </w:p>
    <w:p w14:paraId="67BB89A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Các ngài hãy xem đây, sẽ thấy rõ sức mạnh phi thường của tôi như thế nào.</w:t>
      </w:r>
    </w:p>
    <w:p w14:paraId="209D5FA2"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Tức thời, một ánh chớp lạnh xanh, liền theo đó, tiếng sấm nổ vang, làm rung động cả không trung, dường như cả thế gian đều rung rinh sắp đổ. Các vị thần đều tái mặt. Lúc bấy giờ, không còn một ai còn dám nghĩ rằng mình là người bất khả xâm phạm nữa.</w:t>
      </w:r>
    </w:p>
    <w:p w14:paraId="506A7CA7"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thần Bão Tố bước ra nói:</w:t>
      </w:r>
    </w:p>
    <w:p w14:paraId="203CF25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Sức mạnh của tôi, còn ghê gớm hơn nữa. Hãy xem dưới kia, cánh đồng mênh mông, lặng lẽ..</w:t>
      </w:r>
    </w:p>
    <w:p w14:paraId="5D2A3ECF"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Vừa dứt lời, bỗng mặt nước biển dâng lên. Ban đầu từ từ.. kế đó sóng nổi gió tung.. Nước càng dâng, gió càng lớn, sóng càng to.. cuồn cuộn ầm ầm.. Chỉ còn có một vùng nước mênh mông trắng xóa. Những ngọn núi cao, sóng đánh lấn riết, không còn thấy mặt. Sóng càng lúc càng cao, gió càng lúc càng lớn, hăm he chìm ngập đến cõi trời. Các vị thần thất sắc, cầu khẩn xin tha. Thần Bão tố vẫy tay một cái: Sóng lặng, gió êm, bấy giờ nước biển lao xao, sóng chạy lăn tăn trên bãi cát.</w:t>
      </w:r>
    </w:p>
    <w:p w14:paraId="38B87C6B"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Các vị thần vừa tỉnh trí hoàn hồn, thì nghe có một giọng nói lanh lảnh cất lên:</w:t>
      </w:r>
    </w:p>
    <w:p w14:paraId="1889D9F5"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Sức mạnh không phải ở nơi sự phô trương của sức tàn bạo, vì nó chỉ có phá hoại mà không tạo lập. Sức mạnh ở cái khuất phục con người và giữ gìn họ ở trong khuất phục ấy bằng ý muốn của họ. Người ta cảm vì sự dịu dàng mà chịu khuất phục, chứ không phải vì bị khủng khiếp mà chịu khuất phục.</w:t>
      </w:r>
    </w:p>
    <w:p w14:paraId="7B7B519C"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p>
    <w:p w14:paraId="44F6C40F"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Dứt lời, vị thần Âm nhạc lấy ống tiêu thổi lên một hơi, nhẹ nhàng êm ái như thế nào mà hết thảy các vị thần mê mẩn tâm thần, như ngây, như dại. Tất cả đều như bị sức âm nhạc lôi cuốn vào giấc ngủ thôi miên.</w:t>
      </w:r>
    </w:p>
    <w:p w14:paraId="49CC4CFD"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xml:space="preserve">Nhưng có một vị thần thái độ huyền bí, dường như thản nhiên bất động. Vị này không thấy sấm sét mà chói mắt. Sóng bủa, nước dâng cũng không khiến gương mặt trầm tĩnh của ông </w:t>
      </w:r>
      <w:r w:rsidRPr="002C3E01">
        <w:rPr>
          <w:rFonts w:asciiTheme="majorHAnsi" w:eastAsia="Times New Roman" w:hAnsiTheme="majorHAnsi" w:cstheme="majorHAnsi"/>
          <w:i/>
          <w:sz w:val="24"/>
          <w:szCs w:val="24"/>
          <w:highlight w:val="white"/>
        </w:rPr>
        <w:lastRenderedPageBreak/>
        <w:t>thay đổi. Mà tiếng nhạc du dương, thâm trầm, huyền ảo kia cũng không cảm động lòng ông chút nào cả.</w:t>
      </w:r>
    </w:p>
    <w:p w14:paraId="3DB2621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trọng tài day qua hỏi:</w:t>
      </w:r>
    </w:p>
    <w:p w14:paraId="7F693669"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Ngài có phải bị mù, điếc gì không?</w:t>
      </w:r>
    </w:p>
    <w:p w14:paraId="02594D3D"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Không. Tôi thấy và tôi nghe.</w:t>
      </w:r>
    </w:p>
    <w:p w14:paraId="36F4D0A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Tại sao Ngài không động lòng. Sấm nổ, nước dâng không làm cho quả tim Ngài dao động lên sao? Nhạc thần, tiêu thánh không làm cho tâm hồn Ngài xao xuyến sao?</w:t>
      </w:r>
    </w:p>
    <w:p w14:paraId="68F4CEE3"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Ngài lầm! Quả tim tôi cũng đập, tâm hồn tôi cũng xao.</w:t>
      </w:r>
    </w:p>
    <w:p w14:paraId="12B1CADC"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Nhưng sao gương mặt Ngài, tôi không thấy lộ vẻ lo sợ hay vui sướng gì cả?</w:t>
      </w:r>
    </w:p>
    <w:p w14:paraId="49C01F15"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Không. Tôi là thần Điềm Đạm. Tôi là kẻ huấn luyện cảm giác. Tôi là kẻ đã làm chủ cảm giác tôi rồi. Còn các Ngài, các Ngài chỉ là những người làm tôi mọi nó vì chính các Ngài đã không thể chế ngự nó.</w:t>
      </w:r>
    </w:p>
    <w:p w14:paraId="6A753534"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Có ích gì lo đi chế trị sự vật quanh mình, trong lúc mà, một tiếng nhạc tiêu tao cũng đủ làm cho cái tay cầm sét kia phải rụng rời như rũ liệt..</w:t>
      </w:r>
    </w:p>
    <w:p w14:paraId="2D86FE28"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Còn nói đến uy lực nỗi gì, kẻ có tài ảo hoặc người kia, khi thấy nước dâng, nghe sấm nổ, cũng vẫn lao nhao lo sợ như ai..</w:t>
      </w:r>
    </w:p>
    <w:p w14:paraId="2ED11E72"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Các vị thần cúi mặt làm thinh.</w:t>
      </w:r>
    </w:p>
    <w:p w14:paraId="2789D40E"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Vị trọng tài nói tiếp:</w:t>
      </w:r>
    </w:p>
    <w:p w14:paraId="6D98F25A"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 Quyền bá chủ, là người này. Sức mạnh thật, nơi tâm hồn điềm tĩnh của người này! Hơn cả sự điều khiển sự vật, người này đã khéo léo biết điểu khiển dục tình của mình. Bất kỳ là một thế lực nào, nếu còn bị một thế lực khác đánh ngã, không còn gọi được là sức mạnh nữa. Người này không phô trương những thế lực vô ích như thế, rõ là người có sức mạnh trên hết. Cho dù là những ám thị những dẫn dụ nào, cũng không làm nao núng tâm hồn người này được. Trái lại, người này đã thấy hết, và khéo léo lợi dụng cả thảy để làm tôi mọi cho mình. Nếu các vị tin cậy nơi sự phê phán của tôi, thì tôi xin nói thật: "Vị thần Điềm Đạm này xứng đáng là chúa tể của tất cả chúng ta!".</w:t>
      </w:r>
    </w:p>
    <w:p w14:paraId="1F965BA9" w14:textId="77777777" w:rsidR="00FB2153" w:rsidRPr="002C3E01" w:rsidRDefault="00FB2153" w:rsidP="002C3E01">
      <w:pPr>
        <w:spacing w:after="0" w:line="360" w:lineRule="auto"/>
        <w:jc w:val="right"/>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i/>
          <w:sz w:val="24"/>
          <w:szCs w:val="24"/>
          <w:highlight w:val="white"/>
        </w:rPr>
        <w:t>(Dẫn theo Truyện thần thoại Nhật Bản)</w:t>
      </w:r>
    </w:p>
    <w:p w14:paraId="66472AB3" w14:textId="77777777" w:rsidR="00FB2153" w:rsidRPr="002C3E01" w:rsidRDefault="00FB2153" w:rsidP="002C3E01">
      <w:pPr>
        <w:spacing w:after="0" w:line="360" w:lineRule="auto"/>
        <w:jc w:val="both"/>
        <w:rPr>
          <w:rFonts w:asciiTheme="majorHAnsi" w:eastAsia="Times New Roman" w:hAnsiTheme="majorHAnsi" w:cstheme="majorHAnsi"/>
          <w:b/>
          <w:sz w:val="24"/>
          <w:szCs w:val="24"/>
          <w:highlight w:val="white"/>
        </w:rPr>
      </w:pPr>
      <w:r w:rsidRPr="002C3E01">
        <w:rPr>
          <w:rFonts w:asciiTheme="majorHAnsi" w:eastAsia="Times New Roman" w:hAnsiTheme="majorHAnsi" w:cstheme="majorHAnsi"/>
          <w:b/>
          <w:sz w:val="24"/>
          <w:szCs w:val="24"/>
          <w:highlight w:val="white"/>
        </w:rPr>
        <w:t>Lựa chọn đáp án đúng</w:t>
      </w:r>
    </w:p>
    <w:p w14:paraId="533DF9B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1. </w:t>
      </w:r>
      <w:r w:rsidRPr="002C3E01">
        <w:rPr>
          <w:rFonts w:asciiTheme="majorHAnsi" w:eastAsia="Times New Roman" w:hAnsiTheme="majorHAnsi" w:cstheme="majorHAnsi"/>
          <w:sz w:val="24"/>
          <w:szCs w:val="24"/>
          <w:highlight w:val="white"/>
        </w:rPr>
        <w:t>Xác định thể loại của văn bản:</w:t>
      </w:r>
    </w:p>
    <w:p w14:paraId="0BA2599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thoại</w:t>
      </w:r>
    </w:p>
    <w:p w14:paraId="6E52F95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Truyền thuyết</w:t>
      </w:r>
    </w:p>
    <w:p w14:paraId="0033C35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Truyện cổ tích</w:t>
      </w:r>
    </w:p>
    <w:p w14:paraId="5CD9A085"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Truyện ngụ ngôn</w:t>
      </w:r>
    </w:p>
    <w:p w14:paraId="23EFE5D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2. </w:t>
      </w:r>
      <w:r w:rsidRPr="002C3E01">
        <w:rPr>
          <w:rFonts w:asciiTheme="majorHAnsi" w:eastAsia="Times New Roman" w:hAnsiTheme="majorHAnsi" w:cstheme="majorHAnsi"/>
          <w:sz w:val="24"/>
          <w:szCs w:val="24"/>
          <w:highlight w:val="white"/>
        </w:rPr>
        <w:t>Nhân vật chính trong truyện là:</w:t>
      </w:r>
    </w:p>
    <w:p w14:paraId="45510A9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Bão Tố</w:t>
      </w:r>
    </w:p>
    <w:p w14:paraId="511070D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lastRenderedPageBreak/>
        <w:t>B. Thần Âm Nhạc</w:t>
      </w:r>
    </w:p>
    <w:p w14:paraId="7EC5B91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Điềm Đạm</w:t>
      </w:r>
    </w:p>
    <w:p w14:paraId="025B01D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Vị trọng tài</w:t>
      </w:r>
    </w:p>
    <w:p w14:paraId="7862AEC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3. </w:t>
      </w:r>
      <w:r w:rsidRPr="002C3E01">
        <w:rPr>
          <w:rFonts w:asciiTheme="majorHAnsi" w:eastAsia="Times New Roman" w:hAnsiTheme="majorHAnsi" w:cstheme="majorHAnsi"/>
          <w:sz w:val="24"/>
          <w:szCs w:val="24"/>
          <w:highlight w:val="white"/>
        </w:rPr>
        <w:t>Chi tiết nào không phải là chi tiết kì ảo trong truyện:</w:t>
      </w:r>
    </w:p>
    <w:p w14:paraId="7CD81D6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Sấm Sét tạo ra một ánh chớp lạnh xạnh cùng tiếng sấm nổ vang, làm rung động cả không trung.</w:t>
      </w:r>
    </w:p>
    <w:p w14:paraId="09ECD4CF"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Thần Bão Tố dâng nước biển, gió lớn, sóng to cuồn cuộn..</w:t>
      </w:r>
    </w:p>
    <w:p w14:paraId="5DACBB53"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Bão tố vẫy tay một cái: Sóng lặng, gió êm, bấy giờ nước biển lao xao, sóng chạy lăn tăn trên bãi cát.</w:t>
      </w:r>
    </w:p>
    <w:p w14:paraId="469B4CD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Sấm nổ, nước dâng, nhạc thần, tiêu thánh không làm cho thần Điềm Đạm xao động.</w:t>
      </w:r>
    </w:p>
    <w:p w14:paraId="4EDFF7AC"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4.</w:t>
      </w:r>
      <w:r w:rsidRPr="002C3E01">
        <w:rPr>
          <w:rFonts w:asciiTheme="majorHAnsi" w:eastAsia="Times New Roman" w:hAnsiTheme="majorHAnsi" w:cstheme="majorHAnsi"/>
          <w:sz w:val="24"/>
          <w:szCs w:val="24"/>
          <w:highlight w:val="white"/>
        </w:rPr>
        <w:t xml:space="preserve"> Thần Điềm Đạm có khả năng gì?</w:t>
      </w:r>
    </w:p>
    <w:p w14:paraId="012D6F55"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Làm chủ cảm xúc</w:t>
      </w:r>
    </w:p>
    <w:p w14:paraId="4714CE4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Che giấu cảm xúc</w:t>
      </w:r>
    </w:p>
    <w:p w14:paraId="043AF8DB"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Điều khiển cảm xúc của người khác</w:t>
      </w:r>
    </w:p>
    <w:p w14:paraId="65698DD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Đoán biết được cảm xúc của người khác</w:t>
      </w:r>
    </w:p>
    <w:p w14:paraId="1D72AE3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5. </w:t>
      </w:r>
      <w:r w:rsidRPr="002C3E01">
        <w:rPr>
          <w:rFonts w:asciiTheme="majorHAnsi" w:eastAsia="Times New Roman" w:hAnsiTheme="majorHAnsi" w:cstheme="majorHAnsi"/>
          <w:sz w:val="24"/>
          <w:szCs w:val="24"/>
          <w:highlight w:val="white"/>
        </w:rPr>
        <w:t>Vì sao thần Điềm Đạm chiến thắng trong cuộc thi?</w:t>
      </w:r>
    </w:p>
    <w:p w14:paraId="53918622"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Vì thần Điềm Đạm có sức mạnh của sự điềm tĩnh, không một sức mạnh nào có thể làm thần nao núng, thần còn biến các tác động ấy thành tôi mọi cho mình.</w:t>
      </w:r>
    </w:p>
    <w:p w14:paraId="10D3BB9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Vì vị trọng tài có lòng yêu mến đặc biệt đối với thần Điềm Đạm.</w:t>
      </w:r>
    </w:p>
    <w:p w14:paraId="25D15A24"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Vì tài năng của các vị thần khác hết sức tầm thường, không có gì đáng kể.</w:t>
      </w:r>
    </w:p>
    <w:p w14:paraId="6B7BE454"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Vì thần Điềm Đạm đáp ứng được tiêu chí của cuộc thi: Chọn ra vị thần kiên định nhất.</w:t>
      </w:r>
    </w:p>
    <w:p w14:paraId="0AF34EC6"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6. </w:t>
      </w:r>
      <w:r w:rsidRPr="002C3E01">
        <w:rPr>
          <w:rFonts w:asciiTheme="majorHAnsi" w:eastAsia="Times New Roman" w:hAnsiTheme="majorHAnsi" w:cstheme="majorHAnsi"/>
          <w:sz w:val="24"/>
          <w:szCs w:val="24"/>
          <w:highlight w:val="white"/>
        </w:rPr>
        <w:t>Điểm khác biệt chủ yếu giữa thần Điềm Đạm với Sấm Sét, Bão Tố, Âm Nhạc là:</w:t>
      </w:r>
    </w:p>
    <w:p w14:paraId="3321B6E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Thần Điềm Đạm không thể hô mưa gọi gió, làm ra giai điệu, còn các vị thần khác thì có thể.</w:t>
      </w:r>
    </w:p>
    <w:p w14:paraId="2F72A5D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Thần Điềm Đạm có thể làm chủ cảm giác của mình, còn các vị thần khác không thể chế ngự được cảm giác.</w:t>
      </w:r>
    </w:p>
    <w:p w14:paraId="5C520958"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Thần Điềm Đạm có thể giả mù, giả điếc để không bị ngoại cảnh tác động; còn các vị thần khác không có khả năng đặc biệt này.</w:t>
      </w:r>
    </w:p>
    <w:p w14:paraId="523D4AB0"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Thần Điềm Đạm không có cảm xúc, còn các vị thần khác thì có cảm xúc như con người.</w:t>
      </w:r>
    </w:p>
    <w:p w14:paraId="146713F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7. </w:t>
      </w:r>
      <w:r w:rsidRPr="002C3E01">
        <w:rPr>
          <w:rFonts w:asciiTheme="majorHAnsi" w:eastAsia="Times New Roman" w:hAnsiTheme="majorHAnsi" w:cstheme="majorHAnsi"/>
          <w:sz w:val="24"/>
          <w:szCs w:val="24"/>
          <w:highlight w:val="white"/>
        </w:rPr>
        <w:t>Thái độ của thần Điềm Đạm khiến em liên tưởng đến ý nghĩa được gợi ra từ dòng nào sau đây:</w:t>
      </w:r>
    </w:p>
    <w:p w14:paraId="5176806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A. Dù ai nói ngả nói nghiêng - Lòng ta vẫn vững như kiềng ba chân</w:t>
      </w:r>
    </w:p>
    <w:p w14:paraId="4A29427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B. Tâm bất biến giữa dòng đời vạn biến</w:t>
      </w:r>
    </w:p>
    <w:p w14:paraId="2BE8A967"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C. Chớ thấy sóng cả mà ngã tay chèo.</w:t>
      </w:r>
    </w:p>
    <w:p w14:paraId="17B78ECA"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D. Có cứng mới đứng được đầu gió.</w:t>
      </w:r>
    </w:p>
    <w:p w14:paraId="77EDA1F6" w14:textId="77777777" w:rsidR="00FB2153" w:rsidRPr="002C3E01" w:rsidRDefault="00FB2153" w:rsidP="002C3E01">
      <w:pPr>
        <w:spacing w:after="0" w:line="360" w:lineRule="auto"/>
        <w:jc w:val="both"/>
        <w:rPr>
          <w:rFonts w:asciiTheme="majorHAnsi" w:eastAsia="Times New Roman" w:hAnsiTheme="majorHAnsi" w:cstheme="majorHAnsi"/>
          <w:b/>
          <w:i/>
          <w:sz w:val="24"/>
          <w:szCs w:val="24"/>
          <w:highlight w:val="white"/>
        </w:rPr>
      </w:pPr>
      <w:r w:rsidRPr="002C3E01">
        <w:rPr>
          <w:rFonts w:asciiTheme="majorHAnsi" w:eastAsia="Times New Roman" w:hAnsiTheme="majorHAnsi" w:cstheme="majorHAnsi"/>
          <w:b/>
          <w:i/>
          <w:sz w:val="24"/>
          <w:szCs w:val="24"/>
          <w:highlight w:val="white"/>
        </w:rPr>
        <w:lastRenderedPageBreak/>
        <w:t>Trả lời các câu hỏi:</w:t>
      </w:r>
    </w:p>
    <w:p w14:paraId="726B5E9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 xml:space="preserve">Câu 8. </w:t>
      </w:r>
      <w:r w:rsidRPr="002C3E01">
        <w:rPr>
          <w:rFonts w:asciiTheme="majorHAnsi" w:eastAsia="Times New Roman" w:hAnsiTheme="majorHAnsi" w:cstheme="majorHAnsi"/>
          <w:sz w:val="24"/>
          <w:szCs w:val="24"/>
          <w:highlight w:val="white"/>
        </w:rPr>
        <w:t>Thông điệp rút ra từ câu chuyện trên là gì?</w:t>
      </w:r>
    </w:p>
    <w:p w14:paraId="1C199DCE"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9.</w:t>
      </w:r>
      <w:r w:rsidRPr="002C3E01">
        <w:rPr>
          <w:rFonts w:asciiTheme="majorHAnsi" w:eastAsia="Times New Roman" w:hAnsiTheme="majorHAnsi" w:cstheme="majorHAnsi"/>
          <w:sz w:val="24"/>
          <w:szCs w:val="24"/>
          <w:highlight w:val="white"/>
        </w:rPr>
        <w:t xml:space="preserve"> Phân biệt điểm giống nhau, khác nhau giữa truyện thần thoại trên với truyện thần thoại "Thần Trụ Trời" (Việt Nam) và "Nữ Oa" (Trung Quốc).</w:t>
      </w:r>
    </w:p>
    <w:p w14:paraId="1DC7A98D"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b/>
          <w:sz w:val="24"/>
          <w:szCs w:val="24"/>
          <w:highlight w:val="white"/>
        </w:rPr>
        <w:t>Câu 10</w:t>
      </w:r>
      <w:r w:rsidRPr="002C3E01">
        <w:rPr>
          <w:rFonts w:asciiTheme="majorHAnsi" w:eastAsia="Times New Roman" w:hAnsiTheme="majorHAnsi" w:cstheme="majorHAnsi"/>
          <w:sz w:val="24"/>
          <w:szCs w:val="24"/>
          <w:highlight w:val="white"/>
        </w:rPr>
        <w:t>. Chia sẻ 5 - 7 dòng về điều em thấy thú vị khi đọc truyện thần thoại trên.</w:t>
      </w:r>
    </w:p>
    <w:p w14:paraId="0FC0452A" w14:textId="77777777" w:rsidR="00FB2153" w:rsidRPr="002C3E01" w:rsidRDefault="00FB2153" w:rsidP="002C3E01">
      <w:pPr>
        <w:spacing w:after="0" w:line="360" w:lineRule="auto"/>
        <w:jc w:val="both"/>
        <w:rPr>
          <w:rFonts w:asciiTheme="majorHAnsi" w:eastAsia="Times New Roman" w:hAnsiTheme="majorHAnsi" w:cstheme="majorHAnsi"/>
          <w:i/>
          <w:sz w:val="24"/>
          <w:szCs w:val="24"/>
          <w:highlight w:val="white"/>
        </w:rPr>
      </w:pPr>
      <w:r w:rsidRPr="002C3E01">
        <w:rPr>
          <w:rFonts w:asciiTheme="majorHAnsi" w:eastAsia="Times New Roman" w:hAnsiTheme="majorHAnsi" w:cstheme="majorHAnsi"/>
          <w:b/>
          <w:sz w:val="24"/>
          <w:szCs w:val="24"/>
          <w:highlight w:val="white"/>
        </w:rPr>
        <w:t>II. VIẾT (4.0 điểm)</w:t>
      </w:r>
    </w:p>
    <w:p w14:paraId="5E2A25E9" w14:textId="77777777" w:rsidR="00FB2153" w:rsidRPr="002C3E01" w:rsidRDefault="00FB2153" w:rsidP="002C3E01">
      <w:pPr>
        <w:spacing w:after="0" w:line="360" w:lineRule="auto"/>
        <w:jc w:val="both"/>
        <w:rPr>
          <w:rFonts w:asciiTheme="majorHAnsi" w:eastAsia="Times New Roman" w:hAnsiTheme="majorHAnsi" w:cstheme="majorHAnsi"/>
          <w:sz w:val="24"/>
          <w:szCs w:val="24"/>
          <w:highlight w:val="white"/>
        </w:rPr>
      </w:pPr>
      <w:r w:rsidRPr="002C3E01">
        <w:rPr>
          <w:rFonts w:asciiTheme="majorHAnsi" w:eastAsia="Times New Roman" w:hAnsiTheme="majorHAnsi" w:cstheme="majorHAnsi"/>
          <w:sz w:val="24"/>
          <w:szCs w:val="24"/>
          <w:highlight w:val="white"/>
        </w:rPr>
        <w:t>Viết văn bản nghị luận phân tích, đánh giá một tác phẩm văn học (truyện thần thoại)</w:t>
      </w:r>
    </w:p>
    <w:p w14:paraId="11FD4AB1" w14:textId="77777777" w:rsidR="00FB2153" w:rsidRPr="002C3E01" w:rsidRDefault="00FB2153" w:rsidP="002C3E01">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b/>
          <w:sz w:val="24"/>
          <w:szCs w:val="24"/>
          <w:lang w:val="en-US"/>
        </w:rPr>
        <w:t>ĐÁP ÁN THAM KHẢO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20"/>
        <w:gridCol w:w="6660"/>
        <w:gridCol w:w="887"/>
      </w:tblGrid>
      <w:tr w:rsidR="00FB2153" w:rsidRPr="002C3E01" w14:paraId="57617F53" w14:textId="77777777" w:rsidTr="002C3E01">
        <w:trPr>
          <w:jc w:val="center"/>
        </w:trPr>
        <w:tc>
          <w:tcPr>
            <w:tcW w:w="805" w:type="dxa"/>
            <w:shd w:val="clear" w:color="auto" w:fill="auto"/>
          </w:tcPr>
          <w:p w14:paraId="3D27231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Phần</w:t>
            </w:r>
          </w:p>
        </w:tc>
        <w:tc>
          <w:tcPr>
            <w:tcW w:w="720" w:type="dxa"/>
            <w:shd w:val="clear" w:color="auto" w:fill="auto"/>
          </w:tcPr>
          <w:p w14:paraId="217B264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Câu</w:t>
            </w:r>
          </w:p>
        </w:tc>
        <w:tc>
          <w:tcPr>
            <w:tcW w:w="6660" w:type="dxa"/>
            <w:shd w:val="clear" w:color="auto" w:fill="auto"/>
          </w:tcPr>
          <w:p w14:paraId="0C78D06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Nội dung</w:t>
            </w:r>
          </w:p>
        </w:tc>
        <w:tc>
          <w:tcPr>
            <w:tcW w:w="887" w:type="dxa"/>
            <w:shd w:val="clear" w:color="auto" w:fill="auto"/>
            <w:vAlign w:val="center"/>
          </w:tcPr>
          <w:p w14:paraId="11DFF25C"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Điểm</w:t>
            </w:r>
          </w:p>
        </w:tc>
      </w:tr>
      <w:tr w:rsidR="00FB2153" w:rsidRPr="002C3E01" w14:paraId="52A65382" w14:textId="77777777" w:rsidTr="002C3E01">
        <w:trPr>
          <w:jc w:val="center"/>
        </w:trPr>
        <w:tc>
          <w:tcPr>
            <w:tcW w:w="805" w:type="dxa"/>
            <w:shd w:val="clear" w:color="auto" w:fill="auto"/>
          </w:tcPr>
          <w:p w14:paraId="525E6D1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I</w:t>
            </w:r>
          </w:p>
        </w:tc>
        <w:tc>
          <w:tcPr>
            <w:tcW w:w="720" w:type="dxa"/>
            <w:shd w:val="clear" w:color="auto" w:fill="auto"/>
          </w:tcPr>
          <w:p w14:paraId="0B8AFDD2"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6E38103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ĐỌC HIỂU</w:t>
            </w:r>
          </w:p>
        </w:tc>
        <w:tc>
          <w:tcPr>
            <w:tcW w:w="887" w:type="dxa"/>
            <w:shd w:val="clear" w:color="auto" w:fill="auto"/>
            <w:vAlign w:val="center"/>
          </w:tcPr>
          <w:p w14:paraId="77D21CC3"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6,0</w:t>
            </w:r>
          </w:p>
        </w:tc>
      </w:tr>
      <w:tr w:rsidR="00FB2153" w:rsidRPr="002C3E01" w14:paraId="653D4373" w14:textId="77777777" w:rsidTr="002C3E01">
        <w:trPr>
          <w:jc w:val="center"/>
        </w:trPr>
        <w:tc>
          <w:tcPr>
            <w:tcW w:w="805" w:type="dxa"/>
            <w:vMerge w:val="restart"/>
            <w:shd w:val="clear" w:color="auto" w:fill="auto"/>
          </w:tcPr>
          <w:p w14:paraId="51DE870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0EE16F7"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w:t>
            </w:r>
          </w:p>
        </w:tc>
        <w:tc>
          <w:tcPr>
            <w:tcW w:w="6660" w:type="dxa"/>
            <w:shd w:val="clear" w:color="auto" w:fill="auto"/>
          </w:tcPr>
          <w:p w14:paraId="28F3E74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2FFBAD8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4D870847" w14:textId="77777777" w:rsidTr="002C3E01">
        <w:trPr>
          <w:jc w:val="center"/>
        </w:trPr>
        <w:tc>
          <w:tcPr>
            <w:tcW w:w="805" w:type="dxa"/>
            <w:vMerge/>
            <w:shd w:val="clear" w:color="auto" w:fill="auto"/>
          </w:tcPr>
          <w:p w14:paraId="7A517514"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22058C75"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2</w:t>
            </w:r>
          </w:p>
        </w:tc>
        <w:tc>
          <w:tcPr>
            <w:tcW w:w="6660" w:type="dxa"/>
            <w:shd w:val="clear" w:color="auto" w:fill="auto"/>
          </w:tcPr>
          <w:p w14:paraId="49EA38A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C</w:t>
            </w:r>
          </w:p>
        </w:tc>
        <w:tc>
          <w:tcPr>
            <w:tcW w:w="887" w:type="dxa"/>
            <w:shd w:val="clear" w:color="auto" w:fill="auto"/>
            <w:vAlign w:val="center"/>
          </w:tcPr>
          <w:p w14:paraId="398C117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2EC2DC36" w14:textId="77777777" w:rsidTr="002C3E01">
        <w:trPr>
          <w:jc w:val="center"/>
        </w:trPr>
        <w:tc>
          <w:tcPr>
            <w:tcW w:w="805" w:type="dxa"/>
            <w:vMerge/>
            <w:shd w:val="clear" w:color="auto" w:fill="auto"/>
          </w:tcPr>
          <w:p w14:paraId="505563E8"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76E6AC7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3</w:t>
            </w:r>
          </w:p>
        </w:tc>
        <w:tc>
          <w:tcPr>
            <w:tcW w:w="6660" w:type="dxa"/>
            <w:shd w:val="clear" w:color="auto" w:fill="auto"/>
          </w:tcPr>
          <w:p w14:paraId="0A746F9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D</w:t>
            </w:r>
          </w:p>
        </w:tc>
        <w:tc>
          <w:tcPr>
            <w:tcW w:w="887" w:type="dxa"/>
            <w:shd w:val="clear" w:color="auto" w:fill="auto"/>
            <w:vAlign w:val="center"/>
          </w:tcPr>
          <w:p w14:paraId="2FE99340"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03094628" w14:textId="77777777" w:rsidTr="002C3E01">
        <w:trPr>
          <w:jc w:val="center"/>
        </w:trPr>
        <w:tc>
          <w:tcPr>
            <w:tcW w:w="805" w:type="dxa"/>
            <w:vMerge/>
            <w:shd w:val="clear" w:color="auto" w:fill="auto"/>
          </w:tcPr>
          <w:p w14:paraId="0486D4EB"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3A2F1E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4</w:t>
            </w:r>
          </w:p>
        </w:tc>
        <w:tc>
          <w:tcPr>
            <w:tcW w:w="6660" w:type="dxa"/>
            <w:shd w:val="clear" w:color="auto" w:fill="auto"/>
          </w:tcPr>
          <w:p w14:paraId="5D27A73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55463FC5"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66CCDD0A" w14:textId="77777777" w:rsidTr="002C3E01">
        <w:trPr>
          <w:jc w:val="center"/>
        </w:trPr>
        <w:tc>
          <w:tcPr>
            <w:tcW w:w="805" w:type="dxa"/>
            <w:vMerge/>
            <w:shd w:val="clear" w:color="auto" w:fill="auto"/>
          </w:tcPr>
          <w:p w14:paraId="15D51AFD"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2B79271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5</w:t>
            </w:r>
          </w:p>
        </w:tc>
        <w:tc>
          <w:tcPr>
            <w:tcW w:w="6660" w:type="dxa"/>
            <w:shd w:val="clear" w:color="auto" w:fill="auto"/>
          </w:tcPr>
          <w:p w14:paraId="61DC88C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A</w:t>
            </w:r>
          </w:p>
        </w:tc>
        <w:tc>
          <w:tcPr>
            <w:tcW w:w="887" w:type="dxa"/>
            <w:shd w:val="clear" w:color="auto" w:fill="auto"/>
            <w:vAlign w:val="center"/>
          </w:tcPr>
          <w:p w14:paraId="6477E659"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570C0131" w14:textId="77777777" w:rsidTr="002C3E01">
        <w:trPr>
          <w:jc w:val="center"/>
        </w:trPr>
        <w:tc>
          <w:tcPr>
            <w:tcW w:w="805" w:type="dxa"/>
            <w:vMerge/>
            <w:shd w:val="clear" w:color="auto" w:fill="auto"/>
          </w:tcPr>
          <w:p w14:paraId="5C48BA5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D22C45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6</w:t>
            </w:r>
          </w:p>
        </w:tc>
        <w:tc>
          <w:tcPr>
            <w:tcW w:w="6660" w:type="dxa"/>
            <w:shd w:val="clear" w:color="auto" w:fill="auto"/>
          </w:tcPr>
          <w:p w14:paraId="69D465FF"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B</w:t>
            </w:r>
          </w:p>
        </w:tc>
        <w:tc>
          <w:tcPr>
            <w:tcW w:w="887" w:type="dxa"/>
            <w:shd w:val="clear" w:color="auto" w:fill="auto"/>
            <w:vAlign w:val="center"/>
          </w:tcPr>
          <w:p w14:paraId="1459E0A6"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5756C5C9" w14:textId="77777777" w:rsidTr="002C3E01">
        <w:trPr>
          <w:jc w:val="center"/>
        </w:trPr>
        <w:tc>
          <w:tcPr>
            <w:tcW w:w="805" w:type="dxa"/>
            <w:vMerge/>
            <w:shd w:val="clear" w:color="auto" w:fill="auto"/>
          </w:tcPr>
          <w:p w14:paraId="02969A2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66A5A755"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7</w:t>
            </w:r>
          </w:p>
        </w:tc>
        <w:tc>
          <w:tcPr>
            <w:tcW w:w="6660" w:type="dxa"/>
            <w:shd w:val="clear" w:color="auto" w:fill="auto"/>
          </w:tcPr>
          <w:p w14:paraId="7C1152C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B</w:t>
            </w:r>
          </w:p>
        </w:tc>
        <w:tc>
          <w:tcPr>
            <w:tcW w:w="887" w:type="dxa"/>
            <w:shd w:val="clear" w:color="auto" w:fill="auto"/>
            <w:vAlign w:val="center"/>
          </w:tcPr>
          <w:p w14:paraId="3FA27B0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337AF661" w14:textId="77777777" w:rsidTr="002C3E01">
        <w:trPr>
          <w:jc w:val="center"/>
        </w:trPr>
        <w:tc>
          <w:tcPr>
            <w:tcW w:w="805" w:type="dxa"/>
            <w:vMerge/>
            <w:shd w:val="clear" w:color="auto" w:fill="auto"/>
          </w:tcPr>
          <w:p w14:paraId="36EE8EBB"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78E6662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8</w:t>
            </w:r>
          </w:p>
        </w:tc>
        <w:tc>
          <w:tcPr>
            <w:tcW w:w="6660" w:type="dxa"/>
            <w:shd w:val="clear" w:color="auto" w:fill="auto"/>
          </w:tcPr>
          <w:p w14:paraId="39EB198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Học sinh rút ra thông điệp ý nghĩa với bản thân:</w:t>
            </w:r>
          </w:p>
          <w:p w14:paraId="0B3E2A3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Người có sức mạnh thực sự không phải là người có khả năng điều khiển sự vật mà là người có khả năng điều khiển cảm xúc của chính mình.</w:t>
            </w:r>
          </w:p>
        </w:tc>
        <w:tc>
          <w:tcPr>
            <w:tcW w:w="887" w:type="dxa"/>
            <w:shd w:val="clear" w:color="auto" w:fill="auto"/>
            <w:vAlign w:val="center"/>
          </w:tcPr>
          <w:p w14:paraId="6AE6CE08"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33C70E5F" w14:textId="77777777" w:rsidTr="002C3E01">
        <w:trPr>
          <w:jc w:val="center"/>
        </w:trPr>
        <w:tc>
          <w:tcPr>
            <w:tcW w:w="805" w:type="dxa"/>
            <w:vMerge/>
            <w:shd w:val="clear" w:color="auto" w:fill="auto"/>
          </w:tcPr>
          <w:p w14:paraId="0F4AA941"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3E4BD710"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9</w:t>
            </w:r>
          </w:p>
        </w:tc>
        <w:tc>
          <w:tcPr>
            <w:tcW w:w="6660" w:type="dxa"/>
            <w:shd w:val="clear" w:color="auto" w:fill="auto"/>
          </w:tcPr>
          <w:p w14:paraId="7E86605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Giống nhau: Đều kể về các vị thần; đều có sự tham gia của các yếu tố kì ảo..</w:t>
            </w:r>
          </w:p>
          <w:p w14:paraId="042B0084"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Khác nhau: Truyện Thần Trụ Trời và Nữ Oa nhằm giải thích sự hình thành của thế giới tự nhiên và loài người; Truyện thần Điềm Đạm không nhằm giải thích nguồn gốc của sự vật, loài người;</w:t>
            </w:r>
          </w:p>
          <w:p w14:paraId="00BF74D7"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Trong truyện Thần Trụ Trời và Nữ Oa, các chi tiết kì ảo tham gia trực tiếp vào hành động, việc làm của nhân vật chính; Truyện thần Điềm Đạm các chi tiết kì ảo không tham gia vào hành động, việc làm của nhân vật chính;</w:t>
            </w:r>
          </w:p>
          <w:p w14:paraId="4BF20803"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Nhân vật thần trong Thần Trụ Trời và Nữ Oa có năng lực phi thường của thần; nhân vật thần Điềm Đạm không có năng lực phi thường của thần linh, mà có tính cách gần với người thường hơn…</w:t>
            </w:r>
          </w:p>
        </w:tc>
        <w:tc>
          <w:tcPr>
            <w:tcW w:w="887" w:type="dxa"/>
            <w:shd w:val="clear" w:color="auto" w:fill="auto"/>
            <w:vAlign w:val="center"/>
          </w:tcPr>
          <w:p w14:paraId="1F2A45DE"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1.0</w:t>
            </w:r>
          </w:p>
        </w:tc>
      </w:tr>
      <w:tr w:rsidR="00FB2153" w:rsidRPr="002C3E01" w14:paraId="5A45C775" w14:textId="77777777" w:rsidTr="002C3E01">
        <w:trPr>
          <w:jc w:val="center"/>
        </w:trPr>
        <w:tc>
          <w:tcPr>
            <w:tcW w:w="805" w:type="dxa"/>
            <w:vMerge/>
            <w:shd w:val="clear" w:color="auto" w:fill="auto"/>
          </w:tcPr>
          <w:p w14:paraId="767F193E"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04F84B5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10</w:t>
            </w:r>
          </w:p>
        </w:tc>
        <w:tc>
          <w:tcPr>
            <w:tcW w:w="6660" w:type="dxa"/>
            <w:shd w:val="clear" w:color="auto" w:fill="auto"/>
          </w:tcPr>
          <w:p w14:paraId="446F577E"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Học sinh trình bày quan điểm của bản thân về sức hấp dẫn của truyện</w:t>
            </w:r>
          </w:p>
          <w:p w14:paraId="7E7C658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p>
        </w:tc>
        <w:tc>
          <w:tcPr>
            <w:tcW w:w="887" w:type="dxa"/>
            <w:shd w:val="clear" w:color="auto" w:fill="auto"/>
            <w:vAlign w:val="center"/>
          </w:tcPr>
          <w:p w14:paraId="054F9CF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1.0</w:t>
            </w:r>
          </w:p>
        </w:tc>
      </w:tr>
      <w:tr w:rsidR="00FB2153" w:rsidRPr="002C3E01" w14:paraId="2DF369E4" w14:textId="77777777" w:rsidTr="002C3E01">
        <w:trPr>
          <w:jc w:val="center"/>
        </w:trPr>
        <w:tc>
          <w:tcPr>
            <w:tcW w:w="805" w:type="dxa"/>
            <w:vMerge w:val="restart"/>
            <w:shd w:val="clear" w:color="auto" w:fill="auto"/>
          </w:tcPr>
          <w:p w14:paraId="4201CCE3"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lastRenderedPageBreak/>
              <w:t>II</w:t>
            </w:r>
          </w:p>
        </w:tc>
        <w:tc>
          <w:tcPr>
            <w:tcW w:w="720" w:type="dxa"/>
            <w:shd w:val="clear" w:color="auto" w:fill="auto"/>
          </w:tcPr>
          <w:p w14:paraId="5A1E0431"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4C93C2F0"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VIẾT</w:t>
            </w:r>
          </w:p>
        </w:tc>
        <w:tc>
          <w:tcPr>
            <w:tcW w:w="887" w:type="dxa"/>
            <w:shd w:val="clear" w:color="auto" w:fill="auto"/>
            <w:vAlign w:val="center"/>
          </w:tcPr>
          <w:p w14:paraId="5BAA43AF"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4</w:t>
            </w:r>
            <w:r>
              <w:rPr>
                <w:rFonts w:asciiTheme="majorHAnsi" w:eastAsia="Times New Roman" w:hAnsiTheme="majorHAnsi" w:cstheme="majorHAnsi"/>
                <w:b/>
                <w:sz w:val="24"/>
                <w:szCs w:val="24"/>
                <w:lang w:val="en-US"/>
              </w:rPr>
              <w:t>.</w:t>
            </w:r>
            <w:r w:rsidRPr="002C3E01">
              <w:rPr>
                <w:rFonts w:asciiTheme="majorHAnsi" w:eastAsia="Times New Roman" w:hAnsiTheme="majorHAnsi" w:cstheme="majorHAnsi"/>
                <w:b/>
                <w:sz w:val="24"/>
                <w:szCs w:val="24"/>
              </w:rPr>
              <w:t>0</w:t>
            </w:r>
          </w:p>
        </w:tc>
      </w:tr>
      <w:tr w:rsidR="00FB2153" w:rsidRPr="002C3E01" w14:paraId="49A850B9" w14:textId="77777777" w:rsidTr="002C3E01">
        <w:trPr>
          <w:jc w:val="center"/>
        </w:trPr>
        <w:tc>
          <w:tcPr>
            <w:tcW w:w="805" w:type="dxa"/>
            <w:vMerge/>
            <w:shd w:val="clear" w:color="auto" w:fill="auto"/>
          </w:tcPr>
          <w:p w14:paraId="6E321715"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b/>
                <w:sz w:val="24"/>
                <w:szCs w:val="24"/>
              </w:rPr>
            </w:pPr>
          </w:p>
        </w:tc>
        <w:tc>
          <w:tcPr>
            <w:tcW w:w="720" w:type="dxa"/>
            <w:shd w:val="clear" w:color="auto" w:fill="auto"/>
          </w:tcPr>
          <w:p w14:paraId="12AC76DE"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D58EE66"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a</w:t>
            </w:r>
            <w:r w:rsidRPr="002C3E01">
              <w:rPr>
                <w:rFonts w:asciiTheme="majorHAnsi" w:eastAsia="Times New Roman" w:hAnsiTheme="majorHAnsi" w:cstheme="majorHAnsi"/>
                <w:sz w:val="24"/>
                <w:szCs w:val="24"/>
              </w:rPr>
              <w:t>.</w:t>
            </w:r>
            <w:r w:rsidRPr="002C3E01">
              <w:rPr>
                <w:rFonts w:asciiTheme="majorHAnsi" w:eastAsia="Times New Roman" w:hAnsiTheme="majorHAnsi" w:cstheme="majorHAnsi"/>
                <w:i/>
                <w:sz w:val="24"/>
                <w:szCs w:val="24"/>
              </w:rPr>
              <w:t xml:space="preserve"> Đảm bảo cấu trúc bài nghị luận xã hội</w:t>
            </w:r>
          </w:p>
        </w:tc>
        <w:tc>
          <w:tcPr>
            <w:tcW w:w="887" w:type="dxa"/>
            <w:shd w:val="clear" w:color="auto" w:fill="auto"/>
            <w:vAlign w:val="center"/>
          </w:tcPr>
          <w:p w14:paraId="57BEB165"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25</w:t>
            </w:r>
          </w:p>
        </w:tc>
      </w:tr>
      <w:tr w:rsidR="00FB2153" w:rsidRPr="002C3E01" w14:paraId="5473A539" w14:textId="77777777" w:rsidTr="002C3E01">
        <w:trPr>
          <w:jc w:val="center"/>
        </w:trPr>
        <w:tc>
          <w:tcPr>
            <w:tcW w:w="805" w:type="dxa"/>
            <w:vMerge/>
            <w:shd w:val="clear" w:color="auto" w:fill="auto"/>
          </w:tcPr>
          <w:p w14:paraId="592DABA9"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81F6629"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79EFEB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i/>
                <w:sz w:val="24"/>
                <w:szCs w:val="24"/>
              </w:rPr>
              <w:t>b. Xác định đúng vấn đề nghị luận</w:t>
            </w:r>
            <w:r w:rsidRPr="002C3E01">
              <w:rPr>
                <w:rFonts w:asciiTheme="majorHAnsi" w:eastAsia="Times New Roman" w:hAnsiTheme="majorHAnsi" w:cstheme="majorHAnsi"/>
                <w:sz w:val="24"/>
                <w:szCs w:val="24"/>
              </w:rPr>
              <w:t>.</w:t>
            </w:r>
          </w:p>
          <w:p w14:paraId="299ED228"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Tầm quan trọng của việc tuổi trẻ cần sống có ước mơ</w:t>
            </w:r>
          </w:p>
        </w:tc>
        <w:tc>
          <w:tcPr>
            <w:tcW w:w="887" w:type="dxa"/>
            <w:shd w:val="clear" w:color="auto" w:fill="auto"/>
            <w:vAlign w:val="center"/>
          </w:tcPr>
          <w:p w14:paraId="4CF0FF01"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5</w:t>
            </w:r>
          </w:p>
        </w:tc>
      </w:tr>
      <w:tr w:rsidR="00FB2153" w:rsidRPr="002C3E01" w14:paraId="6114CDFC" w14:textId="77777777" w:rsidTr="002C3E01">
        <w:trPr>
          <w:jc w:val="center"/>
        </w:trPr>
        <w:tc>
          <w:tcPr>
            <w:tcW w:w="805" w:type="dxa"/>
            <w:vMerge/>
            <w:shd w:val="clear" w:color="auto" w:fill="auto"/>
          </w:tcPr>
          <w:p w14:paraId="73967011"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color w:val="FF0000"/>
                <w:sz w:val="24"/>
                <w:szCs w:val="24"/>
              </w:rPr>
            </w:pPr>
          </w:p>
        </w:tc>
        <w:tc>
          <w:tcPr>
            <w:tcW w:w="720" w:type="dxa"/>
            <w:shd w:val="clear" w:color="auto" w:fill="auto"/>
          </w:tcPr>
          <w:p w14:paraId="6D563FBF"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20D88118"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c. Triển khai vấn đề nghị luận thành các luận điểm</w:t>
            </w:r>
          </w:p>
          <w:p w14:paraId="2CDD2F31"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C682A7E"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Sau đây là một hướng gợi ý:</w:t>
            </w:r>
          </w:p>
          <w:p w14:paraId="0332E664"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 Mở bài:</w:t>
            </w:r>
          </w:p>
          <w:p w14:paraId="52BD29CC"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Giới thiệu về truyện kể: Truyện “Thần Trụ trời” thuộc nhóm thần thoại kể về nguồn gốc vũ trụ, muôn loài hay còn gọi là thần thoại suy nguyên được tác giả Nguyễn Đổng Chi sưu tầm.</w:t>
            </w:r>
          </w:p>
          <w:p w14:paraId="3DF95C0A"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Trình bày khái quát nội dung cần phân tích, đánh giá: Chủ đề và hình thức nghệ thuật của truyện “Thần Trụ trời”.</w:t>
            </w:r>
          </w:p>
          <w:p w14:paraId="224CCFD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II. Thân bài:</w:t>
            </w:r>
          </w:p>
          <w:p w14:paraId="77CD32C7"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1. Giới thiệu chủ đề của truyện kể và ý nghĩa của chủ đề:</w:t>
            </w:r>
          </w:p>
          <w:p w14:paraId="162202C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Truyện “Thần Trụ trời” đã giải thích quá trình tạo lập thế giới: phân chia trời, đất và nguồn gốc hình thành các dạng địa hình như núi, đảo,… một cách sáng tạo qua các yếu tố kì ảo.</w:t>
            </w:r>
          </w:p>
          <w:p w14:paraId="31D1DB05"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2. Phân tích, đánh giá các khía cạnh trong chủ đề của truyện kể:</w:t>
            </w:r>
          </w:p>
          <w:p w14:paraId="5ACC2E4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 Phân tích</w:t>
            </w:r>
          </w:p>
          <w:p w14:paraId="66181D0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Giải thích quá trình tạo lập thế giới:</w:t>
            </w:r>
          </w:p>
          <w:p w14:paraId="461D8694" w14:textId="77777777" w:rsidR="00FB2153" w:rsidRPr="002C3E01" w:rsidRDefault="00FB2153" w:rsidP="002C3E01">
            <w:pPr>
              <w:numPr>
                <w:ilvl w:val="0"/>
                <w:numId w:val="1"/>
              </w:num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Giải thích sự phân chia trời, đất thông qua sự kiện thần Trụ trời xây cột đá chống trời.</w:t>
            </w:r>
          </w:p>
          <w:p w14:paraId="75C0C616" w14:textId="77777777" w:rsidR="00FB2153" w:rsidRPr="002C3E01" w:rsidRDefault="00FB2153" w:rsidP="002C3E01">
            <w:pPr>
              <w:numPr>
                <w:ilvl w:val="0"/>
                <w:numId w:val="1"/>
              </w:num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Sự hình thành các dạng địa hình khác nhau: thần lại phá cột đi, lấy đất đá ném tung đi khắp nơi…”.</w:t>
            </w:r>
          </w:p>
          <w:p w14:paraId="7F7C308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Đánh giá:</w:t>
            </w:r>
          </w:p>
          <w:p w14:paraId="5A5E92A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Truyện “Thần Trụ trời” đã cho thấy khả năng sáng tạo và trí tưởng tượng của con người trong buổi đầu sơ khai.</w:t>
            </w:r>
          </w:p>
          <w:p w14:paraId="792D8C0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3. Đánh giá tác dụng của những nét đặc sắc về hình thức nghệ thuật trong việc thể hiện chủ đề của truyện kể:</w:t>
            </w:r>
          </w:p>
          <w:p w14:paraId="6362B812"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 Truyện đã xây dựng nhân vật Thần Trụ trời – vị thần sức mạnh siêu nhiên, thực hiện công việc phân chia trời và đất, tạo nên các dạng địa hình khác nhau.</w:t>
            </w:r>
          </w:p>
          <w:p w14:paraId="5D3C735D"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 Thủ pháp cường điệu, phóng đại kết hợp với các chi tiết hư cấu tạo nên một câu chuyện đầy sức hấp dẫn và thuyết phục đối với người đọc.</w:t>
            </w:r>
          </w:p>
          <w:p w14:paraId="7322950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b/>
                <w:sz w:val="24"/>
                <w:szCs w:val="24"/>
              </w:rPr>
              <w:t>III. Kết bài:</w:t>
            </w:r>
          </w:p>
          <w:p w14:paraId="10BCB42B"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Khẳng định lại giá trị của chủ đề và hình thức nghệ thuật của truyện kể.</w:t>
            </w:r>
          </w:p>
          <w:p w14:paraId="3258A220"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lang w:val="en-US"/>
              </w:rPr>
              <w:t xml:space="preserve">- </w:t>
            </w:r>
            <w:r w:rsidRPr="002C3E01">
              <w:rPr>
                <w:rFonts w:asciiTheme="majorHAnsi" w:eastAsia="Times New Roman" w:hAnsiTheme="majorHAnsi" w:cstheme="majorHAnsi"/>
                <w:sz w:val="24"/>
                <w:szCs w:val="24"/>
              </w:rPr>
              <w:t>Nêu ý nghĩa của tác phẩm đối với bản thân và người đọc.</w:t>
            </w:r>
          </w:p>
        </w:tc>
        <w:tc>
          <w:tcPr>
            <w:tcW w:w="887" w:type="dxa"/>
            <w:shd w:val="clear" w:color="auto" w:fill="auto"/>
            <w:vAlign w:val="center"/>
          </w:tcPr>
          <w:p w14:paraId="0D506A90"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lastRenderedPageBreak/>
              <w:t>2.5</w:t>
            </w:r>
          </w:p>
        </w:tc>
      </w:tr>
      <w:tr w:rsidR="00FB2153" w:rsidRPr="002C3E01" w14:paraId="489735D3" w14:textId="77777777" w:rsidTr="002C3E01">
        <w:trPr>
          <w:jc w:val="center"/>
        </w:trPr>
        <w:tc>
          <w:tcPr>
            <w:tcW w:w="805" w:type="dxa"/>
            <w:vMerge/>
            <w:shd w:val="clear" w:color="auto" w:fill="auto"/>
          </w:tcPr>
          <w:p w14:paraId="762F14CF"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073E485B"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7B6A87F9" w14:textId="77777777" w:rsidR="00FB2153" w:rsidRPr="002C3E01" w:rsidRDefault="00FB2153" w:rsidP="002C3E01">
            <w:pPr>
              <w:spacing w:after="0" w:line="360" w:lineRule="auto"/>
              <w:jc w:val="both"/>
              <w:rPr>
                <w:rFonts w:asciiTheme="majorHAnsi" w:eastAsia="Times New Roman" w:hAnsiTheme="majorHAnsi" w:cstheme="majorHAnsi"/>
                <w:i/>
                <w:sz w:val="24"/>
                <w:szCs w:val="24"/>
              </w:rPr>
            </w:pPr>
            <w:r w:rsidRPr="002C3E01">
              <w:rPr>
                <w:rFonts w:asciiTheme="majorHAnsi" w:eastAsia="Times New Roman" w:hAnsiTheme="majorHAnsi" w:cstheme="majorHAnsi"/>
                <w:i/>
                <w:sz w:val="24"/>
                <w:szCs w:val="24"/>
              </w:rPr>
              <w:t>d. Chính tả, ngữ pháp</w:t>
            </w:r>
          </w:p>
          <w:p w14:paraId="40EF4F2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Đảm bảo chuẩn chính tả, ngữ pháp Tiếng Việt.</w:t>
            </w:r>
          </w:p>
        </w:tc>
        <w:tc>
          <w:tcPr>
            <w:tcW w:w="887" w:type="dxa"/>
            <w:shd w:val="clear" w:color="auto" w:fill="auto"/>
            <w:vAlign w:val="center"/>
          </w:tcPr>
          <w:p w14:paraId="37BC29AA"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w:t>
            </w:r>
            <w:r w:rsidRPr="002C3E01">
              <w:rPr>
                <w:rFonts w:asciiTheme="majorHAnsi" w:eastAsia="Times New Roman" w:hAnsiTheme="majorHAnsi" w:cstheme="majorHAnsi"/>
                <w:sz w:val="24"/>
                <w:szCs w:val="24"/>
                <w:lang w:val="en-US"/>
              </w:rPr>
              <w:t>.</w:t>
            </w:r>
            <w:r w:rsidRPr="002C3E01">
              <w:rPr>
                <w:rFonts w:asciiTheme="majorHAnsi" w:eastAsia="Times New Roman" w:hAnsiTheme="majorHAnsi" w:cstheme="majorHAnsi"/>
                <w:sz w:val="24"/>
                <w:szCs w:val="24"/>
              </w:rPr>
              <w:t>25</w:t>
            </w:r>
          </w:p>
        </w:tc>
      </w:tr>
      <w:tr w:rsidR="00FB2153" w:rsidRPr="002C3E01" w14:paraId="79220B1C" w14:textId="77777777" w:rsidTr="002C3E01">
        <w:trPr>
          <w:jc w:val="center"/>
        </w:trPr>
        <w:tc>
          <w:tcPr>
            <w:tcW w:w="805" w:type="dxa"/>
            <w:vMerge/>
            <w:shd w:val="clear" w:color="auto" w:fill="auto"/>
          </w:tcPr>
          <w:p w14:paraId="6BF8BC09" w14:textId="77777777" w:rsidR="00FB2153" w:rsidRPr="002C3E01" w:rsidRDefault="00FB2153" w:rsidP="002C3E01">
            <w:pPr>
              <w:widowControl w:val="0"/>
              <w:pBdr>
                <w:top w:val="nil"/>
                <w:left w:val="nil"/>
                <w:bottom w:val="nil"/>
                <w:right w:val="nil"/>
                <w:between w:val="nil"/>
              </w:pBdr>
              <w:spacing w:after="0" w:line="360" w:lineRule="auto"/>
              <w:jc w:val="both"/>
              <w:rPr>
                <w:rFonts w:asciiTheme="majorHAnsi" w:eastAsia="Times New Roman" w:hAnsiTheme="majorHAnsi" w:cstheme="majorHAnsi"/>
                <w:sz w:val="24"/>
                <w:szCs w:val="24"/>
              </w:rPr>
            </w:pPr>
          </w:p>
        </w:tc>
        <w:tc>
          <w:tcPr>
            <w:tcW w:w="720" w:type="dxa"/>
            <w:shd w:val="clear" w:color="auto" w:fill="auto"/>
          </w:tcPr>
          <w:p w14:paraId="4052A40C" w14:textId="77777777" w:rsidR="00FB2153" w:rsidRPr="002C3E01" w:rsidRDefault="00FB2153" w:rsidP="002C3E01">
            <w:pPr>
              <w:spacing w:after="0" w:line="360" w:lineRule="auto"/>
              <w:jc w:val="both"/>
              <w:rPr>
                <w:rFonts w:asciiTheme="majorHAnsi" w:eastAsia="Times New Roman" w:hAnsiTheme="majorHAnsi" w:cstheme="majorHAnsi"/>
                <w:b/>
                <w:sz w:val="24"/>
                <w:szCs w:val="24"/>
              </w:rPr>
            </w:pPr>
          </w:p>
        </w:tc>
        <w:tc>
          <w:tcPr>
            <w:tcW w:w="6660" w:type="dxa"/>
            <w:shd w:val="clear" w:color="auto" w:fill="auto"/>
          </w:tcPr>
          <w:p w14:paraId="3D6C4716" w14:textId="77777777" w:rsidR="00FB2153" w:rsidRPr="002C3E01" w:rsidRDefault="00FB2153" w:rsidP="002C3E01">
            <w:pPr>
              <w:spacing w:after="0" w:line="360" w:lineRule="auto"/>
              <w:jc w:val="both"/>
              <w:rPr>
                <w:rFonts w:asciiTheme="majorHAnsi" w:eastAsia="Times New Roman" w:hAnsiTheme="majorHAnsi" w:cstheme="majorHAnsi"/>
                <w:sz w:val="24"/>
                <w:szCs w:val="24"/>
              </w:rPr>
            </w:pPr>
            <w:r w:rsidRPr="002C3E01">
              <w:rPr>
                <w:rFonts w:asciiTheme="majorHAnsi" w:eastAsia="Times New Roman" w:hAnsiTheme="majorHAnsi" w:cstheme="majorHAnsi"/>
                <w:i/>
                <w:sz w:val="24"/>
                <w:szCs w:val="24"/>
              </w:rPr>
              <w:t xml:space="preserve">e. Sáng </w:t>
            </w:r>
            <w:r w:rsidRPr="002C3E01">
              <w:rPr>
                <w:rFonts w:asciiTheme="majorHAnsi" w:eastAsia="Times New Roman" w:hAnsiTheme="majorHAnsi" w:cstheme="majorHAnsi"/>
                <w:sz w:val="24"/>
                <w:szCs w:val="24"/>
              </w:rPr>
              <w:t>tạo: Bài viết có giọng điệu riêng; cách diễn đạt sáng tạo, văn phong trôi chảy.</w:t>
            </w:r>
          </w:p>
        </w:tc>
        <w:tc>
          <w:tcPr>
            <w:tcW w:w="887" w:type="dxa"/>
            <w:shd w:val="clear" w:color="auto" w:fill="auto"/>
            <w:vAlign w:val="center"/>
          </w:tcPr>
          <w:p w14:paraId="7DEFF1F4" w14:textId="77777777" w:rsidR="00FB2153" w:rsidRPr="002C3E01" w:rsidRDefault="00FB2153" w:rsidP="002C3E01">
            <w:pPr>
              <w:spacing w:after="0" w:line="360" w:lineRule="auto"/>
              <w:jc w:val="center"/>
              <w:rPr>
                <w:rFonts w:asciiTheme="majorHAnsi" w:eastAsia="Times New Roman" w:hAnsiTheme="majorHAnsi" w:cstheme="majorHAnsi"/>
                <w:sz w:val="24"/>
                <w:szCs w:val="24"/>
              </w:rPr>
            </w:pPr>
            <w:r w:rsidRPr="002C3E01">
              <w:rPr>
                <w:rFonts w:asciiTheme="majorHAnsi" w:eastAsia="Times New Roman" w:hAnsiTheme="majorHAnsi" w:cstheme="majorHAnsi"/>
                <w:sz w:val="24"/>
                <w:szCs w:val="24"/>
              </w:rPr>
              <w:t>0,5</w:t>
            </w:r>
          </w:p>
        </w:tc>
      </w:tr>
      <w:tr w:rsidR="00FB2153" w:rsidRPr="002C3E01" w14:paraId="49F387E3" w14:textId="77777777" w:rsidTr="002C3E01">
        <w:trPr>
          <w:jc w:val="center"/>
        </w:trPr>
        <w:tc>
          <w:tcPr>
            <w:tcW w:w="8185" w:type="dxa"/>
            <w:gridSpan w:val="3"/>
            <w:shd w:val="clear" w:color="auto" w:fill="auto"/>
          </w:tcPr>
          <w:p w14:paraId="2A11198C" w14:textId="77777777" w:rsidR="00FB2153" w:rsidRPr="002C3E01" w:rsidRDefault="00FB2153" w:rsidP="002C3E01">
            <w:pPr>
              <w:spacing w:after="0" w:line="360" w:lineRule="auto"/>
              <w:jc w:val="both"/>
              <w:rPr>
                <w:rFonts w:asciiTheme="majorHAnsi" w:eastAsia="Times New Roman" w:hAnsiTheme="majorHAnsi" w:cstheme="majorHAnsi"/>
                <w:b/>
                <w:color w:val="FF0000"/>
                <w:sz w:val="24"/>
                <w:szCs w:val="24"/>
              </w:rPr>
            </w:pPr>
            <w:r w:rsidRPr="002C3E01">
              <w:rPr>
                <w:rFonts w:asciiTheme="majorHAnsi" w:eastAsia="Times New Roman" w:hAnsiTheme="majorHAnsi" w:cstheme="majorHAnsi"/>
                <w:b/>
                <w:sz w:val="24"/>
                <w:szCs w:val="24"/>
              </w:rPr>
              <w:t>Tổng điểm</w:t>
            </w:r>
          </w:p>
        </w:tc>
        <w:tc>
          <w:tcPr>
            <w:tcW w:w="887" w:type="dxa"/>
            <w:shd w:val="clear" w:color="auto" w:fill="auto"/>
            <w:vAlign w:val="center"/>
          </w:tcPr>
          <w:p w14:paraId="6D0DEABF" w14:textId="77777777" w:rsidR="00FB2153" w:rsidRPr="002C3E01" w:rsidRDefault="00FB2153" w:rsidP="002C3E01">
            <w:pPr>
              <w:spacing w:after="0" w:line="360" w:lineRule="auto"/>
              <w:jc w:val="center"/>
              <w:rPr>
                <w:rFonts w:asciiTheme="majorHAnsi" w:eastAsia="Times New Roman" w:hAnsiTheme="majorHAnsi" w:cstheme="majorHAnsi"/>
                <w:b/>
                <w:sz w:val="24"/>
                <w:szCs w:val="24"/>
              </w:rPr>
            </w:pPr>
            <w:r w:rsidRPr="002C3E01">
              <w:rPr>
                <w:rFonts w:asciiTheme="majorHAnsi" w:eastAsia="Times New Roman" w:hAnsiTheme="majorHAnsi" w:cstheme="majorHAnsi"/>
                <w:b/>
                <w:sz w:val="24"/>
                <w:szCs w:val="24"/>
              </w:rPr>
              <w:t>10.0</w:t>
            </w:r>
          </w:p>
        </w:tc>
      </w:tr>
    </w:tbl>
    <w:p w14:paraId="1EB0FBE3" w14:textId="77777777" w:rsidR="00FB2153" w:rsidRPr="002C3E01" w:rsidRDefault="00FB2153" w:rsidP="002C3E01">
      <w:pPr>
        <w:spacing w:line="360" w:lineRule="auto"/>
        <w:jc w:val="both"/>
        <w:rPr>
          <w:rFonts w:asciiTheme="majorHAnsi" w:hAnsiTheme="majorHAnsi" w:cstheme="majorHAnsi"/>
          <w:sz w:val="24"/>
          <w:szCs w:val="24"/>
        </w:rPr>
      </w:pPr>
    </w:p>
    <w:p w14:paraId="33B6B4FA" w14:textId="77777777" w:rsidR="00FB2153" w:rsidRPr="009D3B34" w:rsidRDefault="00FB2153" w:rsidP="009D3B34">
      <w:pPr>
        <w:spacing w:line="360" w:lineRule="auto"/>
        <w:jc w:val="center"/>
        <w:rPr>
          <w:rFonts w:asciiTheme="majorHAnsi" w:hAnsiTheme="majorHAnsi" w:cstheme="majorHAnsi"/>
          <w:b/>
          <w:bCs/>
          <w:color w:val="FF0000"/>
          <w:sz w:val="24"/>
          <w:szCs w:val="24"/>
          <w:lang w:val="en-US"/>
        </w:rPr>
      </w:pPr>
      <w:r w:rsidRPr="009D3B34">
        <w:rPr>
          <w:rFonts w:asciiTheme="majorHAnsi" w:hAnsiTheme="majorHAnsi" w:cstheme="majorHAnsi"/>
          <w:b/>
          <w:bCs/>
          <w:color w:val="FF0000"/>
          <w:sz w:val="24"/>
          <w:szCs w:val="24"/>
          <w:lang w:val="en-US"/>
        </w:rPr>
        <w:t>CHỦ ĐỀ: THẦN THOẠI</w:t>
      </w:r>
    </w:p>
    <w:p w14:paraId="03499D70" w14:textId="77777777" w:rsidR="00FB2153" w:rsidRPr="009D3B34" w:rsidRDefault="00FB2153" w:rsidP="009D3B34">
      <w:pPr>
        <w:spacing w:line="360" w:lineRule="auto"/>
        <w:jc w:val="center"/>
        <w:rPr>
          <w:rFonts w:asciiTheme="majorHAnsi" w:hAnsiTheme="majorHAnsi" w:cstheme="majorHAnsi"/>
          <w:b/>
          <w:bCs/>
          <w:color w:val="FF0000"/>
          <w:sz w:val="24"/>
          <w:szCs w:val="24"/>
          <w:lang w:val="en-US"/>
        </w:rPr>
      </w:pPr>
      <w:r w:rsidRPr="009D3B34">
        <w:rPr>
          <w:rFonts w:asciiTheme="majorHAnsi" w:hAnsiTheme="majorHAnsi" w:cstheme="majorHAnsi"/>
          <w:b/>
          <w:bCs/>
          <w:color w:val="FF0000"/>
          <w:sz w:val="24"/>
          <w:szCs w:val="24"/>
          <w:lang w:val="en-US"/>
        </w:rPr>
        <w:t>ĐỀ LUYỆN SỐ 3</w:t>
      </w:r>
    </w:p>
    <w:p w14:paraId="3A297128"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hAnsiTheme="majorHAnsi" w:cstheme="majorHAnsi"/>
          <w:b/>
          <w:bCs/>
          <w:sz w:val="24"/>
          <w:szCs w:val="24"/>
        </w:rPr>
        <w:t>Môn: Ngữ văn lớp 10</w:t>
      </w:r>
    </w:p>
    <w:p w14:paraId="62E6F076"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hAnsiTheme="majorHAnsi" w:cstheme="majorHAnsi"/>
          <w:i/>
          <w:iCs/>
          <w:sz w:val="24"/>
          <w:szCs w:val="24"/>
        </w:rPr>
        <w:t>(Thời gian làm bài: 90 phút, không kể thời gian phát đề)</w:t>
      </w:r>
    </w:p>
    <w:p w14:paraId="50A3C30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 ĐỌC HIỂU (6.0 điểm)</w:t>
      </w:r>
    </w:p>
    <w:p w14:paraId="357E7794" w14:textId="77777777" w:rsidR="00FB2153" w:rsidRPr="009D3B34" w:rsidRDefault="00FB2153" w:rsidP="009D3B34">
      <w:pPr>
        <w:spacing w:line="360" w:lineRule="auto"/>
        <w:rPr>
          <w:rFonts w:asciiTheme="majorHAnsi" w:hAnsiTheme="majorHAnsi" w:cstheme="majorHAnsi"/>
          <w:b/>
          <w:sz w:val="24"/>
          <w:szCs w:val="24"/>
        </w:rPr>
      </w:pPr>
      <w:r w:rsidRPr="009D3B34">
        <w:rPr>
          <w:rFonts w:asciiTheme="majorHAnsi" w:eastAsia="Calibri" w:hAnsiTheme="majorHAnsi" w:cstheme="majorHAnsi"/>
          <w:b/>
          <w:sz w:val="24"/>
          <w:szCs w:val="24"/>
        </w:rPr>
        <w:t>Đọc văn bản sau: </w:t>
      </w:r>
    </w:p>
    <w:p w14:paraId="4FBE48E6"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Nữ thần Déméter có một người con gái duy nhất tên là Perséphone, người con gái đẹp nhất trong số các thiếu nữ con cái của các vị thần. Đó là con của Déméter với Zeus. Chuyện người con gái của Déméter là nàng Perséphone bị thần Hadès bắt cóc đưa xuống dưới âm phủ làm vợ đã gây nên bao đau khổ cho Déméter và bao rối loạn cho đời sống các thần trên đỉnh Olympia cũng như người trần thế.</w:t>
      </w:r>
    </w:p>
    <w:p w14:paraId="51FF7B1E"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 xml:space="preserve">[...] Déméter đi tìm con suốt chín ngày, chín đêm. Chín ngày không ăn, chín đêm không ngủ và cũng không tắm gội chải đầu, chải tóc khiến cho thân hình nàng tiều tụy, hao mòn. Chín ngày không ăn, chín đêm không ngủ, Déméter cứ đi lang thang hết nơi này đến nơi khác gọi con, kêu gào than khóc vật vã. Nàng hỏi rừng cây, rừng cây lắc đầu trả lời không biết. Nàng hỏi núi cao, núi cao cũng ngơ ngác không biết nói gì. Nàng hỏi biển khơi thì biển khơi trả lời </w:t>
      </w:r>
      <w:r w:rsidRPr="009D3B34">
        <w:rPr>
          <w:rFonts w:asciiTheme="majorHAnsi" w:eastAsia="Calibri" w:hAnsiTheme="majorHAnsi" w:cstheme="majorHAnsi"/>
          <w:i/>
          <w:sz w:val="24"/>
          <w:szCs w:val="24"/>
        </w:rPr>
        <w:lastRenderedPageBreak/>
        <w:t>nàng bằng những tiếng thở dài thương cảm. Còn đất đen thì im lặng nhìn nàng, thấm khô những dòng nước mắt xót xa, đau khổ của nàng đang lã chã tuôn rơi. Cả đến những tiên nữ Nymphe cùng dạo chơi với Perséphone buổi sáng đẹp trời hôm ấy cũng không biết gì hơn ngoài việc nghe thấy tiếng thét kinh hoàng của Perséphone.</w:t>
      </w:r>
    </w:p>
    <w:p w14:paraId="51230663"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Chín ngày chín đêm như thế... Déméter với tấm lòng của một người mẹ chẳng quản ngại vất vả gian lao đã đi tìm đứa con gái yêu dấu, độc nhất của mình. Sang ngày thứ mười, khi cỗ xe của thần Mặt trời-Hélios đã bỏ lại sau lưng biển khơi không sinh nở, thì thần Hélios động mối từ tâm bèn gọi Déméter lại và kể cho nàng biết đầu đuôi câu chuyện vừa qua, bởi vì không có chuyện gì xảy ra ở trên mặt đất này mà không lọt vào con mắt của vị thần Mặt trời, chẳng ai giấu giếm được điều gì với vị thần có cỗ xe vàng chói lọi này.</w:t>
      </w:r>
    </w:p>
    <w:p w14:paraId="47B8F1A9" w14:textId="77777777" w:rsidR="00FB2153" w:rsidRPr="009D3B34" w:rsidRDefault="00FB2153" w:rsidP="009D3B34">
      <w:pPr>
        <w:spacing w:line="360" w:lineRule="auto"/>
        <w:jc w:val="both"/>
        <w:rPr>
          <w:rFonts w:asciiTheme="majorHAnsi" w:hAnsiTheme="majorHAnsi" w:cstheme="majorHAnsi"/>
          <w:i/>
          <w:sz w:val="24"/>
          <w:szCs w:val="24"/>
        </w:rPr>
      </w:pPr>
      <w:r w:rsidRPr="009D3B34">
        <w:rPr>
          <w:rFonts w:asciiTheme="majorHAnsi" w:eastAsia="Calibri" w:hAnsiTheme="majorHAnsi" w:cstheme="majorHAnsi"/>
          <w:i/>
          <w:sz w:val="24"/>
          <w:szCs w:val="24"/>
        </w:rPr>
        <w:t>Biết chuyện, nữ thần Déméter vô cùng căm tức thần Zeus. Nàng không trở về thế giới Olympe để đảm đương công việc của mình nữa. Nàng, từ nay trở đi sẽ sống mai danh ẩn tích dưới trần, trong thế giới của những người trần đoản mệnh. Nàng thay hình đổi dạng thành một bà già mặc áo đen và cứ thế đi lang thang hết nơi này đến nơi khác.</w:t>
      </w:r>
    </w:p>
    <w:p w14:paraId="1D1BB73D" w14:textId="77777777" w:rsidR="00FB2153" w:rsidRPr="009D3B34" w:rsidRDefault="00FB2153" w:rsidP="009D3B34">
      <w:pPr>
        <w:spacing w:line="360" w:lineRule="auto"/>
        <w:jc w:val="right"/>
        <w:rPr>
          <w:rFonts w:asciiTheme="majorHAnsi" w:hAnsiTheme="majorHAnsi" w:cstheme="majorHAnsi"/>
          <w:sz w:val="24"/>
          <w:szCs w:val="24"/>
        </w:rPr>
      </w:pPr>
      <w:r w:rsidRPr="009D3B34">
        <w:rPr>
          <w:rFonts w:asciiTheme="majorHAnsi" w:eastAsia="Calibri" w:hAnsiTheme="majorHAnsi" w:cstheme="majorHAnsi"/>
          <w:b/>
          <w:sz w:val="24"/>
          <w:szCs w:val="24"/>
        </w:rPr>
        <w:t>(Trích Nữ thần Déméter và con gái Perséphone, Thần thoại Hy Lạp) </w:t>
      </w:r>
    </w:p>
    <w:p w14:paraId="4B5166A4" w14:textId="77777777" w:rsidR="00FB2153" w:rsidRPr="009D3B34" w:rsidRDefault="00FB2153" w:rsidP="009D3B34">
      <w:pPr>
        <w:spacing w:line="360" w:lineRule="auto"/>
        <w:rPr>
          <w:rFonts w:asciiTheme="majorHAnsi" w:hAnsiTheme="majorHAnsi" w:cstheme="majorHAnsi"/>
          <w:b/>
          <w:sz w:val="24"/>
          <w:szCs w:val="24"/>
        </w:rPr>
      </w:pPr>
      <w:r w:rsidRPr="009D3B34">
        <w:rPr>
          <w:rFonts w:asciiTheme="majorHAnsi" w:eastAsia="Calibri" w:hAnsiTheme="majorHAnsi" w:cstheme="majorHAnsi"/>
          <w:b/>
          <w:sz w:val="24"/>
          <w:szCs w:val="24"/>
        </w:rPr>
        <w:t>Lựa chọn đáp án đúng:</w:t>
      </w:r>
    </w:p>
    <w:p w14:paraId="0CDB865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1. </w:t>
      </w:r>
      <w:r w:rsidRPr="009D3B34">
        <w:rPr>
          <w:rFonts w:asciiTheme="majorHAnsi" w:eastAsia="Calibri" w:hAnsiTheme="majorHAnsi" w:cstheme="majorHAnsi"/>
          <w:sz w:val="24"/>
          <w:szCs w:val="24"/>
        </w:rPr>
        <w:t>Phương thức biểu đạt chính trong văn bản trên là:</w:t>
      </w:r>
    </w:p>
    <w:p w14:paraId="5CBE36A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Tự sự</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Biểu cảm</w:t>
      </w:r>
    </w:p>
    <w:p w14:paraId="0843D6E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Miêu tả</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Pr>
          <w:rFonts w:asciiTheme="majorHAnsi" w:eastAsia="Calibri" w:hAnsiTheme="majorHAnsi" w:cstheme="majorHAnsi"/>
          <w:sz w:val="24"/>
          <w:szCs w:val="24"/>
          <w:lang w:val="en-US"/>
        </w:rPr>
        <w:t xml:space="preserve">   </w:t>
      </w:r>
      <w:r>
        <w:rPr>
          <w:rFonts w:asciiTheme="majorHAnsi" w:eastAsia="Calibri" w:hAnsiTheme="majorHAnsi" w:cstheme="majorHAnsi"/>
          <w:sz w:val="24"/>
          <w:szCs w:val="24"/>
          <w:lang w:val="en-US"/>
        </w:rPr>
        <w:tab/>
      </w:r>
      <w:r w:rsidRPr="009D3B34">
        <w:rPr>
          <w:rFonts w:asciiTheme="majorHAnsi" w:eastAsia="Calibri" w:hAnsiTheme="majorHAnsi" w:cstheme="majorHAnsi"/>
          <w:sz w:val="24"/>
          <w:szCs w:val="24"/>
        </w:rPr>
        <w:t>D. Nghị luận</w:t>
      </w:r>
    </w:p>
    <w:p w14:paraId="2D98FA4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2.</w:t>
      </w:r>
      <w:r w:rsidRPr="009D3B34">
        <w:rPr>
          <w:rFonts w:asciiTheme="majorHAnsi" w:eastAsia="Calibri" w:hAnsiTheme="majorHAnsi" w:cstheme="majorHAnsi"/>
          <w:sz w:val="24"/>
          <w:szCs w:val="24"/>
        </w:rPr>
        <w:t> Con gái của nữ thần Déméter tên là gì?</w:t>
      </w:r>
    </w:p>
    <w:p w14:paraId="60C6F1E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Athony</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Perséphone</w:t>
      </w:r>
    </w:p>
    <w:p w14:paraId="4B3BF36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Perserphone</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D. Pisiphine</w:t>
      </w:r>
    </w:p>
    <w:p w14:paraId="55F59C3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3.</w:t>
      </w:r>
      <w:r w:rsidRPr="009D3B34">
        <w:rPr>
          <w:rFonts w:asciiTheme="majorHAnsi" w:eastAsia="Calibri" w:hAnsiTheme="majorHAnsi" w:cstheme="majorHAnsi"/>
          <w:sz w:val="24"/>
          <w:szCs w:val="24"/>
        </w:rPr>
        <w:t> Người con gái của Déméter đã bị ai bắt cóc ?</w:t>
      </w:r>
    </w:p>
    <w:p w14:paraId="4A77F0F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Zeus</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 xml:space="preserve">          B. Hélios</w:t>
      </w:r>
    </w:p>
    <w:p w14:paraId="7663B93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Pr>
          <w:rFonts w:asciiTheme="majorHAnsi" w:eastAsia="Calibri" w:hAnsiTheme="majorHAnsi" w:cstheme="majorHAnsi"/>
          <w:sz w:val="24"/>
          <w:szCs w:val="24"/>
          <w:lang w:val="en-US"/>
        </w:rPr>
        <w:t xml:space="preserve"> </w:t>
      </w:r>
      <w:r w:rsidRPr="009D3B34">
        <w:rPr>
          <w:rFonts w:asciiTheme="majorHAnsi" w:eastAsia="Calibri" w:hAnsiTheme="majorHAnsi" w:cstheme="majorHAnsi"/>
          <w:sz w:val="24"/>
          <w:szCs w:val="24"/>
        </w:rPr>
        <w:t>Amphitrite</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Pr>
          <w:rFonts w:asciiTheme="majorHAnsi" w:eastAsia="Calibri" w:hAnsiTheme="majorHAnsi" w:cstheme="majorHAnsi"/>
          <w:sz w:val="24"/>
          <w:szCs w:val="24"/>
        </w:rPr>
        <w:tab/>
      </w:r>
      <w:r w:rsidRPr="009D3B34">
        <w:rPr>
          <w:rFonts w:asciiTheme="majorHAnsi" w:eastAsia="Calibri" w:hAnsiTheme="majorHAnsi" w:cstheme="majorHAnsi"/>
          <w:sz w:val="24"/>
          <w:szCs w:val="24"/>
        </w:rPr>
        <w:t>D. Hadès</w:t>
      </w:r>
    </w:p>
    <w:p w14:paraId="6AC4BD5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4.</w:t>
      </w:r>
      <w:r w:rsidRPr="009D3B34">
        <w:rPr>
          <w:rFonts w:asciiTheme="majorHAnsi" w:eastAsia="Calibri" w:hAnsiTheme="majorHAnsi" w:cstheme="majorHAnsi"/>
          <w:sz w:val="24"/>
          <w:szCs w:val="24"/>
        </w:rPr>
        <w:t> Trước sự việc đứa con gái của mình bị bắt cóc, nữ thần Déméter ngay lập tức đã có phản ứng như thế nào ?</w:t>
      </w:r>
    </w:p>
    <w:p w14:paraId="18A03D9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Lang thang hết nơi này đến nơi khác gọi con, kêu gào than khóc vật vã.</w:t>
      </w:r>
      <w:r w:rsidRPr="009D3B34">
        <w:rPr>
          <w:rFonts w:asciiTheme="majorHAnsi" w:eastAsia="Calibri" w:hAnsiTheme="majorHAnsi" w:cstheme="majorHAnsi"/>
          <w:sz w:val="24"/>
          <w:szCs w:val="24"/>
        </w:rPr>
        <w:tab/>
      </w:r>
    </w:p>
    <w:p w14:paraId="5668CB36"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Bỏ đi khỏi thế giới Olympe, sống mai danh ẩn tích dưới trần gian.</w:t>
      </w:r>
    </w:p>
    <w:p w14:paraId="0D48B74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lastRenderedPageBreak/>
        <w:t>C. Đi tìm thần Mặt trời-Hélios để hỏi chuyệ</w:t>
      </w:r>
      <w:r w:rsidRPr="009D3B34">
        <w:rPr>
          <w:rFonts w:asciiTheme="majorHAnsi" w:hAnsiTheme="majorHAnsi" w:cstheme="majorHAnsi"/>
          <w:sz w:val="24"/>
          <w:szCs w:val="24"/>
        </w:rPr>
        <w:t>n</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p>
    <w:p w14:paraId="39ABDE6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Xuống âm phủ tìm gặp thần Hadès.</w:t>
      </w:r>
    </w:p>
    <w:p w14:paraId="11801DC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5.</w:t>
      </w:r>
      <w:r w:rsidRPr="009D3B34">
        <w:rPr>
          <w:rFonts w:asciiTheme="majorHAnsi" w:eastAsia="Calibri" w:hAnsiTheme="majorHAnsi" w:cstheme="majorHAnsi"/>
          <w:sz w:val="24"/>
          <w:szCs w:val="24"/>
        </w:rPr>
        <w:t> Xác định biện pháp tu từ được sử dụng trong đoạn văn:</w:t>
      </w:r>
    </w:p>
    <w:p w14:paraId="7B03985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“Nàng hỏi rừng cây, rừng cây lắc đầu trả lời không biết. Nàng hỏi núi cao, núi cao cũng ngơ ngác không biết nói gì. Nàng hỏi biển khơi thì biển khơi trả lời nàng bằng những tiếng thở dài thương cảm.”</w:t>
      </w:r>
    </w:p>
    <w:p w14:paraId="53F7FFC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r w:rsidRPr="009D3B34">
        <w:rPr>
          <w:rFonts w:asciiTheme="majorHAnsi" w:eastAsia="Calibri" w:hAnsiTheme="majorHAnsi" w:cstheme="majorHAnsi"/>
          <w:sz w:val="24"/>
          <w:szCs w:val="24"/>
        </w:rPr>
        <w:tab/>
        <w:t>Điệp ngữ</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B. So sánh</w:t>
      </w:r>
    </w:p>
    <w:p w14:paraId="6C1D05F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w:t>
      </w:r>
      <w:r w:rsidRPr="009D3B34">
        <w:rPr>
          <w:rFonts w:asciiTheme="majorHAnsi" w:eastAsia="Calibri" w:hAnsiTheme="majorHAnsi" w:cstheme="majorHAnsi"/>
          <w:sz w:val="24"/>
          <w:szCs w:val="24"/>
        </w:rPr>
        <w:tab/>
        <w:t>Nhân hóa</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t>D. Liệt kê</w:t>
      </w:r>
    </w:p>
    <w:p w14:paraId="307A617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6.</w:t>
      </w:r>
      <w:r w:rsidRPr="009D3B34">
        <w:rPr>
          <w:rFonts w:asciiTheme="majorHAnsi" w:eastAsia="Calibri" w:hAnsiTheme="majorHAnsi" w:cstheme="majorHAnsi"/>
          <w:sz w:val="24"/>
          <w:szCs w:val="24"/>
        </w:rPr>
        <w:t> Đặc trưng về nhân vật của thần thoại được thể hiện trong văn bản trên là gì?</w:t>
      </w:r>
    </w:p>
    <w:p w14:paraId="61FA0DE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Nhân vật người con út có số phận bất hạnh.</w:t>
      </w:r>
    </w:p>
    <w:p w14:paraId="50F585C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Nhân vật anh hùng có ảnh hưởng lớn đến vận mệnh cộng đồng.</w:t>
      </w:r>
    </w:p>
    <w:p w14:paraId="7619279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 Nhân vật lịch sử có công lớn với dân tộc và thời đại.</w:t>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r w:rsidRPr="009D3B34">
        <w:rPr>
          <w:rFonts w:asciiTheme="majorHAnsi" w:eastAsia="Calibri" w:hAnsiTheme="majorHAnsi" w:cstheme="majorHAnsi"/>
          <w:sz w:val="24"/>
          <w:szCs w:val="24"/>
        </w:rPr>
        <w:tab/>
      </w:r>
    </w:p>
    <w:p w14:paraId="3E10839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Nhân vật chính là các vị thần có sức mạnh phi thường.</w:t>
      </w:r>
    </w:p>
    <w:p w14:paraId="1A958A2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 xml:space="preserve">Câu 7: </w:t>
      </w:r>
      <w:r w:rsidRPr="009D3B34">
        <w:rPr>
          <w:rFonts w:asciiTheme="majorHAnsi" w:eastAsia="Calibri" w:hAnsiTheme="majorHAnsi" w:cstheme="majorHAnsi"/>
          <w:sz w:val="24"/>
          <w:szCs w:val="24"/>
        </w:rPr>
        <w:t>Tác dụng của dấu chấm lửng trong câu: “</w:t>
      </w:r>
      <w:r w:rsidRPr="009D3B34">
        <w:rPr>
          <w:rFonts w:asciiTheme="majorHAnsi" w:eastAsia="Calibri" w:hAnsiTheme="majorHAnsi" w:cstheme="majorHAnsi"/>
          <w:i/>
          <w:sz w:val="24"/>
          <w:szCs w:val="24"/>
        </w:rPr>
        <w:t>Chín ngày chín đêm như thế...”</w:t>
      </w:r>
      <w:r w:rsidRPr="009D3B34">
        <w:rPr>
          <w:rFonts w:asciiTheme="majorHAnsi" w:eastAsia="Calibri" w:hAnsiTheme="majorHAnsi" w:cstheme="majorHAnsi"/>
          <w:sz w:val="24"/>
          <w:szCs w:val="24"/>
        </w:rPr>
        <w:t xml:space="preserve"> là:</w:t>
      </w:r>
    </w:p>
    <w:p w14:paraId="75E2DB60"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 Thể hiện lời nói ngập ngừng, ngắt quãng</w:t>
      </w:r>
    </w:p>
    <w:p w14:paraId="1B06FBD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 Tỏ ý còn nhiều sự vật, hiện tượng tương tự chưa liệt kê hết</w:t>
      </w:r>
    </w:p>
    <w:p w14:paraId="75F76A3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C. Chuẩn bị cho sự xuất hiện một nội dung bất ngờ</w:t>
      </w:r>
    </w:p>
    <w:p w14:paraId="2FB2083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 Làm giãn nhịp điệu câu văn</w:t>
      </w:r>
    </w:p>
    <w:p w14:paraId="5BF2BA3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Trả lời câu hỏi/ Thực hiện các yêu cầu:</w:t>
      </w:r>
    </w:p>
    <w:p w14:paraId="09DFAB3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8.</w:t>
      </w:r>
      <w:r w:rsidRPr="009D3B34">
        <w:rPr>
          <w:rFonts w:asciiTheme="majorHAnsi" w:eastAsia="Calibri" w:hAnsiTheme="majorHAnsi" w:cstheme="majorHAnsi"/>
          <w:sz w:val="24"/>
          <w:szCs w:val="24"/>
        </w:rPr>
        <w:t> Tâm trạng của nữ thần Déméter khi phát hiện con của mình đã bị bắt cóc là gì ? Theo em, tại sao Déméter lại có tâm trạng như vậy ?</w:t>
      </w:r>
    </w:p>
    <w:p w14:paraId="64B792B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9.</w:t>
      </w:r>
      <w:r w:rsidRPr="009D3B34">
        <w:rPr>
          <w:rFonts w:asciiTheme="majorHAnsi" w:eastAsia="Calibri" w:hAnsiTheme="majorHAnsi" w:cstheme="majorHAnsi"/>
          <w:sz w:val="24"/>
          <w:szCs w:val="24"/>
        </w:rPr>
        <w:t> Thông điệp, ý nghĩa mà em rút ra được từ văn bản trên là gì?</w:t>
      </w:r>
    </w:p>
    <w:p w14:paraId="7184C32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 10.</w:t>
      </w:r>
      <w:r w:rsidRPr="009D3B34">
        <w:rPr>
          <w:rFonts w:asciiTheme="majorHAnsi" w:eastAsia="Calibri" w:hAnsiTheme="majorHAnsi" w:cstheme="majorHAnsi"/>
          <w:sz w:val="24"/>
          <w:szCs w:val="24"/>
        </w:rPr>
        <w:t xml:space="preserve"> Dựa vào nội dung của văn bản trên, em hãy viết đoạn văn khoảng 5-7 dòng trình bày suy nghĩ của em về tình mẫu tử. </w:t>
      </w:r>
    </w:p>
    <w:p w14:paraId="0D40C53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II. VIẾT (4.0 điểm)</w:t>
      </w:r>
    </w:p>
    <w:p w14:paraId="08DA41B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Viết bài văn nghị luận trình bày suy nghĩ của em về sự bất hiếu của một bộ phận giới trẻ đối với cha mẹ trong cuộc sống hiện đại ngày nay.</w:t>
      </w:r>
    </w:p>
    <w:p w14:paraId="381803EA" w14:textId="77777777" w:rsidR="00FB2153" w:rsidRPr="009D3B34" w:rsidRDefault="00FB2153" w:rsidP="009D3B34">
      <w:pPr>
        <w:spacing w:line="360" w:lineRule="auto"/>
        <w:rPr>
          <w:rFonts w:asciiTheme="majorHAnsi" w:hAnsiTheme="majorHAnsi" w:cstheme="majorHAnsi"/>
          <w:sz w:val="24"/>
          <w:szCs w:val="24"/>
          <w:lang w:val="en-US"/>
        </w:rPr>
      </w:pPr>
      <w:r>
        <w:rPr>
          <w:rFonts w:asciiTheme="majorHAnsi" w:eastAsia="Calibri" w:hAnsiTheme="majorHAnsi" w:cstheme="majorHAnsi"/>
          <w:b/>
          <w:sz w:val="24"/>
          <w:szCs w:val="24"/>
          <w:lang w:val="en-US"/>
        </w:rPr>
        <w:lastRenderedPageBreak/>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FB2153" w:rsidRPr="009D3B34" w14:paraId="2FE95039"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AFA3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D80B3"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F046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D8D829"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Điểm</w:t>
            </w:r>
          </w:p>
        </w:tc>
      </w:tr>
      <w:tr w:rsidR="00FB2153" w:rsidRPr="009D3B34" w14:paraId="3E269B24"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75E7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EF6AF"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3A650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437685"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6,0</w:t>
            </w:r>
          </w:p>
        </w:tc>
      </w:tr>
      <w:tr w:rsidR="00FB2153" w:rsidRPr="009D3B34" w14:paraId="4DA0BCCA"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A9136" w14:textId="77777777" w:rsidR="00FB2153" w:rsidRPr="009D3B34" w:rsidRDefault="00FB2153" w:rsidP="009D3B34">
            <w:pPr>
              <w:spacing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1BC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3AC9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0621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47794D57"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76B73"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1DAFE"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B0F4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26CC53"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74DDECEE"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98DD7F"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61146"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8196D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84FCAA"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2AC8A336"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D76B3D"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9B18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CE5A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E434C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2AE5F859"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A12F4"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5FE4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97390"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F33FDE"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3C9D3F2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39DC"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8A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DB24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2E2DBC"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33AFF72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C2A9B"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4B770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2A8D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B49474"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65EAAECD"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A8E11F"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108D9"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D5B9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Tâm trạng của nữ thần Déméter khi phát hiện con của mình đã bị bắt cóc: lo lắng, đau khổ, đi khắp nơi để tìm hỏi con, không quan tâm tới bản thân mình.</w:t>
            </w:r>
          </w:p>
          <w:p w14:paraId="19BF0D8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Đây là phản ứng vô cùng bình thường của một người mẹ khi đứa con thân yêu của mình bị bắt đi.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7739A1"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713AF53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0DC17"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8549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216F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Học sinh trình bày thông điệp ý nghĩa nhất với bản thân. Thông điệp phù hợp với nội dung tư tưởng của bài thơ và mang tính đạo đức, thẩm mĩ.</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981A70"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1.0</w:t>
            </w:r>
          </w:p>
        </w:tc>
      </w:tr>
      <w:tr w:rsidR="00FB2153" w:rsidRPr="009D3B34" w14:paraId="04D34913"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DC6C5"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F6F93"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258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Học sinh trình bày được suy nghĩ, quan điểm của mình về tình mẫu từ được rút ra từ nội dung văn bản đọc.</w:t>
            </w:r>
          </w:p>
          <w:p w14:paraId="0095998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3044F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1.0</w:t>
            </w:r>
          </w:p>
        </w:tc>
      </w:tr>
      <w:tr w:rsidR="00FB2153" w:rsidRPr="009D3B34" w14:paraId="64A73B14"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70E7D"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3AEE5"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B97BA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C8B3D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4.0</w:t>
            </w:r>
          </w:p>
        </w:tc>
      </w:tr>
      <w:tr w:rsidR="00FB2153" w:rsidRPr="009D3B34" w14:paraId="7EFCE712"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926C84"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A06A1"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D1FE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a</w:t>
            </w:r>
            <w:r w:rsidRPr="009D3B34">
              <w:rPr>
                <w:rFonts w:asciiTheme="majorHAnsi" w:eastAsia="Calibri" w:hAnsiTheme="majorHAnsi" w:cstheme="majorHAnsi"/>
                <w:sz w:val="24"/>
                <w:szCs w:val="24"/>
              </w:rPr>
              <w:t>.</w:t>
            </w:r>
            <w:r w:rsidRPr="009D3B34">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7EFEAD"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0.25</w:t>
            </w:r>
          </w:p>
        </w:tc>
      </w:tr>
      <w:tr w:rsidR="00FB2153" w:rsidRPr="009D3B34" w14:paraId="299777E6"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98E88"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DCDF4"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2B540" w14:textId="77777777" w:rsidR="00FB2153" w:rsidRPr="009D3B34" w:rsidRDefault="00FB2153" w:rsidP="009D3B34">
            <w:pPr>
              <w:spacing w:line="360" w:lineRule="auto"/>
              <w:rPr>
                <w:rFonts w:asciiTheme="majorHAnsi" w:hAnsiTheme="majorHAnsi" w:cstheme="majorHAnsi"/>
                <w:i/>
                <w:sz w:val="24"/>
                <w:szCs w:val="24"/>
              </w:rPr>
            </w:pPr>
            <w:r w:rsidRPr="009D3B34">
              <w:rPr>
                <w:rFonts w:asciiTheme="majorHAnsi" w:eastAsia="Calibri" w:hAnsiTheme="majorHAnsi" w:cstheme="majorHAnsi"/>
                <w:i/>
                <w:sz w:val="24"/>
                <w:szCs w:val="24"/>
              </w:rPr>
              <w:t>b. Xác định đúng vấn đề cần nghị luận</w:t>
            </w:r>
          </w:p>
          <w:p w14:paraId="0BA0272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xml:space="preserve">Sự bất hiếu của một bộ phận giới trẻ đối với cha mẹ trong cuộc sống </w:t>
            </w:r>
            <w:r w:rsidRPr="009D3B34">
              <w:rPr>
                <w:rFonts w:asciiTheme="majorHAnsi" w:eastAsia="Calibri" w:hAnsiTheme="majorHAnsi" w:cstheme="majorHAnsi"/>
                <w:sz w:val="24"/>
                <w:szCs w:val="24"/>
              </w:rPr>
              <w:lastRenderedPageBreak/>
              <w:t>hiện đại ngày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0AC0E9"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lastRenderedPageBreak/>
              <w:t>0.5</w:t>
            </w:r>
          </w:p>
        </w:tc>
      </w:tr>
      <w:tr w:rsidR="00FB2153" w:rsidRPr="009D3B34" w14:paraId="415ACE7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DF7072"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9A09A"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C30FF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c. Triển khai vấn đề nghị luận thành các luận điểm</w:t>
            </w:r>
          </w:p>
          <w:p w14:paraId="1F4805F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918C385" w14:textId="77777777" w:rsidR="00FB2153" w:rsidRPr="009D3B34" w:rsidRDefault="00FB2153" w:rsidP="009D3B34">
            <w:pPr>
              <w:spacing w:line="360" w:lineRule="auto"/>
              <w:rPr>
                <w:rFonts w:asciiTheme="majorHAnsi" w:hAnsiTheme="majorHAnsi" w:cstheme="majorHAnsi"/>
                <w:i/>
                <w:sz w:val="24"/>
                <w:szCs w:val="24"/>
              </w:rPr>
            </w:pPr>
            <w:r w:rsidRPr="009D3B34">
              <w:rPr>
                <w:rFonts w:asciiTheme="majorHAnsi" w:eastAsia="Calibri" w:hAnsiTheme="majorHAnsi" w:cstheme="majorHAnsi"/>
                <w:i/>
                <w:sz w:val="24"/>
                <w:szCs w:val="24"/>
              </w:rPr>
              <w:t>Sau đây là một hướng gợi ý:</w:t>
            </w:r>
          </w:p>
          <w:p w14:paraId="36119E68" w14:textId="77777777" w:rsidR="00FB2153" w:rsidRPr="009D3B34" w:rsidRDefault="00FB2153" w:rsidP="009D3B34">
            <w:pPr>
              <w:spacing w:line="360" w:lineRule="auto"/>
              <w:rPr>
                <w:rFonts w:asciiTheme="majorHAnsi" w:hAnsiTheme="majorHAnsi" w:cstheme="majorHAnsi"/>
                <w:sz w:val="24"/>
                <w:szCs w:val="24"/>
              </w:rPr>
            </w:pPr>
            <w:bookmarkStart w:id="1" w:name="_heading=h.gjdgxs" w:colFirst="0" w:colLast="0"/>
            <w:bookmarkEnd w:id="1"/>
            <w:r w:rsidRPr="009D3B34">
              <w:rPr>
                <w:rFonts w:asciiTheme="majorHAnsi" w:eastAsia="Calibri" w:hAnsiTheme="majorHAnsi" w:cstheme="majorHAnsi"/>
                <w:sz w:val="24"/>
                <w:szCs w:val="24"/>
              </w:rPr>
              <w:t xml:space="preserve">- Bất hiếu là chỉ cách cư xử, hành động thiếu đạo đức của con cháu đối với ông bà, cha mẹ. Bất hiếu thể hiện qua lời nói, cách đối xử hàng ngày </w:t>
            </w:r>
          </w:p>
          <w:p w14:paraId="5CF6D47F"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Biểu hiện: Thái độ lạnh nhạt, thờ ơ, không quan tâm đến cha mẹ. Những lời nói xúc phạm, chửi mắng, gây tổn thương; thậm chí là có hành động đánh đập, hành hạ…</w:t>
            </w:r>
          </w:p>
          <w:p w14:paraId="0442E861"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Thực trạng: Bên cạnh sự phát triển vượt bậc của KH, công nghệ thì giá trị đạo đức, nhất là chữ “hiếu” đã bị xói mòi ở một bộ phận giới trẻ.</w:t>
            </w:r>
          </w:p>
          <w:p w14:paraId="15D9755B"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xml:space="preserve">- Nguyên nhân: </w:t>
            </w:r>
          </w:p>
          <w:p w14:paraId="5277ECA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Chủ quan: Do tâm lí, lối sống vô tâm, thờ ơ, ích kỉ, sống chỉ biết mình</w:t>
            </w:r>
          </w:p>
          <w:p w14:paraId="5DBF0FF8"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Khách quan: cách giáo dục của gia đình (nuông chiều con quá mức, không quan tâm/ để ý tới con) hoặc nhà trường; do hoàn cảnh sống tác động…</w:t>
            </w:r>
          </w:p>
          <w:p w14:paraId="05D4919C"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Bài học nhận thức và hành động</w:t>
            </w:r>
          </w:p>
          <w:p w14:paraId="46E2D275"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B0A29B"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2.5</w:t>
            </w:r>
          </w:p>
        </w:tc>
      </w:tr>
      <w:tr w:rsidR="00FB2153" w:rsidRPr="009D3B34" w14:paraId="7FEE1282"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F102E"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C9EF5"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3B0C92"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d. Chính tả, ngữ pháp</w:t>
            </w:r>
          </w:p>
          <w:p w14:paraId="055E28B7"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4CA8A2"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0.25</w:t>
            </w:r>
          </w:p>
        </w:tc>
      </w:tr>
      <w:tr w:rsidR="00FB2153" w:rsidRPr="009D3B34" w14:paraId="0AAC2ACF"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90640" w14:textId="77777777" w:rsidR="00FB2153" w:rsidRPr="009D3B34" w:rsidRDefault="00FB2153" w:rsidP="009D3B34">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1BD5C" w14:textId="77777777" w:rsidR="00FB2153" w:rsidRPr="009D3B34" w:rsidRDefault="00FB2153" w:rsidP="009D3B34">
            <w:pPr>
              <w:spacing w:line="360" w:lineRule="auto"/>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A52DA"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i/>
                <w:sz w:val="24"/>
                <w:szCs w:val="24"/>
              </w:rPr>
              <w:t xml:space="preserve">e. Sáng </w:t>
            </w:r>
            <w:r w:rsidRPr="009D3B34">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596CB5"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sz w:val="24"/>
                <w:szCs w:val="24"/>
              </w:rPr>
              <w:t>0.5</w:t>
            </w:r>
          </w:p>
        </w:tc>
      </w:tr>
      <w:tr w:rsidR="00FB2153" w:rsidRPr="009D3B34" w14:paraId="06C3EA60" w14:textId="77777777" w:rsidTr="009D3B34">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F2EC84" w14:textId="77777777" w:rsidR="00FB2153" w:rsidRPr="009D3B34" w:rsidRDefault="00FB2153" w:rsidP="009D3B34">
            <w:pPr>
              <w:spacing w:line="360" w:lineRule="auto"/>
              <w:rPr>
                <w:rFonts w:asciiTheme="majorHAnsi" w:hAnsiTheme="majorHAnsi" w:cstheme="majorHAnsi"/>
                <w:sz w:val="24"/>
                <w:szCs w:val="24"/>
              </w:rPr>
            </w:pPr>
            <w:r w:rsidRPr="009D3B34">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6848F6" w14:textId="77777777" w:rsidR="00FB2153" w:rsidRPr="009D3B34" w:rsidRDefault="00FB2153" w:rsidP="009D3B34">
            <w:pPr>
              <w:spacing w:line="360" w:lineRule="auto"/>
              <w:jc w:val="center"/>
              <w:rPr>
                <w:rFonts w:asciiTheme="majorHAnsi" w:hAnsiTheme="majorHAnsi" w:cstheme="majorHAnsi"/>
                <w:sz w:val="24"/>
                <w:szCs w:val="24"/>
              </w:rPr>
            </w:pPr>
            <w:r w:rsidRPr="009D3B34">
              <w:rPr>
                <w:rFonts w:asciiTheme="majorHAnsi" w:eastAsia="Calibri" w:hAnsiTheme="majorHAnsi" w:cstheme="majorHAnsi"/>
                <w:b/>
                <w:sz w:val="24"/>
                <w:szCs w:val="24"/>
              </w:rPr>
              <w:t>10.0</w:t>
            </w:r>
          </w:p>
        </w:tc>
      </w:tr>
    </w:tbl>
    <w:p w14:paraId="250312A8" w14:textId="77777777" w:rsidR="00FB2153" w:rsidRPr="009D3B34" w:rsidRDefault="00FB2153" w:rsidP="009D3B34">
      <w:pPr>
        <w:spacing w:line="360" w:lineRule="auto"/>
        <w:jc w:val="both"/>
        <w:rPr>
          <w:rFonts w:asciiTheme="majorHAnsi" w:hAnsiTheme="majorHAnsi" w:cstheme="majorHAnsi"/>
          <w:sz w:val="24"/>
          <w:szCs w:val="24"/>
        </w:rPr>
      </w:pPr>
    </w:p>
    <w:p w14:paraId="440A1A8C" w14:textId="77777777" w:rsidR="00FB2153" w:rsidRPr="003E7FFB" w:rsidRDefault="00FB2153" w:rsidP="003E7FFB">
      <w:pPr>
        <w:spacing w:line="360" w:lineRule="auto"/>
        <w:jc w:val="center"/>
        <w:rPr>
          <w:rFonts w:asciiTheme="majorHAnsi" w:hAnsiTheme="majorHAnsi" w:cstheme="majorHAnsi"/>
          <w:b/>
          <w:bCs/>
          <w:color w:val="FF0000"/>
          <w:sz w:val="24"/>
          <w:szCs w:val="24"/>
          <w:lang w:val="en-US"/>
        </w:rPr>
      </w:pPr>
      <w:r w:rsidRPr="003E7FFB">
        <w:rPr>
          <w:rFonts w:asciiTheme="majorHAnsi" w:hAnsiTheme="majorHAnsi" w:cstheme="majorHAnsi"/>
          <w:b/>
          <w:bCs/>
          <w:color w:val="FF0000"/>
          <w:sz w:val="24"/>
          <w:szCs w:val="24"/>
          <w:lang w:val="en-US"/>
        </w:rPr>
        <w:lastRenderedPageBreak/>
        <w:t>CHỦ ĐỀ: THẦN THOẠI</w:t>
      </w:r>
    </w:p>
    <w:p w14:paraId="52A93E4E" w14:textId="77777777" w:rsidR="00FB2153" w:rsidRPr="003E7FFB" w:rsidRDefault="00FB2153" w:rsidP="003E7FFB">
      <w:pPr>
        <w:spacing w:line="360" w:lineRule="auto"/>
        <w:jc w:val="center"/>
        <w:rPr>
          <w:rFonts w:asciiTheme="majorHAnsi" w:hAnsiTheme="majorHAnsi" w:cstheme="majorHAnsi"/>
          <w:b/>
          <w:bCs/>
          <w:color w:val="FF0000"/>
          <w:sz w:val="24"/>
          <w:szCs w:val="24"/>
          <w:lang w:val="en-US"/>
        </w:rPr>
      </w:pPr>
      <w:r w:rsidRPr="003E7FFB">
        <w:rPr>
          <w:rFonts w:asciiTheme="majorHAnsi" w:hAnsiTheme="majorHAnsi" w:cstheme="majorHAnsi"/>
          <w:b/>
          <w:bCs/>
          <w:color w:val="FF0000"/>
          <w:sz w:val="24"/>
          <w:szCs w:val="24"/>
          <w:lang w:val="en-US"/>
        </w:rPr>
        <w:t>ĐỀ LUYỆN SỐ 4</w:t>
      </w:r>
    </w:p>
    <w:p w14:paraId="41C8212F"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hAnsiTheme="majorHAnsi" w:cstheme="majorHAnsi"/>
          <w:b/>
          <w:bCs/>
          <w:sz w:val="24"/>
          <w:szCs w:val="24"/>
        </w:rPr>
        <w:t>Môn: Ngữ văn lớp 10</w:t>
      </w:r>
    </w:p>
    <w:p w14:paraId="35ADE2AA"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hAnsiTheme="majorHAnsi" w:cstheme="majorHAnsi"/>
          <w:i/>
          <w:iCs/>
          <w:sz w:val="24"/>
          <w:szCs w:val="24"/>
        </w:rPr>
        <w:t>(Thời gian làm bài: 90 phút, không kể thời gian phát đề)</w:t>
      </w:r>
    </w:p>
    <w:p w14:paraId="6ADD5E62" w14:textId="77777777" w:rsidR="00FB2153" w:rsidRPr="003E7FFB" w:rsidRDefault="00FB2153" w:rsidP="003E7FFB">
      <w:pPr>
        <w:spacing w:line="360" w:lineRule="auto"/>
        <w:rPr>
          <w:rFonts w:asciiTheme="majorHAnsi" w:hAnsiTheme="majorHAnsi" w:cstheme="majorHAnsi"/>
          <w:sz w:val="24"/>
          <w:szCs w:val="24"/>
        </w:rPr>
      </w:pPr>
      <w:r w:rsidRPr="003E7FFB">
        <w:rPr>
          <w:rFonts w:asciiTheme="majorHAnsi" w:eastAsia="Calibri" w:hAnsiTheme="majorHAnsi" w:cstheme="majorHAnsi"/>
          <w:b/>
          <w:sz w:val="24"/>
          <w:szCs w:val="24"/>
        </w:rPr>
        <w:t>I. ĐỌC HIỂU (6.0 điểm)</w:t>
      </w:r>
    </w:p>
    <w:p w14:paraId="497AD282" w14:textId="77777777" w:rsidR="00FB2153" w:rsidRPr="003E7FFB" w:rsidRDefault="00FB2153" w:rsidP="003E7FFB">
      <w:pPr>
        <w:spacing w:line="360" w:lineRule="auto"/>
        <w:jc w:val="both"/>
        <w:rPr>
          <w:rFonts w:asciiTheme="majorHAnsi" w:hAnsiTheme="majorHAnsi" w:cstheme="majorHAnsi"/>
          <w:b/>
          <w:sz w:val="24"/>
          <w:szCs w:val="24"/>
        </w:rPr>
      </w:pPr>
      <w:r w:rsidRPr="003E7FFB">
        <w:rPr>
          <w:rFonts w:asciiTheme="majorHAnsi" w:eastAsia="Calibri" w:hAnsiTheme="majorHAnsi" w:cstheme="majorHAnsi"/>
          <w:b/>
          <w:sz w:val="24"/>
          <w:szCs w:val="24"/>
        </w:rPr>
        <w:t>Đọc văn bản sau:</w:t>
      </w:r>
    </w:p>
    <w:p w14:paraId="07EA9747"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[…]Riêng về việc nặn ra giống loài người, Ngọc Hoàng khoán trắng cho 12 nữ thần khéo tay. Mà sau này chúng ta thường gọi đó là mười hai Bà mụ. Sự tích của 12 vị nữ thần ấy hiện nay chúng ta chỉ còn biết đến một cách lờ mờ. Có thuyết lại nói đó là những thần giúp việc cho Ngọc Hoàng từ lúc ông ta chỉ mới tạo ra loài người. Nhưng cũng có thuyết lại cho đó là những thần được Ngọc Hoàng giao phó cho trách nhiệm sau khi ông ấy đã sáng tạo ra đủ số lượng người và vật tại hạ giới.</w:t>
      </w:r>
    </w:p>
    <w:p w14:paraId="4DBA2E4C"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 xml:space="preserve">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Mười hai Bà mụ chỉ là các vị thần có nhiệm vụ nắn lại cơ thể cho </w:t>
      </w:r>
      <w:r w:rsidRPr="003E7FFB">
        <w:rPr>
          <w:rFonts w:asciiTheme="majorHAnsi" w:hAnsiTheme="majorHAnsi" w:cstheme="majorHAnsi"/>
          <w:i/>
          <w:sz w:val="24"/>
          <w:szCs w:val="24"/>
        </w:rPr>
        <w:t>một</w:t>
      </w:r>
      <w:r w:rsidRPr="003E7FFB">
        <w:rPr>
          <w:rFonts w:asciiTheme="majorHAnsi" w:eastAsia="Calibri" w:hAnsiTheme="majorHAnsi" w:cstheme="majorHAnsi"/>
          <w:i/>
          <w:sz w:val="24"/>
          <w:szCs w:val="24"/>
        </w:rPr>
        <w:t xml:space="preserve"> người nào đó khi được lệnh đầu thai làm người.</w:t>
      </w:r>
    </w:p>
    <w:p w14:paraId="7A8EF997"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[…]Lại có người cho 12 nữ thần đó mỗi người giữ một công việc riêng: người nắn về tai, người nắn về mắt, người về tứ chi, người về sinh thực khi, và người dạy nói, cười v.v… Nhưng cũng có nhiều người thì lại cho rằng công việc của 12 nữ thần không phân biệt. Họ làm công việc tập thể mà không phân công.</w:t>
      </w:r>
      <w:r w:rsidRPr="003E7FFB">
        <w:rPr>
          <w:rFonts w:asciiTheme="majorHAnsi" w:hAnsiTheme="majorHAnsi" w:cstheme="majorHAnsi"/>
          <w:sz w:val="24"/>
          <w:szCs w:val="24"/>
        </w:rPr>
        <w:t xml:space="preserve"> </w:t>
      </w:r>
      <w:r w:rsidRPr="003E7FFB">
        <w:rPr>
          <w:rFonts w:asciiTheme="majorHAnsi" w:eastAsia="Calibri" w:hAnsiTheme="majorHAnsi" w:cstheme="majorHAnsi"/>
          <w:i/>
          <w:sz w:val="24"/>
          <w:szCs w:val="24"/>
        </w:rPr>
        <w:t>Các nữ thần đó không có trách nhiệm gì về thọ yểu của người mà mình chế tạo ra. Mỗi 1 khuyết điểm đều do cả 12 nữ thần chịu chung.</w:t>
      </w:r>
    </w:p>
    <w:p w14:paraId="5A0A09D8" w14:textId="77777777" w:rsidR="00FB2153" w:rsidRPr="003E7FFB" w:rsidRDefault="00FB2153" w:rsidP="003E7FFB">
      <w:pPr>
        <w:spacing w:line="360" w:lineRule="auto"/>
        <w:jc w:val="right"/>
        <w:rPr>
          <w:rFonts w:asciiTheme="majorHAnsi" w:hAnsiTheme="majorHAnsi" w:cstheme="majorHAnsi"/>
          <w:sz w:val="24"/>
          <w:szCs w:val="24"/>
        </w:rPr>
      </w:pPr>
      <w:r w:rsidRPr="003E7FFB">
        <w:rPr>
          <w:rFonts w:asciiTheme="majorHAnsi" w:eastAsia="Calibri" w:hAnsiTheme="majorHAnsi" w:cstheme="majorHAnsi"/>
          <w:sz w:val="24"/>
          <w:szCs w:val="24"/>
        </w:rPr>
        <w:t>(Trích “Mười hai bà mụ”, Thần thoại Việt Nam)</w:t>
      </w:r>
    </w:p>
    <w:p w14:paraId="4E28843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Lựa chọn đáp án đúng:</w:t>
      </w:r>
    </w:p>
    <w:p w14:paraId="0364857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1.</w:t>
      </w:r>
      <w:r w:rsidRPr="003E7FFB">
        <w:rPr>
          <w:rFonts w:asciiTheme="majorHAnsi" w:eastAsia="Calibri" w:hAnsiTheme="majorHAnsi" w:cstheme="majorHAnsi"/>
          <w:sz w:val="24"/>
          <w:szCs w:val="24"/>
        </w:rPr>
        <w:t> Phương thức biểu đạt chính được sử dụng trong văn bản trên là gì ?</w:t>
      </w:r>
    </w:p>
    <w:p w14:paraId="426150D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Tự sự</w:t>
      </w:r>
      <w:r w:rsidRPr="003E7FFB">
        <w:rPr>
          <w:rFonts w:asciiTheme="majorHAnsi" w:eastAsia="Calibri" w:hAnsiTheme="majorHAnsi" w:cstheme="majorHAnsi"/>
          <w:sz w:val="24"/>
          <w:szCs w:val="24"/>
        </w:rPr>
        <w:tab/>
        <w:t xml:space="preserve">          B. Miêu tả</w:t>
      </w:r>
    </w:p>
    <w:p w14:paraId="2A6738C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Nghị luận</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t xml:space="preserve">D. Biểu cảm </w:t>
      </w:r>
    </w:p>
    <w:p w14:paraId="54FACB2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2.</w:t>
      </w:r>
      <w:r w:rsidRPr="003E7FFB">
        <w:rPr>
          <w:rFonts w:asciiTheme="majorHAnsi" w:eastAsia="Calibri" w:hAnsiTheme="majorHAnsi" w:cstheme="majorHAnsi"/>
          <w:sz w:val="24"/>
          <w:szCs w:val="24"/>
        </w:rPr>
        <w:t> Nhiệm vụ của mười hai bà mụ được nhắc tới trong văn bản là gì ?</w:t>
      </w:r>
    </w:p>
    <w:p w14:paraId="3450068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Nắn lại cơ thể cho 1 người nào đó khi được lệnh đầu thai làm người.</w:t>
      </w:r>
      <w:r w:rsidRPr="003E7FFB">
        <w:rPr>
          <w:rFonts w:asciiTheme="majorHAnsi" w:eastAsia="Calibri" w:hAnsiTheme="majorHAnsi" w:cstheme="majorHAnsi"/>
          <w:sz w:val="24"/>
          <w:szCs w:val="24"/>
        </w:rPr>
        <w:tab/>
        <w:t xml:space="preserve"> </w:t>
      </w:r>
    </w:p>
    <w:p w14:paraId="7D17832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lastRenderedPageBreak/>
        <w:t xml:space="preserve">B. Xem xét mọi việc ở hạ giới để báo lại cho Ngọc Hoàng. </w:t>
      </w:r>
    </w:p>
    <w:p w14:paraId="0A0FFAD1"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Sáng tạo ra vạn vật</w:t>
      </w:r>
      <w:r w:rsidRPr="003E7FFB">
        <w:rPr>
          <w:rFonts w:asciiTheme="majorHAnsi" w:eastAsia="Calibri" w:hAnsiTheme="majorHAnsi" w:cstheme="majorHAnsi"/>
          <w:sz w:val="24"/>
          <w:szCs w:val="24"/>
        </w:rPr>
        <w:tab/>
      </w:r>
    </w:p>
    <w:p w14:paraId="2215D08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Dạy nhân dân cách trồng lúa.</w:t>
      </w:r>
    </w:p>
    <w:p w14:paraId="39ECE7F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3.</w:t>
      </w:r>
      <w:r w:rsidRPr="003E7FFB">
        <w:rPr>
          <w:rFonts w:asciiTheme="majorHAnsi" w:eastAsia="Calibri" w:hAnsiTheme="majorHAnsi" w:cstheme="majorHAnsi"/>
          <w:sz w:val="24"/>
          <w:szCs w:val="24"/>
        </w:rPr>
        <w:t> Cụm từ: “</w:t>
      </w:r>
      <w:r w:rsidRPr="003E7FFB">
        <w:rPr>
          <w:rFonts w:asciiTheme="majorHAnsi" w:eastAsia="Calibri" w:hAnsiTheme="majorHAnsi" w:cstheme="majorHAnsi"/>
          <w:i/>
          <w:sz w:val="24"/>
          <w:szCs w:val="24"/>
        </w:rPr>
        <w:t>Các nữ thần đó” là:</w:t>
      </w:r>
    </w:p>
    <w:p w14:paraId="508CA9C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Cụm động từ</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3F5B15F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Cụm danh từ</w:t>
      </w:r>
    </w:p>
    <w:p w14:paraId="246634D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Cụm tính từ</w:t>
      </w:r>
    </w:p>
    <w:p w14:paraId="0005F7F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Cụm từ tự do</w:t>
      </w:r>
    </w:p>
    <w:p w14:paraId="0006B31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4.</w:t>
      </w:r>
      <w:r w:rsidRPr="003E7FFB">
        <w:rPr>
          <w:rFonts w:asciiTheme="majorHAnsi" w:eastAsia="Calibri" w:hAnsiTheme="majorHAnsi" w:cstheme="majorHAnsi"/>
          <w:sz w:val="24"/>
          <w:szCs w:val="24"/>
        </w:rPr>
        <w:t> Từ láy xuất hiện trong văn bản là:</w:t>
      </w:r>
    </w:p>
    <w:p w14:paraId="1C117CE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chịu chung</w:t>
      </w:r>
      <w:r w:rsidRPr="003E7FFB">
        <w:rPr>
          <w:rFonts w:asciiTheme="majorHAnsi" w:eastAsia="Calibri" w:hAnsiTheme="majorHAnsi" w:cstheme="majorHAnsi"/>
          <w:sz w:val="24"/>
          <w:szCs w:val="24"/>
        </w:rPr>
        <w:tab/>
      </w:r>
      <w:r>
        <w:rPr>
          <w:rFonts w:asciiTheme="majorHAnsi" w:eastAsia="Calibri" w:hAnsiTheme="majorHAnsi" w:cstheme="majorHAnsi"/>
          <w:sz w:val="24"/>
          <w:szCs w:val="24"/>
        </w:rPr>
        <w:tab/>
      </w:r>
      <w:r w:rsidRPr="003E7FFB">
        <w:rPr>
          <w:rFonts w:asciiTheme="majorHAnsi" w:eastAsia="Calibri" w:hAnsiTheme="majorHAnsi" w:cstheme="majorHAnsi"/>
          <w:sz w:val="24"/>
          <w:szCs w:val="24"/>
        </w:rPr>
        <w:t>B. </w:t>
      </w:r>
      <w:r w:rsidRPr="003E7FFB">
        <w:rPr>
          <w:rFonts w:asciiTheme="majorHAnsi" w:hAnsiTheme="majorHAnsi" w:cstheme="majorHAnsi"/>
          <w:sz w:val="24"/>
          <w:szCs w:val="24"/>
        </w:rPr>
        <w:t>t</w:t>
      </w:r>
      <w:r w:rsidRPr="003E7FFB">
        <w:rPr>
          <w:rFonts w:asciiTheme="majorHAnsi" w:eastAsia="Calibri" w:hAnsiTheme="majorHAnsi" w:cstheme="majorHAnsi"/>
          <w:sz w:val="24"/>
          <w:szCs w:val="24"/>
        </w:rPr>
        <w:t>hành thần</w:t>
      </w:r>
    </w:p>
    <w:p w14:paraId="65F29C7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tập thể</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t>D.</w:t>
      </w:r>
      <w:r w:rsidRPr="003E7FFB">
        <w:rPr>
          <w:rFonts w:asciiTheme="majorHAnsi" w:hAnsiTheme="majorHAnsi" w:cstheme="majorHAnsi"/>
          <w:sz w:val="24"/>
          <w:szCs w:val="24"/>
        </w:rPr>
        <w:t xml:space="preserve"> lờ</w:t>
      </w:r>
      <w:r w:rsidRPr="003E7FFB">
        <w:rPr>
          <w:rFonts w:asciiTheme="majorHAnsi" w:eastAsia="Calibri" w:hAnsiTheme="majorHAnsi" w:cstheme="majorHAnsi"/>
          <w:sz w:val="24"/>
          <w:szCs w:val="24"/>
        </w:rPr>
        <w:t xml:space="preserve"> mờ</w:t>
      </w:r>
    </w:p>
    <w:p w14:paraId="27690A5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5.</w:t>
      </w:r>
      <w:r w:rsidRPr="003E7FFB">
        <w:rPr>
          <w:rFonts w:asciiTheme="majorHAnsi" w:eastAsia="Calibri" w:hAnsiTheme="majorHAnsi" w:cstheme="majorHAnsi"/>
          <w:sz w:val="24"/>
          <w:szCs w:val="24"/>
        </w:rPr>
        <w:t> Truyện “Mười hai bà mụ” được kể nhằm mục đích gì?</w:t>
      </w:r>
    </w:p>
    <w:p w14:paraId="03BE4E8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r w:rsidRPr="003E7FFB">
        <w:rPr>
          <w:rFonts w:asciiTheme="majorHAnsi" w:hAnsiTheme="majorHAnsi" w:cstheme="majorHAnsi"/>
          <w:sz w:val="24"/>
          <w:szCs w:val="24"/>
        </w:rPr>
        <w:t xml:space="preserve"> </w:t>
      </w:r>
      <w:r w:rsidRPr="003E7FFB">
        <w:rPr>
          <w:rFonts w:asciiTheme="majorHAnsi" w:eastAsia="Calibri" w:hAnsiTheme="majorHAnsi" w:cstheme="majorHAnsi"/>
          <w:sz w:val="24"/>
          <w:szCs w:val="24"/>
        </w:rPr>
        <w:t>Thể hiện tín ngưỡng thờ cúng thần linh của người Việt cổ.</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36D736E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Đề cao giá trị, nguồn gốc của con người.</w:t>
      </w:r>
    </w:p>
    <w:p w14:paraId="79614B8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Lý giải nguồn gốc ra đời của con người.</w:t>
      </w:r>
    </w:p>
    <w:p w14:paraId="249B423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Lý giải về sự ra đời của các giá trị văn hóa truyền thống dân tộc.</w:t>
      </w:r>
    </w:p>
    <w:p w14:paraId="7347755E" w14:textId="77777777" w:rsidR="00FB2153" w:rsidRPr="003E7FFB" w:rsidRDefault="00FB2153" w:rsidP="003E7FFB">
      <w:pPr>
        <w:spacing w:line="360" w:lineRule="auto"/>
        <w:rPr>
          <w:rFonts w:asciiTheme="majorHAnsi" w:hAnsiTheme="majorHAnsi" w:cstheme="majorHAnsi"/>
          <w:sz w:val="24"/>
          <w:szCs w:val="24"/>
        </w:rPr>
      </w:pPr>
      <w:r w:rsidRPr="003E7FFB">
        <w:rPr>
          <w:rFonts w:asciiTheme="majorHAnsi" w:eastAsia="Calibri" w:hAnsiTheme="majorHAnsi" w:cstheme="majorHAnsi"/>
          <w:b/>
          <w:sz w:val="24"/>
          <w:szCs w:val="24"/>
        </w:rPr>
        <w:t>Câu 6.</w:t>
      </w:r>
      <w:r w:rsidRPr="003E7FFB">
        <w:rPr>
          <w:rFonts w:asciiTheme="majorHAnsi" w:eastAsia="Calibri" w:hAnsiTheme="majorHAnsi" w:cstheme="majorHAnsi"/>
          <w:sz w:val="24"/>
          <w:szCs w:val="24"/>
        </w:rPr>
        <w:t> Nhận định nào sau đây là chưa chính xác về văn bản trên ?</w:t>
      </w:r>
    </w:p>
    <w:p w14:paraId="176E84F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Truyện mang những yếu tố kì ảo, hoang đường.</w:t>
      </w:r>
      <w:r w:rsidRPr="003E7FFB">
        <w:rPr>
          <w:rFonts w:asciiTheme="majorHAnsi" w:eastAsia="Calibri" w:hAnsiTheme="majorHAnsi" w:cstheme="majorHAnsi"/>
          <w:sz w:val="24"/>
          <w:szCs w:val="24"/>
        </w:rPr>
        <w:tab/>
      </w:r>
    </w:p>
    <w:p w14:paraId="05F0E9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Nhân vật trung tâm có khả năng phi thường.</w:t>
      </w:r>
    </w:p>
    <w:p w14:paraId="062F3D1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r w:rsidRPr="003E7FFB">
        <w:rPr>
          <w:rFonts w:asciiTheme="majorHAnsi" w:hAnsiTheme="majorHAnsi" w:cstheme="majorHAnsi"/>
          <w:sz w:val="24"/>
          <w:szCs w:val="24"/>
        </w:rPr>
        <w:t xml:space="preserve"> </w:t>
      </w:r>
      <w:r w:rsidRPr="003E7FFB">
        <w:rPr>
          <w:rFonts w:asciiTheme="majorHAnsi" w:eastAsia="Calibri" w:hAnsiTheme="majorHAnsi" w:cstheme="majorHAnsi"/>
          <w:sz w:val="24"/>
          <w:szCs w:val="24"/>
        </w:rPr>
        <w:t>Thời gian- không gian trong truyện rõ nét, cụ thể.</w:t>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r w:rsidRPr="003E7FFB">
        <w:rPr>
          <w:rFonts w:asciiTheme="majorHAnsi" w:eastAsia="Calibri" w:hAnsiTheme="majorHAnsi" w:cstheme="majorHAnsi"/>
          <w:sz w:val="24"/>
          <w:szCs w:val="24"/>
        </w:rPr>
        <w:tab/>
      </w:r>
    </w:p>
    <w:p w14:paraId="5D46927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Cốt truyện khá sơ sài và đơn giản.</w:t>
      </w:r>
    </w:p>
    <w:p w14:paraId="776D982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7.</w:t>
      </w:r>
      <w:r w:rsidRPr="003E7FFB">
        <w:rPr>
          <w:rFonts w:asciiTheme="majorHAnsi" w:eastAsia="Calibri" w:hAnsiTheme="majorHAnsi" w:cstheme="majorHAnsi"/>
          <w:sz w:val="24"/>
          <w:szCs w:val="24"/>
        </w:rPr>
        <w:t> Những đặc điểm của thể loại thần thoại trong văn bản trên là:</w:t>
      </w:r>
    </w:p>
    <w:p w14:paraId="4273D1F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 Giải thích về các quy luật tự nhiên</w:t>
      </w:r>
      <w:r w:rsidRPr="003E7FFB">
        <w:rPr>
          <w:rFonts w:asciiTheme="majorHAnsi" w:eastAsia="Calibri" w:hAnsiTheme="majorHAnsi" w:cstheme="majorHAnsi"/>
          <w:sz w:val="24"/>
          <w:szCs w:val="24"/>
        </w:rPr>
        <w:tab/>
        <w:t>.</w:t>
      </w:r>
    </w:p>
    <w:p w14:paraId="704B901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 Giải thích về sự kiện lịch sử.</w:t>
      </w:r>
    </w:p>
    <w:p w14:paraId="1DE33FC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 Giải thích về vũ trụ và thần linh.</w:t>
      </w:r>
      <w:r w:rsidRPr="003E7FFB">
        <w:rPr>
          <w:rFonts w:asciiTheme="majorHAnsi" w:eastAsia="Calibri" w:hAnsiTheme="majorHAnsi" w:cstheme="majorHAnsi"/>
          <w:sz w:val="24"/>
          <w:szCs w:val="24"/>
        </w:rPr>
        <w:tab/>
      </w:r>
    </w:p>
    <w:p w14:paraId="3213BB7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 Giải thích về nguồn gốc của loài người</w:t>
      </w:r>
    </w:p>
    <w:p w14:paraId="3A0AD6B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lastRenderedPageBreak/>
        <w:t>Trả lời câu hỏi/ Thực hiện các yêu cầu:</w:t>
      </w:r>
    </w:p>
    <w:p w14:paraId="4CDAE25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8.</w:t>
      </w:r>
      <w:r w:rsidRPr="003E7FFB">
        <w:rPr>
          <w:rFonts w:asciiTheme="majorHAnsi" w:eastAsia="Calibri" w:hAnsiTheme="majorHAnsi" w:cstheme="majorHAnsi"/>
          <w:sz w:val="24"/>
          <w:szCs w:val="24"/>
        </w:rPr>
        <w:t> Xác định phép liên kết hình thức và chỉ ra tác dụng của chúng trong đoạn văn sau:</w:t>
      </w:r>
    </w:p>
    <w:p w14:paraId="042A43F5"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sz w:val="24"/>
          <w:szCs w:val="24"/>
        </w:rPr>
        <w:t>“</w:t>
      </w:r>
      <w:r w:rsidRPr="003E7FFB">
        <w:rPr>
          <w:rFonts w:asciiTheme="majorHAnsi" w:eastAsia="Calibri" w:hAnsiTheme="majorHAnsi" w:cstheme="majorHAnsi"/>
          <w:i/>
          <w:sz w:val="24"/>
          <w:szCs w:val="24"/>
        </w:rPr>
        <w:t>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w:t>
      </w:r>
    </w:p>
    <w:p w14:paraId="647DB663"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9.</w:t>
      </w:r>
      <w:r w:rsidRPr="003E7FFB">
        <w:rPr>
          <w:rFonts w:asciiTheme="majorHAnsi" w:eastAsia="Calibri" w:hAnsiTheme="majorHAnsi" w:cstheme="majorHAnsi"/>
          <w:sz w:val="24"/>
          <w:szCs w:val="24"/>
        </w:rPr>
        <w:t> Trình bày ngắn gọn nội dung trích đoạn “Mười hai bà mụ”</w:t>
      </w:r>
    </w:p>
    <w:p w14:paraId="45CAF07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 10.</w:t>
      </w:r>
      <w:r w:rsidRPr="003E7FFB">
        <w:rPr>
          <w:rFonts w:asciiTheme="majorHAnsi" w:eastAsia="Calibri" w:hAnsiTheme="majorHAnsi" w:cstheme="majorHAnsi"/>
          <w:sz w:val="24"/>
          <w:szCs w:val="24"/>
        </w:rPr>
        <w:t> Từ nội dung đoạn trích ở phần Đọc hiểu, hãy viết một đoạn văn (khoảng 8-10 câu) trình bày ngắn gọn suy nghĩ của em về quan điểm: “Mỗi người sinh ra là một nguyên bản, đừng chết như một bản sao”</w:t>
      </w:r>
    </w:p>
    <w:p w14:paraId="15790DA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II. VIẾT (4.0 điểm)</w:t>
      </w:r>
    </w:p>
    <w:p w14:paraId="600CBCF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Em hãy viết bài văn nghị luận trình bày suy nghĩ của mình về ý kiến: “Sứ mệnh của con người là sống chứ không phải tồn tại”</w:t>
      </w:r>
    </w:p>
    <w:p w14:paraId="63BB3E81" w14:textId="77777777" w:rsidR="00FB2153" w:rsidRPr="003E7FFB" w:rsidRDefault="00FB2153" w:rsidP="003E7FFB">
      <w:pPr>
        <w:spacing w:line="360" w:lineRule="auto"/>
        <w:rPr>
          <w:rFonts w:asciiTheme="majorHAnsi" w:hAnsiTheme="majorHAnsi" w:cstheme="majorHAnsi"/>
          <w:sz w:val="24"/>
          <w:szCs w:val="24"/>
          <w:lang w:val="en-US"/>
        </w:rPr>
      </w:pPr>
      <w:r>
        <w:rPr>
          <w:rFonts w:asciiTheme="majorHAnsi" w:eastAsia="Calibri" w:hAnsiTheme="majorHAnsi" w:cstheme="majorHAnsi"/>
          <w:b/>
          <w:sz w:val="24"/>
          <w:szCs w:val="24"/>
          <w:lang w:val="en-US"/>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FB2153" w:rsidRPr="003E7FFB" w14:paraId="7EDD9F72"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9B9B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36C66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608E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F60B3"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Điểm</w:t>
            </w:r>
          </w:p>
        </w:tc>
      </w:tr>
      <w:tr w:rsidR="00FB2153" w:rsidRPr="003E7FFB" w14:paraId="4A77D7BB"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AD24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0A236"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7BDDF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FF193B"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6</w:t>
            </w:r>
            <w:r>
              <w:rPr>
                <w:rFonts w:asciiTheme="majorHAnsi" w:eastAsia="Calibri" w:hAnsiTheme="majorHAnsi" w:cstheme="majorHAnsi"/>
                <w:b/>
                <w:sz w:val="24"/>
                <w:szCs w:val="24"/>
                <w:lang w:val="en-US"/>
              </w:rPr>
              <w:t>.</w:t>
            </w:r>
            <w:r w:rsidRPr="003E7FFB">
              <w:rPr>
                <w:rFonts w:asciiTheme="majorHAnsi" w:eastAsia="Calibri" w:hAnsiTheme="majorHAnsi" w:cstheme="majorHAnsi"/>
                <w:b/>
                <w:sz w:val="24"/>
                <w:szCs w:val="24"/>
              </w:rPr>
              <w:t>0</w:t>
            </w:r>
          </w:p>
        </w:tc>
      </w:tr>
      <w:tr w:rsidR="00FB2153" w:rsidRPr="003E7FFB" w14:paraId="0F0DA4CB"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9BFEF7" w14:textId="77777777" w:rsidR="00FB2153" w:rsidRPr="003E7FFB" w:rsidRDefault="00FB2153" w:rsidP="003E7FFB">
            <w:pPr>
              <w:spacing w:line="360" w:lineRule="auto"/>
              <w:jc w:val="both"/>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485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1CA5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0D1C9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20636BE7"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7C97A"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91CF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9332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0C4FF0"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61942B9C"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F3BD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8309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C667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C30498"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325C029A"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9EB33"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0A9B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9CA9E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2FC316"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3EB991F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C9F19"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02AB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2B36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8330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6F8F3C6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294F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8A8F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69CE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2DA13C"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7B4AA911"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0E4CA8"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FBD3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2BE92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9CAAA1"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7A642602"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F56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882100"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6E512"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Phép liên kết: phép thế “họ”</w:t>
            </w:r>
          </w:p>
          <w:p w14:paraId="356EEF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xml:space="preserve">- Tác dụng: </w:t>
            </w:r>
          </w:p>
          <w:p w14:paraId="7BDB8DE8"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Liên kết câu</w:t>
            </w:r>
          </w:p>
          <w:p w14:paraId="30DFEC5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Tránh việc lặp lại các từ đã xuất hiện ở các câu văn trước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7A0D7D"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583FC797"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3245E"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671DE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365E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Văn bản kể về việc Ngọc Hoàng khoán trắng cho mười hai bà mụ nhiệm vụ nắn lại cơ thể con người khi được đầu thai chuyển kiếp. Từ đó, lí giải nguồn gốc ra đời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99758F"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1.0</w:t>
            </w:r>
          </w:p>
        </w:tc>
      </w:tr>
      <w:tr w:rsidR="00FB2153" w:rsidRPr="003E7FFB" w14:paraId="34D7C18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D8C12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75B73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2F44E"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Học sinh đưa ra ý kiến của mình về quan điểm: “Mỗi người sinh ra là một nguyên bản, đừng chết như một bản sao”.</w:t>
            </w:r>
          </w:p>
          <w:p w14:paraId="5A630BB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C50183"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1.0</w:t>
            </w:r>
          </w:p>
        </w:tc>
      </w:tr>
      <w:tr w:rsidR="00FB2153" w:rsidRPr="003E7FFB" w14:paraId="4AADE136"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72D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FE1EB2"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87B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1ED3BD"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4.0</w:t>
            </w:r>
          </w:p>
        </w:tc>
      </w:tr>
      <w:tr w:rsidR="00FB2153" w:rsidRPr="003E7FFB" w14:paraId="29B77641"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5AF82"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ACE5D"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BB23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a</w:t>
            </w:r>
            <w:r w:rsidRPr="003E7FFB">
              <w:rPr>
                <w:rFonts w:asciiTheme="majorHAnsi" w:eastAsia="Calibri" w:hAnsiTheme="majorHAnsi" w:cstheme="majorHAnsi"/>
                <w:sz w:val="24"/>
                <w:szCs w:val="24"/>
              </w:rPr>
              <w:t>.</w:t>
            </w:r>
            <w:r w:rsidRPr="003E7FFB">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506ECC"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0.25</w:t>
            </w:r>
          </w:p>
        </w:tc>
      </w:tr>
      <w:tr w:rsidR="00FB2153" w:rsidRPr="003E7FFB" w14:paraId="27EC990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760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FDB3C8"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6B83A"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b. Xác định đúng vấn đề nghị luận</w:t>
            </w:r>
          </w:p>
          <w:p w14:paraId="0236683C"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Sứ mệnh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96D22"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1985F18C"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887A0"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37E149"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CA9764"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c. Triển khai vấn đề nghị luận thành các luận điểm</w:t>
            </w:r>
          </w:p>
          <w:p w14:paraId="3D1ECA6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14844B5" w14:textId="77777777" w:rsidR="00FB2153" w:rsidRPr="003E7FFB" w:rsidRDefault="00FB2153" w:rsidP="003E7FFB">
            <w:pPr>
              <w:spacing w:line="360" w:lineRule="auto"/>
              <w:jc w:val="both"/>
              <w:rPr>
                <w:rFonts w:asciiTheme="majorHAnsi" w:hAnsiTheme="majorHAnsi" w:cstheme="majorHAnsi"/>
                <w:i/>
                <w:sz w:val="24"/>
                <w:szCs w:val="24"/>
              </w:rPr>
            </w:pPr>
            <w:r w:rsidRPr="003E7FFB">
              <w:rPr>
                <w:rFonts w:asciiTheme="majorHAnsi" w:eastAsia="Calibri" w:hAnsiTheme="majorHAnsi" w:cstheme="majorHAnsi"/>
                <w:i/>
                <w:sz w:val="24"/>
                <w:szCs w:val="24"/>
              </w:rPr>
              <w:t>Sau đây là một hướng gợi ý:</w:t>
            </w:r>
          </w:p>
          <w:p w14:paraId="2C80CBCA"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xml:space="preserve">- Khái niệm: </w:t>
            </w:r>
          </w:p>
          <w:p w14:paraId="6416DDC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Sứ mệnh: chỉ trách nhiệm, điều bắt buộc mà mỗi con người gánh vác nó phải thực hiện, hoàn thành.</w:t>
            </w:r>
          </w:p>
          <w:p w14:paraId="5C46C327"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Tồn tại: là sự hiện hữu, có mặt, bản năng sinh tồn sẵn có con người.</w:t>
            </w:r>
          </w:p>
          <w:p w14:paraId="21B9A149"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Sống: sự tồn tại có linh hồn, mục đích, có suy nghĩ và có lý tưởng.</w:t>
            </w:r>
          </w:p>
          <w:p w14:paraId="696D397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imes New Roman" w:eastAsia="Wingdings" w:hAnsi="Times New Roman" w:cs="Times New Roman"/>
                <w:sz w:val="24"/>
                <w:szCs w:val="24"/>
              </w:rPr>
              <w:t>🡪</w:t>
            </w:r>
            <w:r w:rsidRPr="003E7FFB">
              <w:rPr>
                <w:rFonts w:asciiTheme="majorHAnsi" w:eastAsia="Calibri" w:hAnsiTheme="majorHAnsi" w:cstheme="majorHAnsi"/>
                <w:sz w:val="24"/>
                <w:szCs w:val="24"/>
              </w:rPr>
              <w:t xml:space="preserve"> Con người được trao quyền được sống, sống cần có ước mơ, sống có ích cho đời, đó mới là cuộc sống ý nghĩa.</w:t>
            </w:r>
          </w:p>
          <w:p w14:paraId="1E439E05"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Trình bày và chứng minh quan điểm của em về ý kiến đó bằng hệ thống lí lẽ và dẫn chứng.</w:t>
            </w:r>
          </w:p>
          <w:p w14:paraId="2311FA56"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t>- Thông điệp: Sống cần có ước mơ, hi vọng và tình yêu thương.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BD8AE4"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2.5</w:t>
            </w:r>
          </w:p>
        </w:tc>
      </w:tr>
      <w:tr w:rsidR="00FB2153" w:rsidRPr="003E7FFB" w14:paraId="23B6917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903B7C"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E3A8"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98752D"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d. Chính tả, ngữ pháp</w:t>
            </w:r>
          </w:p>
          <w:p w14:paraId="47D434AF"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sz w:val="24"/>
                <w:szCs w:val="24"/>
              </w:rPr>
              <w:lastRenderedPageBreak/>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F608A6"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lastRenderedPageBreak/>
              <w:t>0.25</w:t>
            </w:r>
          </w:p>
        </w:tc>
      </w:tr>
      <w:tr w:rsidR="00FB2153" w:rsidRPr="003E7FFB" w14:paraId="1594F52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633F4" w14:textId="77777777" w:rsidR="00FB2153" w:rsidRPr="003E7FFB" w:rsidRDefault="00FB2153" w:rsidP="003E7FFB">
            <w:pPr>
              <w:widowControl w:val="0"/>
              <w:pBdr>
                <w:top w:val="nil"/>
                <w:left w:val="nil"/>
                <w:bottom w:val="nil"/>
                <w:right w:val="nil"/>
                <w:between w:val="nil"/>
              </w:pBdr>
              <w:spacing w:after="0" w:line="360" w:lineRule="auto"/>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3EF4E" w14:textId="77777777" w:rsidR="00FB2153" w:rsidRPr="003E7FFB" w:rsidRDefault="00FB2153" w:rsidP="003E7FFB">
            <w:pPr>
              <w:spacing w:line="360" w:lineRule="auto"/>
              <w:jc w:val="both"/>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711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i/>
                <w:sz w:val="24"/>
                <w:szCs w:val="24"/>
              </w:rPr>
              <w:t xml:space="preserve">e. Sáng </w:t>
            </w:r>
            <w:r w:rsidRPr="003E7FFB">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AFF69E"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sz w:val="24"/>
                <w:szCs w:val="24"/>
              </w:rPr>
              <w:t>0.5</w:t>
            </w:r>
          </w:p>
        </w:tc>
      </w:tr>
      <w:tr w:rsidR="00FB2153" w:rsidRPr="003E7FFB" w14:paraId="1DA6C8C8" w14:textId="77777777" w:rsidTr="003E7FFB">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C8B6B" w14:textId="77777777" w:rsidR="00FB2153" w:rsidRPr="003E7FFB" w:rsidRDefault="00FB2153" w:rsidP="003E7FFB">
            <w:pPr>
              <w:spacing w:line="360" w:lineRule="auto"/>
              <w:jc w:val="both"/>
              <w:rPr>
                <w:rFonts w:asciiTheme="majorHAnsi" w:hAnsiTheme="majorHAnsi" w:cstheme="majorHAnsi"/>
                <w:sz w:val="24"/>
                <w:szCs w:val="24"/>
              </w:rPr>
            </w:pPr>
            <w:r w:rsidRPr="003E7FFB">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D4397" w14:textId="77777777" w:rsidR="00FB2153" w:rsidRPr="003E7FFB" w:rsidRDefault="00FB2153" w:rsidP="003E7FFB">
            <w:pPr>
              <w:spacing w:line="360" w:lineRule="auto"/>
              <w:jc w:val="center"/>
              <w:rPr>
                <w:rFonts w:asciiTheme="majorHAnsi" w:hAnsiTheme="majorHAnsi" w:cstheme="majorHAnsi"/>
                <w:sz w:val="24"/>
                <w:szCs w:val="24"/>
              </w:rPr>
            </w:pPr>
            <w:r w:rsidRPr="003E7FFB">
              <w:rPr>
                <w:rFonts w:asciiTheme="majorHAnsi" w:eastAsia="Calibri" w:hAnsiTheme="majorHAnsi" w:cstheme="majorHAnsi"/>
                <w:b/>
                <w:sz w:val="24"/>
                <w:szCs w:val="24"/>
              </w:rPr>
              <w:t>10.0</w:t>
            </w:r>
          </w:p>
        </w:tc>
      </w:tr>
    </w:tbl>
    <w:p w14:paraId="22715ABA" w14:textId="77777777" w:rsidR="00FB2153" w:rsidRPr="003E7FFB" w:rsidRDefault="00FB2153" w:rsidP="003E7FFB">
      <w:pPr>
        <w:spacing w:line="360" w:lineRule="auto"/>
        <w:jc w:val="both"/>
        <w:rPr>
          <w:rFonts w:asciiTheme="majorHAnsi" w:hAnsiTheme="majorHAnsi" w:cstheme="majorHAnsi"/>
          <w:sz w:val="24"/>
          <w:szCs w:val="24"/>
        </w:rPr>
      </w:pPr>
    </w:p>
    <w:p w14:paraId="71B262A4" w14:textId="77777777" w:rsidR="00FB2153" w:rsidRPr="003E7FFB" w:rsidRDefault="00FB2153" w:rsidP="003E7FFB">
      <w:pPr>
        <w:spacing w:line="360" w:lineRule="auto"/>
        <w:rPr>
          <w:rFonts w:asciiTheme="majorHAnsi" w:hAnsiTheme="majorHAnsi" w:cstheme="majorHAnsi"/>
          <w:sz w:val="24"/>
          <w:szCs w:val="24"/>
        </w:rPr>
      </w:pPr>
    </w:p>
    <w:p w14:paraId="3796CE38" w14:textId="77777777" w:rsidR="00FB2153" w:rsidRPr="00061594" w:rsidRDefault="00FB2153" w:rsidP="00061594">
      <w:pPr>
        <w:spacing w:line="360" w:lineRule="auto"/>
        <w:jc w:val="center"/>
        <w:rPr>
          <w:rFonts w:asciiTheme="majorHAnsi" w:hAnsiTheme="majorHAnsi" w:cstheme="majorHAnsi"/>
          <w:b/>
          <w:bCs/>
          <w:color w:val="FF0000"/>
          <w:sz w:val="24"/>
          <w:szCs w:val="24"/>
          <w:lang w:val="en-US"/>
        </w:rPr>
      </w:pPr>
      <w:r w:rsidRPr="00061594">
        <w:rPr>
          <w:rFonts w:asciiTheme="majorHAnsi" w:hAnsiTheme="majorHAnsi" w:cstheme="majorHAnsi"/>
          <w:b/>
          <w:bCs/>
          <w:color w:val="FF0000"/>
          <w:sz w:val="24"/>
          <w:szCs w:val="24"/>
          <w:lang w:val="en-US"/>
        </w:rPr>
        <w:t>CHỦ ĐỀ: THẦN THOẠI</w:t>
      </w:r>
    </w:p>
    <w:p w14:paraId="2F71FF81" w14:textId="77777777" w:rsidR="00FB2153" w:rsidRPr="00061594" w:rsidRDefault="00FB2153" w:rsidP="00061594">
      <w:pPr>
        <w:spacing w:line="360" w:lineRule="auto"/>
        <w:jc w:val="center"/>
        <w:rPr>
          <w:rFonts w:asciiTheme="majorHAnsi" w:hAnsiTheme="majorHAnsi" w:cstheme="majorHAnsi"/>
          <w:b/>
          <w:bCs/>
          <w:color w:val="FF0000"/>
          <w:sz w:val="24"/>
          <w:szCs w:val="24"/>
          <w:lang w:val="en-US"/>
        </w:rPr>
      </w:pPr>
      <w:r w:rsidRPr="00061594">
        <w:rPr>
          <w:rFonts w:asciiTheme="majorHAnsi" w:hAnsiTheme="majorHAnsi" w:cstheme="majorHAnsi"/>
          <w:b/>
          <w:bCs/>
          <w:color w:val="FF0000"/>
          <w:sz w:val="24"/>
          <w:szCs w:val="24"/>
          <w:lang w:val="en-US"/>
        </w:rPr>
        <w:t>ĐỀ LUYỆN SỐ 5</w:t>
      </w:r>
    </w:p>
    <w:p w14:paraId="4363C471" w14:textId="77777777" w:rsidR="00FB2153" w:rsidRPr="00061594" w:rsidRDefault="00FB2153" w:rsidP="00061594">
      <w:pPr>
        <w:spacing w:line="360" w:lineRule="auto"/>
        <w:jc w:val="center"/>
        <w:rPr>
          <w:rFonts w:asciiTheme="majorHAnsi" w:hAnsiTheme="majorHAnsi" w:cstheme="majorHAnsi"/>
          <w:sz w:val="24"/>
          <w:szCs w:val="24"/>
        </w:rPr>
      </w:pPr>
      <w:r w:rsidRPr="00061594">
        <w:rPr>
          <w:rFonts w:asciiTheme="majorHAnsi" w:hAnsiTheme="majorHAnsi" w:cstheme="majorHAnsi"/>
          <w:b/>
          <w:bCs/>
          <w:sz w:val="24"/>
          <w:szCs w:val="24"/>
        </w:rPr>
        <w:t>Môn: Ngữ văn lớp 10</w:t>
      </w:r>
    </w:p>
    <w:p w14:paraId="6573EEF4" w14:textId="77777777" w:rsidR="00FB2153" w:rsidRPr="00061594" w:rsidRDefault="00FB2153" w:rsidP="00061594">
      <w:pPr>
        <w:spacing w:line="360" w:lineRule="auto"/>
        <w:jc w:val="center"/>
        <w:rPr>
          <w:rFonts w:asciiTheme="majorHAnsi" w:hAnsiTheme="majorHAnsi" w:cstheme="majorHAnsi"/>
          <w:sz w:val="24"/>
          <w:szCs w:val="24"/>
        </w:rPr>
      </w:pPr>
      <w:r w:rsidRPr="00061594">
        <w:rPr>
          <w:rFonts w:asciiTheme="majorHAnsi" w:hAnsiTheme="majorHAnsi" w:cstheme="majorHAnsi"/>
          <w:i/>
          <w:iCs/>
          <w:sz w:val="24"/>
          <w:szCs w:val="24"/>
        </w:rPr>
        <w:t>(Thời gian làm bài: 90 phút, không kể thời gian phát đề)</w:t>
      </w:r>
    </w:p>
    <w:p w14:paraId="2BA2E08E" w14:textId="77777777" w:rsidR="00FB2153" w:rsidRPr="00061594" w:rsidRDefault="00FB2153" w:rsidP="00061594">
      <w:pPr>
        <w:spacing w:line="360" w:lineRule="auto"/>
        <w:jc w:val="both"/>
        <w:rPr>
          <w:rFonts w:asciiTheme="majorHAnsi" w:hAnsiTheme="majorHAnsi" w:cstheme="majorHAnsi"/>
          <w:sz w:val="24"/>
          <w:szCs w:val="24"/>
        </w:rPr>
      </w:pPr>
      <w:r w:rsidRPr="00061594">
        <w:rPr>
          <w:rFonts w:asciiTheme="majorHAnsi" w:eastAsia="Calibri" w:hAnsiTheme="majorHAnsi" w:cstheme="majorHAnsi"/>
          <w:b/>
          <w:sz w:val="24"/>
          <w:szCs w:val="24"/>
        </w:rPr>
        <w:t>I. ĐỌC HIỂU (6.0 điểm)</w:t>
      </w:r>
    </w:p>
    <w:p w14:paraId="228D803A" w14:textId="77777777" w:rsidR="00FB2153" w:rsidRPr="00061594" w:rsidRDefault="00FB2153" w:rsidP="00061594">
      <w:pPr>
        <w:spacing w:line="360" w:lineRule="auto"/>
        <w:jc w:val="both"/>
        <w:rPr>
          <w:rFonts w:asciiTheme="majorHAnsi" w:hAnsiTheme="majorHAnsi" w:cstheme="majorHAnsi"/>
          <w:b/>
          <w:sz w:val="24"/>
          <w:szCs w:val="24"/>
        </w:rPr>
      </w:pPr>
      <w:r w:rsidRPr="00061594">
        <w:rPr>
          <w:rFonts w:asciiTheme="majorHAnsi" w:eastAsia="Calibri" w:hAnsiTheme="majorHAnsi" w:cstheme="majorHAnsi"/>
          <w:b/>
          <w:sz w:val="24"/>
          <w:szCs w:val="24"/>
        </w:rPr>
        <w:t>Đọc văn bản sau:</w:t>
      </w:r>
    </w:p>
    <w:p w14:paraId="297D0657"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 Công việc phân phối nước cho khắp mặt đất rất nặng nề, một mình thần Mưa có khi không làm hết, nên có lần Trời mở một cuộc thi chọn các giống thủy tộc có tài trở thành rồng hút nước phun mưa giúp sức thần Mưa. Cuộc thi rồng đó Trời đã chọn lấy địa điểm ở cửa Vũ (Vũ Môn) thuộc Hà Tĩnh ngày nay. Do đó mà trong dân gian đã có câu hát về việc cá gáy hóa rồng. Mồng ba cá đi ăn thề, Mồng bốn cá về cá vượt Vũ Môn.</w:t>
      </w:r>
    </w:p>
    <w:p w14:paraId="3C690635"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p>
    <w:p w14:paraId="241FE77D" w14:textId="77777777" w:rsidR="00FB2153" w:rsidRPr="00061594" w:rsidRDefault="00FB2153" w:rsidP="00061594">
      <w:pPr>
        <w:spacing w:after="0" w:line="360" w:lineRule="auto"/>
        <w:jc w:val="both"/>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 xml:space="preserve">Khi trời đất mới sinh, thì chính Trời phải làm mưa cho dân sự làm ăn. Sau vì khó nhọc quá, Trời không làm lấy mưa nữa. Trời mới sai Rồng lấy nước phun xuống làm ra mưa. Nhưng vì số Rồng trên trời ít, không đủ làm mưa cho điều hòa khắp mọi nơi, Trời mới 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Sau có con cá rô nhẩy qua </w:t>
      </w:r>
      <w:r w:rsidRPr="00061594">
        <w:rPr>
          <w:rFonts w:asciiTheme="majorHAnsi" w:eastAsia="Arial" w:hAnsiTheme="majorHAnsi" w:cstheme="majorHAnsi"/>
          <w:i/>
          <w:sz w:val="24"/>
          <w:szCs w:val="24"/>
          <w:shd w:val="clear" w:color="auto" w:fill="FFFFFF"/>
          <w:lang w:val="en-US"/>
        </w:rPr>
        <w:lastRenderedPageBreak/>
        <w:t>được một đợt thì bị rơi ngay, nên chỉ có một điểm. Có con tôm nhẩy qua được hai đợt, ruột, gan, vây, vẩy, râu, đuôi đã gần hóa Rồng, thì đến lượt thứ ba, đuối sức ngã bổ xuống lưng cong khoăm lại và chất thải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14:paraId="77005DC7" w14:textId="77777777" w:rsidR="00FB2153" w:rsidRPr="00061594" w:rsidRDefault="00FB2153" w:rsidP="00061594">
      <w:pPr>
        <w:spacing w:after="0" w:line="360" w:lineRule="auto"/>
        <w:jc w:val="right"/>
        <w:rPr>
          <w:rFonts w:asciiTheme="majorHAnsi" w:eastAsia="Arial" w:hAnsiTheme="majorHAnsi" w:cstheme="majorHAnsi"/>
          <w:i/>
          <w:sz w:val="24"/>
          <w:szCs w:val="24"/>
          <w:shd w:val="clear" w:color="auto" w:fill="FFFFFF"/>
          <w:lang w:val="en-US"/>
        </w:rPr>
      </w:pPr>
      <w:r w:rsidRPr="00061594">
        <w:rPr>
          <w:rFonts w:asciiTheme="majorHAnsi" w:eastAsia="Arial" w:hAnsiTheme="majorHAnsi" w:cstheme="majorHAnsi"/>
          <w:i/>
          <w:sz w:val="24"/>
          <w:szCs w:val="24"/>
          <w:shd w:val="clear" w:color="auto" w:fill="FFFFFF"/>
          <w:lang w:val="en-US"/>
        </w:rPr>
        <w:t>(Trích Thần Mưa, Quyển ba: Thần thoại (Việt Nam – Trung Hoa), Tuyển tập văn chương nhi đồng, Doãn Quốc Sĩ, NXB Sáng Tạo, 1970, T. 32 – T. 33)​</w:t>
      </w:r>
    </w:p>
    <w:p w14:paraId="641AA469" w14:textId="77777777" w:rsidR="00FB2153" w:rsidRPr="00061594" w:rsidRDefault="00FB2153" w:rsidP="00061594">
      <w:pPr>
        <w:spacing w:after="0" w:line="360" w:lineRule="auto"/>
        <w:jc w:val="both"/>
        <w:rPr>
          <w:rFonts w:asciiTheme="majorHAnsi" w:eastAsia="Arial" w:hAnsiTheme="majorHAnsi" w:cstheme="majorHAnsi"/>
          <w:b/>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Lựa chọn đáp án đúng</w:t>
      </w:r>
    </w:p>
    <w:p w14:paraId="6D223991" w14:textId="77777777" w:rsidR="00FB2153" w:rsidRPr="00061594" w:rsidRDefault="00FB2153" w:rsidP="00061594">
      <w:pPr>
        <w:spacing w:after="0" w:line="360" w:lineRule="auto"/>
        <w:jc w:val="both"/>
        <w:rPr>
          <w:rFonts w:asciiTheme="majorHAnsi" w:eastAsia="Arial" w:hAnsiTheme="majorHAnsi" w:cstheme="majorHAnsi"/>
          <w:b/>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 xml:space="preserve">Câu 1. </w:t>
      </w:r>
      <w:r w:rsidRPr="00061594">
        <w:rPr>
          <w:rFonts w:asciiTheme="majorHAnsi" w:eastAsia="Arial" w:hAnsiTheme="majorHAnsi" w:cstheme="majorHAnsi"/>
          <w:bCs/>
          <w:iCs/>
          <w:sz w:val="24"/>
          <w:szCs w:val="24"/>
          <w:shd w:val="clear" w:color="auto" w:fill="FFFFFF"/>
          <w:lang w:val="en-US"/>
        </w:rPr>
        <w:t xml:space="preserve">Về phương diện thể loại, đoạn trích Thần Mưa giống đoạn trích nào đã học trong </w:t>
      </w:r>
      <w:r>
        <w:rPr>
          <w:rFonts w:asciiTheme="majorHAnsi" w:eastAsia="Arial" w:hAnsiTheme="majorHAnsi" w:cstheme="majorHAnsi"/>
          <w:bCs/>
          <w:iCs/>
          <w:sz w:val="24"/>
          <w:szCs w:val="24"/>
          <w:shd w:val="clear" w:color="auto" w:fill="FFFFFF"/>
          <w:lang w:val="en-US"/>
        </w:rPr>
        <w:t xml:space="preserve">bài về Thần thoại đã học? </w:t>
      </w:r>
    </w:p>
    <w:p w14:paraId="55075F51"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Hê-ra-clet đi tìm táo vàng</w:t>
      </w:r>
    </w:p>
    <w:p w14:paraId="16E0992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Chiến thắng Mtao Mxây</w:t>
      </w:r>
    </w:p>
    <w:p w14:paraId="415FD770"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trụ trời</w:t>
      </w:r>
    </w:p>
    <w:p w14:paraId="14D8C9F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Ra-ma buộc tội</w:t>
      </w:r>
    </w:p>
    <w:p w14:paraId="5BC8E03F"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2:</w:t>
      </w:r>
      <w:r w:rsidRPr="00061594">
        <w:rPr>
          <w:rFonts w:asciiTheme="majorHAnsi" w:eastAsia="Arial" w:hAnsiTheme="majorHAnsi" w:cstheme="majorHAnsi"/>
          <w:bCs/>
          <w:iCs/>
          <w:sz w:val="24"/>
          <w:szCs w:val="24"/>
          <w:shd w:val="clear" w:color="auto" w:fill="FFFFFF"/>
          <w:lang w:val="en-US"/>
        </w:rPr>
        <w:t xml:space="preserve"> Nhân vật chính trong văn bản là:</w:t>
      </w:r>
    </w:p>
    <w:p w14:paraId="444FB0B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Thần Trụ Trời</w:t>
      </w:r>
    </w:p>
    <w:p w14:paraId="403B68E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Thần Sấm Sét</w:t>
      </w:r>
    </w:p>
    <w:p w14:paraId="4234022B"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Mưa</w:t>
      </w:r>
    </w:p>
    <w:p w14:paraId="6043F17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Thần Điềm Đạm</w:t>
      </w:r>
    </w:p>
    <w:p w14:paraId="2992D41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rPr>
      </w:pPr>
      <w:r w:rsidRPr="00061594">
        <w:rPr>
          <w:rFonts w:asciiTheme="majorHAnsi" w:eastAsia="Arial" w:hAnsiTheme="majorHAnsi" w:cstheme="majorHAnsi"/>
          <w:b/>
          <w:iCs/>
          <w:sz w:val="24"/>
          <w:szCs w:val="24"/>
          <w:shd w:val="clear" w:color="auto" w:fill="FFFFFF"/>
          <w:lang w:val="en-US"/>
        </w:rPr>
        <w:t>Câu 3</w:t>
      </w:r>
      <w:r w:rsidRPr="00061594">
        <w:rPr>
          <w:rFonts w:asciiTheme="majorHAnsi" w:eastAsia="Arial" w:hAnsiTheme="majorHAnsi" w:cstheme="majorHAnsi"/>
          <w:bCs/>
          <w:iCs/>
          <w:sz w:val="24"/>
          <w:szCs w:val="24"/>
          <w:shd w:val="clear" w:color="auto" w:fill="FFFFFF"/>
          <w:lang w:val="en-US"/>
        </w:rPr>
        <w:t xml:space="preserve">: </w:t>
      </w:r>
      <w:r w:rsidRPr="00061594">
        <w:rPr>
          <w:rFonts w:asciiTheme="majorHAnsi" w:eastAsia="Arial" w:hAnsiTheme="majorHAnsi" w:cstheme="majorHAnsi"/>
          <w:bCs/>
          <w:iCs/>
          <w:sz w:val="24"/>
          <w:szCs w:val="24"/>
          <w:shd w:val="clear" w:color="auto" w:fill="FFFFFF"/>
        </w:rPr>
        <w:t>Cuộc thi vượt Vũ Môn được miêu tả là cuộc thi như thế nào?</w:t>
      </w:r>
    </w:p>
    <w:p w14:paraId="00DE83B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rPr>
      </w:pPr>
      <w:r w:rsidRPr="00061594">
        <w:rPr>
          <w:rFonts w:asciiTheme="majorHAnsi" w:eastAsia="Arial" w:hAnsiTheme="majorHAnsi" w:cstheme="majorHAnsi"/>
          <w:bCs/>
          <w:iCs/>
          <w:sz w:val="24"/>
          <w:szCs w:val="24"/>
          <w:shd w:val="clear" w:color="auto" w:fill="FFFFFF"/>
          <w:lang w:val="en-US"/>
        </w:rPr>
        <w:t>A.</w:t>
      </w:r>
      <w:r w:rsidRPr="00061594">
        <w:rPr>
          <w:rFonts w:asciiTheme="majorHAnsi" w:hAnsiTheme="majorHAnsi" w:cstheme="majorHAnsi"/>
          <w:color w:val="333333"/>
          <w:sz w:val="24"/>
          <w:szCs w:val="24"/>
          <w:shd w:val="clear" w:color="auto" w:fill="FFFFFF"/>
        </w:rPr>
        <w:t xml:space="preserve"> </w:t>
      </w:r>
      <w:r w:rsidRPr="00061594">
        <w:rPr>
          <w:rFonts w:asciiTheme="majorHAnsi" w:eastAsia="Arial" w:hAnsiTheme="majorHAnsi" w:cstheme="majorHAnsi"/>
          <w:bCs/>
          <w:iCs/>
          <w:sz w:val="24"/>
          <w:szCs w:val="24"/>
          <w:shd w:val="clear" w:color="auto" w:fill="FFFFFF"/>
          <w:lang w:val="en-US"/>
        </w:rPr>
        <w:t>C</w:t>
      </w:r>
      <w:r w:rsidRPr="00061594">
        <w:rPr>
          <w:rFonts w:asciiTheme="majorHAnsi" w:eastAsia="Arial" w:hAnsiTheme="majorHAnsi" w:cstheme="majorHAnsi"/>
          <w:bCs/>
          <w:iCs/>
          <w:sz w:val="24"/>
          <w:szCs w:val="24"/>
          <w:shd w:val="clear" w:color="auto" w:fill="FFFFFF"/>
        </w:rPr>
        <w:t>uộc thi khó khăn, khốc liệt, đòi hỏi phải có năng lực và quyết tâm như cá chép mới có thể vượt qua</w:t>
      </w:r>
    </w:p>
    <w:p w14:paraId="736FE0C3"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 xml:space="preserve">B. Cuộc thi để các vị Thần thể hiện sức mạnh </w:t>
      </w:r>
    </w:p>
    <w:p w14:paraId="260E9E8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Cuộc thi chỉ giành cho những người tài giỏi</w:t>
      </w:r>
    </w:p>
    <w:p w14:paraId="19E3EEC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D.Cuộc thi được nhà Trời tổ chức hằng năm với những thử thách khốc liệt</w:t>
      </w:r>
    </w:p>
    <w:p w14:paraId="584BB39D"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4</w:t>
      </w:r>
      <w:r w:rsidRPr="00061594">
        <w:rPr>
          <w:rFonts w:asciiTheme="majorHAnsi" w:eastAsia="Arial" w:hAnsiTheme="majorHAnsi" w:cstheme="majorHAnsi"/>
          <w:bCs/>
          <w:iCs/>
          <w:sz w:val="24"/>
          <w:szCs w:val="24"/>
          <w:shd w:val="clear" w:color="auto" w:fill="FFFFFF"/>
          <w:lang w:val="en-US"/>
        </w:rPr>
        <w:t>. Đoạn trích lí giải hiện tượng hạn hán hoặc lụt lội ở hạ giới là do:</w:t>
      </w:r>
    </w:p>
    <w:p w14:paraId="6B3662C7"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Thần Mưa có tính hay quên, có vùng cả năm không đến, có vùng lại đến luôn...</w:t>
      </w:r>
    </w:p>
    <w:p w14:paraId="207856D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Thần mưa làm theo lệnh của Trời - khi Trời muốn trừng phạt một vùng nào đó;</w:t>
      </w:r>
    </w:p>
    <w:p w14:paraId="43A85B5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Thần Mưa không kiểm soát được lượng mưa mình làm ra;</w:t>
      </w:r>
    </w:p>
    <w:p w14:paraId="2CC4B4EE"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Thần Mưa làm việc theo cảm tính, thích thì mưa nhiều, không thích thì mưa ít.</w:t>
      </w:r>
    </w:p>
    <w:p w14:paraId="115DDB44"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5.</w:t>
      </w:r>
      <w:r w:rsidRPr="00061594">
        <w:rPr>
          <w:rFonts w:asciiTheme="majorHAnsi" w:eastAsia="Arial" w:hAnsiTheme="majorHAnsi" w:cstheme="majorHAnsi"/>
          <w:bCs/>
          <w:iCs/>
          <w:sz w:val="24"/>
          <w:szCs w:val="24"/>
          <w:shd w:val="clear" w:color="auto" w:fill="FFFFFF"/>
          <w:lang w:val="en-US"/>
        </w:rPr>
        <w:t xml:space="preserve"> Theo đoạn trích, có cuộc thi vượt Vũ Môn là vì:</w:t>
      </w:r>
    </w:p>
    <w:p w14:paraId="58B17A2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Vì công việc phun nước làm mưa rất nặng nhọc nên trời sai Rồng làm nhưng số lượng Rồng trên Trời lại ít;</w:t>
      </w:r>
    </w:p>
    <w:p w14:paraId="2BA7D15B"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Vì hạ giới lên kiện trời vì Thần Mưa vắng mặt lâu ngày;</w:t>
      </w:r>
    </w:p>
    <w:p w14:paraId="601769D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lastRenderedPageBreak/>
        <w:t>C. Vì các loài thủy tộc xin trời mở cuộc thi để được hóa Rồng;</w:t>
      </w:r>
    </w:p>
    <w:p w14:paraId="7D438E5A"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Vì có quá nhiều loài thủy tộc xin được hóa Rồng nên Trời mở cuộc thi để tuyển chọn.</w:t>
      </w:r>
    </w:p>
    <w:p w14:paraId="23B91692"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6.</w:t>
      </w:r>
      <w:r w:rsidRPr="00061594">
        <w:rPr>
          <w:rFonts w:asciiTheme="majorHAnsi" w:eastAsia="Arial" w:hAnsiTheme="majorHAnsi" w:cstheme="majorHAnsi"/>
          <w:bCs/>
          <w:iCs/>
          <w:sz w:val="24"/>
          <w:szCs w:val="24"/>
          <w:shd w:val="clear" w:color="auto" w:fill="FFFFFF"/>
          <w:lang w:val="en-US"/>
        </w:rPr>
        <w:t xml:space="preserve"> Cuộc thi vượt Vũ Môn có liên quan đến thành ngữ, tục ngữ dân gian nào sau đây:</w:t>
      </w:r>
    </w:p>
    <w:p w14:paraId="0EA3ACE5"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Rồng đến nhà Tôm</w:t>
      </w:r>
    </w:p>
    <w:p w14:paraId="382C761A"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Cá chép hóa Rồng</w:t>
      </w:r>
    </w:p>
    <w:p w14:paraId="1CBBA408"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Mưa tháng tư hư đất.</w:t>
      </w:r>
    </w:p>
    <w:p w14:paraId="65907F8D"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Nước mưa là cưa trời.</w:t>
      </w:r>
    </w:p>
    <w:p w14:paraId="737A2A5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Câu 7.</w:t>
      </w:r>
      <w:r w:rsidRPr="00061594">
        <w:rPr>
          <w:rFonts w:asciiTheme="majorHAnsi" w:eastAsia="Arial" w:hAnsiTheme="majorHAnsi" w:cstheme="majorHAnsi"/>
          <w:bCs/>
          <w:iCs/>
          <w:sz w:val="24"/>
          <w:szCs w:val="24"/>
          <w:shd w:val="clear" w:color="auto" w:fill="FFFFFF"/>
          <w:lang w:val="en-US"/>
        </w:rPr>
        <w:t xml:space="preserve"> Ý nghĩa của cá chép vượt vũ môn hóa Rồng:</w:t>
      </w:r>
    </w:p>
    <w:p w14:paraId="30B78847"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A. Thi cử là môi trường rèn luyện con người;</w:t>
      </w:r>
    </w:p>
    <w:p w14:paraId="0BF3CDA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B. Nhân tài được chọn lọc qua các kì thi;</w:t>
      </w:r>
    </w:p>
    <w:p w14:paraId="232572E9"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C. Muốn trở nên xuất sắc, phải vượt qua các đối thủ khác;</w:t>
      </w:r>
    </w:p>
    <w:p w14:paraId="6EB6160E" w14:textId="77777777" w:rsidR="00FB2153" w:rsidRPr="00061594" w:rsidRDefault="00FB2153" w:rsidP="00061594">
      <w:pPr>
        <w:spacing w:after="0" w:line="360" w:lineRule="auto"/>
        <w:jc w:val="both"/>
        <w:rPr>
          <w:rFonts w:asciiTheme="majorHAnsi" w:eastAsia="Arial" w:hAnsiTheme="majorHAnsi" w:cstheme="majorHAnsi"/>
          <w:bCs/>
          <w:iCs/>
          <w:sz w:val="24"/>
          <w:szCs w:val="24"/>
          <w:shd w:val="clear" w:color="auto" w:fill="FFFFFF"/>
          <w:lang w:val="en-US"/>
        </w:rPr>
      </w:pPr>
      <w:r w:rsidRPr="00061594">
        <w:rPr>
          <w:rFonts w:asciiTheme="majorHAnsi" w:eastAsia="Arial" w:hAnsiTheme="majorHAnsi" w:cstheme="majorHAnsi"/>
          <w:bCs/>
          <w:iCs/>
          <w:sz w:val="24"/>
          <w:szCs w:val="24"/>
          <w:shd w:val="clear" w:color="auto" w:fill="FFFFFF"/>
          <w:lang w:val="en-US"/>
        </w:rPr>
        <w:t>D. Muốn thành công, hãy nỗ lực, can đảm, quyết tâm vượt qua mọi khó khăn thử thách.</w:t>
      </w:r>
    </w:p>
    <w:p w14:paraId="5A7906E1" w14:textId="77777777" w:rsidR="00FB2153" w:rsidRPr="00061594" w:rsidRDefault="00FB2153" w:rsidP="00061594">
      <w:pPr>
        <w:spacing w:after="0" w:line="360" w:lineRule="auto"/>
        <w:jc w:val="both"/>
        <w:rPr>
          <w:rFonts w:asciiTheme="majorHAnsi" w:eastAsia="Arial" w:hAnsiTheme="majorHAnsi" w:cstheme="majorHAnsi"/>
          <w:b/>
          <w:bCs/>
          <w:i/>
          <w:sz w:val="24"/>
          <w:szCs w:val="24"/>
          <w:shd w:val="clear" w:color="auto" w:fill="FFFFFF"/>
          <w:lang w:val="en-US"/>
        </w:rPr>
      </w:pPr>
      <w:r w:rsidRPr="00061594">
        <w:rPr>
          <w:rFonts w:asciiTheme="majorHAnsi" w:eastAsia="Arial" w:hAnsiTheme="majorHAnsi" w:cstheme="majorHAnsi"/>
          <w:b/>
          <w:bCs/>
          <w:i/>
          <w:sz w:val="24"/>
          <w:szCs w:val="24"/>
          <w:shd w:val="clear" w:color="auto" w:fill="FFFFFF"/>
          <w:lang w:val="en-US"/>
        </w:rPr>
        <w:t>Trả lời các câu hỏi:</w:t>
      </w:r>
    </w:p>
    <w:p w14:paraId="7009BFE0"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rPr>
      </w:pPr>
      <w:r w:rsidRPr="00061594">
        <w:rPr>
          <w:rFonts w:asciiTheme="majorHAnsi" w:eastAsia="Arial" w:hAnsiTheme="majorHAnsi" w:cstheme="majorHAnsi"/>
          <w:b/>
          <w:bCs/>
          <w:iCs/>
          <w:sz w:val="24"/>
          <w:szCs w:val="24"/>
          <w:shd w:val="clear" w:color="auto" w:fill="FFFFFF"/>
        </w:rPr>
        <w:t>Câu </w:t>
      </w:r>
      <w:r w:rsidRPr="00061594">
        <w:rPr>
          <w:rFonts w:asciiTheme="majorHAnsi" w:eastAsia="Arial" w:hAnsiTheme="majorHAnsi" w:cstheme="majorHAnsi"/>
          <w:b/>
          <w:bCs/>
          <w:iCs/>
          <w:sz w:val="24"/>
          <w:szCs w:val="24"/>
          <w:shd w:val="clear" w:color="auto" w:fill="FFFFFF"/>
          <w:lang w:val="en-US"/>
        </w:rPr>
        <w:t>8</w:t>
      </w:r>
      <w:r w:rsidRPr="00061594">
        <w:rPr>
          <w:rFonts w:asciiTheme="majorHAnsi" w:eastAsia="Arial" w:hAnsiTheme="majorHAnsi" w:cstheme="majorHAnsi"/>
          <w:b/>
          <w:bCs/>
          <w:iCs/>
          <w:sz w:val="24"/>
          <w:szCs w:val="24"/>
          <w:shd w:val="clear" w:color="auto" w:fill="FFFFFF"/>
        </w:rPr>
        <w:t>. </w:t>
      </w:r>
      <w:r w:rsidRPr="00061594">
        <w:rPr>
          <w:rFonts w:asciiTheme="majorHAnsi" w:eastAsia="Arial" w:hAnsiTheme="majorHAnsi" w:cstheme="majorHAnsi"/>
          <w:iCs/>
          <w:sz w:val="24"/>
          <w:szCs w:val="24"/>
          <w:shd w:val="clear" w:color="auto" w:fill="FFFFFF"/>
        </w:rPr>
        <w:t>Theo đoạn trích, thần Mưa mang những đặc điểm gì của nhân vật thần thoại?</w:t>
      </w:r>
    </w:p>
    <w:p w14:paraId="4112E1EC"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rPr>
      </w:pPr>
      <w:r w:rsidRPr="00061594">
        <w:rPr>
          <w:rFonts w:asciiTheme="majorHAnsi" w:eastAsia="Arial" w:hAnsiTheme="majorHAnsi" w:cstheme="majorHAnsi"/>
          <w:b/>
          <w:bCs/>
          <w:iCs/>
          <w:sz w:val="24"/>
          <w:szCs w:val="24"/>
          <w:shd w:val="clear" w:color="auto" w:fill="FFFFFF"/>
          <w:lang w:val="en-US"/>
        </w:rPr>
        <w:t>Câu 9.</w:t>
      </w:r>
      <w:r w:rsidRPr="00061594">
        <w:rPr>
          <w:rFonts w:asciiTheme="majorHAnsi" w:eastAsia="Arial" w:hAnsiTheme="majorHAnsi" w:cstheme="majorHAnsi"/>
          <w:iCs/>
          <w:sz w:val="24"/>
          <w:szCs w:val="24"/>
          <w:shd w:val="clear" w:color="auto" w:fill="FFFFFF"/>
          <w:lang w:val="en-US"/>
        </w:rPr>
        <w:t xml:space="preserve"> C</w:t>
      </w:r>
      <w:r w:rsidRPr="00061594">
        <w:rPr>
          <w:rFonts w:asciiTheme="majorHAnsi" w:eastAsia="Arial" w:hAnsiTheme="majorHAnsi" w:cstheme="majorHAnsi"/>
          <w:iCs/>
          <w:sz w:val="24"/>
          <w:szCs w:val="24"/>
          <w:shd w:val="clear" w:color="auto" w:fill="FFFFFF"/>
        </w:rPr>
        <w:t>Không chỉ giải thích hiện tượng mưa, đoạn trích còn lí giải điều gì về đặc điểm giống loài của một số con vật?</w:t>
      </w:r>
    </w:p>
    <w:p w14:paraId="0C71E3CB"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lang w:val="en-US"/>
        </w:rPr>
      </w:pPr>
      <w:r w:rsidRPr="00061594">
        <w:rPr>
          <w:rFonts w:asciiTheme="majorHAnsi" w:eastAsia="Arial" w:hAnsiTheme="majorHAnsi" w:cstheme="majorHAnsi"/>
          <w:b/>
          <w:bCs/>
          <w:iCs/>
          <w:sz w:val="24"/>
          <w:szCs w:val="24"/>
          <w:shd w:val="clear" w:color="auto" w:fill="FFFFFF"/>
        </w:rPr>
        <w:t>Câu 10. </w:t>
      </w:r>
      <w:r w:rsidRPr="00061594">
        <w:rPr>
          <w:rFonts w:asciiTheme="majorHAnsi" w:eastAsia="Arial" w:hAnsiTheme="majorHAnsi" w:cstheme="majorHAnsi"/>
          <w:iCs/>
          <w:sz w:val="24"/>
          <w:szCs w:val="24"/>
          <w:shd w:val="clear" w:color="auto" w:fill="FFFFFF"/>
        </w:rPr>
        <w:t>Em có thể lí giải vì sao trong văn hóa dân gian, người Việt lại thích treo tranh cá chép, trưng bày tượng cá chép?</w:t>
      </w:r>
    </w:p>
    <w:p w14:paraId="083C9A0C" w14:textId="77777777" w:rsidR="00FB2153" w:rsidRPr="00061594" w:rsidRDefault="00FB2153" w:rsidP="00061594">
      <w:pPr>
        <w:spacing w:after="0" w:line="360" w:lineRule="auto"/>
        <w:jc w:val="both"/>
        <w:rPr>
          <w:rFonts w:asciiTheme="majorHAnsi" w:eastAsia="Arial" w:hAnsiTheme="majorHAnsi" w:cstheme="majorHAnsi"/>
          <w:i/>
          <w:iCs/>
          <w:sz w:val="24"/>
          <w:szCs w:val="24"/>
          <w:shd w:val="clear" w:color="auto" w:fill="FFFFFF"/>
          <w:lang w:val="en-US"/>
        </w:rPr>
      </w:pPr>
      <w:r w:rsidRPr="00061594">
        <w:rPr>
          <w:rFonts w:asciiTheme="majorHAnsi" w:eastAsia="Arial" w:hAnsiTheme="majorHAnsi" w:cstheme="majorHAnsi"/>
          <w:b/>
          <w:iCs/>
          <w:sz w:val="24"/>
          <w:szCs w:val="24"/>
          <w:shd w:val="clear" w:color="auto" w:fill="FFFFFF"/>
          <w:lang w:val="en-US"/>
        </w:rPr>
        <w:t>II. VIẾT (4.0 điểm)</w:t>
      </w:r>
    </w:p>
    <w:p w14:paraId="17EE73C9" w14:textId="77777777" w:rsidR="00FB2153" w:rsidRPr="00061594" w:rsidRDefault="00FB2153" w:rsidP="00061594">
      <w:pPr>
        <w:spacing w:after="0" w:line="360" w:lineRule="auto"/>
        <w:jc w:val="both"/>
        <w:rPr>
          <w:rFonts w:asciiTheme="majorHAnsi" w:eastAsia="Arial" w:hAnsiTheme="majorHAnsi" w:cstheme="majorHAnsi"/>
          <w:iCs/>
          <w:sz w:val="24"/>
          <w:szCs w:val="24"/>
          <w:shd w:val="clear" w:color="auto" w:fill="FFFFFF"/>
          <w:lang w:val="en-US"/>
        </w:rPr>
      </w:pPr>
      <w:r w:rsidRPr="00061594">
        <w:rPr>
          <w:rFonts w:asciiTheme="majorHAnsi" w:eastAsia="Arial" w:hAnsiTheme="majorHAnsi" w:cstheme="majorHAnsi"/>
          <w:iCs/>
          <w:sz w:val="24"/>
          <w:szCs w:val="24"/>
          <w:shd w:val="clear" w:color="auto" w:fill="FFFFFF"/>
        </w:rPr>
        <w:t>Viết văn bản nghị luận phân tích, đánh giá một tác phẩm văn học (truyện thần thoại)</w:t>
      </w:r>
    </w:p>
    <w:p w14:paraId="31DCAD0E"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Pr>
          <w:rFonts w:asciiTheme="majorHAnsi" w:eastAsia="Arial" w:hAnsiTheme="majorHAnsi" w:cstheme="majorHAnsi"/>
          <w:b/>
          <w:sz w:val="24"/>
          <w:szCs w:val="24"/>
          <w:shd w:val="clear" w:color="auto" w:fill="FFFFFF"/>
          <w:lang w:val="en-US"/>
        </w:rPr>
        <w:t>ĐÁP ÁN THAN KHẢO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FB2153" w:rsidRPr="00061594" w14:paraId="47705E17" w14:textId="77777777" w:rsidTr="00061594">
        <w:trPr>
          <w:jc w:val="center"/>
        </w:trPr>
        <w:tc>
          <w:tcPr>
            <w:tcW w:w="648" w:type="dxa"/>
            <w:shd w:val="clear" w:color="auto" w:fill="auto"/>
          </w:tcPr>
          <w:p w14:paraId="79E7AD0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Phần</w:t>
            </w:r>
          </w:p>
        </w:tc>
        <w:tc>
          <w:tcPr>
            <w:tcW w:w="558" w:type="dxa"/>
            <w:shd w:val="clear" w:color="auto" w:fill="auto"/>
          </w:tcPr>
          <w:p w14:paraId="47E6CA0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Câu</w:t>
            </w:r>
          </w:p>
        </w:tc>
        <w:tc>
          <w:tcPr>
            <w:tcW w:w="7195" w:type="dxa"/>
            <w:shd w:val="clear" w:color="auto" w:fill="auto"/>
          </w:tcPr>
          <w:p w14:paraId="7BE2382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Nội dung</w:t>
            </w:r>
          </w:p>
        </w:tc>
        <w:tc>
          <w:tcPr>
            <w:tcW w:w="671" w:type="dxa"/>
            <w:shd w:val="clear" w:color="auto" w:fill="auto"/>
            <w:vAlign w:val="center"/>
          </w:tcPr>
          <w:p w14:paraId="30910B6F"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Điểm</w:t>
            </w:r>
          </w:p>
        </w:tc>
      </w:tr>
      <w:tr w:rsidR="00FB2153" w:rsidRPr="00061594" w14:paraId="407F6B30" w14:textId="77777777" w:rsidTr="00061594">
        <w:trPr>
          <w:jc w:val="center"/>
        </w:trPr>
        <w:tc>
          <w:tcPr>
            <w:tcW w:w="648" w:type="dxa"/>
            <w:shd w:val="clear" w:color="auto" w:fill="auto"/>
          </w:tcPr>
          <w:p w14:paraId="3CD67E1C"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I</w:t>
            </w:r>
          </w:p>
        </w:tc>
        <w:tc>
          <w:tcPr>
            <w:tcW w:w="558" w:type="dxa"/>
            <w:shd w:val="clear" w:color="auto" w:fill="auto"/>
          </w:tcPr>
          <w:p w14:paraId="0BB0C547"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178CE4C0"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ĐỌC HIỂU</w:t>
            </w:r>
          </w:p>
        </w:tc>
        <w:tc>
          <w:tcPr>
            <w:tcW w:w="671" w:type="dxa"/>
            <w:shd w:val="clear" w:color="auto" w:fill="auto"/>
            <w:vAlign w:val="center"/>
          </w:tcPr>
          <w:p w14:paraId="133056D2"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lang w:val="en-US"/>
              </w:rPr>
              <w:t>6</w:t>
            </w:r>
            <w:r>
              <w:rPr>
                <w:rFonts w:asciiTheme="majorHAnsi" w:eastAsia="Arial" w:hAnsiTheme="majorHAnsi" w:cstheme="majorHAnsi"/>
                <w:b/>
                <w:bCs/>
                <w:iCs/>
                <w:noProof/>
                <w:sz w:val="24"/>
                <w:szCs w:val="24"/>
                <w:lang w:val="en-US"/>
              </w:rPr>
              <w:t>.</w:t>
            </w:r>
            <w:r w:rsidRPr="00061594">
              <w:rPr>
                <w:rFonts w:asciiTheme="majorHAnsi" w:eastAsia="Arial" w:hAnsiTheme="majorHAnsi" w:cstheme="majorHAnsi"/>
                <w:b/>
                <w:bCs/>
                <w:iCs/>
                <w:noProof/>
                <w:sz w:val="24"/>
                <w:szCs w:val="24"/>
              </w:rPr>
              <w:t>0</w:t>
            </w:r>
          </w:p>
        </w:tc>
      </w:tr>
      <w:tr w:rsidR="00FB2153" w:rsidRPr="00061594" w14:paraId="2BCEA68D" w14:textId="77777777" w:rsidTr="00061594">
        <w:trPr>
          <w:jc w:val="center"/>
        </w:trPr>
        <w:tc>
          <w:tcPr>
            <w:tcW w:w="648" w:type="dxa"/>
            <w:vMerge w:val="restart"/>
            <w:shd w:val="clear" w:color="auto" w:fill="auto"/>
          </w:tcPr>
          <w:p w14:paraId="733FF36A"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76A27AF"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1</w:t>
            </w:r>
          </w:p>
        </w:tc>
        <w:tc>
          <w:tcPr>
            <w:tcW w:w="7195" w:type="dxa"/>
            <w:shd w:val="clear" w:color="auto" w:fill="auto"/>
          </w:tcPr>
          <w:p w14:paraId="3E816048"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C</w:t>
            </w:r>
          </w:p>
        </w:tc>
        <w:tc>
          <w:tcPr>
            <w:tcW w:w="671" w:type="dxa"/>
            <w:shd w:val="clear" w:color="auto" w:fill="auto"/>
            <w:vAlign w:val="center"/>
          </w:tcPr>
          <w:p w14:paraId="04577FCE"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0E8F1380" w14:textId="77777777" w:rsidTr="00061594">
        <w:trPr>
          <w:jc w:val="center"/>
        </w:trPr>
        <w:tc>
          <w:tcPr>
            <w:tcW w:w="648" w:type="dxa"/>
            <w:vMerge/>
            <w:shd w:val="clear" w:color="auto" w:fill="auto"/>
          </w:tcPr>
          <w:p w14:paraId="31D8493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517D7C3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2</w:t>
            </w:r>
          </w:p>
        </w:tc>
        <w:tc>
          <w:tcPr>
            <w:tcW w:w="7195" w:type="dxa"/>
            <w:shd w:val="clear" w:color="auto" w:fill="auto"/>
          </w:tcPr>
          <w:p w14:paraId="56138E37"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C</w:t>
            </w:r>
          </w:p>
        </w:tc>
        <w:tc>
          <w:tcPr>
            <w:tcW w:w="671" w:type="dxa"/>
            <w:shd w:val="clear" w:color="auto" w:fill="auto"/>
            <w:vAlign w:val="center"/>
          </w:tcPr>
          <w:p w14:paraId="4743C951"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788DA2E" w14:textId="77777777" w:rsidTr="00061594">
        <w:trPr>
          <w:jc w:val="center"/>
        </w:trPr>
        <w:tc>
          <w:tcPr>
            <w:tcW w:w="648" w:type="dxa"/>
            <w:vMerge/>
            <w:shd w:val="clear" w:color="auto" w:fill="auto"/>
          </w:tcPr>
          <w:p w14:paraId="21EBDEA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0C8AB1D"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3</w:t>
            </w:r>
          </w:p>
        </w:tc>
        <w:tc>
          <w:tcPr>
            <w:tcW w:w="7195" w:type="dxa"/>
            <w:shd w:val="clear" w:color="auto" w:fill="auto"/>
          </w:tcPr>
          <w:p w14:paraId="5D597590"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A</w:t>
            </w:r>
          </w:p>
        </w:tc>
        <w:tc>
          <w:tcPr>
            <w:tcW w:w="671" w:type="dxa"/>
            <w:shd w:val="clear" w:color="auto" w:fill="auto"/>
            <w:vAlign w:val="center"/>
          </w:tcPr>
          <w:p w14:paraId="4C00033B"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71D3C73" w14:textId="77777777" w:rsidTr="00061594">
        <w:trPr>
          <w:jc w:val="center"/>
        </w:trPr>
        <w:tc>
          <w:tcPr>
            <w:tcW w:w="648" w:type="dxa"/>
            <w:vMerge/>
            <w:shd w:val="clear" w:color="auto" w:fill="auto"/>
          </w:tcPr>
          <w:p w14:paraId="1826F83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2A0C55B4"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4</w:t>
            </w:r>
          </w:p>
        </w:tc>
        <w:tc>
          <w:tcPr>
            <w:tcW w:w="7195" w:type="dxa"/>
            <w:shd w:val="clear" w:color="auto" w:fill="auto"/>
          </w:tcPr>
          <w:p w14:paraId="3640B56E"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A</w:t>
            </w:r>
          </w:p>
        </w:tc>
        <w:tc>
          <w:tcPr>
            <w:tcW w:w="671" w:type="dxa"/>
            <w:shd w:val="clear" w:color="auto" w:fill="auto"/>
            <w:vAlign w:val="center"/>
          </w:tcPr>
          <w:p w14:paraId="6B7D0B09"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0CF8D163" w14:textId="77777777" w:rsidTr="00061594">
        <w:trPr>
          <w:jc w:val="center"/>
        </w:trPr>
        <w:tc>
          <w:tcPr>
            <w:tcW w:w="648" w:type="dxa"/>
            <w:vMerge/>
            <w:shd w:val="clear" w:color="auto" w:fill="auto"/>
          </w:tcPr>
          <w:p w14:paraId="77A4DC1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0A9B85A5"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5</w:t>
            </w:r>
          </w:p>
        </w:tc>
        <w:tc>
          <w:tcPr>
            <w:tcW w:w="7195" w:type="dxa"/>
            <w:shd w:val="clear" w:color="auto" w:fill="auto"/>
          </w:tcPr>
          <w:p w14:paraId="0B62BC06"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A</w:t>
            </w:r>
          </w:p>
        </w:tc>
        <w:tc>
          <w:tcPr>
            <w:tcW w:w="671" w:type="dxa"/>
            <w:shd w:val="clear" w:color="auto" w:fill="auto"/>
            <w:vAlign w:val="center"/>
          </w:tcPr>
          <w:p w14:paraId="65D3E4AE"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385733B8" w14:textId="77777777" w:rsidTr="00061594">
        <w:trPr>
          <w:jc w:val="center"/>
        </w:trPr>
        <w:tc>
          <w:tcPr>
            <w:tcW w:w="648" w:type="dxa"/>
            <w:vMerge/>
            <w:shd w:val="clear" w:color="auto" w:fill="auto"/>
          </w:tcPr>
          <w:p w14:paraId="40858534"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5D53E53E"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6</w:t>
            </w:r>
          </w:p>
        </w:tc>
        <w:tc>
          <w:tcPr>
            <w:tcW w:w="7195" w:type="dxa"/>
            <w:shd w:val="clear" w:color="auto" w:fill="auto"/>
          </w:tcPr>
          <w:p w14:paraId="768E750E"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B</w:t>
            </w:r>
          </w:p>
        </w:tc>
        <w:tc>
          <w:tcPr>
            <w:tcW w:w="671" w:type="dxa"/>
            <w:shd w:val="clear" w:color="auto" w:fill="auto"/>
            <w:vAlign w:val="center"/>
          </w:tcPr>
          <w:p w14:paraId="522D8BC0"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62C1DE7D" w14:textId="77777777" w:rsidTr="00061594">
        <w:trPr>
          <w:jc w:val="center"/>
        </w:trPr>
        <w:tc>
          <w:tcPr>
            <w:tcW w:w="648" w:type="dxa"/>
            <w:vMerge/>
            <w:shd w:val="clear" w:color="auto" w:fill="auto"/>
          </w:tcPr>
          <w:p w14:paraId="0467F410"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230AB19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7</w:t>
            </w:r>
          </w:p>
        </w:tc>
        <w:tc>
          <w:tcPr>
            <w:tcW w:w="7195" w:type="dxa"/>
            <w:shd w:val="clear" w:color="auto" w:fill="auto"/>
          </w:tcPr>
          <w:p w14:paraId="6C4C25BA"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D</w:t>
            </w:r>
          </w:p>
        </w:tc>
        <w:tc>
          <w:tcPr>
            <w:tcW w:w="671" w:type="dxa"/>
            <w:shd w:val="clear" w:color="auto" w:fill="auto"/>
            <w:vAlign w:val="center"/>
          </w:tcPr>
          <w:p w14:paraId="40504708"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0.5</w:t>
            </w:r>
          </w:p>
        </w:tc>
      </w:tr>
      <w:tr w:rsidR="00FB2153" w:rsidRPr="00061594" w14:paraId="26063C8F" w14:textId="77777777" w:rsidTr="00061594">
        <w:trPr>
          <w:jc w:val="center"/>
        </w:trPr>
        <w:tc>
          <w:tcPr>
            <w:tcW w:w="648" w:type="dxa"/>
            <w:vMerge/>
            <w:shd w:val="clear" w:color="auto" w:fill="auto"/>
          </w:tcPr>
          <w:p w14:paraId="4281406B"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3912EFF"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8</w:t>
            </w:r>
          </w:p>
        </w:tc>
        <w:tc>
          <w:tcPr>
            <w:tcW w:w="7195" w:type="dxa"/>
            <w:shd w:val="clear" w:color="auto" w:fill="auto"/>
          </w:tcPr>
          <w:p w14:paraId="23C4DC95"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Theo đoạn trích, thần Mưa mang những đặc điểm của nhân vật thần thoại:</w:t>
            </w:r>
          </w:p>
          <w:p w14:paraId="524F01FD"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Hình dáng khác thường: hình rồng</w:t>
            </w:r>
          </w:p>
          <w:p w14:paraId="3C0C3A27"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xml:space="preserve">- Hành động, năng lực khác thường, gắn với những chi tiết kì ảo: bay xuống hạ giới hút nước biển, nước sông vào bụng rồi bay lên trời cao </w:t>
            </w:r>
            <w:r w:rsidRPr="00061594">
              <w:rPr>
                <w:rFonts w:asciiTheme="majorHAnsi" w:eastAsia="Arial" w:hAnsiTheme="majorHAnsi" w:cstheme="majorHAnsi"/>
                <w:sz w:val="24"/>
                <w:szCs w:val="24"/>
                <w:lang w:val="en-US"/>
              </w:rPr>
              <w:lastRenderedPageBreak/>
              <w:t>phun nước ra làm mưa; là sự hóa thân của cá chép</w:t>
            </w:r>
          </w:p>
        </w:tc>
        <w:tc>
          <w:tcPr>
            <w:tcW w:w="671" w:type="dxa"/>
            <w:shd w:val="clear" w:color="auto" w:fill="auto"/>
            <w:vAlign w:val="center"/>
          </w:tcPr>
          <w:p w14:paraId="3C1FAB95"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lastRenderedPageBreak/>
              <w:t>0.5</w:t>
            </w:r>
          </w:p>
        </w:tc>
      </w:tr>
      <w:tr w:rsidR="00FB2153" w:rsidRPr="00061594" w14:paraId="0ACC1A17" w14:textId="77777777" w:rsidTr="00061594">
        <w:trPr>
          <w:jc w:val="center"/>
        </w:trPr>
        <w:tc>
          <w:tcPr>
            <w:tcW w:w="648" w:type="dxa"/>
            <w:vMerge/>
            <w:shd w:val="clear" w:color="auto" w:fill="auto"/>
          </w:tcPr>
          <w:p w14:paraId="584E141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46657D8A"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9</w:t>
            </w:r>
          </w:p>
        </w:tc>
        <w:tc>
          <w:tcPr>
            <w:tcW w:w="7195" w:type="dxa"/>
            <w:shd w:val="clear" w:color="auto" w:fill="auto"/>
          </w:tcPr>
          <w:p w14:paraId="3E8DE00A"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Không chỉ giải thích hiện tượng mưa, đoạn trích còn lí giải về đặc điểm giống loài của một số con vật: cá rô nhảy lên bờ khi mưa rào, tôm cong lưng và nội tạng ở trên đầu, cá chép có râu...</w:t>
            </w:r>
          </w:p>
        </w:tc>
        <w:tc>
          <w:tcPr>
            <w:tcW w:w="671" w:type="dxa"/>
            <w:shd w:val="clear" w:color="auto" w:fill="auto"/>
            <w:vAlign w:val="center"/>
          </w:tcPr>
          <w:p w14:paraId="63D8AF5B"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1.0</w:t>
            </w:r>
          </w:p>
        </w:tc>
      </w:tr>
      <w:tr w:rsidR="00FB2153" w:rsidRPr="00061594" w14:paraId="381AE894" w14:textId="77777777" w:rsidTr="00061594">
        <w:trPr>
          <w:jc w:val="center"/>
        </w:trPr>
        <w:tc>
          <w:tcPr>
            <w:tcW w:w="648" w:type="dxa"/>
            <w:vMerge/>
            <w:shd w:val="clear" w:color="auto" w:fill="auto"/>
          </w:tcPr>
          <w:p w14:paraId="5311AAA3"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67CC179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lang w:val="en-US"/>
              </w:rPr>
            </w:pPr>
            <w:r w:rsidRPr="00061594">
              <w:rPr>
                <w:rFonts w:asciiTheme="majorHAnsi" w:eastAsia="Arial" w:hAnsiTheme="majorHAnsi" w:cstheme="majorHAnsi"/>
                <w:b/>
                <w:bCs/>
                <w:iCs/>
                <w:noProof/>
                <w:sz w:val="24"/>
                <w:szCs w:val="24"/>
                <w:lang w:val="en-US"/>
              </w:rPr>
              <w:t>10</w:t>
            </w:r>
          </w:p>
        </w:tc>
        <w:tc>
          <w:tcPr>
            <w:tcW w:w="7195" w:type="dxa"/>
            <w:shd w:val="clear" w:color="auto" w:fill="auto"/>
          </w:tcPr>
          <w:p w14:paraId="1BB1D6AC"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Học sinh trình bày được các ý sau:</w:t>
            </w:r>
          </w:p>
          <w:p w14:paraId="10853DA8"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Trong văn hóa dân gian, người Việt lại thích treo tranh cá chép, trưng bày tượng cá chép vì nhiều ý nghĩa tốt đẹp:</w:t>
            </w:r>
          </w:p>
          <w:p w14:paraId="629B2035"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Cá chép vượt Vũ Môn tượng trưng cho sự khát vọng của con người luôn muốn vươn lên đến tầm cao mới, "viên ngọc quý" mà cá chép ngậm, tượng trưng cho lòng kiên trì, sự nhẫn nại và không ngại khó khăn, gian khổ của con người để đạt được thành công trong cuộc sống.</w:t>
            </w:r>
          </w:p>
          <w:p w14:paraId="742F8AB6"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sz w:val="24"/>
                <w:szCs w:val="24"/>
                <w:lang w:val="en-US"/>
              </w:rPr>
              <w:t>- Cá chép hóa rồng phun mưa cho mùa màng cây cối tươi tốt tượng trưng cho sự tốt đẹp, thịnh vượng...</w:t>
            </w:r>
          </w:p>
        </w:tc>
        <w:tc>
          <w:tcPr>
            <w:tcW w:w="671" w:type="dxa"/>
            <w:shd w:val="clear" w:color="auto" w:fill="auto"/>
            <w:vAlign w:val="center"/>
          </w:tcPr>
          <w:p w14:paraId="5EE952D0" w14:textId="77777777" w:rsidR="00FB2153" w:rsidRPr="00061594" w:rsidRDefault="00FB2153" w:rsidP="00061594">
            <w:pPr>
              <w:spacing w:after="0" w:line="360" w:lineRule="auto"/>
              <w:jc w:val="center"/>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1.0</w:t>
            </w:r>
          </w:p>
        </w:tc>
      </w:tr>
      <w:tr w:rsidR="00FB2153" w:rsidRPr="00061594" w14:paraId="11FDD5D1" w14:textId="77777777" w:rsidTr="00061594">
        <w:trPr>
          <w:jc w:val="center"/>
        </w:trPr>
        <w:tc>
          <w:tcPr>
            <w:tcW w:w="648" w:type="dxa"/>
            <w:vMerge w:val="restart"/>
            <w:shd w:val="clear" w:color="auto" w:fill="auto"/>
          </w:tcPr>
          <w:p w14:paraId="7B5948A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II</w:t>
            </w:r>
          </w:p>
        </w:tc>
        <w:tc>
          <w:tcPr>
            <w:tcW w:w="558" w:type="dxa"/>
            <w:shd w:val="clear" w:color="auto" w:fill="auto"/>
          </w:tcPr>
          <w:p w14:paraId="2B446B0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7ACA04D0"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VIẾT</w:t>
            </w:r>
          </w:p>
        </w:tc>
        <w:tc>
          <w:tcPr>
            <w:tcW w:w="671" w:type="dxa"/>
            <w:shd w:val="clear" w:color="auto" w:fill="auto"/>
            <w:vAlign w:val="center"/>
          </w:tcPr>
          <w:p w14:paraId="33279EA4" w14:textId="77777777" w:rsidR="00FB2153" w:rsidRPr="00061594" w:rsidRDefault="00FB2153" w:rsidP="00061594">
            <w:pPr>
              <w:spacing w:after="0" w:line="360" w:lineRule="auto"/>
              <w:jc w:val="center"/>
              <w:rPr>
                <w:rFonts w:asciiTheme="majorHAnsi" w:eastAsia="Arial" w:hAnsiTheme="majorHAnsi" w:cstheme="majorHAnsi"/>
                <w:b/>
                <w:bCs/>
                <w:iCs/>
                <w:noProof/>
                <w:sz w:val="24"/>
                <w:szCs w:val="24"/>
              </w:rPr>
            </w:pPr>
            <w:r w:rsidRPr="00061594">
              <w:rPr>
                <w:rFonts w:asciiTheme="majorHAnsi" w:eastAsia="Arial" w:hAnsiTheme="majorHAnsi" w:cstheme="majorHAnsi"/>
                <w:b/>
                <w:bCs/>
                <w:iCs/>
                <w:noProof/>
                <w:sz w:val="24"/>
                <w:szCs w:val="24"/>
              </w:rPr>
              <w:t>4</w:t>
            </w:r>
            <w:r w:rsidRPr="00061594">
              <w:rPr>
                <w:rFonts w:asciiTheme="majorHAnsi" w:eastAsia="Arial" w:hAnsiTheme="majorHAnsi" w:cstheme="majorHAnsi"/>
                <w:b/>
                <w:bCs/>
                <w:iCs/>
                <w:noProof/>
                <w:sz w:val="24"/>
                <w:szCs w:val="24"/>
                <w:lang w:val="en-US"/>
              </w:rPr>
              <w:t>.</w:t>
            </w:r>
            <w:r w:rsidRPr="00061594">
              <w:rPr>
                <w:rFonts w:asciiTheme="majorHAnsi" w:eastAsia="Arial" w:hAnsiTheme="majorHAnsi" w:cstheme="majorHAnsi"/>
                <w:b/>
                <w:bCs/>
                <w:iCs/>
                <w:noProof/>
                <w:sz w:val="24"/>
                <w:szCs w:val="24"/>
              </w:rPr>
              <w:t>0</w:t>
            </w:r>
          </w:p>
        </w:tc>
      </w:tr>
      <w:tr w:rsidR="00FB2153" w:rsidRPr="00061594" w14:paraId="571DA011" w14:textId="77777777" w:rsidTr="00061594">
        <w:trPr>
          <w:jc w:val="center"/>
        </w:trPr>
        <w:tc>
          <w:tcPr>
            <w:tcW w:w="648" w:type="dxa"/>
            <w:vMerge/>
            <w:shd w:val="clear" w:color="auto" w:fill="auto"/>
          </w:tcPr>
          <w:p w14:paraId="52007D67"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7D7C762"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2C08FB2E" w14:textId="77777777" w:rsidR="00FB2153" w:rsidRPr="00061594" w:rsidRDefault="00FB2153" w:rsidP="00061594">
            <w:pPr>
              <w:spacing w:after="0" w:line="360" w:lineRule="auto"/>
              <w:jc w:val="both"/>
              <w:rPr>
                <w:rFonts w:asciiTheme="majorHAnsi" w:eastAsia="Arial" w:hAnsiTheme="majorHAnsi" w:cstheme="majorHAnsi"/>
                <w:i/>
                <w:noProof/>
                <w:sz w:val="24"/>
                <w:szCs w:val="24"/>
                <w:lang w:val="en-US"/>
              </w:rPr>
            </w:pPr>
            <w:r w:rsidRPr="00061594">
              <w:rPr>
                <w:rFonts w:asciiTheme="majorHAnsi" w:eastAsia="Arial" w:hAnsiTheme="majorHAnsi" w:cstheme="majorHAnsi"/>
                <w:i/>
                <w:iCs/>
                <w:noProof/>
                <w:sz w:val="24"/>
                <w:szCs w:val="24"/>
              </w:rPr>
              <w:t>a</w:t>
            </w:r>
            <w:r w:rsidRPr="00061594">
              <w:rPr>
                <w:rFonts w:asciiTheme="majorHAnsi" w:eastAsia="Arial" w:hAnsiTheme="majorHAnsi" w:cstheme="majorHAnsi"/>
                <w:noProof/>
                <w:sz w:val="24"/>
                <w:szCs w:val="24"/>
              </w:rPr>
              <w:t>.</w:t>
            </w:r>
            <w:r w:rsidRPr="00061594">
              <w:rPr>
                <w:rFonts w:asciiTheme="majorHAnsi" w:eastAsia="Arial" w:hAnsiTheme="majorHAnsi" w:cstheme="majorHAnsi"/>
                <w:i/>
                <w:iCs/>
                <w:noProof/>
                <w:sz w:val="24"/>
                <w:szCs w:val="24"/>
              </w:rPr>
              <w:t xml:space="preserve"> Đảm bảo cấu trúc b</w:t>
            </w:r>
            <w:r w:rsidRPr="00061594">
              <w:rPr>
                <w:rFonts w:asciiTheme="majorHAnsi" w:eastAsia="Arial" w:hAnsiTheme="majorHAnsi" w:cstheme="majorHAnsi"/>
                <w:i/>
                <w:iCs/>
                <w:noProof/>
                <w:sz w:val="24"/>
                <w:szCs w:val="24"/>
                <w:lang w:val="en-US"/>
              </w:rPr>
              <w:t>ài nghị luận xã hội</w:t>
            </w:r>
          </w:p>
        </w:tc>
        <w:tc>
          <w:tcPr>
            <w:tcW w:w="671" w:type="dxa"/>
            <w:shd w:val="clear" w:color="auto" w:fill="auto"/>
            <w:vAlign w:val="center"/>
          </w:tcPr>
          <w:p w14:paraId="6F98E1DC"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0,25</w:t>
            </w:r>
          </w:p>
        </w:tc>
      </w:tr>
      <w:tr w:rsidR="00FB2153" w:rsidRPr="00061594" w14:paraId="618952C7" w14:textId="77777777" w:rsidTr="00061594">
        <w:trPr>
          <w:jc w:val="center"/>
        </w:trPr>
        <w:tc>
          <w:tcPr>
            <w:tcW w:w="648" w:type="dxa"/>
            <w:vMerge/>
            <w:shd w:val="clear" w:color="auto" w:fill="auto"/>
          </w:tcPr>
          <w:p w14:paraId="2692A2CA"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627BE776"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466B9007" w14:textId="77777777" w:rsidR="00FB2153" w:rsidRPr="00061594" w:rsidRDefault="00FB2153" w:rsidP="00061594">
            <w:pPr>
              <w:spacing w:after="0" w:line="360" w:lineRule="auto"/>
              <w:jc w:val="both"/>
              <w:rPr>
                <w:rFonts w:asciiTheme="majorHAnsi" w:eastAsia="Arial" w:hAnsiTheme="majorHAnsi" w:cstheme="majorHAnsi"/>
                <w:noProof/>
                <w:sz w:val="24"/>
                <w:szCs w:val="24"/>
              </w:rPr>
            </w:pPr>
            <w:r w:rsidRPr="00061594">
              <w:rPr>
                <w:rFonts w:asciiTheme="majorHAnsi" w:eastAsia="Arial" w:hAnsiTheme="majorHAnsi" w:cstheme="majorHAnsi"/>
                <w:i/>
                <w:noProof/>
                <w:sz w:val="24"/>
                <w:szCs w:val="24"/>
              </w:rPr>
              <w:t xml:space="preserve">b. Xác định đúng </w:t>
            </w:r>
            <w:r w:rsidRPr="00061594">
              <w:rPr>
                <w:rFonts w:asciiTheme="majorHAnsi" w:eastAsia="Arial" w:hAnsiTheme="majorHAnsi" w:cstheme="majorHAnsi"/>
                <w:i/>
                <w:noProof/>
                <w:sz w:val="24"/>
                <w:szCs w:val="24"/>
                <w:lang w:val="en-US"/>
              </w:rPr>
              <w:t>vấn đề nghị luận</w:t>
            </w:r>
            <w:r w:rsidRPr="00061594">
              <w:rPr>
                <w:rFonts w:asciiTheme="majorHAnsi" w:eastAsia="Arial" w:hAnsiTheme="majorHAnsi" w:cstheme="majorHAnsi"/>
                <w:noProof/>
                <w:sz w:val="24"/>
                <w:szCs w:val="24"/>
              </w:rPr>
              <w:t>.</w:t>
            </w:r>
          </w:p>
          <w:p w14:paraId="2781478B"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T</w:t>
            </w:r>
            <w:r w:rsidRPr="00061594">
              <w:rPr>
                <w:rFonts w:asciiTheme="majorHAnsi" w:eastAsia="Times New Roman" w:hAnsiTheme="majorHAnsi" w:cstheme="majorHAnsi"/>
                <w:sz w:val="24"/>
                <w:szCs w:val="24"/>
                <w:lang w:val="en-US"/>
              </w:rPr>
              <w:t>ầm quan trọng của việc tuổi trẻ cần sống có ước mơ</w:t>
            </w:r>
          </w:p>
        </w:tc>
        <w:tc>
          <w:tcPr>
            <w:tcW w:w="671" w:type="dxa"/>
            <w:shd w:val="clear" w:color="auto" w:fill="auto"/>
            <w:vAlign w:val="center"/>
          </w:tcPr>
          <w:p w14:paraId="25A261A9"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w:t>
            </w:r>
            <w:r w:rsidRPr="00061594">
              <w:rPr>
                <w:rFonts w:asciiTheme="majorHAnsi" w:eastAsia="Arial" w:hAnsiTheme="majorHAnsi" w:cstheme="majorHAnsi"/>
                <w:iCs/>
                <w:noProof/>
                <w:sz w:val="24"/>
                <w:szCs w:val="24"/>
                <w:lang w:val="en-US"/>
              </w:rPr>
              <w:t>.</w:t>
            </w:r>
            <w:r w:rsidRPr="00061594">
              <w:rPr>
                <w:rFonts w:asciiTheme="majorHAnsi" w:eastAsia="Arial" w:hAnsiTheme="majorHAnsi" w:cstheme="majorHAnsi"/>
                <w:iCs/>
                <w:noProof/>
                <w:sz w:val="24"/>
                <w:szCs w:val="24"/>
              </w:rPr>
              <w:t>5</w:t>
            </w:r>
          </w:p>
        </w:tc>
      </w:tr>
      <w:tr w:rsidR="00FB2153" w:rsidRPr="00061594" w14:paraId="3092C085" w14:textId="77777777" w:rsidTr="00061594">
        <w:trPr>
          <w:jc w:val="center"/>
        </w:trPr>
        <w:tc>
          <w:tcPr>
            <w:tcW w:w="648" w:type="dxa"/>
            <w:vMerge/>
            <w:shd w:val="clear" w:color="auto" w:fill="auto"/>
          </w:tcPr>
          <w:p w14:paraId="6C3999F2"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78D3CA34"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70011F4E" w14:textId="77777777" w:rsidR="00FB2153" w:rsidRPr="00061594" w:rsidRDefault="00FB2153" w:rsidP="00061594">
            <w:pPr>
              <w:spacing w:after="0" w:line="360" w:lineRule="auto"/>
              <w:jc w:val="both"/>
              <w:rPr>
                <w:rFonts w:asciiTheme="majorHAnsi" w:eastAsia="Arial" w:hAnsiTheme="majorHAnsi" w:cstheme="majorHAnsi"/>
                <w:i/>
                <w:iCs/>
                <w:noProof/>
                <w:sz w:val="24"/>
                <w:szCs w:val="24"/>
              </w:rPr>
            </w:pPr>
            <w:r w:rsidRPr="00061594">
              <w:rPr>
                <w:rFonts w:asciiTheme="majorHAnsi" w:eastAsia="Arial" w:hAnsiTheme="majorHAnsi" w:cstheme="majorHAnsi"/>
                <w:i/>
                <w:iCs/>
                <w:noProof/>
                <w:sz w:val="24"/>
                <w:szCs w:val="24"/>
              </w:rPr>
              <w:t>c. Triển khai vấn đề nghị luận thành các luận điểm</w:t>
            </w:r>
          </w:p>
          <w:p w14:paraId="761ADB42"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rPr>
              <w:t xml:space="preserve">HS có thể triển khai theo nhiều cách, nhưng cần </w:t>
            </w:r>
            <w:r w:rsidRPr="00061594">
              <w:rPr>
                <w:rFonts w:asciiTheme="majorHAnsi" w:eastAsia="Arial" w:hAnsiTheme="majorHAnsi" w:cstheme="majorHAnsi"/>
                <w:noProof/>
                <w:sz w:val="24"/>
                <w:szCs w:val="24"/>
                <w:lang w:val="en-US"/>
              </w:rPr>
              <w:t>giới thiệu được vấn đề cần bàn luận, nêu rõ lí do và quan điểm của bản thân, hệ thống luận điểm chặt chẽ, lập luận thuyết phục, sử dụng dẫn chứng thuyết phục.</w:t>
            </w:r>
          </w:p>
          <w:p w14:paraId="7F5A70C7" w14:textId="77777777" w:rsidR="00FB2153" w:rsidRPr="00061594" w:rsidRDefault="00FB2153" w:rsidP="00061594">
            <w:pPr>
              <w:spacing w:after="0" w:line="360" w:lineRule="auto"/>
              <w:jc w:val="both"/>
              <w:rPr>
                <w:rFonts w:asciiTheme="majorHAnsi" w:eastAsia="Arial" w:hAnsiTheme="majorHAnsi" w:cstheme="majorHAnsi"/>
                <w:noProof/>
                <w:sz w:val="24"/>
                <w:szCs w:val="24"/>
                <w:lang w:val="en-US"/>
              </w:rPr>
            </w:pPr>
            <w:r w:rsidRPr="00061594">
              <w:rPr>
                <w:rFonts w:asciiTheme="majorHAnsi" w:eastAsia="Arial" w:hAnsiTheme="majorHAnsi" w:cstheme="majorHAnsi"/>
                <w:noProof/>
                <w:sz w:val="24"/>
                <w:szCs w:val="24"/>
                <w:lang w:val="en-US"/>
              </w:rPr>
              <w:t>Sau đây là một hướng gợi ý:</w:t>
            </w:r>
          </w:p>
          <w:p w14:paraId="4BA5819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 Mở bài:</w:t>
            </w:r>
          </w:p>
          <w:p w14:paraId="27699570"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Giới thiệu về truyện kể: Truyện “Thần Trụ trời” thuộc nhóm thần thoại kể về nguồn gốc vũ trụ, muôn loài hay còn gọi là thần thoại suy nguyên được tác giả Nguyễn Đổng Chi sưu tầm.</w:t>
            </w:r>
          </w:p>
          <w:p w14:paraId="1896AEC6"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Trình bày khái quát nội dung cần phân tích, đánh giá: Chủ đề và hình thức nghệ thuật của truyện “Thần Trụ trời”.</w:t>
            </w:r>
          </w:p>
          <w:p w14:paraId="67BBA78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II. Thân bài:</w:t>
            </w:r>
          </w:p>
          <w:p w14:paraId="25172928"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1. Giới thiệu chủ đề của truyện kể và ý nghĩa của chủ đề:</w:t>
            </w:r>
          </w:p>
          <w:p w14:paraId="0492BD13"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Truyện “Thần Trụ trời” đã giải thích quá trình tạo lập thế giới: phân chia trời, đất và nguồn gốc hình thành các dạng địa hình như núi, đảo,… một cách sáng tạo qua các yếu tố kì ảo.</w:t>
            </w:r>
          </w:p>
          <w:p w14:paraId="0C6C37B4"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2. Phân tích, đánh giá các khía cạnh trong chủ đề của truyện kể:</w:t>
            </w:r>
          </w:p>
          <w:p w14:paraId="2EA1B7E7"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 Phân tích</w:t>
            </w:r>
          </w:p>
          <w:p w14:paraId="0D18E5A6"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lastRenderedPageBreak/>
              <w:t>– Giải thích quá trình tạo lập thế giới:</w:t>
            </w:r>
          </w:p>
          <w:p w14:paraId="0F2EC4C9" w14:textId="77777777" w:rsidR="00FB2153" w:rsidRPr="00061594" w:rsidRDefault="00FB2153" w:rsidP="00061594">
            <w:pPr>
              <w:numPr>
                <w:ilvl w:val="0"/>
                <w:numId w:val="2"/>
              </w:num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Giải thích sự phân chia trời, đất thông qua sự kiện thần Trụ trời xây cột đá chống trời.</w:t>
            </w:r>
          </w:p>
          <w:p w14:paraId="103FFE55" w14:textId="77777777" w:rsidR="00FB2153" w:rsidRPr="00061594" w:rsidRDefault="00FB2153" w:rsidP="00061594">
            <w:pPr>
              <w:numPr>
                <w:ilvl w:val="0"/>
                <w:numId w:val="2"/>
              </w:num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Sự hình thành các dạng địa hình khác nhau: thần lại phá cột đi, lấy đất đá ném tung đi khắp nơi…”.</w:t>
            </w:r>
          </w:p>
          <w:p w14:paraId="020CB5E9"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Đánh giá:</w:t>
            </w:r>
          </w:p>
          <w:p w14:paraId="3CAB5382"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Truyện “Thần Trụ trời” đã cho thấy khả năng sáng tạo và trí tưởng tượng của con người trong buổi đầu sơ khai.</w:t>
            </w:r>
          </w:p>
          <w:p w14:paraId="13AF6DFC"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3. Đánh giá tác dụng của những nét đặc sắc về hình thức nghệ thuật trong việc thể hiện chủ đề của truyện kể:</w:t>
            </w:r>
          </w:p>
          <w:p w14:paraId="4C1B192A"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Truyện đã xây dựng nhân vật Thần Trụ trời – vị thần sức mạnh siêu nhiên, thực hiện công việc phân chia trời và đất, tạo nên các dạng địa hình khác nhau.</w:t>
            </w:r>
          </w:p>
          <w:p w14:paraId="46A13813"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Thủ pháp cường điệu, phóng đại kết hợp với các chi tiết hư cấu tạo nên một câu chuyện đầy sức hấp dẫn và thuyết phục đối với người đọc.</w:t>
            </w:r>
          </w:p>
          <w:p w14:paraId="31F1063F"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b/>
                <w:bCs/>
                <w:iCs/>
                <w:noProof/>
                <w:sz w:val="24"/>
                <w:szCs w:val="24"/>
                <w:lang w:val="en-US"/>
              </w:rPr>
              <w:t>III. Kết bài:</w:t>
            </w:r>
          </w:p>
          <w:p w14:paraId="06897475"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Khẳng định lại giá trị của chủ đề và hình thức nghệ thuật của truyện kể.</w:t>
            </w:r>
          </w:p>
          <w:p w14:paraId="6245709D" w14:textId="77777777" w:rsidR="00FB2153" w:rsidRPr="00061594" w:rsidRDefault="00FB2153" w:rsidP="00061594">
            <w:pPr>
              <w:spacing w:after="0" w:line="360" w:lineRule="auto"/>
              <w:jc w:val="both"/>
              <w:rPr>
                <w:rFonts w:asciiTheme="majorHAnsi" w:eastAsia="Arial" w:hAnsiTheme="majorHAnsi" w:cstheme="majorHAnsi"/>
                <w:iCs/>
                <w:noProof/>
                <w:sz w:val="24"/>
                <w:szCs w:val="24"/>
                <w:lang w:val="en-US"/>
              </w:rPr>
            </w:pPr>
            <w:r w:rsidRPr="00061594">
              <w:rPr>
                <w:rFonts w:asciiTheme="majorHAnsi" w:eastAsia="Arial" w:hAnsiTheme="majorHAnsi" w:cstheme="majorHAnsi"/>
                <w:iCs/>
                <w:noProof/>
                <w:sz w:val="24"/>
                <w:szCs w:val="24"/>
                <w:lang w:val="en-US"/>
              </w:rPr>
              <w:t>– Nêu ý nghĩa của tác phẩm đối với bản thân và người đọc.</w:t>
            </w:r>
          </w:p>
          <w:p w14:paraId="1CFE1526" w14:textId="77777777" w:rsidR="00FB2153" w:rsidRPr="00061594" w:rsidRDefault="00FB2153" w:rsidP="00061594">
            <w:pPr>
              <w:spacing w:after="0" w:line="360" w:lineRule="auto"/>
              <w:jc w:val="both"/>
              <w:rPr>
                <w:rFonts w:asciiTheme="majorHAnsi" w:eastAsia="Arial" w:hAnsiTheme="majorHAnsi" w:cstheme="majorHAnsi"/>
                <w:i/>
                <w:noProof/>
                <w:sz w:val="24"/>
                <w:szCs w:val="24"/>
                <w:lang w:val="en-US"/>
              </w:rPr>
            </w:pPr>
          </w:p>
        </w:tc>
        <w:tc>
          <w:tcPr>
            <w:tcW w:w="671" w:type="dxa"/>
            <w:shd w:val="clear" w:color="auto" w:fill="auto"/>
            <w:vAlign w:val="center"/>
          </w:tcPr>
          <w:p w14:paraId="5A7E0BAD"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lastRenderedPageBreak/>
              <w:t>2.5</w:t>
            </w:r>
          </w:p>
        </w:tc>
      </w:tr>
      <w:tr w:rsidR="00FB2153" w:rsidRPr="00061594" w14:paraId="729F8BC6" w14:textId="77777777" w:rsidTr="00061594">
        <w:trPr>
          <w:jc w:val="center"/>
        </w:trPr>
        <w:tc>
          <w:tcPr>
            <w:tcW w:w="648" w:type="dxa"/>
            <w:vMerge/>
            <w:shd w:val="clear" w:color="auto" w:fill="auto"/>
          </w:tcPr>
          <w:p w14:paraId="08F06B89"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0A5A299C"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3FFAFA0C" w14:textId="77777777" w:rsidR="00FB2153" w:rsidRPr="00061594" w:rsidRDefault="00FB2153" w:rsidP="00061594">
            <w:pPr>
              <w:spacing w:after="0" w:line="360" w:lineRule="auto"/>
              <w:jc w:val="both"/>
              <w:rPr>
                <w:rFonts w:asciiTheme="majorHAnsi" w:eastAsia="Arial" w:hAnsiTheme="majorHAnsi" w:cstheme="majorHAnsi"/>
                <w:i/>
                <w:noProof/>
                <w:sz w:val="24"/>
                <w:szCs w:val="24"/>
              </w:rPr>
            </w:pPr>
            <w:r w:rsidRPr="00061594">
              <w:rPr>
                <w:rFonts w:asciiTheme="majorHAnsi" w:eastAsia="Arial" w:hAnsiTheme="majorHAnsi" w:cstheme="majorHAnsi"/>
                <w:i/>
                <w:noProof/>
                <w:sz w:val="24"/>
                <w:szCs w:val="24"/>
              </w:rPr>
              <w:t>d. Chính tả, ngữ pháp</w:t>
            </w:r>
          </w:p>
          <w:p w14:paraId="1A5776ED"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Đảm bảo chuẩn chính tả, ngữ pháp Tiếng Việt.</w:t>
            </w:r>
          </w:p>
        </w:tc>
        <w:tc>
          <w:tcPr>
            <w:tcW w:w="671" w:type="dxa"/>
            <w:shd w:val="clear" w:color="auto" w:fill="auto"/>
            <w:vAlign w:val="center"/>
          </w:tcPr>
          <w:p w14:paraId="287A3066"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w:t>
            </w:r>
            <w:r w:rsidRPr="00061594">
              <w:rPr>
                <w:rFonts w:asciiTheme="majorHAnsi" w:eastAsia="Arial" w:hAnsiTheme="majorHAnsi" w:cstheme="majorHAnsi"/>
                <w:iCs/>
                <w:noProof/>
                <w:sz w:val="24"/>
                <w:szCs w:val="24"/>
                <w:lang w:val="en-US"/>
              </w:rPr>
              <w:t>.2</w:t>
            </w:r>
            <w:r w:rsidRPr="00061594">
              <w:rPr>
                <w:rFonts w:asciiTheme="majorHAnsi" w:eastAsia="Arial" w:hAnsiTheme="majorHAnsi" w:cstheme="majorHAnsi"/>
                <w:iCs/>
                <w:noProof/>
                <w:sz w:val="24"/>
                <w:szCs w:val="24"/>
              </w:rPr>
              <w:t>5</w:t>
            </w:r>
          </w:p>
        </w:tc>
      </w:tr>
      <w:tr w:rsidR="00FB2153" w:rsidRPr="00061594" w14:paraId="3B3D04FE" w14:textId="77777777" w:rsidTr="00061594">
        <w:trPr>
          <w:jc w:val="center"/>
        </w:trPr>
        <w:tc>
          <w:tcPr>
            <w:tcW w:w="648" w:type="dxa"/>
            <w:vMerge/>
            <w:shd w:val="clear" w:color="auto" w:fill="auto"/>
          </w:tcPr>
          <w:p w14:paraId="6DC21926" w14:textId="77777777" w:rsidR="00FB2153" w:rsidRPr="00061594" w:rsidRDefault="00FB2153" w:rsidP="00061594">
            <w:pPr>
              <w:spacing w:after="0" w:line="360" w:lineRule="auto"/>
              <w:jc w:val="both"/>
              <w:rPr>
                <w:rFonts w:asciiTheme="majorHAnsi" w:eastAsia="Arial" w:hAnsiTheme="majorHAnsi" w:cstheme="majorHAnsi"/>
                <w:iCs/>
                <w:noProof/>
                <w:sz w:val="24"/>
                <w:szCs w:val="24"/>
              </w:rPr>
            </w:pPr>
          </w:p>
        </w:tc>
        <w:tc>
          <w:tcPr>
            <w:tcW w:w="558" w:type="dxa"/>
            <w:shd w:val="clear" w:color="auto" w:fill="auto"/>
          </w:tcPr>
          <w:p w14:paraId="4A4BA823" w14:textId="77777777" w:rsidR="00FB2153" w:rsidRPr="00061594" w:rsidRDefault="00FB2153" w:rsidP="00061594">
            <w:pPr>
              <w:spacing w:after="0" w:line="360" w:lineRule="auto"/>
              <w:jc w:val="both"/>
              <w:rPr>
                <w:rFonts w:asciiTheme="majorHAnsi" w:eastAsia="Arial" w:hAnsiTheme="majorHAnsi" w:cstheme="majorHAnsi"/>
                <w:b/>
                <w:bCs/>
                <w:iCs/>
                <w:noProof/>
                <w:sz w:val="24"/>
                <w:szCs w:val="24"/>
              </w:rPr>
            </w:pPr>
          </w:p>
        </w:tc>
        <w:tc>
          <w:tcPr>
            <w:tcW w:w="7195" w:type="dxa"/>
            <w:shd w:val="clear" w:color="auto" w:fill="auto"/>
          </w:tcPr>
          <w:p w14:paraId="537E1EC1" w14:textId="77777777" w:rsidR="00FB2153" w:rsidRPr="00061594" w:rsidRDefault="00FB2153" w:rsidP="00061594">
            <w:pPr>
              <w:spacing w:after="0" w:line="360" w:lineRule="auto"/>
              <w:jc w:val="both"/>
              <w:rPr>
                <w:rFonts w:asciiTheme="majorHAnsi" w:eastAsia="Arial" w:hAnsiTheme="majorHAnsi" w:cstheme="majorHAnsi"/>
                <w:sz w:val="24"/>
                <w:szCs w:val="24"/>
                <w:lang w:val="en-US"/>
              </w:rPr>
            </w:pPr>
            <w:r w:rsidRPr="00061594">
              <w:rPr>
                <w:rFonts w:asciiTheme="majorHAnsi" w:eastAsia="Arial" w:hAnsiTheme="majorHAnsi" w:cstheme="majorHAnsi"/>
                <w:i/>
                <w:noProof/>
                <w:sz w:val="24"/>
                <w:szCs w:val="24"/>
              </w:rPr>
              <w:t xml:space="preserve">e. Sáng </w:t>
            </w:r>
            <w:r w:rsidRPr="00061594">
              <w:rPr>
                <w:rFonts w:asciiTheme="majorHAnsi" w:eastAsia="Arial" w:hAnsiTheme="majorHAnsi" w:cstheme="majorHAnsi"/>
                <w:noProof/>
                <w:sz w:val="24"/>
                <w:szCs w:val="24"/>
              </w:rPr>
              <w:t xml:space="preserve">tạo: </w:t>
            </w:r>
            <w:r w:rsidRPr="00061594">
              <w:rPr>
                <w:rFonts w:asciiTheme="majorHAnsi" w:eastAsia="Arial" w:hAnsiTheme="majorHAnsi" w:cstheme="majorHAnsi"/>
                <w:noProof/>
                <w:sz w:val="24"/>
                <w:szCs w:val="24"/>
                <w:lang w:val="en-US"/>
              </w:rPr>
              <w:t>Bài viết có giọng điệu riêng; cách diễn đạt sáng tạo, văn phong trôi chảy.</w:t>
            </w:r>
          </w:p>
        </w:tc>
        <w:tc>
          <w:tcPr>
            <w:tcW w:w="671" w:type="dxa"/>
            <w:shd w:val="clear" w:color="auto" w:fill="auto"/>
            <w:vAlign w:val="center"/>
          </w:tcPr>
          <w:p w14:paraId="286EBC5D" w14:textId="77777777" w:rsidR="00FB2153" w:rsidRPr="00061594" w:rsidRDefault="00FB2153" w:rsidP="00061594">
            <w:pPr>
              <w:spacing w:after="0" w:line="360" w:lineRule="auto"/>
              <w:jc w:val="center"/>
              <w:rPr>
                <w:rFonts w:asciiTheme="majorHAnsi" w:eastAsia="Arial" w:hAnsiTheme="majorHAnsi" w:cstheme="majorHAnsi"/>
                <w:iCs/>
                <w:noProof/>
                <w:sz w:val="24"/>
                <w:szCs w:val="24"/>
              </w:rPr>
            </w:pPr>
            <w:r w:rsidRPr="00061594">
              <w:rPr>
                <w:rFonts w:asciiTheme="majorHAnsi" w:eastAsia="Arial" w:hAnsiTheme="majorHAnsi" w:cstheme="majorHAnsi"/>
                <w:iCs/>
                <w:noProof/>
                <w:sz w:val="24"/>
                <w:szCs w:val="24"/>
              </w:rPr>
              <w:t>0,5</w:t>
            </w:r>
          </w:p>
        </w:tc>
      </w:tr>
      <w:tr w:rsidR="00FB2153" w:rsidRPr="00061594" w14:paraId="2DF61AB6" w14:textId="77777777" w:rsidTr="00061594">
        <w:trPr>
          <w:jc w:val="center"/>
        </w:trPr>
        <w:tc>
          <w:tcPr>
            <w:tcW w:w="8401" w:type="dxa"/>
            <w:gridSpan w:val="3"/>
            <w:shd w:val="clear" w:color="auto" w:fill="auto"/>
          </w:tcPr>
          <w:p w14:paraId="2EF54982" w14:textId="77777777" w:rsidR="00FB2153" w:rsidRPr="00061594" w:rsidRDefault="00FB2153" w:rsidP="00061594">
            <w:pPr>
              <w:spacing w:after="0" w:line="360" w:lineRule="auto"/>
              <w:jc w:val="both"/>
              <w:rPr>
                <w:rFonts w:asciiTheme="majorHAnsi" w:eastAsia="Arial" w:hAnsiTheme="majorHAnsi" w:cstheme="majorHAnsi"/>
                <w:b/>
                <w:noProof/>
                <w:color w:val="FF0000"/>
                <w:sz w:val="24"/>
                <w:szCs w:val="24"/>
                <w:lang w:val="en-US"/>
              </w:rPr>
            </w:pPr>
            <w:r w:rsidRPr="00061594">
              <w:rPr>
                <w:rFonts w:asciiTheme="majorHAnsi" w:eastAsia="Arial" w:hAnsiTheme="majorHAnsi" w:cstheme="majorHAnsi"/>
                <w:b/>
                <w:noProof/>
                <w:sz w:val="24"/>
                <w:szCs w:val="24"/>
                <w:lang w:val="en-US"/>
              </w:rPr>
              <w:t>Tổng điểm</w:t>
            </w:r>
          </w:p>
        </w:tc>
        <w:tc>
          <w:tcPr>
            <w:tcW w:w="671" w:type="dxa"/>
            <w:shd w:val="clear" w:color="auto" w:fill="auto"/>
            <w:vAlign w:val="center"/>
          </w:tcPr>
          <w:p w14:paraId="1311D3C6" w14:textId="77777777" w:rsidR="00FB2153" w:rsidRPr="00061594" w:rsidRDefault="00FB2153" w:rsidP="00061594">
            <w:pPr>
              <w:spacing w:after="0" w:line="360" w:lineRule="auto"/>
              <w:jc w:val="center"/>
              <w:rPr>
                <w:rFonts w:asciiTheme="majorHAnsi" w:eastAsia="Arial" w:hAnsiTheme="majorHAnsi" w:cstheme="majorHAnsi"/>
                <w:b/>
                <w:iCs/>
                <w:noProof/>
                <w:sz w:val="24"/>
                <w:szCs w:val="24"/>
                <w:lang w:val="en-US"/>
              </w:rPr>
            </w:pPr>
            <w:r w:rsidRPr="00061594">
              <w:rPr>
                <w:rFonts w:asciiTheme="majorHAnsi" w:eastAsia="Arial" w:hAnsiTheme="majorHAnsi" w:cstheme="majorHAnsi"/>
                <w:b/>
                <w:iCs/>
                <w:noProof/>
                <w:sz w:val="24"/>
                <w:szCs w:val="24"/>
                <w:lang w:val="en-US"/>
              </w:rPr>
              <w:t>10.0</w:t>
            </w:r>
          </w:p>
        </w:tc>
      </w:tr>
    </w:tbl>
    <w:p w14:paraId="556B9268" w14:textId="77777777" w:rsidR="00FB2153" w:rsidRPr="00061594" w:rsidRDefault="00FB2153" w:rsidP="00061594">
      <w:pPr>
        <w:spacing w:line="360" w:lineRule="auto"/>
        <w:jc w:val="both"/>
        <w:rPr>
          <w:rFonts w:asciiTheme="majorHAnsi" w:hAnsiTheme="majorHAnsi" w:cstheme="majorHAnsi"/>
          <w:sz w:val="24"/>
          <w:szCs w:val="24"/>
        </w:rPr>
      </w:pPr>
    </w:p>
    <w:p w14:paraId="1ADC74E7" w14:textId="77777777" w:rsidR="00FB2153" w:rsidRPr="00061594" w:rsidRDefault="00FB2153" w:rsidP="00061594">
      <w:pPr>
        <w:spacing w:line="360" w:lineRule="auto"/>
        <w:jc w:val="both"/>
        <w:rPr>
          <w:rFonts w:asciiTheme="majorHAnsi" w:hAnsiTheme="majorHAnsi" w:cstheme="majorHAnsi"/>
          <w:sz w:val="24"/>
          <w:szCs w:val="24"/>
        </w:rPr>
      </w:pPr>
    </w:p>
    <w:p w14:paraId="0AB9F421" w14:textId="77777777" w:rsidR="00FB2153" w:rsidRPr="00FB2153" w:rsidRDefault="00FB2153" w:rsidP="003B7A4C">
      <w:pPr>
        <w:spacing w:line="360" w:lineRule="auto"/>
        <w:jc w:val="both"/>
        <w:rPr>
          <w:rFonts w:asciiTheme="majorHAnsi" w:hAnsiTheme="majorHAnsi" w:cstheme="majorHAnsi"/>
          <w:sz w:val="24"/>
          <w:szCs w:val="24"/>
          <w:lang w:val="en-US"/>
        </w:rPr>
      </w:pPr>
    </w:p>
    <w:sectPr w:rsidR="00FB2153" w:rsidRPr="00FB2153" w:rsidSect="005F3547">
      <w:headerReference w:type="default" r:id="rId8"/>
      <w:footerReference w:type="default" r:id="rId9"/>
      <w:pgSz w:w="11906" w:h="16838"/>
      <w:pgMar w:top="709" w:right="1440" w:bottom="1440" w:left="1440" w:header="426"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85A4F" w14:textId="77777777" w:rsidR="00196C02" w:rsidRDefault="00196C02" w:rsidP="003B7A4C">
      <w:pPr>
        <w:spacing w:after="0" w:line="240" w:lineRule="auto"/>
      </w:pPr>
      <w:r>
        <w:separator/>
      </w:r>
    </w:p>
  </w:endnote>
  <w:endnote w:type="continuationSeparator" w:id="0">
    <w:p w14:paraId="221AB74B" w14:textId="77777777" w:rsidR="00196C02" w:rsidRDefault="00196C02"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01485" w14:textId="4646EE6B" w:rsidR="005F3547" w:rsidRPr="005F3547" w:rsidRDefault="005F3547" w:rsidP="005F354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F3547">
      <w:rPr>
        <w:rFonts w:ascii="Times New Roman" w:eastAsia="SimSun" w:hAnsi="Times New Roman" w:cs="Times New Roman"/>
        <w:b/>
        <w:color w:val="000000"/>
        <w:kern w:val="2"/>
        <w:sz w:val="24"/>
        <w:szCs w:val="24"/>
        <w:lang w:val="nl-NL" w:eastAsia="zh-CN"/>
      </w:rPr>
      <w:t xml:space="preserve">                                                           </w:t>
    </w:r>
    <w:r w:rsidRPr="005F3547">
      <w:rPr>
        <w:rFonts w:ascii="Times New Roman" w:eastAsia="SimSun" w:hAnsi="Times New Roman" w:cs="Times New Roman"/>
        <w:b/>
        <w:color w:val="00B0F0"/>
        <w:kern w:val="2"/>
        <w:sz w:val="24"/>
        <w:szCs w:val="24"/>
        <w:lang w:val="nl-NL" w:eastAsia="zh-CN"/>
      </w:rPr>
      <w:t/>
    </w:r>
    <w:r w:rsidRPr="005F3547">
      <w:rPr>
        <w:rFonts w:ascii="Times New Roman" w:eastAsia="SimSun" w:hAnsi="Times New Roman" w:cs="Times New Roman"/>
        <w:b/>
        <w:color w:val="FF0000"/>
        <w:kern w:val="2"/>
        <w:sz w:val="24"/>
        <w:szCs w:val="24"/>
        <w:lang w:val="nl-NL" w:eastAsia="zh-CN"/>
      </w:rPr>
      <w:t xml:space="preserve"/>
    </w:r>
    <w:r w:rsidRPr="005F3547">
      <w:rPr>
        <w:rFonts w:ascii="Times New Roman" w:eastAsia="SimSun" w:hAnsi="Times New Roman" w:cs="Times New Roman"/>
        <w:b/>
        <w:color w:val="000000"/>
        <w:kern w:val="2"/>
        <w:sz w:val="24"/>
        <w:szCs w:val="24"/>
        <w:lang w:val="en-US" w:eastAsia="zh-CN"/>
      </w:rPr>
      <w:t xml:space="preserve">                                </w:t>
    </w:r>
    <w:r w:rsidRPr="005F3547">
      <w:rPr>
        <w:rFonts w:ascii="Times New Roman" w:eastAsia="SimSun" w:hAnsi="Times New Roman" w:cs="Times New Roman"/>
        <w:b/>
        <w:color w:val="FF0000"/>
        <w:kern w:val="2"/>
        <w:sz w:val="24"/>
        <w:szCs w:val="24"/>
        <w:lang w:val="en-US" w:eastAsia="zh-CN"/>
      </w:rPr>
      <w:t>Trang</w:t>
    </w:r>
    <w:r w:rsidRPr="005F3547">
      <w:rPr>
        <w:rFonts w:ascii="Times New Roman" w:eastAsia="SimSun" w:hAnsi="Times New Roman" w:cs="Times New Roman"/>
        <w:b/>
        <w:color w:val="0070C0"/>
        <w:kern w:val="2"/>
        <w:sz w:val="24"/>
        <w:szCs w:val="24"/>
        <w:lang w:val="en-US" w:eastAsia="zh-CN"/>
      </w:rPr>
      <w:t xml:space="preserve"> </w:t>
    </w:r>
    <w:r w:rsidRPr="005F3547">
      <w:rPr>
        <w:rFonts w:ascii="Times New Roman" w:eastAsia="SimSun" w:hAnsi="Times New Roman" w:cs="Times New Roman"/>
        <w:b/>
        <w:color w:val="0070C0"/>
        <w:kern w:val="2"/>
        <w:sz w:val="24"/>
        <w:szCs w:val="24"/>
        <w:lang w:val="en-US" w:eastAsia="zh-CN"/>
      </w:rPr>
      <w:fldChar w:fldCharType="begin"/>
    </w:r>
    <w:r w:rsidRPr="005F3547">
      <w:rPr>
        <w:rFonts w:ascii="Times New Roman" w:eastAsia="SimSun" w:hAnsi="Times New Roman" w:cs="Times New Roman"/>
        <w:b/>
        <w:color w:val="0070C0"/>
        <w:kern w:val="2"/>
        <w:sz w:val="24"/>
        <w:szCs w:val="24"/>
        <w:lang w:val="en-US" w:eastAsia="zh-CN"/>
      </w:rPr>
      <w:instrText xml:space="preserve"> PAGE   \* MERGEFORMAT </w:instrText>
    </w:r>
    <w:r w:rsidRPr="005F3547">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F3547">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CD8A" w14:textId="77777777" w:rsidR="00196C02" w:rsidRDefault="00196C02" w:rsidP="003B7A4C">
      <w:pPr>
        <w:spacing w:after="0" w:line="240" w:lineRule="auto"/>
      </w:pPr>
      <w:r>
        <w:separator/>
      </w:r>
    </w:p>
  </w:footnote>
  <w:footnote w:type="continuationSeparator" w:id="0">
    <w:p w14:paraId="1B3116C0" w14:textId="77777777" w:rsidR="00196C02" w:rsidRDefault="00196C02"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F5DC" w14:textId="77777777" w:rsidR="005F3547" w:rsidRPr="005F3547" w:rsidRDefault="005F3547" w:rsidP="005F354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F3547">
      <w:rPr>
        <w:rFonts w:ascii="Times New Roman" w:eastAsia="Calibri" w:hAnsi="Times New Roman" w:cs="Times New Roman"/>
        <w:b/>
        <w:color w:val="00B0F0"/>
        <w:sz w:val="24"/>
        <w:szCs w:val="24"/>
        <w:lang w:val="nl-NL"/>
      </w:rPr>
      <w:t/>
    </w:r>
    <w:r w:rsidRPr="005F35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4E9F"/>
    <w:multiLevelType w:val="multilevel"/>
    <w:tmpl w:val="F59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4A6A8E"/>
    <w:multiLevelType w:val="multilevel"/>
    <w:tmpl w:val="4E6292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5035"/>
    <w:rsid w:val="00173192"/>
    <w:rsid w:val="00196C02"/>
    <w:rsid w:val="001A7AE9"/>
    <w:rsid w:val="0031107A"/>
    <w:rsid w:val="00314401"/>
    <w:rsid w:val="0036739F"/>
    <w:rsid w:val="003A5EA1"/>
    <w:rsid w:val="003B0E13"/>
    <w:rsid w:val="003B7A4C"/>
    <w:rsid w:val="003D2D05"/>
    <w:rsid w:val="004016D6"/>
    <w:rsid w:val="005438F8"/>
    <w:rsid w:val="00547B5D"/>
    <w:rsid w:val="00551615"/>
    <w:rsid w:val="00554A77"/>
    <w:rsid w:val="005A5D4D"/>
    <w:rsid w:val="005C1538"/>
    <w:rsid w:val="005F3547"/>
    <w:rsid w:val="00602A1B"/>
    <w:rsid w:val="006B47D4"/>
    <w:rsid w:val="008A1130"/>
    <w:rsid w:val="008B33B8"/>
    <w:rsid w:val="008C640A"/>
    <w:rsid w:val="009047D0"/>
    <w:rsid w:val="00930AE8"/>
    <w:rsid w:val="00953CE6"/>
    <w:rsid w:val="009A36EA"/>
    <w:rsid w:val="009C4FD0"/>
    <w:rsid w:val="00A14AD1"/>
    <w:rsid w:val="00A3696E"/>
    <w:rsid w:val="00A45DD7"/>
    <w:rsid w:val="00B62D71"/>
    <w:rsid w:val="00C03A5F"/>
    <w:rsid w:val="00C14572"/>
    <w:rsid w:val="00C301B2"/>
    <w:rsid w:val="00C35F33"/>
    <w:rsid w:val="00CD7BB2"/>
    <w:rsid w:val="00D44FC7"/>
    <w:rsid w:val="00D67A66"/>
    <w:rsid w:val="00D776E5"/>
    <w:rsid w:val="00DC1E25"/>
    <w:rsid w:val="00DC7078"/>
    <w:rsid w:val="00EC23B1"/>
    <w:rsid w:val="00ED606D"/>
    <w:rsid w:val="00F161E9"/>
    <w:rsid w:val="00F64DFE"/>
    <w:rsid w:val="00FB2153"/>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character" w:styleId="Hyperlink">
    <w:name w:val="Hyperlink"/>
    <w:basedOn w:val="DefaultParagraphFont"/>
    <w:uiPriority w:val="99"/>
    <w:unhideWhenUsed/>
    <w:rsid w:val="00B62D71"/>
    <w:rPr>
      <w:color w:val="0000FF"/>
      <w:u w:val="single"/>
    </w:rPr>
  </w:style>
  <w:style w:type="character" w:customStyle="1" w:styleId="UnresolvedMention">
    <w:name w:val="Unresolved Mention"/>
    <w:basedOn w:val="DefaultParagraphFont"/>
    <w:uiPriority w:val="99"/>
    <w:semiHidden/>
    <w:unhideWhenUsed/>
    <w:rsid w:val="00B62D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character" w:styleId="Hyperlink">
    <w:name w:val="Hyperlink"/>
    <w:basedOn w:val="DefaultParagraphFont"/>
    <w:uiPriority w:val="99"/>
    <w:unhideWhenUsed/>
    <w:rsid w:val="00B62D71"/>
    <w:rPr>
      <w:color w:val="0000FF"/>
      <w:u w:val="single"/>
    </w:rPr>
  </w:style>
  <w:style w:type="character" w:customStyle="1" w:styleId="UnresolvedMention">
    <w:name w:val="Unresolved Mention"/>
    <w:basedOn w:val="DefaultParagraphFont"/>
    <w:uiPriority w:val="99"/>
    <w:semiHidden/>
    <w:unhideWhenUsed/>
    <w:rsid w:val="00B6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2023-09-22T08:18:00Z</dcterms:created>
  <dc:creator>thuvienhoclieu.com</dc:creator>
  <dc:description>thuvienhoclieu.com</dc:description>
  <cp:keywords>thuvienhoclieu.com</cp:keywords>
  <dcterms:modified xsi:type="dcterms:W3CDTF">2023-09-22T08:18:00Z</dcterms:modified>
  <cp:revision>1</cp:revision>
  <dc:title>thuvienhoclieu.com</dc:title>
</cp:coreProperties>
</file>