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3794"/>
        <w:gridCol w:w="6662"/>
      </w:tblGrid>
      <w:tr w:rsidR="005350AC" w:rsidRPr="000756BE" w14:paraId="77B81612" w14:textId="77777777" w:rsidTr="00F906CA">
        <w:tc>
          <w:tcPr>
            <w:tcW w:w="3794" w:type="dxa"/>
          </w:tcPr>
          <w:p w14:paraId="4917904D" w14:textId="77777777" w:rsidR="005350AC" w:rsidRPr="000756BE" w:rsidRDefault="005350AC" w:rsidP="00F906CA">
            <w:pPr>
              <w:tabs>
                <w:tab w:val="left" w:pos="4962"/>
              </w:tabs>
              <w:spacing w:after="0"/>
              <w:jc w:val="center"/>
              <w:rPr>
                <w:b/>
                <w:noProof/>
                <w:sz w:val="26"/>
                <w:szCs w:val="26"/>
              </w:rPr>
            </w:pPr>
            <w:r w:rsidRPr="000756BE">
              <w:rPr>
                <w:b/>
                <w:noProof/>
                <w:sz w:val="26"/>
                <w:szCs w:val="26"/>
              </w:rPr>
              <w:t>SỞ GIÁO DỤC VÀ ĐÀO TẠO</w:t>
            </w:r>
          </w:p>
          <w:p w14:paraId="2807B77C" w14:textId="77777777" w:rsidR="005350AC" w:rsidRPr="000756BE" w:rsidRDefault="005350AC" w:rsidP="00F906CA">
            <w:pPr>
              <w:tabs>
                <w:tab w:val="left" w:pos="4962"/>
              </w:tabs>
              <w:spacing w:after="0"/>
              <w:jc w:val="center"/>
              <w:rPr>
                <w:b/>
                <w:noProof/>
                <w:sz w:val="26"/>
                <w:szCs w:val="26"/>
              </w:rPr>
            </w:pPr>
            <w:r w:rsidRPr="000756BE">
              <w:rPr>
                <w:b/>
                <w:noProof/>
                <w:sz w:val="26"/>
                <w:szCs w:val="26"/>
              </w:rPr>
              <w:t>BẮC NINH</w:t>
            </w:r>
          </w:p>
          <w:p w14:paraId="4B16DDE6" w14:textId="77777777" w:rsidR="005350AC" w:rsidRPr="000756BE" w:rsidRDefault="005350AC" w:rsidP="00F906CA">
            <w:pPr>
              <w:tabs>
                <w:tab w:val="left" w:pos="4962"/>
              </w:tabs>
              <w:spacing w:after="0"/>
              <w:rPr>
                <w:b/>
                <w:noProof/>
                <w:sz w:val="26"/>
                <w:szCs w:val="26"/>
              </w:rPr>
            </w:pPr>
            <w:r w:rsidRPr="000756BE">
              <w:rPr>
                <w:noProof/>
                <w:sz w:val="26"/>
                <w:szCs w:val="26"/>
              </w:rPr>
              <mc:AlternateContent>
                <mc:Choice Requires="wps">
                  <w:drawing>
                    <wp:anchor distT="4294967294" distB="4294967294" distL="114300" distR="114300" simplePos="0" relativeHeight="251664384" behindDoc="0" locked="0" layoutInCell="1" allowOverlap="1" wp14:anchorId="6C339850" wp14:editId="126724EF">
                      <wp:simplePos x="0" y="0"/>
                      <wp:positionH relativeFrom="column">
                        <wp:posOffset>821690</wp:posOffset>
                      </wp:positionH>
                      <wp:positionV relativeFrom="paragraph">
                        <wp:posOffset>11429</wp:posOffset>
                      </wp:positionV>
                      <wp:extent cx="6381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BED962" id="Straight Connector 2"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eTaEHAIAADUEAAAOAAAAZHJzL2Uyb0RvYy54bWysU8uu2yAQ3VfqPyD2iR83SRMrzlVlJ93c tpFy+wEEsI2KAQGJE1X99w7kodx2U1X1Ag/MzOHMmWH5fOolOnLrhFYlzsYpRlxRzYRqS/ztdTOa Y+Q8UYxIrXiJz9zh59X7d8vBFDzXnZaMWwQgyhWDKXHnvSmSxNGO98SNteEKnI22PfGwtW3CLBkA vZdJnqazZNCWGaspdw5O64sTryJ+03DqvzaN4x7JEgM3H1cb131Yk9WSFK0lphP0SoP8A4ueCAWX 3qFq4gk6WPEHVC+o1U43fkx1n+imEZTHGqCaLP2tml1HDI+1gDjO3GVy/w+WfjluLRKsxDlGivTQ op23RLSdR5VWCgTUFuVBp8G4AsIrtbWhUnpSO/Oi6XeHlK46oloe+b6eDYBkISN5kxI2zsBt++Gz ZhBDDl5H0U6N7QMkyIFOsTfne2/4ySMKh7OnefZhihG9uRJS3PKMdf4T1z0KRomlUEE1UpDji/OB ByluIeFY6Y2QMnZeKjSUeDHNpzHBaSlYcIYwZ9t9JS06kjA78YtFgecxzOqDYhGs44Str7YnQl5s uFyqgAeVAJ2rdRmOH4t0sZ6v55PRJJ+tR5O0rkcfN9VkNNtAsfVTXVV19jNQyyZFJxjjKrC7DWo2 +btBuD6Zy4jdR/UuQ/IWPeoFZG//SDq2MnTvMgd7zc5be2sxzGYMvr6jMPyPe7AfX/vqFwAAAP// AwBQSwMEFAAGAAgAAAAhAGcTdiraAAAABwEAAA8AAABkcnMvZG93bnJldi54bWxMj8FOwzAQRO9I /IO1SFwq6mAQIiFOhYDcuFBAXLfxkkTE6zR228DXs3CB245mNPumXM1+UHuaYh/YwvkyA0XcBNdz a+HluT67BhUTssMhMFn4pAir6vioxMKFAz/Rfp1aJSUcC7TQpTQWWsemI49xGUZi8d7D5DGJnFrt JjxIuR+0ybIr7bFn+dDhSHcdNR/rnbcQ61fa1l+LZpG9XbSBzPb+8QGtPT2Zb29AJZrTXxh+8AUd KmHahB27qAbRJr+UqByyQHxj8hzU5lfrqtT/+atvAAAA//8DAFBLAQItABQABgAIAAAAIQC2gziS /gAAAOEBAAATAAAAAAAAAAAAAAAAAAAAAABbQ29udGVudF9UeXBlc10ueG1sUEsBAi0AFAAGAAgA AAAhADj9If/WAAAAlAEAAAsAAAAAAAAAAAAAAAAALwEAAF9yZWxzLy5yZWxzUEsBAi0AFAAGAAgA AAAhAJR5NoQcAgAANQQAAA4AAAAAAAAAAAAAAAAALgIAAGRycy9lMm9Eb2MueG1sUEsBAi0AFAAG AAgAAAAhAGcTdiraAAAABwEAAA8AAAAAAAAAAAAAAAAAdgQAAGRycy9kb3ducmV2LnhtbFBLBQYA AAAABAAEAPMAAAB9BQAAAAA= "/>
                  </w:pict>
                </mc:Fallback>
              </mc:AlternateContent>
            </w:r>
          </w:p>
          <w:p w14:paraId="474B8FD4" w14:textId="77777777" w:rsidR="005350AC" w:rsidRPr="000756BE" w:rsidRDefault="005350AC" w:rsidP="00F906CA">
            <w:pPr>
              <w:tabs>
                <w:tab w:val="left" w:pos="4962"/>
              </w:tabs>
              <w:spacing w:after="0"/>
              <w:jc w:val="center"/>
              <w:rPr>
                <w:i/>
                <w:noProof/>
                <w:sz w:val="26"/>
                <w:szCs w:val="26"/>
              </w:rPr>
            </w:pPr>
            <w:r w:rsidRPr="000756BE">
              <w:rPr>
                <w:i/>
                <w:noProof/>
                <w:sz w:val="26"/>
                <w:szCs w:val="26"/>
              </w:rPr>
              <w:t>(Đề có 02 trang)</w:t>
            </w:r>
          </w:p>
        </w:tc>
        <w:tc>
          <w:tcPr>
            <w:tcW w:w="6662" w:type="dxa"/>
          </w:tcPr>
          <w:p w14:paraId="38D99899" w14:textId="77777777" w:rsidR="005350AC" w:rsidRPr="000756BE" w:rsidRDefault="005350AC" w:rsidP="00F906CA">
            <w:pPr>
              <w:tabs>
                <w:tab w:val="left" w:pos="4962"/>
              </w:tabs>
              <w:spacing w:after="0"/>
              <w:jc w:val="center"/>
              <w:rPr>
                <w:b/>
                <w:noProof/>
                <w:sz w:val="26"/>
                <w:szCs w:val="26"/>
              </w:rPr>
            </w:pPr>
            <w:r w:rsidRPr="000756BE">
              <w:rPr>
                <w:b/>
                <w:noProof/>
                <w:sz w:val="26"/>
                <w:szCs w:val="26"/>
              </w:rPr>
              <w:t>ĐỀ KIỂM TRA CUỐI HỌC KỲ 1</w:t>
            </w:r>
          </w:p>
          <w:p w14:paraId="0EC00498" w14:textId="77777777" w:rsidR="005350AC" w:rsidRPr="000756BE" w:rsidRDefault="005350AC" w:rsidP="00F906CA">
            <w:pPr>
              <w:tabs>
                <w:tab w:val="left" w:pos="4962"/>
              </w:tabs>
              <w:spacing w:after="0"/>
              <w:jc w:val="center"/>
              <w:rPr>
                <w:b/>
                <w:noProof/>
                <w:sz w:val="26"/>
                <w:szCs w:val="26"/>
              </w:rPr>
            </w:pPr>
            <w:r w:rsidRPr="000756BE">
              <w:rPr>
                <w:b/>
                <w:noProof/>
                <w:sz w:val="26"/>
                <w:szCs w:val="26"/>
              </w:rPr>
              <w:t>NĂM HỌC 2024 – 2025</w:t>
            </w:r>
          </w:p>
          <w:p w14:paraId="777CFAFB" w14:textId="5BF6E8F1" w:rsidR="005350AC" w:rsidRPr="000756BE" w:rsidRDefault="005350AC" w:rsidP="00F906CA">
            <w:pPr>
              <w:tabs>
                <w:tab w:val="left" w:pos="4962"/>
              </w:tabs>
              <w:spacing w:after="0"/>
              <w:jc w:val="center"/>
              <w:rPr>
                <w:b/>
                <w:noProof/>
                <w:sz w:val="26"/>
                <w:szCs w:val="26"/>
              </w:rPr>
            </w:pPr>
            <w:r w:rsidRPr="000756BE">
              <w:rPr>
                <w:b/>
                <w:i/>
                <w:noProof/>
                <w:sz w:val="26"/>
                <w:szCs w:val="26"/>
              </w:rPr>
              <w:t>Môn</w:t>
            </w:r>
            <w:r w:rsidRPr="000756BE">
              <w:rPr>
                <w:b/>
                <w:noProof/>
                <w:sz w:val="26"/>
                <w:szCs w:val="26"/>
              </w:rPr>
              <w:t>: Lịch sử – Lớ</w:t>
            </w:r>
            <w:r w:rsidR="000905AD" w:rsidRPr="000756BE">
              <w:rPr>
                <w:b/>
                <w:noProof/>
                <w:sz w:val="26"/>
                <w:szCs w:val="26"/>
              </w:rPr>
              <w:t>p 11</w:t>
            </w:r>
            <w:r w:rsidRPr="000756BE">
              <w:rPr>
                <w:b/>
                <w:noProof/>
                <w:sz w:val="26"/>
                <w:szCs w:val="26"/>
              </w:rPr>
              <w:t xml:space="preserve">    </w:t>
            </w:r>
          </w:p>
          <w:p w14:paraId="10B55F21" w14:textId="77777777" w:rsidR="005350AC" w:rsidRPr="000756BE" w:rsidRDefault="005350AC" w:rsidP="00F906CA">
            <w:pPr>
              <w:tabs>
                <w:tab w:val="left" w:pos="4962"/>
              </w:tabs>
              <w:spacing w:after="0"/>
              <w:jc w:val="center"/>
              <w:rPr>
                <w:i/>
                <w:noProof/>
                <w:sz w:val="26"/>
                <w:szCs w:val="26"/>
              </w:rPr>
            </w:pPr>
            <w:r w:rsidRPr="000756BE">
              <w:rPr>
                <w:b/>
                <w:i/>
                <w:noProof/>
                <w:sz w:val="26"/>
                <w:szCs w:val="26"/>
              </w:rPr>
              <w:t>Thời gian làm bài</w:t>
            </w:r>
            <w:r w:rsidRPr="000756BE">
              <w:rPr>
                <w:b/>
                <w:noProof/>
                <w:sz w:val="26"/>
                <w:szCs w:val="26"/>
              </w:rPr>
              <w:t>: 45</w:t>
            </w:r>
            <w:r w:rsidRPr="000756BE">
              <w:rPr>
                <w:i/>
                <w:noProof/>
                <w:sz w:val="26"/>
                <w:szCs w:val="26"/>
              </w:rPr>
              <w:t xml:space="preserve"> </w:t>
            </w:r>
            <w:r w:rsidRPr="000756BE">
              <w:rPr>
                <w:b/>
                <w:noProof/>
                <w:sz w:val="26"/>
                <w:szCs w:val="26"/>
              </w:rPr>
              <w:t>phút</w:t>
            </w:r>
            <w:r w:rsidRPr="000756BE">
              <w:rPr>
                <w:i/>
                <w:noProof/>
                <w:sz w:val="26"/>
                <w:szCs w:val="26"/>
              </w:rPr>
              <w:t xml:space="preserve"> (không kể thời gian giao đề)</w:t>
            </w:r>
          </w:p>
          <w:p w14:paraId="190F36DA" w14:textId="77777777" w:rsidR="005350AC" w:rsidRPr="000756BE" w:rsidRDefault="005350AC" w:rsidP="00F906CA">
            <w:pPr>
              <w:tabs>
                <w:tab w:val="left" w:pos="4962"/>
              </w:tabs>
              <w:spacing w:after="0"/>
              <w:jc w:val="center"/>
              <w:rPr>
                <w:noProof/>
                <w:sz w:val="26"/>
                <w:szCs w:val="26"/>
              </w:rPr>
            </w:pPr>
            <w:r w:rsidRPr="000756BE">
              <w:rPr>
                <w:noProof/>
                <w:sz w:val="26"/>
                <w:szCs w:val="26"/>
              </w:rPr>
              <mc:AlternateContent>
                <mc:Choice Requires="wps">
                  <w:drawing>
                    <wp:anchor distT="4294967295" distB="4294967295" distL="114300" distR="114300" simplePos="0" relativeHeight="251665408" behindDoc="0" locked="0" layoutInCell="1" allowOverlap="1" wp14:anchorId="1A009FA5" wp14:editId="24F946F9">
                      <wp:simplePos x="0" y="0"/>
                      <wp:positionH relativeFrom="column">
                        <wp:posOffset>1287780</wp:posOffset>
                      </wp:positionH>
                      <wp:positionV relativeFrom="paragraph">
                        <wp:posOffset>13334</wp:posOffset>
                      </wp:positionV>
                      <wp:extent cx="14922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F2718F" id="_x0000_t32" coordsize="21600,21600" o:spt="32" o:oned="t" path="m,l21600,21600e" filled="f">
                      <v:path arrowok="t" fillok="f" o:connecttype="none"/>
                      <o:lock v:ext="edit" shapetype="t"/>
                    </v:shapetype>
                    <v:shape id="Straight Arrow Connector 5" o:spid="_x0000_s1026" type="#_x0000_t32" style="position:absolute;margin-left:101.4pt;margin-top:1.05pt;width:11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1mRSJAIAAEoEAAAOAAAAZHJzL2Uyb0RvYy54bWysVE2P2jAQvVfqf7B8hxAaKESE1SqBXrYt EtsfYGyHWE08lm0IqOp/79h8iG0vVdUcnHHG8+bNzHMWT6euJUdpnQJd0HQ4okRqDkLpfUG/va4H M0qcZ1qwFrQs6Fk6+rR8/27Rm1yOoYFWSEsQRLu8NwVtvDd5kjjeyI65IRip0VmD7ZjHrd0nwrIe 0bs2GY9G06QHK4wFLp3Dr9XFSZcRv64l91/r2klP2oIiNx9XG9ddWJPlguV7y0yj+JUG+wcWHVMa k96hKuYZOVj1B1SnuAUHtR9y6BKoa8VlrAGrSUe/VbNtmJGxFmyOM/c2uf8Hy78cN5YoUdAJJZp1 OKKtt0ztG0+erYWelKA1thEsmYRu9cblGFTqjQ318pPemhfg3x3RUDZM72Vk/Xo2CJWGiORNSNg4 gzl3/WcQeIYdPMTWnWrbBUhsCjnFCZ3vE5InTzh+TLP5eDzBQfKbL2H5LdBY5z9J6EgwCuquddwL SGMadnxxPtBi+S0gZNWwVm0b5dBq0hd0PhlPYoCDVongDMec3e/K1pIjC4KKT6wRPY/HLBy0iGCN ZGJ1tT1T7cXG5K0OeFgY0rlaF8X8mI/mq9lqlg2y8XQ1yEZVNXhel9lguk4/TqoPVVlW6c9ALc3y RgkhdWB3U2+a/Z06rvfooru7fu9tSN6ix34h2ds7ko6TDcO8yGIH4ryxt4mjYOPh6+UKN+Jxj/bj L2D5CwAA//8DAFBLAwQUAAYACAAAACEAjTdyb9sAAAAHAQAADwAAAGRycy9kb3ducmV2LnhtbEyO y07DMBBF95X4B2uQ2FTUTni0pHGqCokFS9pKbN14SFLicRQ7TejXM7CB3Rzdqzsn30yuFWfsQ+NJ Q7JQIJBKbxuqNBz2L7crECEasqb1hBq+MMCmuJrlJrN+pDc872IleIRCZjTUMXaZlKGs0Zmw8B0S Zx++dyYy9pW0vRl53LUyVepROtMQf6hNh881lp+7wWnAMDwkavvkqsPrZZy/p5fT2O21vrmetmsQ Eaf4V4YffVaHgp2OfiAbRKshVSmrRz4SEJzf3y2Zj78si1z+9y++AQAA//8DAFBLAQItABQABgAI AAAAIQC2gziS/gAAAOEBAAATAAAAAAAAAAAAAAAAAAAAAABbQ29udGVudF9UeXBlc10ueG1sUEsB Ai0AFAAGAAgAAAAhADj9If/WAAAAlAEAAAsAAAAAAAAAAAAAAAAALwEAAF9yZWxzLy5yZWxzUEsB Ai0AFAAGAAgAAAAhAEXWZFIkAgAASgQAAA4AAAAAAAAAAAAAAAAALgIAAGRycy9lMm9Eb2MueG1s UEsBAi0AFAAGAAgAAAAhAI03cm/bAAAABwEAAA8AAAAAAAAAAAAAAAAAfgQAAGRycy9kb3ducmV2 LnhtbFBLBQYAAAAABAAEAPMAAACGBQAAAAA= "/>
                  </w:pict>
                </mc:Fallback>
              </mc:AlternateContent>
            </w:r>
          </w:p>
        </w:tc>
      </w:tr>
    </w:tbl>
    <w:p w14:paraId="62EE1323" w14:textId="77777777" w:rsidR="00214D82" w:rsidRPr="00B95655" w:rsidRDefault="00B7498D" w:rsidP="00B95655">
      <w:pPr>
        <w:spacing w:before="40" w:after="20"/>
        <w:rPr>
          <w:b/>
          <w:bCs/>
          <w:color w:val="0000FF"/>
          <w:sz w:val="26"/>
          <w:szCs w:val="26"/>
        </w:rPr>
      </w:pPr>
      <w:r w:rsidRPr="00B95655">
        <w:rPr>
          <w:b/>
          <w:bCs/>
          <w:color w:val="0000FF"/>
          <w:sz w:val="26"/>
          <w:szCs w:val="26"/>
        </w:rPr>
        <w:t xml:space="preserve">PHẦN </w:t>
      </w:r>
      <w:r w:rsidR="00214D82" w:rsidRPr="00B95655">
        <w:rPr>
          <w:b/>
          <w:bCs/>
          <w:color w:val="0000FF"/>
          <w:sz w:val="26"/>
          <w:szCs w:val="26"/>
        </w:rPr>
        <w:t xml:space="preserve">I. CÂU </w:t>
      </w:r>
      <w:r w:rsidRPr="00B95655">
        <w:rPr>
          <w:b/>
          <w:bCs/>
          <w:color w:val="0000FF"/>
          <w:sz w:val="26"/>
          <w:szCs w:val="26"/>
        </w:rPr>
        <w:t>TRẮC NGHIỆM NHIỀU PHƯƠNG ÁN LỰA CHỌN (3,0 điểm).</w:t>
      </w:r>
    </w:p>
    <w:p w14:paraId="554FFDD9" w14:textId="626121F2" w:rsidR="00B7498D" w:rsidRPr="00B95655" w:rsidRDefault="00B7498D" w:rsidP="00B95655">
      <w:pPr>
        <w:spacing w:before="40" w:after="20"/>
        <w:jc w:val="center"/>
        <w:rPr>
          <w:b/>
          <w:bCs/>
          <w:color w:val="0000FF"/>
          <w:sz w:val="26"/>
          <w:szCs w:val="26"/>
        </w:rPr>
      </w:pPr>
      <w:r w:rsidRPr="00B95655">
        <w:rPr>
          <w:b/>
          <w:bCs/>
          <w:color w:val="0000FF"/>
          <w:sz w:val="26"/>
          <w:szCs w:val="26"/>
        </w:rPr>
        <w:t>Thí sinh trả lời từ câu 1 đến câu 12. Mỗi câu thí sinh chỉ chọn 1 phương án đúng.</w:t>
      </w:r>
    </w:p>
    <w:p w14:paraId="69D2A183" w14:textId="5D068392" w:rsidR="007F369E" w:rsidRPr="000756BE" w:rsidRDefault="000756BE" w:rsidP="00B95655">
      <w:pPr>
        <w:spacing w:before="40" w:after="20"/>
        <w:rPr>
          <w:bCs/>
          <w:sz w:val="26"/>
          <w:szCs w:val="26"/>
        </w:rPr>
      </w:pPr>
      <w:r w:rsidRPr="000756BE">
        <w:rPr>
          <w:b/>
          <w:bCs/>
          <w:color w:val="0000FF"/>
          <w:sz w:val="26"/>
          <w:szCs w:val="26"/>
        </w:rPr>
        <w:t>Câu 1.</w:t>
      </w:r>
      <w:r w:rsidR="00EA1449" w:rsidRPr="000756BE">
        <w:rPr>
          <w:b/>
          <w:bCs/>
          <w:sz w:val="26"/>
          <w:szCs w:val="26"/>
        </w:rPr>
        <w:t xml:space="preserve"> </w:t>
      </w:r>
      <w:r w:rsidR="00EA1449" w:rsidRPr="000756BE">
        <w:rPr>
          <w:bCs/>
          <w:sz w:val="26"/>
          <w:szCs w:val="26"/>
        </w:rPr>
        <w:t>Chính quyền Xô viết lần đầu tiên được thành lập ở quốc gia nào?</w:t>
      </w:r>
    </w:p>
    <w:p w14:paraId="014BB614" w14:textId="30C7B33B" w:rsidR="001F007B" w:rsidRPr="000756BE" w:rsidRDefault="000756BE" w:rsidP="00B95655">
      <w:pPr>
        <w:tabs>
          <w:tab w:val="left" w:pos="2552"/>
          <w:tab w:val="left" w:pos="5103"/>
          <w:tab w:val="left" w:pos="7938"/>
        </w:tabs>
        <w:spacing w:before="40" w:after="20"/>
        <w:rPr>
          <w:bCs/>
          <w:sz w:val="26"/>
          <w:szCs w:val="26"/>
        </w:rPr>
      </w:pPr>
      <w:r w:rsidRPr="000756BE">
        <w:rPr>
          <w:b/>
          <w:bCs/>
          <w:color w:val="0000FF"/>
          <w:sz w:val="26"/>
          <w:szCs w:val="26"/>
        </w:rPr>
        <w:t>A.</w:t>
      </w:r>
      <w:r w:rsidR="00EA1449" w:rsidRPr="000756BE">
        <w:rPr>
          <w:bCs/>
          <w:sz w:val="26"/>
          <w:szCs w:val="26"/>
        </w:rPr>
        <w:t xml:space="preserve"> </w:t>
      </w:r>
      <w:r w:rsidR="009344E1" w:rsidRPr="000756BE">
        <w:rPr>
          <w:bCs/>
          <w:sz w:val="26"/>
          <w:szCs w:val="26"/>
        </w:rPr>
        <w:t>Mỹ.</w:t>
      </w:r>
      <w:r w:rsidR="009F734D" w:rsidRPr="000756BE">
        <w:rPr>
          <w:bCs/>
          <w:sz w:val="26"/>
          <w:szCs w:val="26"/>
        </w:rPr>
        <w:tab/>
      </w:r>
      <w:r w:rsidRPr="000756BE">
        <w:rPr>
          <w:b/>
          <w:bCs/>
          <w:color w:val="0000FF"/>
          <w:sz w:val="26"/>
          <w:szCs w:val="26"/>
        </w:rPr>
        <w:t>B.</w:t>
      </w:r>
      <w:r w:rsidR="009F734D" w:rsidRPr="000756BE">
        <w:rPr>
          <w:b/>
          <w:bCs/>
          <w:sz w:val="26"/>
          <w:szCs w:val="26"/>
        </w:rPr>
        <w:t xml:space="preserve"> </w:t>
      </w:r>
      <w:r w:rsidR="009F734D" w:rsidRPr="000756BE">
        <w:rPr>
          <w:bCs/>
          <w:sz w:val="26"/>
          <w:szCs w:val="26"/>
        </w:rPr>
        <w:t>Anh.</w:t>
      </w:r>
      <w:r w:rsidR="009F734D" w:rsidRPr="000756BE">
        <w:rPr>
          <w:bCs/>
          <w:sz w:val="26"/>
          <w:szCs w:val="26"/>
        </w:rPr>
        <w:tab/>
      </w:r>
      <w:r w:rsidRPr="000756BE">
        <w:rPr>
          <w:b/>
          <w:bCs/>
          <w:color w:val="0000FF"/>
          <w:sz w:val="26"/>
          <w:szCs w:val="26"/>
        </w:rPr>
        <w:t>C.</w:t>
      </w:r>
      <w:r w:rsidR="009F734D" w:rsidRPr="000756BE">
        <w:rPr>
          <w:b/>
          <w:bCs/>
          <w:sz w:val="26"/>
          <w:szCs w:val="26"/>
        </w:rPr>
        <w:t xml:space="preserve"> </w:t>
      </w:r>
      <w:r w:rsidR="009F734D" w:rsidRPr="000756BE">
        <w:rPr>
          <w:bCs/>
          <w:sz w:val="26"/>
          <w:szCs w:val="26"/>
        </w:rPr>
        <w:t>Pháp.</w:t>
      </w:r>
      <w:r w:rsidR="009F734D" w:rsidRPr="000756BE">
        <w:rPr>
          <w:bCs/>
          <w:sz w:val="26"/>
          <w:szCs w:val="26"/>
        </w:rPr>
        <w:tab/>
      </w:r>
      <w:r w:rsidRPr="000756BE">
        <w:rPr>
          <w:b/>
          <w:bCs/>
          <w:color w:val="0000FF"/>
          <w:sz w:val="26"/>
          <w:szCs w:val="26"/>
        </w:rPr>
        <w:t>D.</w:t>
      </w:r>
      <w:r w:rsidR="009F734D" w:rsidRPr="000756BE">
        <w:rPr>
          <w:bCs/>
          <w:sz w:val="26"/>
          <w:szCs w:val="26"/>
        </w:rPr>
        <w:t xml:space="preserve"> </w:t>
      </w:r>
      <w:r w:rsidR="009344E1" w:rsidRPr="000756BE">
        <w:rPr>
          <w:bCs/>
          <w:sz w:val="26"/>
          <w:szCs w:val="26"/>
        </w:rPr>
        <w:t>Ng</w:t>
      </w:r>
      <w:r w:rsidRPr="000756BE">
        <w:rPr>
          <w:bCs/>
          <w:sz w:val="26"/>
          <w:szCs w:val="26"/>
        </w:rPr>
        <w:t>a.</w:t>
      </w:r>
    </w:p>
    <w:p w14:paraId="1DFA2D97" w14:textId="2096C658" w:rsidR="001F007B" w:rsidRPr="000756BE" w:rsidRDefault="000756BE" w:rsidP="00B95655">
      <w:pPr>
        <w:tabs>
          <w:tab w:val="left" w:pos="2552"/>
          <w:tab w:val="left" w:pos="5103"/>
          <w:tab w:val="left" w:pos="7938"/>
        </w:tabs>
        <w:spacing w:before="40" w:after="20"/>
        <w:rPr>
          <w:bCs/>
          <w:sz w:val="26"/>
          <w:szCs w:val="26"/>
        </w:rPr>
      </w:pPr>
      <w:r w:rsidRPr="000756BE">
        <w:rPr>
          <w:b/>
          <w:color w:val="0000FF"/>
          <w:sz w:val="26"/>
          <w:szCs w:val="26"/>
        </w:rPr>
        <w:t>Câu 2.</w:t>
      </w:r>
      <w:r w:rsidR="007F369E" w:rsidRPr="000756BE">
        <w:rPr>
          <w:sz w:val="26"/>
          <w:szCs w:val="26"/>
        </w:rPr>
        <w:t xml:space="preserve"> </w:t>
      </w:r>
      <w:r w:rsidR="001024F4" w:rsidRPr="000756BE">
        <w:rPr>
          <w:bCs/>
          <w:sz w:val="26"/>
          <w:szCs w:val="26"/>
        </w:rPr>
        <w:t>Trong giai đoạn từ năm 194</w:t>
      </w:r>
      <w:r w:rsidR="00F95526" w:rsidRPr="000756BE">
        <w:rPr>
          <w:bCs/>
          <w:sz w:val="26"/>
          <w:szCs w:val="26"/>
        </w:rPr>
        <w:t>9</w:t>
      </w:r>
      <w:r w:rsidR="001024F4" w:rsidRPr="000756BE">
        <w:rPr>
          <w:bCs/>
          <w:sz w:val="26"/>
          <w:szCs w:val="26"/>
        </w:rPr>
        <w:t xml:space="preserve"> đế</w:t>
      </w:r>
      <w:r w:rsidR="00F95526" w:rsidRPr="000756BE">
        <w:rPr>
          <w:bCs/>
          <w:sz w:val="26"/>
          <w:szCs w:val="26"/>
        </w:rPr>
        <w:t>n giữa những năm 70</w:t>
      </w:r>
      <w:r w:rsidR="00C07A17" w:rsidRPr="000756BE">
        <w:rPr>
          <w:bCs/>
          <w:sz w:val="26"/>
          <w:szCs w:val="26"/>
        </w:rPr>
        <w:t xml:space="preserve"> của thế kỉ XX</w:t>
      </w:r>
      <w:r w:rsidR="001024F4" w:rsidRPr="000756BE">
        <w:rPr>
          <w:bCs/>
          <w:sz w:val="26"/>
          <w:szCs w:val="26"/>
        </w:rPr>
        <w:t>, các nước Đông Âu thực hiện một trong những nhiệm vụ nào sau đây?</w:t>
      </w:r>
    </w:p>
    <w:p w14:paraId="6C254755" w14:textId="52B810A6" w:rsidR="001F007B"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A.</w:t>
      </w:r>
      <w:r w:rsidR="001024F4" w:rsidRPr="000756BE">
        <w:rPr>
          <w:sz w:val="26"/>
          <w:szCs w:val="26"/>
        </w:rPr>
        <w:t xml:space="preserve"> </w:t>
      </w:r>
      <w:r w:rsidR="00C07A17" w:rsidRPr="000756BE">
        <w:rPr>
          <w:sz w:val="26"/>
          <w:szCs w:val="26"/>
        </w:rPr>
        <w:t>Xây dựng chủ nghĩa xã hội.</w:t>
      </w:r>
      <w:r w:rsidR="00C07A17" w:rsidRPr="000756BE">
        <w:rPr>
          <w:sz w:val="26"/>
          <w:szCs w:val="26"/>
        </w:rPr>
        <w:tab/>
      </w:r>
      <w:r w:rsidRPr="000756BE">
        <w:rPr>
          <w:b/>
          <w:color w:val="0000FF"/>
          <w:sz w:val="26"/>
          <w:szCs w:val="26"/>
        </w:rPr>
        <w:t>B.</w:t>
      </w:r>
      <w:r w:rsidR="00C07A17" w:rsidRPr="000756BE">
        <w:rPr>
          <w:b/>
          <w:sz w:val="26"/>
          <w:szCs w:val="26"/>
        </w:rPr>
        <w:t xml:space="preserve"> </w:t>
      </w:r>
      <w:r w:rsidR="001A6554" w:rsidRPr="000756BE">
        <w:rPr>
          <w:sz w:val="26"/>
          <w:szCs w:val="26"/>
        </w:rPr>
        <w:t>Thiết lập nền dân chủ tư sản.</w:t>
      </w:r>
    </w:p>
    <w:p w14:paraId="7E5629B7" w14:textId="1105C625" w:rsidR="001F007B"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C.</w:t>
      </w:r>
      <w:r w:rsidR="001A6554" w:rsidRPr="000756BE">
        <w:rPr>
          <w:b/>
          <w:sz w:val="26"/>
          <w:szCs w:val="26"/>
        </w:rPr>
        <w:t xml:space="preserve"> </w:t>
      </w:r>
      <w:r w:rsidR="0062658D" w:rsidRPr="000756BE">
        <w:rPr>
          <w:sz w:val="26"/>
          <w:szCs w:val="26"/>
        </w:rPr>
        <w:t>Đấu tranh chống phát xít</w:t>
      </w:r>
      <w:r w:rsidR="00A730A1" w:rsidRPr="000756BE">
        <w:rPr>
          <w:sz w:val="26"/>
          <w:szCs w:val="26"/>
        </w:rPr>
        <w:t xml:space="preserve"> Đứ</w:t>
      </w:r>
      <w:r w:rsidRPr="000756BE">
        <w:rPr>
          <w:sz w:val="26"/>
          <w:szCs w:val="26"/>
        </w:rPr>
        <w:t>c.</w:t>
      </w:r>
      <w:r w:rsidR="00A730A1" w:rsidRPr="000756BE">
        <w:rPr>
          <w:sz w:val="26"/>
          <w:szCs w:val="26"/>
        </w:rPr>
        <w:tab/>
      </w:r>
      <w:r w:rsidRPr="000756BE">
        <w:rPr>
          <w:b/>
          <w:color w:val="0000FF"/>
          <w:sz w:val="26"/>
          <w:szCs w:val="26"/>
        </w:rPr>
        <w:t>D.</w:t>
      </w:r>
      <w:r w:rsidR="00A730A1" w:rsidRPr="000756BE">
        <w:rPr>
          <w:b/>
          <w:sz w:val="26"/>
          <w:szCs w:val="26"/>
        </w:rPr>
        <w:t xml:space="preserve"> </w:t>
      </w:r>
      <w:r w:rsidR="009605F2" w:rsidRPr="000756BE">
        <w:rPr>
          <w:sz w:val="26"/>
          <w:szCs w:val="26"/>
        </w:rPr>
        <w:t>Ủng hộ Mỹ xâm lược Việt Nam.</w:t>
      </w:r>
    </w:p>
    <w:p w14:paraId="4A879E8F" w14:textId="763CC366" w:rsidR="001F007B"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Câu</w:t>
      </w:r>
      <w:r w:rsidRPr="000756BE">
        <w:rPr>
          <w:b/>
          <w:color w:val="0000FF"/>
          <w:spacing w:val="30"/>
          <w:sz w:val="26"/>
          <w:szCs w:val="26"/>
        </w:rPr>
        <w:t xml:space="preserve"> </w:t>
      </w:r>
      <w:r w:rsidRPr="000756BE">
        <w:rPr>
          <w:b/>
          <w:color w:val="0000FF"/>
          <w:sz w:val="26"/>
          <w:szCs w:val="26"/>
        </w:rPr>
        <w:t>3.</w:t>
      </w:r>
      <w:r w:rsidR="007F369E" w:rsidRPr="000756BE">
        <w:rPr>
          <w:sz w:val="26"/>
          <w:szCs w:val="26"/>
        </w:rPr>
        <w:t xml:space="preserve"> </w:t>
      </w:r>
      <w:r w:rsidR="005D7B32" w:rsidRPr="000756BE">
        <w:rPr>
          <w:sz w:val="26"/>
          <w:szCs w:val="26"/>
        </w:rPr>
        <w:t>Sự kiện nào sau đây đã nối liền chủ nghĩa xã hội từ châu Âu sang châu Á</w:t>
      </w:r>
      <w:r w:rsidR="007F369E" w:rsidRPr="000756BE">
        <w:rPr>
          <w:sz w:val="26"/>
          <w:szCs w:val="26"/>
        </w:rPr>
        <w:t>?</w:t>
      </w:r>
    </w:p>
    <w:p w14:paraId="14660433" w14:textId="583E9909" w:rsidR="001F007B"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A.</w:t>
      </w:r>
      <w:r w:rsidR="007F369E" w:rsidRPr="000756BE">
        <w:rPr>
          <w:sz w:val="26"/>
          <w:szCs w:val="26"/>
        </w:rPr>
        <w:t xml:space="preserve"> </w:t>
      </w:r>
      <w:r w:rsidR="00AE3ECE" w:rsidRPr="000756BE">
        <w:rPr>
          <w:sz w:val="26"/>
          <w:szCs w:val="26"/>
        </w:rPr>
        <w:t>Nước Cộng hoà Nhân dân Trung hoa ra đời</w:t>
      </w:r>
      <w:r w:rsidR="007F369E" w:rsidRPr="000756BE">
        <w:rPr>
          <w:sz w:val="26"/>
          <w:szCs w:val="26"/>
        </w:rPr>
        <w:t>.</w:t>
      </w:r>
      <w:r w:rsidR="00AE3ECE" w:rsidRPr="000756BE">
        <w:rPr>
          <w:sz w:val="26"/>
          <w:szCs w:val="26"/>
        </w:rPr>
        <w:tab/>
      </w:r>
      <w:r w:rsidRPr="000756BE">
        <w:rPr>
          <w:b/>
          <w:color w:val="0000FF"/>
          <w:sz w:val="26"/>
          <w:szCs w:val="26"/>
        </w:rPr>
        <w:t>B.</w:t>
      </w:r>
      <w:r w:rsidR="00AE3ECE" w:rsidRPr="000756BE">
        <w:rPr>
          <w:b/>
          <w:sz w:val="26"/>
          <w:szCs w:val="26"/>
        </w:rPr>
        <w:t xml:space="preserve"> </w:t>
      </w:r>
      <w:r w:rsidR="00B57CD1" w:rsidRPr="000756BE">
        <w:rPr>
          <w:sz w:val="26"/>
          <w:szCs w:val="26"/>
        </w:rPr>
        <w:t>Nước Việt Nam Dân chủ Cộng hoà ra đời.</w:t>
      </w:r>
    </w:p>
    <w:p w14:paraId="6147C237" w14:textId="485FCE84" w:rsidR="001F007B"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C.</w:t>
      </w:r>
      <w:r w:rsidR="008A7E29" w:rsidRPr="000756BE">
        <w:rPr>
          <w:sz w:val="26"/>
          <w:szCs w:val="26"/>
        </w:rPr>
        <w:t xml:space="preserve"> </w:t>
      </w:r>
      <w:r w:rsidR="00BA30B4" w:rsidRPr="000756BE">
        <w:rPr>
          <w:sz w:val="26"/>
          <w:szCs w:val="26"/>
        </w:rPr>
        <w:t xml:space="preserve">Hàn Quốc trở thành </w:t>
      </w:r>
      <w:r w:rsidR="00D3226C" w:rsidRPr="000756BE">
        <w:rPr>
          <w:sz w:val="26"/>
          <w:szCs w:val="26"/>
        </w:rPr>
        <w:t>“</w:t>
      </w:r>
      <w:r w:rsidR="00BA30B4" w:rsidRPr="000756BE">
        <w:rPr>
          <w:sz w:val="26"/>
          <w:szCs w:val="26"/>
        </w:rPr>
        <w:t>con rồng</w:t>
      </w:r>
      <w:r w:rsidR="00D3226C" w:rsidRPr="000756BE">
        <w:rPr>
          <w:sz w:val="26"/>
          <w:szCs w:val="26"/>
        </w:rPr>
        <w:t>”</w:t>
      </w:r>
      <w:r w:rsidR="00BA30B4" w:rsidRPr="000756BE">
        <w:rPr>
          <w:sz w:val="26"/>
          <w:szCs w:val="26"/>
        </w:rPr>
        <w:t xml:space="preserve"> kinh tế châu Á</w:t>
      </w:r>
      <w:r w:rsidR="008908B5" w:rsidRPr="000756BE">
        <w:rPr>
          <w:sz w:val="26"/>
          <w:szCs w:val="26"/>
        </w:rPr>
        <w:t>.</w:t>
      </w:r>
      <w:r w:rsidR="00BA30B4" w:rsidRPr="000756BE">
        <w:rPr>
          <w:sz w:val="26"/>
          <w:szCs w:val="26"/>
        </w:rPr>
        <w:tab/>
      </w:r>
      <w:r w:rsidRPr="000756BE">
        <w:rPr>
          <w:b/>
          <w:color w:val="0000FF"/>
          <w:sz w:val="26"/>
          <w:szCs w:val="26"/>
        </w:rPr>
        <w:t>D.</w:t>
      </w:r>
      <w:r w:rsidR="00BA30B4" w:rsidRPr="000756BE">
        <w:rPr>
          <w:b/>
          <w:sz w:val="26"/>
          <w:szCs w:val="26"/>
        </w:rPr>
        <w:t xml:space="preserve"> </w:t>
      </w:r>
      <w:r w:rsidR="004C720D" w:rsidRPr="000756BE">
        <w:rPr>
          <w:sz w:val="26"/>
          <w:szCs w:val="26"/>
        </w:rPr>
        <w:t>Hiệp định Giơ-</w:t>
      </w:r>
      <w:r w:rsidR="00A6115A" w:rsidRPr="000756BE">
        <w:rPr>
          <w:sz w:val="26"/>
          <w:szCs w:val="26"/>
        </w:rPr>
        <w:t>ne-</w:t>
      </w:r>
      <w:r w:rsidR="00263167" w:rsidRPr="000756BE">
        <w:rPr>
          <w:sz w:val="26"/>
          <w:szCs w:val="26"/>
        </w:rPr>
        <w:t>vơ về Đông Dương được kí kết</w:t>
      </w:r>
      <w:r w:rsidR="00D1165A" w:rsidRPr="000756BE">
        <w:rPr>
          <w:sz w:val="26"/>
          <w:szCs w:val="26"/>
        </w:rPr>
        <w:t>.</w:t>
      </w:r>
    </w:p>
    <w:p w14:paraId="7C8AE175" w14:textId="40E6C30C" w:rsidR="001F007B"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Câu 4.</w:t>
      </w:r>
      <w:r w:rsidR="00DE4834" w:rsidRPr="000756BE">
        <w:rPr>
          <w:sz w:val="26"/>
          <w:szCs w:val="26"/>
        </w:rPr>
        <w:t xml:space="preserve"> </w:t>
      </w:r>
      <w:r w:rsidR="005E63DB" w:rsidRPr="000756BE">
        <w:rPr>
          <w:sz w:val="26"/>
          <w:szCs w:val="26"/>
        </w:rPr>
        <w:t>Năm 2010, quốc gia nào sau đây đã vươn lên trở thành nền kinh tế đứ</w:t>
      </w:r>
      <w:r w:rsidR="00904CC8" w:rsidRPr="000756BE">
        <w:rPr>
          <w:sz w:val="26"/>
          <w:szCs w:val="26"/>
        </w:rPr>
        <w:t>ng</w:t>
      </w:r>
      <w:r w:rsidR="005E63DB" w:rsidRPr="000756BE">
        <w:rPr>
          <w:sz w:val="26"/>
          <w:szCs w:val="26"/>
        </w:rPr>
        <w:t xml:space="preserve"> thứ hai thế giới.</w:t>
      </w:r>
    </w:p>
    <w:p w14:paraId="5726A90E" w14:textId="208E60DC" w:rsidR="008A320D"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A.</w:t>
      </w:r>
      <w:r w:rsidR="005367EA" w:rsidRPr="000756BE">
        <w:rPr>
          <w:sz w:val="26"/>
          <w:szCs w:val="26"/>
        </w:rPr>
        <w:t xml:space="preserve"> </w:t>
      </w:r>
      <w:r w:rsidR="001F007B" w:rsidRPr="000756BE">
        <w:rPr>
          <w:sz w:val="26"/>
          <w:szCs w:val="26"/>
        </w:rPr>
        <w:t>Ng</w:t>
      </w:r>
      <w:r w:rsidRPr="000756BE">
        <w:rPr>
          <w:sz w:val="26"/>
          <w:szCs w:val="26"/>
        </w:rPr>
        <w:t>a.</w:t>
      </w:r>
      <w:r w:rsidR="001F007B" w:rsidRPr="000756BE">
        <w:rPr>
          <w:sz w:val="26"/>
          <w:szCs w:val="26"/>
        </w:rPr>
        <w:tab/>
      </w:r>
      <w:r w:rsidRPr="000756BE">
        <w:rPr>
          <w:b/>
          <w:color w:val="0000FF"/>
          <w:sz w:val="26"/>
          <w:szCs w:val="26"/>
        </w:rPr>
        <w:t>B.</w:t>
      </w:r>
      <w:r w:rsidR="001F007B" w:rsidRPr="000756BE">
        <w:rPr>
          <w:b/>
          <w:sz w:val="26"/>
          <w:szCs w:val="26"/>
        </w:rPr>
        <w:t xml:space="preserve"> </w:t>
      </w:r>
      <w:r w:rsidR="00C821CB" w:rsidRPr="000756BE">
        <w:rPr>
          <w:sz w:val="26"/>
          <w:szCs w:val="26"/>
        </w:rPr>
        <w:t>Cam-pu-chi</w:t>
      </w:r>
      <w:r w:rsidRPr="000756BE">
        <w:rPr>
          <w:sz w:val="26"/>
          <w:szCs w:val="26"/>
        </w:rPr>
        <w:t>a.</w:t>
      </w:r>
      <w:r w:rsidR="00C821CB" w:rsidRPr="000756BE">
        <w:rPr>
          <w:sz w:val="26"/>
          <w:szCs w:val="26"/>
        </w:rPr>
        <w:tab/>
      </w:r>
      <w:r w:rsidRPr="000756BE">
        <w:rPr>
          <w:b/>
          <w:color w:val="0000FF"/>
          <w:sz w:val="26"/>
          <w:szCs w:val="26"/>
        </w:rPr>
        <w:t>C.</w:t>
      </w:r>
      <w:r w:rsidR="00C821CB" w:rsidRPr="000756BE">
        <w:rPr>
          <w:b/>
          <w:sz w:val="26"/>
          <w:szCs w:val="26"/>
        </w:rPr>
        <w:t xml:space="preserve"> </w:t>
      </w:r>
      <w:r w:rsidR="0010620E" w:rsidRPr="000756BE">
        <w:rPr>
          <w:sz w:val="26"/>
          <w:szCs w:val="26"/>
        </w:rPr>
        <w:t>Trung Quố</w:t>
      </w:r>
      <w:r w:rsidRPr="000756BE">
        <w:rPr>
          <w:sz w:val="26"/>
          <w:szCs w:val="26"/>
        </w:rPr>
        <w:t>c.</w:t>
      </w:r>
      <w:r w:rsidR="0010620E" w:rsidRPr="000756BE">
        <w:rPr>
          <w:sz w:val="26"/>
          <w:szCs w:val="26"/>
        </w:rPr>
        <w:tab/>
      </w:r>
      <w:r w:rsidRPr="000756BE">
        <w:rPr>
          <w:b/>
          <w:color w:val="0000FF"/>
          <w:sz w:val="26"/>
          <w:szCs w:val="26"/>
        </w:rPr>
        <w:t>D.</w:t>
      </w:r>
      <w:r w:rsidR="0010620E" w:rsidRPr="000756BE">
        <w:rPr>
          <w:b/>
          <w:sz w:val="26"/>
          <w:szCs w:val="26"/>
        </w:rPr>
        <w:t xml:space="preserve"> </w:t>
      </w:r>
      <w:r w:rsidR="0010620E" w:rsidRPr="000756BE">
        <w:rPr>
          <w:sz w:val="26"/>
          <w:szCs w:val="26"/>
        </w:rPr>
        <w:t>Hàn Quố</w:t>
      </w:r>
      <w:r w:rsidRPr="000756BE">
        <w:rPr>
          <w:sz w:val="26"/>
          <w:szCs w:val="26"/>
        </w:rPr>
        <w:t>c.</w:t>
      </w:r>
    </w:p>
    <w:p w14:paraId="02734DF3" w14:textId="6A019560" w:rsidR="008A320D"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Câu 5.</w:t>
      </w:r>
      <w:r w:rsidR="007F369E" w:rsidRPr="000756BE">
        <w:rPr>
          <w:sz w:val="26"/>
          <w:szCs w:val="26"/>
        </w:rPr>
        <w:t xml:space="preserve"> </w:t>
      </w:r>
      <w:r w:rsidR="00DE34D5" w:rsidRPr="000756BE">
        <w:rPr>
          <w:sz w:val="26"/>
          <w:szCs w:val="26"/>
        </w:rPr>
        <w:t xml:space="preserve">Từ năm 1961, </w:t>
      </w:r>
      <w:r w:rsidR="002337CC" w:rsidRPr="000756BE">
        <w:rPr>
          <w:sz w:val="26"/>
          <w:szCs w:val="26"/>
        </w:rPr>
        <w:t>quốc gia nào ở Mỹ La-tinh bắt tay vào xây dựng chủ nghĩa xã hộ</w:t>
      </w:r>
      <w:r w:rsidR="00343EC0" w:rsidRPr="000756BE">
        <w:rPr>
          <w:sz w:val="26"/>
          <w:szCs w:val="26"/>
        </w:rPr>
        <w:t>i?</w:t>
      </w:r>
    </w:p>
    <w:p w14:paraId="1886E12F" w14:textId="1093ECCD" w:rsidR="00083C65"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A.</w:t>
      </w:r>
      <w:r w:rsidR="00D90E49" w:rsidRPr="000756BE">
        <w:rPr>
          <w:b/>
          <w:sz w:val="26"/>
          <w:szCs w:val="26"/>
        </w:rPr>
        <w:t xml:space="preserve"> </w:t>
      </w:r>
      <w:r w:rsidR="00F33449" w:rsidRPr="000756BE">
        <w:rPr>
          <w:sz w:val="26"/>
          <w:szCs w:val="26"/>
        </w:rPr>
        <w:t>Ác-hen-ti-n</w:t>
      </w:r>
      <w:r w:rsidRPr="000756BE">
        <w:rPr>
          <w:sz w:val="26"/>
          <w:szCs w:val="26"/>
        </w:rPr>
        <w:t>a.</w:t>
      </w:r>
      <w:r w:rsidR="008A320D" w:rsidRPr="000756BE">
        <w:rPr>
          <w:sz w:val="26"/>
          <w:szCs w:val="26"/>
        </w:rPr>
        <w:tab/>
      </w:r>
      <w:r w:rsidRPr="000756BE">
        <w:rPr>
          <w:b/>
          <w:color w:val="0000FF"/>
          <w:sz w:val="26"/>
          <w:szCs w:val="26"/>
        </w:rPr>
        <w:t>B.</w:t>
      </w:r>
      <w:r w:rsidR="008A320D" w:rsidRPr="000756BE">
        <w:rPr>
          <w:b/>
          <w:sz w:val="26"/>
          <w:szCs w:val="26"/>
        </w:rPr>
        <w:t xml:space="preserve"> </w:t>
      </w:r>
      <w:r w:rsidR="003F2E0A" w:rsidRPr="000756BE">
        <w:rPr>
          <w:sz w:val="26"/>
          <w:szCs w:val="26"/>
        </w:rPr>
        <w:t>Pê-ru</w:t>
      </w:r>
      <w:r w:rsidR="00CB7919" w:rsidRPr="000756BE">
        <w:rPr>
          <w:sz w:val="26"/>
          <w:szCs w:val="26"/>
        </w:rPr>
        <w:t>.</w:t>
      </w:r>
      <w:r w:rsidR="003F2E0A" w:rsidRPr="000756BE">
        <w:rPr>
          <w:sz w:val="26"/>
          <w:szCs w:val="26"/>
        </w:rPr>
        <w:tab/>
      </w:r>
      <w:r w:rsidRPr="000756BE">
        <w:rPr>
          <w:b/>
          <w:color w:val="0000FF"/>
          <w:sz w:val="26"/>
          <w:szCs w:val="26"/>
        </w:rPr>
        <w:t>C.</w:t>
      </w:r>
      <w:r w:rsidR="00CB7919" w:rsidRPr="000756BE">
        <w:rPr>
          <w:b/>
          <w:sz w:val="26"/>
          <w:szCs w:val="26"/>
        </w:rPr>
        <w:t xml:space="preserve"> </w:t>
      </w:r>
      <w:r w:rsidR="00F33449" w:rsidRPr="000756BE">
        <w:rPr>
          <w:sz w:val="26"/>
          <w:szCs w:val="26"/>
        </w:rPr>
        <w:t>Cu-b</w:t>
      </w:r>
      <w:r w:rsidRPr="000756BE">
        <w:rPr>
          <w:sz w:val="26"/>
          <w:szCs w:val="26"/>
        </w:rPr>
        <w:t>a.</w:t>
      </w:r>
      <w:r w:rsidR="003E6BC0" w:rsidRPr="000756BE">
        <w:rPr>
          <w:sz w:val="26"/>
          <w:szCs w:val="26"/>
        </w:rPr>
        <w:tab/>
      </w:r>
      <w:r w:rsidRPr="000756BE">
        <w:rPr>
          <w:b/>
          <w:color w:val="0000FF"/>
          <w:sz w:val="26"/>
          <w:szCs w:val="26"/>
        </w:rPr>
        <w:t>D.</w:t>
      </w:r>
      <w:r w:rsidR="003E6BC0" w:rsidRPr="000756BE">
        <w:rPr>
          <w:b/>
          <w:sz w:val="26"/>
          <w:szCs w:val="26"/>
        </w:rPr>
        <w:t xml:space="preserve"> </w:t>
      </w:r>
      <w:r w:rsidR="00377B20" w:rsidRPr="000756BE">
        <w:rPr>
          <w:sz w:val="26"/>
          <w:szCs w:val="26"/>
        </w:rPr>
        <w:t>Pa-ra-goay</w:t>
      </w:r>
      <w:r w:rsidR="00DE694F" w:rsidRPr="000756BE">
        <w:rPr>
          <w:sz w:val="26"/>
          <w:szCs w:val="26"/>
        </w:rPr>
        <w:t>.</w:t>
      </w:r>
    </w:p>
    <w:p w14:paraId="7ACAAE7E" w14:textId="043A56CC" w:rsidR="00083C65"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Câu 6.</w:t>
      </w:r>
      <w:r w:rsidR="007F369E" w:rsidRPr="000756BE">
        <w:rPr>
          <w:sz w:val="26"/>
          <w:szCs w:val="26"/>
        </w:rPr>
        <w:t xml:space="preserve"> </w:t>
      </w:r>
      <w:r w:rsidR="00D46A26" w:rsidRPr="000756BE">
        <w:rPr>
          <w:sz w:val="26"/>
          <w:szCs w:val="26"/>
        </w:rPr>
        <w:t>Chủ nghĩa tư bản hiện đại đang phải đối mặt với một trong các thách thức nào sau đây?</w:t>
      </w:r>
    </w:p>
    <w:p w14:paraId="7E6A20EB" w14:textId="2B82EFBC" w:rsidR="00083C65"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A.</w:t>
      </w:r>
      <w:r w:rsidR="00703664" w:rsidRPr="000756BE">
        <w:rPr>
          <w:b/>
          <w:sz w:val="26"/>
          <w:szCs w:val="26"/>
        </w:rPr>
        <w:t xml:space="preserve"> </w:t>
      </w:r>
      <w:r w:rsidR="00703664" w:rsidRPr="000756BE">
        <w:rPr>
          <w:sz w:val="26"/>
          <w:szCs w:val="26"/>
        </w:rPr>
        <w:t>Có nền tảng pháp chế ngày càng kiện toàn.</w:t>
      </w:r>
      <w:r w:rsidR="00083C65" w:rsidRPr="000756BE">
        <w:rPr>
          <w:sz w:val="26"/>
          <w:szCs w:val="26"/>
        </w:rPr>
        <w:tab/>
      </w:r>
      <w:r w:rsidRPr="000756BE">
        <w:rPr>
          <w:b/>
          <w:color w:val="0000FF"/>
          <w:sz w:val="26"/>
          <w:szCs w:val="26"/>
        </w:rPr>
        <w:t>B.</w:t>
      </w:r>
      <w:r w:rsidR="007F369E" w:rsidRPr="000756BE">
        <w:rPr>
          <w:sz w:val="26"/>
          <w:szCs w:val="26"/>
        </w:rPr>
        <w:t xml:space="preserve"> </w:t>
      </w:r>
      <w:r w:rsidR="00703664" w:rsidRPr="000756BE">
        <w:rPr>
          <w:sz w:val="26"/>
          <w:szCs w:val="26"/>
        </w:rPr>
        <w:t>Khủng hoảng kinh tế mang tính toàn</w:t>
      </w:r>
      <w:r w:rsidR="00703664" w:rsidRPr="000756BE">
        <w:rPr>
          <w:spacing w:val="-15"/>
          <w:sz w:val="26"/>
          <w:szCs w:val="26"/>
        </w:rPr>
        <w:t xml:space="preserve"> </w:t>
      </w:r>
      <w:r w:rsidR="00703664" w:rsidRPr="000756BE">
        <w:rPr>
          <w:sz w:val="26"/>
          <w:szCs w:val="26"/>
        </w:rPr>
        <w:t>cầu.</w:t>
      </w:r>
    </w:p>
    <w:p w14:paraId="783F1DD5" w14:textId="518F878A" w:rsidR="00994271"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C.</w:t>
      </w:r>
      <w:r w:rsidR="007F369E" w:rsidRPr="000756BE">
        <w:rPr>
          <w:sz w:val="26"/>
          <w:szCs w:val="26"/>
        </w:rPr>
        <w:t xml:space="preserve"> </w:t>
      </w:r>
      <w:r w:rsidR="00990BBB" w:rsidRPr="000756BE">
        <w:rPr>
          <w:sz w:val="26"/>
          <w:szCs w:val="26"/>
        </w:rPr>
        <w:t>Khả năng tự điều chỉnh và thích nghi cao</w:t>
      </w:r>
      <w:r w:rsidR="007F369E" w:rsidRPr="000756BE">
        <w:rPr>
          <w:sz w:val="26"/>
          <w:szCs w:val="26"/>
        </w:rPr>
        <w:t>.</w:t>
      </w:r>
      <w:r w:rsidR="00083C65" w:rsidRPr="000756BE">
        <w:rPr>
          <w:sz w:val="26"/>
          <w:szCs w:val="26"/>
        </w:rPr>
        <w:tab/>
      </w:r>
      <w:r w:rsidRPr="000756BE">
        <w:rPr>
          <w:b/>
          <w:color w:val="0000FF"/>
          <w:sz w:val="26"/>
          <w:szCs w:val="26"/>
        </w:rPr>
        <w:t>D.</w:t>
      </w:r>
      <w:r w:rsidR="007F369E" w:rsidRPr="000756BE">
        <w:rPr>
          <w:sz w:val="26"/>
          <w:szCs w:val="26"/>
        </w:rPr>
        <w:t xml:space="preserve"> </w:t>
      </w:r>
      <w:r w:rsidR="007E14F2" w:rsidRPr="000756BE">
        <w:rPr>
          <w:sz w:val="26"/>
          <w:szCs w:val="26"/>
        </w:rPr>
        <w:t>Trình độ sản xuất phát triển ngày càng cao</w:t>
      </w:r>
      <w:r w:rsidR="007F369E" w:rsidRPr="000756BE">
        <w:rPr>
          <w:sz w:val="26"/>
          <w:szCs w:val="26"/>
        </w:rPr>
        <w:t>.</w:t>
      </w:r>
    </w:p>
    <w:p w14:paraId="3B3FCF25" w14:textId="395E55CF" w:rsidR="00994271"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Câu 7.</w:t>
      </w:r>
      <w:r w:rsidR="007F369E" w:rsidRPr="000756BE">
        <w:rPr>
          <w:sz w:val="26"/>
          <w:szCs w:val="26"/>
        </w:rPr>
        <w:t xml:space="preserve"> </w:t>
      </w:r>
      <w:r w:rsidR="00994271" w:rsidRPr="000756BE">
        <w:rPr>
          <w:sz w:val="26"/>
          <w:szCs w:val="26"/>
        </w:rPr>
        <w:t xml:space="preserve">Các cuộc cách mạng tư sản đầu thời cận đại thắng lợi đã </w:t>
      </w:r>
    </w:p>
    <w:p w14:paraId="38F7C44C" w14:textId="337FF803" w:rsidR="00111E7C"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A.</w:t>
      </w:r>
      <w:r w:rsidR="008D404F" w:rsidRPr="000756BE">
        <w:rPr>
          <w:sz w:val="26"/>
          <w:szCs w:val="26"/>
        </w:rPr>
        <w:t xml:space="preserve"> xác lập nền chuyên chính vô sản.</w:t>
      </w:r>
      <w:r w:rsidR="00994271" w:rsidRPr="000756BE">
        <w:rPr>
          <w:sz w:val="26"/>
          <w:szCs w:val="26"/>
          <w:shd w:val="clear" w:color="auto" w:fill="FFFFFF"/>
        </w:rPr>
        <w:tab/>
      </w:r>
      <w:r w:rsidRPr="000756BE">
        <w:rPr>
          <w:b/>
          <w:color w:val="0000FF"/>
          <w:sz w:val="26"/>
          <w:szCs w:val="26"/>
        </w:rPr>
        <w:t>B.</w:t>
      </w:r>
      <w:r w:rsidR="007F369E" w:rsidRPr="000756BE">
        <w:rPr>
          <w:b/>
          <w:sz w:val="26"/>
          <w:szCs w:val="26"/>
        </w:rPr>
        <w:t xml:space="preserve"> </w:t>
      </w:r>
      <w:r w:rsidR="008D404F" w:rsidRPr="000756BE">
        <w:rPr>
          <w:sz w:val="26"/>
          <w:szCs w:val="26"/>
          <w:shd w:val="clear" w:color="auto" w:fill="FFFFFF"/>
        </w:rPr>
        <w:t>thúc đẩy kinh tế tư bản chủ nghĩa phát triển.</w:t>
      </w:r>
    </w:p>
    <w:p w14:paraId="58D1A073" w14:textId="098A148B" w:rsidR="000C4594"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C.</w:t>
      </w:r>
      <w:r w:rsidR="007F369E" w:rsidRPr="000756BE">
        <w:rPr>
          <w:b/>
          <w:sz w:val="26"/>
          <w:szCs w:val="26"/>
        </w:rPr>
        <w:t xml:space="preserve"> </w:t>
      </w:r>
      <w:r w:rsidR="00994271" w:rsidRPr="000756BE">
        <w:rPr>
          <w:sz w:val="26"/>
          <w:szCs w:val="26"/>
        </w:rPr>
        <w:t>chấm dứt cạnh tranh giữa các nướ</w:t>
      </w:r>
      <w:r w:rsidRPr="000756BE">
        <w:rPr>
          <w:sz w:val="26"/>
          <w:szCs w:val="26"/>
        </w:rPr>
        <w:t>c.</w:t>
      </w:r>
      <w:r w:rsidR="00111E7C" w:rsidRPr="000756BE">
        <w:rPr>
          <w:sz w:val="26"/>
          <w:szCs w:val="26"/>
        </w:rPr>
        <w:tab/>
      </w:r>
      <w:r w:rsidRPr="000756BE">
        <w:rPr>
          <w:b/>
          <w:color w:val="0000FF"/>
          <w:sz w:val="26"/>
          <w:szCs w:val="26"/>
        </w:rPr>
        <w:t>D.</w:t>
      </w:r>
      <w:r w:rsidR="007F369E" w:rsidRPr="000756BE">
        <w:rPr>
          <w:b/>
          <w:sz w:val="26"/>
          <w:szCs w:val="26"/>
        </w:rPr>
        <w:t xml:space="preserve"> </w:t>
      </w:r>
      <w:r w:rsidR="00111E7C" w:rsidRPr="000756BE">
        <w:rPr>
          <w:sz w:val="26"/>
          <w:szCs w:val="26"/>
        </w:rPr>
        <w:t>xoá bỏ mọi ách áp bứ</w:t>
      </w:r>
      <w:r w:rsidR="004C1FD7" w:rsidRPr="000756BE">
        <w:rPr>
          <w:sz w:val="26"/>
          <w:szCs w:val="26"/>
        </w:rPr>
        <w:t>c và</w:t>
      </w:r>
      <w:r w:rsidR="00111E7C" w:rsidRPr="000756BE">
        <w:rPr>
          <w:sz w:val="26"/>
          <w:szCs w:val="26"/>
        </w:rPr>
        <w:t xml:space="preserve"> bóc lột</w:t>
      </w:r>
      <w:r w:rsidR="008B6FD2" w:rsidRPr="000756BE">
        <w:rPr>
          <w:sz w:val="26"/>
          <w:szCs w:val="26"/>
        </w:rPr>
        <w:t xml:space="preserve"> ở các nướ</w:t>
      </w:r>
      <w:r w:rsidRPr="000756BE">
        <w:rPr>
          <w:sz w:val="26"/>
          <w:szCs w:val="26"/>
        </w:rPr>
        <w:t>c.</w:t>
      </w:r>
    </w:p>
    <w:p w14:paraId="5426BF3C" w14:textId="390F1A94" w:rsidR="007F369E"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Câu 8.</w:t>
      </w:r>
      <w:r w:rsidR="000C4594" w:rsidRPr="000756BE">
        <w:rPr>
          <w:sz w:val="26"/>
          <w:szCs w:val="26"/>
        </w:rPr>
        <w:t xml:space="preserve"> Cuộ</w:t>
      </w:r>
      <w:r w:rsidR="009E2098" w:rsidRPr="000756BE">
        <w:rPr>
          <w:sz w:val="26"/>
          <w:szCs w:val="26"/>
        </w:rPr>
        <w:t xml:space="preserve">c </w:t>
      </w:r>
      <w:r w:rsidR="007142D5" w:rsidRPr="000756BE">
        <w:rPr>
          <w:sz w:val="26"/>
          <w:szCs w:val="26"/>
        </w:rPr>
        <w:t>Duy tân Minh Trị</w:t>
      </w:r>
      <w:r w:rsidR="00657D09" w:rsidRPr="000756BE">
        <w:rPr>
          <w:sz w:val="26"/>
          <w:szCs w:val="26"/>
        </w:rPr>
        <w:t xml:space="preserve"> (1868) </w:t>
      </w:r>
      <w:r w:rsidR="007142D5" w:rsidRPr="000756BE">
        <w:rPr>
          <w:sz w:val="26"/>
          <w:szCs w:val="26"/>
        </w:rPr>
        <w:t>đã đưa nước Nhật phát triển theo con đường nào?</w:t>
      </w:r>
    </w:p>
    <w:p w14:paraId="04D3056F" w14:textId="51E1BE99" w:rsidR="00A93DC8"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A.</w:t>
      </w:r>
      <w:r w:rsidR="001B5846" w:rsidRPr="000756BE">
        <w:rPr>
          <w:sz w:val="26"/>
          <w:szCs w:val="26"/>
        </w:rPr>
        <w:t xml:space="preserve"> Xã hội chủ nghĩ</w:t>
      </w:r>
      <w:r w:rsidRPr="000756BE">
        <w:rPr>
          <w:sz w:val="26"/>
          <w:szCs w:val="26"/>
        </w:rPr>
        <w:t>a.</w:t>
      </w:r>
      <w:r w:rsidR="00637027" w:rsidRPr="000756BE">
        <w:rPr>
          <w:sz w:val="26"/>
          <w:szCs w:val="26"/>
        </w:rPr>
        <w:tab/>
      </w:r>
      <w:r w:rsidRPr="000756BE">
        <w:rPr>
          <w:b/>
          <w:color w:val="0000FF"/>
          <w:sz w:val="26"/>
          <w:szCs w:val="26"/>
        </w:rPr>
        <w:t>B.</w:t>
      </w:r>
      <w:r w:rsidR="00637027" w:rsidRPr="000756BE">
        <w:rPr>
          <w:b/>
          <w:sz w:val="26"/>
          <w:szCs w:val="26"/>
        </w:rPr>
        <w:t xml:space="preserve"> </w:t>
      </w:r>
      <w:r w:rsidR="001B5846" w:rsidRPr="000756BE">
        <w:rPr>
          <w:sz w:val="26"/>
          <w:szCs w:val="26"/>
        </w:rPr>
        <w:t>Tư bản chủ nghĩ</w:t>
      </w:r>
      <w:r w:rsidRPr="000756BE">
        <w:rPr>
          <w:sz w:val="26"/>
          <w:szCs w:val="26"/>
        </w:rPr>
        <w:t>a.</w:t>
      </w:r>
      <w:r w:rsidR="00637027" w:rsidRPr="000756BE">
        <w:rPr>
          <w:sz w:val="26"/>
          <w:szCs w:val="26"/>
        </w:rPr>
        <w:tab/>
      </w:r>
      <w:r w:rsidRPr="000756BE">
        <w:rPr>
          <w:b/>
          <w:color w:val="0000FF"/>
          <w:sz w:val="26"/>
          <w:szCs w:val="26"/>
        </w:rPr>
        <w:t>C.</w:t>
      </w:r>
      <w:r w:rsidR="00637027" w:rsidRPr="000756BE">
        <w:rPr>
          <w:b/>
          <w:sz w:val="26"/>
          <w:szCs w:val="26"/>
        </w:rPr>
        <w:t xml:space="preserve"> </w:t>
      </w:r>
      <w:r w:rsidR="0089336F" w:rsidRPr="000756BE">
        <w:rPr>
          <w:sz w:val="26"/>
          <w:szCs w:val="26"/>
        </w:rPr>
        <w:t xml:space="preserve">Quân chủ </w:t>
      </w:r>
      <w:r w:rsidR="00AA4EB3" w:rsidRPr="000756BE">
        <w:rPr>
          <w:sz w:val="26"/>
          <w:szCs w:val="26"/>
        </w:rPr>
        <w:t>quan liêu.</w:t>
      </w:r>
      <w:r w:rsidR="00AA4EB3" w:rsidRPr="000756BE">
        <w:rPr>
          <w:sz w:val="26"/>
          <w:szCs w:val="26"/>
        </w:rPr>
        <w:tab/>
      </w:r>
      <w:r w:rsidRPr="000756BE">
        <w:rPr>
          <w:b/>
          <w:color w:val="0000FF"/>
          <w:sz w:val="26"/>
          <w:szCs w:val="26"/>
        </w:rPr>
        <w:t>D.</w:t>
      </w:r>
      <w:r w:rsidR="00AA4EB3" w:rsidRPr="000756BE">
        <w:rPr>
          <w:b/>
          <w:sz w:val="26"/>
          <w:szCs w:val="26"/>
        </w:rPr>
        <w:t xml:space="preserve"> </w:t>
      </w:r>
      <w:r w:rsidR="00613BD6" w:rsidRPr="000756BE">
        <w:rPr>
          <w:sz w:val="26"/>
          <w:szCs w:val="26"/>
        </w:rPr>
        <w:t>Dân chủ chủ nô.</w:t>
      </w:r>
    </w:p>
    <w:p w14:paraId="0D8254B1" w14:textId="202772D2" w:rsidR="00A93DC8"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Câu 9.</w:t>
      </w:r>
      <w:r w:rsidR="007F369E" w:rsidRPr="000756BE">
        <w:rPr>
          <w:sz w:val="26"/>
          <w:szCs w:val="26"/>
        </w:rPr>
        <w:t xml:space="preserve"> Cách mạng tháng Mười Nga (1917) </w:t>
      </w:r>
      <w:r w:rsidR="00B86216" w:rsidRPr="000756BE">
        <w:rPr>
          <w:sz w:val="26"/>
          <w:szCs w:val="26"/>
        </w:rPr>
        <w:t xml:space="preserve">diễn ra </w:t>
      </w:r>
      <w:r w:rsidR="007F369E" w:rsidRPr="000756BE">
        <w:rPr>
          <w:sz w:val="26"/>
          <w:szCs w:val="26"/>
        </w:rPr>
        <w:t>dưới sự lãnh đạo của</w:t>
      </w:r>
    </w:p>
    <w:p w14:paraId="17BDFB62" w14:textId="7BF96E68" w:rsidR="00A93DC8"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A.</w:t>
      </w:r>
      <w:r w:rsidR="007F369E" w:rsidRPr="000756BE">
        <w:rPr>
          <w:sz w:val="26"/>
          <w:szCs w:val="26"/>
        </w:rPr>
        <w:t xml:space="preserve"> Lênin và</w:t>
      </w:r>
      <w:r w:rsidR="007F369E" w:rsidRPr="000756BE">
        <w:rPr>
          <w:spacing w:val="-9"/>
          <w:sz w:val="26"/>
          <w:szCs w:val="26"/>
        </w:rPr>
        <w:t xml:space="preserve"> </w:t>
      </w:r>
      <w:r w:rsidR="007F369E" w:rsidRPr="000756BE">
        <w:rPr>
          <w:sz w:val="26"/>
          <w:szCs w:val="26"/>
        </w:rPr>
        <w:t>Đảng</w:t>
      </w:r>
      <w:r w:rsidR="007F369E" w:rsidRPr="000756BE">
        <w:rPr>
          <w:spacing w:val="-1"/>
          <w:sz w:val="26"/>
          <w:szCs w:val="26"/>
        </w:rPr>
        <w:t xml:space="preserve"> </w:t>
      </w:r>
      <w:r w:rsidR="007F369E" w:rsidRPr="000756BE">
        <w:rPr>
          <w:sz w:val="26"/>
          <w:szCs w:val="26"/>
        </w:rPr>
        <w:t>Bôn-sê-vích.</w:t>
      </w:r>
      <w:r w:rsidR="007F369E" w:rsidRPr="000756BE">
        <w:rPr>
          <w:sz w:val="26"/>
          <w:szCs w:val="26"/>
        </w:rPr>
        <w:tab/>
      </w:r>
      <w:r w:rsidRPr="000756BE">
        <w:rPr>
          <w:b/>
          <w:color w:val="0000FF"/>
          <w:sz w:val="26"/>
          <w:szCs w:val="26"/>
        </w:rPr>
        <w:t>B.</w:t>
      </w:r>
      <w:r w:rsidR="007F369E" w:rsidRPr="000756BE">
        <w:rPr>
          <w:sz w:val="26"/>
          <w:szCs w:val="26"/>
        </w:rPr>
        <w:t xml:space="preserve"> Chính phủ tư sản lâm</w:t>
      </w:r>
      <w:r w:rsidR="007F369E" w:rsidRPr="000756BE">
        <w:rPr>
          <w:spacing w:val="-9"/>
          <w:sz w:val="26"/>
          <w:szCs w:val="26"/>
        </w:rPr>
        <w:t xml:space="preserve"> </w:t>
      </w:r>
      <w:r w:rsidR="007F369E" w:rsidRPr="000756BE">
        <w:rPr>
          <w:sz w:val="26"/>
          <w:szCs w:val="26"/>
        </w:rPr>
        <w:t>thời.</w:t>
      </w:r>
    </w:p>
    <w:p w14:paraId="4DED258B" w14:textId="2B0D731C" w:rsidR="003524F4"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C.</w:t>
      </w:r>
      <w:r w:rsidR="007F369E" w:rsidRPr="000756BE">
        <w:rPr>
          <w:sz w:val="26"/>
          <w:szCs w:val="26"/>
        </w:rPr>
        <w:t xml:space="preserve"> các Xô viết trên</w:t>
      </w:r>
      <w:r w:rsidR="007F369E" w:rsidRPr="000756BE">
        <w:rPr>
          <w:spacing w:val="-7"/>
          <w:sz w:val="26"/>
          <w:szCs w:val="26"/>
        </w:rPr>
        <w:t xml:space="preserve"> </w:t>
      </w:r>
      <w:r w:rsidR="007F369E" w:rsidRPr="000756BE">
        <w:rPr>
          <w:sz w:val="26"/>
          <w:szCs w:val="26"/>
        </w:rPr>
        <w:t>toàn bang.</w:t>
      </w:r>
      <w:r w:rsidR="007F369E" w:rsidRPr="000756BE">
        <w:rPr>
          <w:sz w:val="26"/>
          <w:szCs w:val="26"/>
        </w:rPr>
        <w:tab/>
      </w:r>
      <w:r w:rsidRPr="000756BE">
        <w:rPr>
          <w:b/>
          <w:color w:val="0000FF"/>
          <w:sz w:val="26"/>
          <w:szCs w:val="26"/>
        </w:rPr>
        <w:t>D.</w:t>
      </w:r>
      <w:r w:rsidR="007F369E" w:rsidRPr="000756BE">
        <w:rPr>
          <w:sz w:val="26"/>
          <w:szCs w:val="26"/>
        </w:rPr>
        <w:t xml:space="preserve"> liên minh các dân tộc</w:t>
      </w:r>
      <w:r w:rsidR="007F369E" w:rsidRPr="000756BE">
        <w:rPr>
          <w:spacing w:val="-8"/>
          <w:sz w:val="26"/>
          <w:szCs w:val="26"/>
        </w:rPr>
        <w:t xml:space="preserve"> </w:t>
      </w:r>
      <w:r w:rsidR="007F369E" w:rsidRPr="000756BE">
        <w:rPr>
          <w:sz w:val="26"/>
          <w:szCs w:val="26"/>
        </w:rPr>
        <w:t>Ng</w:t>
      </w:r>
      <w:r w:rsidRPr="000756BE">
        <w:rPr>
          <w:sz w:val="26"/>
          <w:szCs w:val="26"/>
        </w:rPr>
        <w:t>a.</w:t>
      </w:r>
    </w:p>
    <w:p w14:paraId="305A15C6" w14:textId="765D76AD" w:rsidR="003524F4"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Câu 10.</w:t>
      </w:r>
      <w:r w:rsidR="00ED3C9B" w:rsidRPr="000756BE">
        <w:rPr>
          <w:b/>
          <w:sz w:val="26"/>
          <w:szCs w:val="26"/>
        </w:rPr>
        <w:t xml:space="preserve"> </w:t>
      </w:r>
      <w:r w:rsidR="00E460C2" w:rsidRPr="000756BE">
        <w:rPr>
          <w:sz w:val="26"/>
          <w:szCs w:val="26"/>
        </w:rPr>
        <w:t xml:space="preserve">Trong những năm 1918 – 1920, </w:t>
      </w:r>
      <w:r w:rsidR="00E560C4" w:rsidRPr="000756BE">
        <w:rPr>
          <w:sz w:val="26"/>
          <w:szCs w:val="26"/>
        </w:rPr>
        <w:t>Để chống lại liên quân 1</w:t>
      </w:r>
      <w:r w:rsidR="001E6173" w:rsidRPr="000756BE">
        <w:rPr>
          <w:sz w:val="26"/>
          <w:szCs w:val="26"/>
        </w:rPr>
        <w:t>4</w:t>
      </w:r>
      <w:r w:rsidR="00E560C4" w:rsidRPr="000756BE">
        <w:rPr>
          <w:sz w:val="26"/>
          <w:szCs w:val="26"/>
        </w:rPr>
        <w:t xml:space="preserve"> nước đế quốc tấn công, </w:t>
      </w:r>
      <w:r w:rsidR="001016BF" w:rsidRPr="000756BE">
        <w:rPr>
          <w:sz w:val="26"/>
          <w:szCs w:val="26"/>
        </w:rPr>
        <w:t xml:space="preserve">các nước cộng hoà Xô viết đã có </w:t>
      </w:r>
      <w:r w:rsidR="007C04F0" w:rsidRPr="000756BE">
        <w:rPr>
          <w:sz w:val="26"/>
          <w:szCs w:val="26"/>
        </w:rPr>
        <w:t xml:space="preserve">hành </w:t>
      </w:r>
      <w:r w:rsidR="001016BF" w:rsidRPr="000756BE">
        <w:rPr>
          <w:sz w:val="26"/>
          <w:szCs w:val="26"/>
        </w:rPr>
        <w:t>động nào sau đây?</w:t>
      </w:r>
    </w:p>
    <w:p w14:paraId="57B992E5" w14:textId="1EE1855A" w:rsidR="007B5C52"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A.</w:t>
      </w:r>
      <w:r w:rsidR="001016BF" w:rsidRPr="000756BE">
        <w:rPr>
          <w:b/>
          <w:sz w:val="26"/>
          <w:szCs w:val="26"/>
        </w:rPr>
        <w:t xml:space="preserve"> </w:t>
      </w:r>
      <w:r w:rsidR="001016BF" w:rsidRPr="000756BE">
        <w:rPr>
          <w:sz w:val="26"/>
          <w:szCs w:val="26"/>
        </w:rPr>
        <w:t>Thành lập Đảng Bôn</w:t>
      </w:r>
      <w:r w:rsidR="003524F4" w:rsidRPr="000756BE">
        <w:rPr>
          <w:sz w:val="26"/>
          <w:szCs w:val="26"/>
        </w:rPr>
        <w:t>-sê-vích</w:t>
      </w:r>
      <w:r w:rsidR="007F369E" w:rsidRPr="000756BE">
        <w:rPr>
          <w:sz w:val="26"/>
          <w:szCs w:val="26"/>
        </w:rPr>
        <w:t>.</w:t>
      </w:r>
      <w:r w:rsidR="003524F4" w:rsidRPr="000756BE">
        <w:rPr>
          <w:sz w:val="26"/>
          <w:szCs w:val="26"/>
        </w:rPr>
        <w:tab/>
      </w:r>
      <w:r w:rsidRPr="000756BE">
        <w:rPr>
          <w:b/>
          <w:color w:val="0000FF"/>
          <w:sz w:val="26"/>
          <w:szCs w:val="26"/>
        </w:rPr>
        <w:t>B.</w:t>
      </w:r>
      <w:r w:rsidR="003524F4" w:rsidRPr="000756BE">
        <w:rPr>
          <w:sz w:val="26"/>
          <w:szCs w:val="26"/>
        </w:rPr>
        <w:t xml:space="preserve"> Liên minh chống kẻ thù chung.</w:t>
      </w:r>
    </w:p>
    <w:p w14:paraId="2078DB4E" w14:textId="113EC90B" w:rsidR="00A85E67" w:rsidRPr="000756BE" w:rsidRDefault="000756BE" w:rsidP="00B95655">
      <w:pPr>
        <w:tabs>
          <w:tab w:val="left" w:pos="2552"/>
          <w:tab w:val="left" w:pos="5103"/>
          <w:tab w:val="left" w:pos="7938"/>
        </w:tabs>
        <w:spacing w:before="40" w:after="20"/>
        <w:rPr>
          <w:sz w:val="26"/>
          <w:szCs w:val="26"/>
        </w:rPr>
      </w:pPr>
      <w:r w:rsidRPr="000756BE">
        <w:rPr>
          <w:b/>
          <w:color w:val="0000FF"/>
          <w:sz w:val="26"/>
          <w:szCs w:val="26"/>
        </w:rPr>
        <w:t>C.</w:t>
      </w:r>
      <w:r w:rsidR="007F369E" w:rsidRPr="000756BE">
        <w:rPr>
          <w:sz w:val="26"/>
          <w:szCs w:val="26"/>
        </w:rPr>
        <w:t xml:space="preserve"> </w:t>
      </w:r>
      <w:r w:rsidR="007B5C52" w:rsidRPr="000756BE">
        <w:rPr>
          <w:sz w:val="26"/>
          <w:szCs w:val="26"/>
        </w:rPr>
        <w:t>Từ bỏ con đường xã hội chủ nghĩ</w:t>
      </w:r>
      <w:r w:rsidRPr="000756BE">
        <w:rPr>
          <w:sz w:val="26"/>
          <w:szCs w:val="26"/>
        </w:rPr>
        <w:t>a.</w:t>
      </w:r>
      <w:r w:rsidR="007B5C52" w:rsidRPr="000756BE">
        <w:rPr>
          <w:sz w:val="26"/>
          <w:szCs w:val="26"/>
        </w:rPr>
        <w:tab/>
      </w:r>
      <w:r w:rsidRPr="000756BE">
        <w:rPr>
          <w:b/>
          <w:color w:val="0000FF"/>
          <w:sz w:val="26"/>
          <w:szCs w:val="26"/>
        </w:rPr>
        <w:t>D.</w:t>
      </w:r>
      <w:r w:rsidR="007B5C52" w:rsidRPr="000756BE">
        <w:rPr>
          <w:b/>
          <w:sz w:val="26"/>
          <w:szCs w:val="26"/>
        </w:rPr>
        <w:t xml:space="preserve"> </w:t>
      </w:r>
      <w:r w:rsidR="00AF1E76" w:rsidRPr="000756BE">
        <w:rPr>
          <w:sz w:val="26"/>
          <w:szCs w:val="26"/>
        </w:rPr>
        <w:t>Tuyên bố giải tán Đảng Cộng sản.</w:t>
      </w:r>
    </w:p>
    <w:p w14:paraId="0A8C583F" w14:textId="7F6C0586" w:rsidR="00A85E67" w:rsidRPr="000756BE" w:rsidRDefault="000756BE" w:rsidP="00B95655">
      <w:pPr>
        <w:tabs>
          <w:tab w:val="left" w:pos="2552"/>
          <w:tab w:val="left" w:pos="5103"/>
          <w:tab w:val="left" w:pos="7938"/>
        </w:tabs>
        <w:spacing w:before="40" w:after="20"/>
        <w:rPr>
          <w:sz w:val="26"/>
          <w:szCs w:val="26"/>
          <w:lang w:val="vi-VN"/>
        </w:rPr>
      </w:pPr>
      <w:r w:rsidRPr="000756BE">
        <w:rPr>
          <w:b/>
          <w:color w:val="0000FF"/>
          <w:sz w:val="26"/>
          <w:szCs w:val="26"/>
        </w:rPr>
        <w:t>Câu 11.</w:t>
      </w:r>
      <w:r w:rsidR="007F369E" w:rsidRPr="000756BE">
        <w:rPr>
          <w:sz w:val="26"/>
          <w:szCs w:val="26"/>
        </w:rPr>
        <w:t xml:space="preserve"> </w:t>
      </w:r>
      <w:r w:rsidR="00731F0C" w:rsidRPr="000756BE">
        <w:rPr>
          <w:sz w:val="26"/>
          <w:szCs w:val="26"/>
        </w:rPr>
        <w:t>Yếu tố</w:t>
      </w:r>
      <w:r w:rsidR="009B5CC3" w:rsidRPr="000756BE">
        <w:rPr>
          <w:sz w:val="26"/>
          <w:szCs w:val="26"/>
        </w:rPr>
        <w:t xml:space="preserve"> nào có ý nghĩa </w:t>
      </w:r>
      <w:r w:rsidR="00F86BB7" w:rsidRPr="000756BE">
        <w:rPr>
          <w:sz w:val="26"/>
          <w:szCs w:val="26"/>
        </w:rPr>
        <w:t>quyết định dẫn đến công cuộc cải cách, mở cửa ở Trung Quốc (từ năm 1978), công cuộc Đổi mới ở Việt Nam và công cuộc Đổi mới ở Lào (từ</w:t>
      </w:r>
      <w:r w:rsidR="00731F0C" w:rsidRPr="000756BE">
        <w:rPr>
          <w:sz w:val="26"/>
          <w:szCs w:val="26"/>
        </w:rPr>
        <w:t xml:space="preserve"> năm 1986)?</w:t>
      </w:r>
    </w:p>
    <w:p w14:paraId="6F008F9A" w14:textId="77777777" w:rsidR="00B95655" w:rsidRDefault="000756BE" w:rsidP="00B95655">
      <w:pPr>
        <w:tabs>
          <w:tab w:val="left" w:pos="2552"/>
          <w:tab w:val="left" w:pos="5103"/>
          <w:tab w:val="left" w:pos="7938"/>
        </w:tabs>
        <w:spacing w:before="40" w:after="20"/>
        <w:rPr>
          <w:sz w:val="26"/>
          <w:szCs w:val="26"/>
          <w:lang w:val="vi-VN"/>
        </w:rPr>
      </w:pPr>
      <w:r w:rsidRPr="000756BE">
        <w:rPr>
          <w:b/>
          <w:color w:val="0000FF"/>
          <w:sz w:val="26"/>
          <w:szCs w:val="26"/>
          <w:lang w:val="vi-VN"/>
        </w:rPr>
        <w:t>A.</w:t>
      </w:r>
      <w:r w:rsidR="007F369E" w:rsidRPr="000756BE">
        <w:rPr>
          <w:sz w:val="26"/>
          <w:szCs w:val="26"/>
          <w:lang w:val="vi-VN"/>
        </w:rPr>
        <w:t xml:space="preserve"> </w:t>
      </w:r>
      <w:r w:rsidR="00731F0C" w:rsidRPr="000756BE">
        <w:rPr>
          <w:sz w:val="26"/>
          <w:szCs w:val="26"/>
        </w:rPr>
        <w:t>Đất nước lâm</w:t>
      </w:r>
      <w:r w:rsidR="009D2B14" w:rsidRPr="000756BE">
        <w:rPr>
          <w:sz w:val="26"/>
          <w:szCs w:val="26"/>
        </w:rPr>
        <w:t xml:space="preserve"> vào khủng hoảng trầm trọng</w:t>
      </w:r>
      <w:r w:rsidR="007F369E" w:rsidRPr="000756BE">
        <w:rPr>
          <w:sz w:val="26"/>
          <w:szCs w:val="26"/>
          <w:lang w:val="vi-VN"/>
        </w:rPr>
        <w:t>.</w:t>
      </w:r>
      <w:r w:rsidR="009D2B14" w:rsidRPr="000756BE">
        <w:rPr>
          <w:sz w:val="26"/>
          <w:szCs w:val="26"/>
          <w:lang w:val="vi-VN"/>
        </w:rPr>
        <w:tab/>
      </w:r>
    </w:p>
    <w:p w14:paraId="6D1EE062" w14:textId="41EAFD34" w:rsidR="00A85E67" w:rsidRPr="000756BE" w:rsidRDefault="000756BE" w:rsidP="00B95655">
      <w:pPr>
        <w:tabs>
          <w:tab w:val="left" w:pos="2552"/>
          <w:tab w:val="left" w:pos="5103"/>
          <w:tab w:val="left" w:pos="7938"/>
        </w:tabs>
        <w:spacing w:before="40" w:after="20"/>
        <w:rPr>
          <w:sz w:val="26"/>
          <w:szCs w:val="26"/>
          <w:lang w:val="vi-VN"/>
        </w:rPr>
      </w:pPr>
      <w:r w:rsidRPr="000756BE">
        <w:rPr>
          <w:b/>
          <w:color w:val="0000FF"/>
          <w:sz w:val="26"/>
          <w:szCs w:val="26"/>
          <w:lang w:val="vi-VN"/>
        </w:rPr>
        <w:t>B.</w:t>
      </w:r>
      <w:r w:rsidR="007F369E" w:rsidRPr="000756BE">
        <w:rPr>
          <w:sz w:val="26"/>
          <w:szCs w:val="26"/>
          <w:lang w:val="vi-VN"/>
        </w:rPr>
        <w:t xml:space="preserve"> </w:t>
      </w:r>
      <w:r w:rsidR="009D2B14" w:rsidRPr="000756BE">
        <w:rPr>
          <w:sz w:val="26"/>
          <w:szCs w:val="26"/>
        </w:rPr>
        <w:t>Xu thế toàn cầu hoá phát triển mạnh mẽ</w:t>
      </w:r>
      <w:r w:rsidR="007F369E" w:rsidRPr="000756BE">
        <w:rPr>
          <w:sz w:val="26"/>
          <w:szCs w:val="26"/>
          <w:lang w:val="vi-VN"/>
        </w:rPr>
        <w:t>.</w:t>
      </w:r>
    </w:p>
    <w:p w14:paraId="104C3B0B" w14:textId="77777777" w:rsidR="00B95655" w:rsidRDefault="000756BE" w:rsidP="00B95655">
      <w:pPr>
        <w:tabs>
          <w:tab w:val="left" w:pos="2552"/>
          <w:tab w:val="left" w:pos="5103"/>
          <w:tab w:val="left" w:pos="7938"/>
        </w:tabs>
        <w:spacing w:before="40" w:after="20"/>
        <w:rPr>
          <w:sz w:val="26"/>
          <w:szCs w:val="26"/>
          <w:lang w:val="vi-VN"/>
        </w:rPr>
      </w:pPr>
      <w:r w:rsidRPr="000756BE">
        <w:rPr>
          <w:b/>
          <w:color w:val="0000FF"/>
          <w:sz w:val="26"/>
          <w:szCs w:val="26"/>
          <w:lang w:val="vi-VN"/>
        </w:rPr>
        <w:t>C.</w:t>
      </w:r>
      <w:r w:rsidR="007F369E" w:rsidRPr="000756BE">
        <w:rPr>
          <w:sz w:val="26"/>
          <w:szCs w:val="26"/>
          <w:lang w:val="vi-VN"/>
        </w:rPr>
        <w:t xml:space="preserve"> </w:t>
      </w:r>
      <w:r w:rsidR="009D2B14" w:rsidRPr="000756BE">
        <w:rPr>
          <w:sz w:val="26"/>
          <w:szCs w:val="26"/>
        </w:rPr>
        <w:t xml:space="preserve">Quan hệ quốc tế </w:t>
      </w:r>
      <w:r w:rsidR="00F27D0A" w:rsidRPr="000756BE">
        <w:rPr>
          <w:sz w:val="26"/>
          <w:szCs w:val="26"/>
        </w:rPr>
        <w:t xml:space="preserve">có </w:t>
      </w:r>
      <w:r w:rsidR="009D2B14" w:rsidRPr="000756BE">
        <w:rPr>
          <w:sz w:val="26"/>
          <w:szCs w:val="26"/>
        </w:rPr>
        <w:t>nhiều biến độ</w:t>
      </w:r>
      <w:r w:rsidR="00F27D0A" w:rsidRPr="000756BE">
        <w:rPr>
          <w:sz w:val="26"/>
          <w:szCs w:val="26"/>
        </w:rPr>
        <w:t xml:space="preserve">ng </w:t>
      </w:r>
      <w:r w:rsidR="009D2B14" w:rsidRPr="000756BE">
        <w:rPr>
          <w:sz w:val="26"/>
          <w:szCs w:val="26"/>
        </w:rPr>
        <w:t>phức tạp</w:t>
      </w:r>
      <w:r w:rsidR="007F369E" w:rsidRPr="000756BE">
        <w:rPr>
          <w:sz w:val="26"/>
          <w:szCs w:val="26"/>
          <w:lang w:val="vi-VN"/>
        </w:rPr>
        <w:t>.</w:t>
      </w:r>
    </w:p>
    <w:p w14:paraId="54122252" w14:textId="0391ED60" w:rsidR="00A85E67" w:rsidRPr="000756BE" w:rsidRDefault="000756BE" w:rsidP="00B95655">
      <w:pPr>
        <w:tabs>
          <w:tab w:val="left" w:pos="2552"/>
          <w:tab w:val="left" w:pos="5103"/>
          <w:tab w:val="left" w:pos="7938"/>
        </w:tabs>
        <w:spacing w:before="40" w:after="20"/>
        <w:rPr>
          <w:sz w:val="26"/>
          <w:szCs w:val="26"/>
          <w:lang w:val="vi-VN"/>
        </w:rPr>
      </w:pPr>
      <w:r w:rsidRPr="000756BE">
        <w:rPr>
          <w:b/>
          <w:color w:val="0000FF"/>
          <w:sz w:val="26"/>
          <w:szCs w:val="26"/>
          <w:lang w:val="vi-VN"/>
        </w:rPr>
        <w:t>D.</w:t>
      </w:r>
      <w:r w:rsidR="007F369E" w:rsidRPr="000756BE">
        <w:rPr>
          <w:sz w:val="26"/>
          <w:szCs w:val="26"/>
          <w:lang w:val="vi-VN"/>
        </w:rPr>
        <w:t xml:space="preserve"> </w:t>
      </w:r>
      <w:r w:rsidR="00F561D5" w:rsidRPr="000756BE">
        <w:rPr>
          <w:sz w:val="26"/>
          <w:szCs w:val="26"/>
        </w:rPr>
        <w:t>Liên Xô đã tiến hành công cuộc cải tổ</w:t>
      </w:r>
      <w:r w:rsidR="007F369E" w:rsidRPr="000756BE">
        <w:rPr>
          <w:sz w:val="26"/>
          <w:szCs w:val="26"/>
          <w:lang w:val="vi-VN"/>
        </w:rPr>
        <w:t>.</w:t>
      </w:r>
    </w:p>
    <w:p w14:paraId="1D0B7027" w14:textId="4DC4160E" w:rsidR="00A85E67" w:rsidRPr="000756BE" w:rsidRDefault="000756BE" w:rsidP="00B95655">
      <w:pPr>
        <w:tabs>
          <w:tab w:val="left" w:pos="2552"/>
          <w:tab w:val="left" w:pos="5103"/>
          <w:tab w:val="left" w:pos="7938"/>
        </w:tabs>
        <w:spacing w:before="40" w:after="20"/>
        <w:rPr>
          <w:sz w:val="26"/>
          <w:szCs w:val="26"/>
          <w:lang w:val="sv-SE"/>
        </w:rPr>
      </w:pPr>
      <w:r w:rsidRPr="000756BE">
        <w:rPr>
          <w:b/>
          <w:color w:val="0000FF"/>
          <w:sz w:val="26"/>
          <w:szCs w:val="26"/>
        </w:rPr>
        <w:t>Câu 12.</w:t>
      </w:r>
      <w:r w:rsidR="00B86216" w:rsidRPr="000756BE">
        <w:rPr>
          <w:b/>
          <w:sz w:val="26"/>
          <w:szCs w:val="26"/>
        </w:rPr>
        <w:t xml:space="preserve"> </w:t>
      </w:r>
      <w:r w:rsidR="00B86216" w:rsidRPr="000756BE">
        <w:rPr>
          <w:sz w:val="26"/>
          <w:szCs w:val="26"/>
          <w:lang w:val="sv-SE"/>
        </w:rPr>
        <w:t>Một trong những biểu hiện chứng tỏ Liên Xô là thành trì của cách mạng thế giới từ năm 1950 đến nửa đầu những năm 70 của thế kỷ XX là gì?</w:t>
      </w:r>
    </w:p>
    <w:p w14:paraId="38740CEE" w14:textId="4343BF50" w:rsidR="001C1CAE" w:rsidRPr="000756BE" w:rsidRDefault="000756BE" w:rsidP="00B95655">
      <w:pPr>
        <w:tabs>
          <w:tab w:val="left" w:pos="2552"/>
          <w:tab w:val="left" w:pos="5103"/>
          <w:tab w:val="left" w:pos="7938"/>
        </w:tabs>
        <w:spacing w:before="40" w:after="20"/>
        <w:rPr>
          <w:sz w:val="26"/>
          <w:szCs w:val="26"/>
          <w:lang w:val="sv-SE"/>
        </w:rPr>
      </w:pPr>
      <w:r w:rsidRPr="000756BE">
        <w:rPr>
          <w:b/>
          <w:bCs/>
          <w:color w:val="0000FF"/>
          <w:sz w:val="26"/>
          <w:szCs w:val="26"/>
          <w:lang w:val="sv-SE"/>
        </w:rPr>
        <w:lastRenderedPageBreak/>
        <w:t>A.</w:t>
      </w:r>
      <w:r w:rsidR="00B86216" w:rsidRPr="000756BE">
        <w:rPr>
          <w:sz w:val="26"/>
          <w:szCs w:val="26"/>
          <w:lang w:val="sv-SE"/>
        </w:rPr>
        <w:t xml:space="preserve"> </w:t>
      </w:r>
      <w:r w:rsidR="00380055" w:rsidRPr="000756BE">
        <w:rPr>
          <w:sz w:val="26"/>
          <w:szCs w:val="26"/>
          <w:lang w:val="sv-SE"/>
        </w:rPr>
        <w:t>Thúc đẩ</w:t>
      </w:r>
      <w:r w:rsidR="001B1FDF" w:rsidRPr="000756BE">
        <w:rPr>
          <w:sz w:val="26"/>
          <w:szCs w:val="26"/>
          <w:lang w:val="sv-SE"/>
        </w:rPr>
        <w:t>y sự xuất hiện xu thế đơn cự</w:t>
      </w:r>
      <w:r w:rsidRPr="000756BE">
        <w:rPr>
          <w:sz w:val="26"/>
          <w:szCs w:val="26"/>
          <w:lang w:val="sv-SE"/>
        </w:rPr>
        <w:t>c.</w:t>
      </w:r>
      <w:r w:rsidR="001B1FDF" w:rsidRPr="000756BE">
        <w:rPr>
          <w:sz w:val="26"/>
          <w:szCs w:val="26"/>
          <w:lang w:val="sv-SE"/>
        </w:rPr>
        <w:tab/>
      </w:r>
      <w:r w:rsidRPr="000756BE">
        <w:rPr>
          <w:b/>
          <w:bCs/>
          <w:color w:val="0000FF"/>
          <w:sz w:val="26"/>
          <w:szCs w:val="26"/>
          <w:lang w:val="sv-SE"/>
        </w:rPr>
        <w:t>B.</w:t>
      </w:r>
      <w:r w:rsidR="00B86216" w:rsidRPr="000756BE">
        <w:rPr>
          <w:sz w:val="26"/>
          <w:szCs w:val="26"/>
          <w:lang w:val="sv-SE"/>
        </w:rPr>
        <w:t xml:space="preserve"> </w:t>
      </w:r>
      <w:r w:rsidR="001C1CAE" w:rsidRPr="000756BE">
        <w:rPr>
          <w:sz w:val="26"/>
          <w:szCs w:val="26"/>
          <w:lang w:val="sv-SE"/>
        </w:rPr>
        <w:t xml:space="preserve">Trực tiếp </w:t>
      </w:r>
      <w:r w:rsidR="009A581F" w:rsidRPr="000756BE">
        <w:rPr>
          <w:sz w:val="26"/>
          <w:szCs w:val="26"/>
          <w:lang w:val="sv-SE"/>
        </w:rPr>
        <w:t>giành độc lập</w:t>
      </w:r>
      <w:r w:rsidR="001C1CAE" w:rsidRPr="000756BE">
        <w:rPr>
          <w:sz w:val="26"/>
          <w:szCs w:val="26"/>
          <w:lang w:val="sv-SE"/>
        </w:rPr>
        <w:t xml:space="preserve"> các nước thuộc đị</w:t>
      </w:r>
      <w:r w:rsidRPr="000756BE">
        <w:rPr>
          <w:sz w:val="26"/>
          <w:szCs w:val="26"/>
          <w:lang w:val="sv-SE"/>
        </w:rPr>
        <w:t>a.</w:t>
      </w:r>
    </w:p>
    <w:p w14:paraId="7C77DC27" w14:textId="01CA2C1D" w:rsidR="00380055" w:rsidRPr="000756BE" w:rsidRDefault="000756BE" w:rsidP="00B95655">
      <w:pPr>
        <w:tabs>
          <w:tab w:val="left" w:pos="2552"/>
          <w:tab w:val="left" w:pos="5103"/>
          <w:tab w:val="left" w:pos="7938"/>
        </w:tabs>
        <w:spacing w:before="40" w:after="20"/>
        <w:rPr>
          <w:sz w:val="26"/>
          <w:szCs w:val="26"/>
          <w:lang w:val="sv-SE"/>
        </w:rPr>
      </w:pPr>
      <w:r w:rsidRPr="000756BE">
        <w:rPr>
          <w:b/>
          <w:bCs/>
          <w:color w:val="0000FF"/>
          <w:sz w:val="26"/>
          <w:szCs w:val="26"/>
          <w:lang w:val="sv-SE"/>
        </w:rPr>
        <w:t>C.</w:t>
      </w:r>
      <w:r w:rsidR="00B86216" w:rsidRPr="000756BE">
        <w:rPr>
          <w:sz w:val="26"/>
          <w:szCs w:val="26"/>
          <w:lang w:val="sv-SE"/>
        </w:rPr>
        <w:t xml:space="preserve"> Làm phá sản chiến lược toàn cầu của Mỹ.</w:t>
      </w:r>
      <w:r w:rsidR="001C1CAE" w:rsidRPr="000756BE">
        <w:rPr>
          <w:sz w:val="26"/>
          <w:szCs w:val="26"/>
          <w:lang w:val="sv-SE"/>
        </w:rPr>
        <w:tab/>
      </w:r>
      <w:r w:rsidRPr="000756BE">
        <w:rPr>
          <w:b/>
          <w:bCs/>
          <w:color w:val="0000FF"/>
          <w:sz w:val="26"/>
          <w:szCs w:val="26"/>
          <w:lang w:val="sv-SE"/>
        </w:rPr>
        <w:t>D.</w:t>
      </w:r>
      <w:r w:rsidR="00B86216" w:rsidRPr="000756BE">
        <w:rPr>
          <w:sz w:val="26"/>
          <w:szCs w:val="26"/>
          <w:lang w:val="sv-SE"/>
        </w:rPr>
        <w:t xml:space="preserve"> </w:t>
      </w:r>
      <w:r w:rsidR="00380055" w:rsidRPr="000756BE">
        <w:rPr>
          <w:sz w:val="26"/>
          <w:szCs w:val="26"/>
          <w:lang w:val="sv-SE"/>
        </w:rPr>
        <w:t>Tích cực giúp đỡ các nước xã hội chủ nghĩ</w:t>
      </w:r>
      <w:r w:rsidRPr="000756BE">
        <w:rPr>
          <w:sz w:val="26"/>
          <w:szCs w:val="26"/>
          <w:lang w:val="sv-SE"/>
        </w:rPr>
        <w:t>a.</w:t>
      </w:r>
    </w:p>
    <w:p w14:paraId="31E9E402" w14:textId="77777777" w:rsidR="00966378" w:rsidRPr="00B95655" w:rsidRDefault="00B7498D" w:rsidP="005350AC">
      <w:pPr>
        <w:spacing w:after="0"/>
        <w:rPr>
          <w:b/>
          <w:bCs/>
          <w:color w:val="0000FF"/>
          <w:sz w:val="26"/>
          <w:szCs w:val="26"/>
        </w:rPr>
      </w:pPr>
      <w:r w:rsidRPr="00B95655">
        <w:rPr>
          <w:b/>
          <w:bCs/>
          <w:color w:val="0000FF"/>
          <w:sz w:val="26"/>
          <w:szCs w:val="26"/>
        </w:rPr>
        <w:t xml:space="preserve">PHẦN II: CÂU TRẮC NGHIỆM ĐÚNG SAI (2,0 điểm). </w:t>
      </w:r>
    </w:p>
    <w:p w14:paraId="2EE3E836" w14:textId="74DD01C1" w:rsidR="00A00FB1" w:rsidRPr="00B95655" w:rsidRDefault="00B7498D" w:rsidP="00966378">
      <w:pPr>
        <w:spacing w:after="0"/>
        <w:jc w:val="center"/>
        <w:rPr>
          <w:b/>
          <w:bCs/>
          <w:color w:val="0000FF"/>
          <w:sz w:val="26"/>
          <w:szCs w:val="26"/>
        </w:rPr>
      </w:pPr>
      <w:r w:rsidRPr="00B95655">
        <w:rPr>
          <w:b/>
          <w:bCs/>
          <w:color w:val="0000FF"/>
          <w:sz w:val="26"/>
          <w:szCs w:val="26"/>
        </w:rPr>
        <w:t>Thí sinh trả lời từ câu 13 đến câu 14. Trong mỗi ý thí sinh chọn Đúng hoặc Sai.</w:t>
      </w:r>
    </w:p>
    <w:p w14:paraId="76A869C5" w14:textId="76D62EED" w:rsidR="00B7498D" w:rsidRPr="000756BE" w:rsidRDefault="000756BE" w:rsidP="005350AC">
      <w:pPr>
        <w:spacing w:after="0"/>
        <w:rPr>
          <w:sz w:val="26"/>
          <w:szCs w:val="26"/>
        </w:rPr>
      </w:pPr>
      <w:r w:rsidRPr="000756BE">
        <w:rPr>
          <w:b/>
          <w:color w:val="0000FF"/>
          <w:sz w:val="26"/>
          <w:szCs w:val="26"/>
        </w:rPr>
        <w:t>Câu 13.</w:t>
      </w:r>
      <w:r w:rsidR="00B7498D" w:rsidRPr="000756BE">
        <w:rPr>
          <w:b/>
          <w:sz w:val="26"/>
          <w:szCs w:val="26"/>
        </w:rPr>
        <w:t xml:space="preserve"> </w:t>
      </w:r>
      <w:r w:rsidR="00B7498D" w:rsidRPr="000756BE">
        <w:rPr>
          <w:sz w:val="26"/>
          <w:szCs w:val="26"/>
        </w:rPr>
        <w:t>Đọc đoạn tư liệu sau đây:</w:t>
      </w:r>
    </w:p>
    <w:p w14:paraId="35EEA5AD" w14:textId="190F273F" w:rsidR="00B7498D" w:rsidRPr="000756BE" w:rsidRDefault="00B7498D" w:rsidP="005350AC">
      <w:pPr>
        <w:spacing w:after="0"/>
        <w:ind w:firstLine="675"/>
        <w:rPr>
          <w:i/>
          <w:sz w:val="26"/>
          <w:szCs w:val="26"/>
        </w:rPr>
      </w:pPr>
      <w:r w:rsidRPr="000756BE">
        <w:rPr>
          <w:i/>
          <w:sz w:val="26"/>
          <w:szCs w:val="26"/>
        </w:rPr>
        <w:t>“Liên Xô là nhà nước chuyên chính vô sản đầu tiên, đã tỏ ra sức mạnh phi thường. Ngay từ khi mới thành lập, Liên Xô chẳng những đập tan được bọn phản cách mạng trong nước, mà còn đánh thắng cuộc can thiệp vũ trang của 14 nước đế quốc, chưa đầy 30 năm sau lại đánh thắng hoàn toàn bọn phát xít Đức – Ý – Nhật, chẳng những bảo vệ được nhà nước Xô Viết mình mà còn góp phần to lớn giải phóng nhiều nước khác, cứu cả loài người khỏi ách nô lệ của chủ nghĩa phát xít”.</w:t>
      </w:r>
    </w:p>
    <w:p w14:paraId="1F56A21C" w14:textId="0F5E5CA3" w:rsidR="00B7498D" w:rsidRPr="000756BE" w:rsidRDefault="00B7498D" w:rsidP="00967601">
      <w:pPr>
        <w:spacing w:after="0"/>
        <w:ind w:left="426" w:firstLine="567"/>
        <w:jc w:val="right"/>
        <w:rPr>
          <w:sz w:val="26"/>
          <w:szCs w:val="26"/>
        </w:rPr>
      </w:pPr>
      <w:r w:rsidRPr="000756BE">
        <w:rPr>
          <w:sz w:val="26"/>
          <w:szCs w:val="26"/>
        </w:rPr>
        <w:t xml:space="preserve">(Hồ Chí Minh, </w:t>
      </w:r>
      <w:r w:rsidRPr="000756BE">
        <w:rPr>
          <w:i/>
          <w:sz w:val="26"/>
          <w:szCs w:val="26"/>
        </w:rPr>
        <w:t>Cách mạng tháng Mười vĩ đại mở ra con đường giải phóng cho các dân tộc,</w:t>
      </w:r>
      <w:r w:rsidRPr="000756BE">
        <w:rPr>
          <w:sz w:val="26"/>
          <w:szCs w:val="26"/>
        </w:rPr>
        <w:t xml:space="preserve"> </w:t>
      </w:r>
      <w:r w:rsidR="008C53EE" w:rsidRPr="000756BE">
        <w:rPr>
          <w:sz w:val="26"/>
          <w:szCs w:val="26"/>
        </w:rPr>
        <w:t>Theo:</w:t>
      </w:r>
      <w:r w:rsidRPr="000756BE">
        <w:rPr>
          <w:sz w:val="26"/>
          <w:szCs w:val="26"/>
        </w:rPr>
        <w:t xml:space="preserve"> Hồ Chí Minh, </w:t>
      </w:r>
      <w:r w:rsidRPr="000756BE">
        <w:rPr>
          <w:i/>
          <w:sz w:val="26"/>
          <w:szCs w:val="26"/>
        </w:rPr>
        <w:t>Toàn tập</w:t>
      </w:r>
      <w:r w:rsidRPr="000756BE">
        <w:rPr>
          <w:sz w:val="26"/>
          <w:szCs w:val="26"/>
        </w:rPr>
        <w:t>, Tập 15, NXB Chính trị Quốc gia Sự thậ</w:t>
      </w:r>
      <w:r w:rsidR="004C7A80" w:rsidRPr="000756BE">
        <w:rPr>
          <w:sz w:val="26"/>
          <w:szCs w:val="26"/>
        </w:rPr>
        <w:t>t, Hà N</w:t>
      </w:r>
      <w:r w:rsidRPr="000756BE">
        <w:rPr>
          <w:sz w:val="26"/>
          <w:szCs w:val="26"/>
        </w:rPr>
        <w:t>ội, 2011, tr.388 – 389)</w:t>
      </w:r>
    </w:p>
    <w:p w14:paraId="5995D1DB" w14:textId="1BFD0A69" w:rsidR="00B7498D" w:rsidRPr="00B95655" w:rsidRDefault="00B7498D" w:rsidP="00B95655">
      <w:pPr>
        <w:spacing w:after="0"/>
        <w:ind w:firstLine="522"/>
        <w:rPr>
          <w:spacing w:val="-4"/>
          <w:sz w:val="26"/>
          <w:szCs w:val="26"/>
        </w:rPr>
      </w:pPr>
      <w:r w:rsidRPr="00B95655">
        <w:rPr>
          <w:b/>
          <w:bCs/>
          <w:color w:val="0000FF"/>
          <w:spacing w:val="-4"/>
          <w:sz w:val="26"/>
          <w:szCs w:val="26"/>
        </w:rPr>
        <w:t>a</w:t>
      </w:r>
      <w:r w:rsidR="001123A0" w:rsidRPr="00B95655">
        <w:rPr>
          <w:b/>
          <w:bCs/>
          <w:color w:val="0000FF"/>
          <w:spacing w:val="-4"/>
          <w:sz w:val="26"/>
          <w:szCs w:val="26"/>
        </w:rPr>
        <w:t>)</w:t>
      </w:r>
      <w:r w:rsidR="001123A0" w:rsidRPr="00B95655">
        <w:rPr>
          <w:b/>
          <w:spacing w:val="-4"/>
          <w:sz w:val="26"/>
          <w:szCs w:val="26"/>
        </w:rPr>
        <w:t xml:space="preserve"> </w:t>
      </w:r>
      <w:r w:rsidRPr="00B95655">
        <w:rPr>
          <w:spacing w:val="-4"/>
          <w:sz w:val="26"/>
          <w:szCs w:val="26"/>
        </w:rPr>
        <w:t>Vừa mới ra đời</w:t>
      </w:r>
      <w:r w:rsidR="00B101A0" w:rsidRPr="00B95655">
        <w:rPr>
          <w:spacing w:val="-4"/>
          <w:sz w:val="26"/>
          <w:szCs w:val="26"/>
        </w:rPr>
        <w:t>,</w:t>
      </w:r>
      <w:r w:rsidRPr="00B95655">
        <w:rPr>
          <w:spacing w:val="-4"/>
          <w:sz w:val="26"/>
          <w:szCs w:val="26"/>
        </w:rPr>
        <w:t xml:space="preserve"> Liên Xô đã đánh bại cuộc can thiệp vũ trang của liên quân</w:t>
      </w:r>
      <w:r w:rsidR="00631B0C" w:rsidRPr="00B95655">
        <w:rPr>
          <w:spacing w:val="-4"/>
          <w:sz w:val="26"/>
          <w:szCs w:val="26"/>
        </w:rPr>
        <w:t xml:space="preserve"> </w:t>
      </w:r>
      <w:r w:rsidRPr="00B95655">
        <w:rPr>
          <w:spacing w:val="-4"/>
          <w:sz w:val="26"/>
          <w:szCs w:val="26"/>
        </w:rPr>
        <w:t>14 nước đế quố</w:t>
      </w:r>
      <w:r w:rsidR="000756BE" w:rsidRPr="00B95655">
        <w:rPr>
          <w:spacing w:val="-4"/>
          <w:sz w:val="26"/>
          <w:szCs w:val="26"/>
        </w:rPr>
        <w:t>c.</w:t>
      </w:r>
    </w:p>
    <w:p w14:paraId="63A0958C" w14:textId="28C5240A" w:rsidR="00B7498D" w:rsidRPr="000756BE" w:rsidRDefault="00B7498D" w:rsidP="00B95655">
      <w:pPr>
        <w:spacing w:after="0"/>
        <w:ind w:firstLine="522"/>
        <w:rPr>
          <w:sz w:val="26"/>
          <w:szCs w:val="26"/>
        </w:rPr>
      </w:pPr>
      <w:r w:rsidRPr="00B95655">
        <w:rPr>
          <w:b/>
          <w:bCs/>
          <w:color w:val="0000FF"/>
          <w:sz w:val="26"/>
          <w:szCs w:val="26"/>
        </w:rPr>
        <w:t>b</w:t>
      </w:r>
      <w:r w:rsidR="001123A0" w:rsidRPr="00B95655">
        <w:rPr>
          <w:b/>
          <w:bCs/>
          <w:color w:val="0000FF"/>
          <w:sz w:val="26"/>
          <w:szCs w:val="26"/>
        </w:rPr>
        <w:t>)</w:t>
      </w:r>
      <w:r w:rsidRPr="000756BE">
        <w:rPr>
          <w:sz w:val="26"/>
          <w:szCs w:val="26"/>
        </w:rPr>
        <w:t xml:space="preserve"> Liên Xô là một trong những nước đi tiên phong trong phong trào</w:t>
      </w:r>
      <w:r w:rsidR="006E6760" w:rsidRPr="000756BE">
        <w:rPr>
          <w:sz w:val="26"/>
          <w:szCs w:val="26"/>
        </w:rPr>
        <w:t xml:space="preserve"> dân chủ</w:t>
      </w:r>
      <w:r w:rsidRPr="000756BE">
        <w:rPr>
          <w:sz w:val="26"/>
          <w:szCs w:val="26"/>
        </w:rPr>
        <w:t xml:space="preserve"> chống phát xít. </w:t>
      </w:r>
    </w:p>
    <w:p w14:paraId="229617A5" w14:textId="2B9EF340" w:rsidR="00B7498D" w:rsidRPr="00B95655" w:rsidRDefault="001123A0" w:rsidP="00B95655">
      <w:pPr>
        <w:spacing w:after="0"/>
        <w:ind w:firstLine="522"/>
        <w:rPr>
          <w:spacing w:val="-6"/>
          <w:sz w:val="26"/>
          <w:szCs w:val="26"/>
        </w:rPr>
      </w:pPr>
      <w:r w:rsidRPr="00B95655">
        <w:rPr>
          <w:b/>
          <w:bCs/>
          <w:color w:val="0000FF"/>
          <w:spacing w:val="-6"/>
          <w:sz w:val="26"/>
          <w:szCs w:val="26"/>
        </w:rPr>
        <w:t>c)</w:t>
      </w:r>
      <w:r w:rsidR="00B7498D" w:rsidRPr="00B95655">
        <w:rPr>
          <w:b/>
          <w:spacing w:val="-6"/>
          <w:sz w:val="26"/>
          <w:szCs w:val="26"/>
        </w:rPr>
        <w:t xml:space="preserve"> </w:t>
      </w:r>
      <w:r w:rsidR="000A548D" w:rsidRPr="00B95655">
        <w:rPr>
          <w:bCs/>
          <w:spacing w:val="-6"/>
          <w:sz w:val="26"/>
          <w:szCs w:val="26"/>
        </w:rPr>
        <w:t>Cách mạng tháng Mười Nga giúp Nguyễn Ái Quốc tìm thấy con đường cách mạng đúng đắn</w:t>
      </w:r>
      <w:r w:rsidR="00B82FFE" w:rsidRPr="00B95655">
        <w:rPr>
          <w:spacing w:val="-6"/>
          <w:sz w:val="26"/>
          <w:szCs w:val="26"/>
        </w:rPr>
        <w:t>.</w:t>
      </w:r>
    </w:p>
    <w:p w14:paraId="7315CB1D" w14:textId="6D844330" w:rsidR="00B7498D" w:rsidRPr="00B95655" w:rsidRDefault="00B7498D" w:rsidP="00B95655">
      <w:pPr>
        <w:spacing w:after="0"/>
        <w:ind w:firstLine="522"/>
        <w:rPr>
          <w:spacing w:val="-6"/>
          <w:sz w:val="26"/>
          <w:szCs w:val="26"/>
        </w:rPr>
      </w:pPr>
      <w:r w:rsidRPr="00B95655">
        <w:rPr>
          <w:b/>
          <w:bCs/>
          <w:color w:val="0000FF"/>
          <w:spacing w:val="-6"/>
          <w:sz w:val="26"/>
          <w:szCs w:val="26"/>
        </w:rPr>
        <w:t>d</w:t>
      </w:r>
      <w:r w:rsidR="001123A0" w:rsidRPr="00B95655">
        <w:rPr>
          <w:b/>
          <w:bCs/>
          <w:color w:val="0000FF"/>
          <w:spacing w:val="-6"/>
          <w:sz w:val="26"/>
          <w:szCs w:val="26"/>
        </w:rPr>
        <w:t>)</w:t>
      </w:r>
      <w:r w:rsidRPr="00B95655">
        <w:rPr>
          <w:spacing w:val="-6"/>
          <w:sz w:val="26"/>
          <w:szCs w:val="26"/>
        </w:rPr>
        <w:t xml:space="preserve"> </w:t>
      </w:r>
      <w:r w:rsidR="00631B0C" w:rsidRPr="00B95655">
        <w:rPr>
          <w:spacing w:val="-6"/>
          <w:sz w:val="26"/>
          <w:szCs w:val="26"/>
        </w:rPr>
        <w:t xml:space="preserve">Nguyễn Ái Quốc - </w:t>
      </w:r>
      <w:r w:rsidRPr="00B95655">
        <w:rPr>
          <w:spacing w:val="-6"/>
          <w:sz w:val="26"/>
          <w:szCs w:val="26"/>
        </w:rPr>
        <w:t xml:space="preserve">Hồ Chí Minh là </w:t>
      </w:r>
      <w:r w:rsidR="001A03EE" w:rsidRPr="00B95655">
        <w:rPr>
          <w:spacing w:val="-6"/>
          <w:sz w:val="26"/>
          <w:szCs w:val="26"/>
        </w:rPr>
        <w:t>một trong những ngườ</w:t>
      </w:r>
      <w:r w:rsidR="00241E98" w:rsidRPr="00B95655">
        <w:rPr>
          <w:spacing w:val="-6"/>
          <w:sz w:val="26"/>
          <w:szCs w:val="26"/>
        </w:rPr>
        <w:t>i sáng lập</w:t>
      </w:r>
      <w:r w:rsidR="001A03EE" w:rsidRPr="00B95655">
        <w:rPr>
          <w:spacing w:val="-6"/>
          <w:sz w:val="26"/>
          <w:szCs w:val="26"/>
        </w:rPr>
        <w:t xml:space="preserve"> chủ nghĩa Mác – Lê-nin</w:t>
      </w:r>
      <w:r w:rsidRPr="00B95655">
        <w:rPr>
          <w:spacing w:val="-6"/>
          <w:sz w:val="26"/>
          <w:szCs w:val="26"/>
        </w:rPr>
        <w:t>.</w:t>
      </w:r>
    </w:p>
    <w:p w14:paraId="67AD4886" w14:textId="5DB4BA11" w:rsidR="001C366F" w:rsidRPr="000756BE" w:rsidRDefault="000756BE" w:rsidP="005350AC">
      <w:pPr>
        <w:spacing w:after="0"/>
        <w:rPr>
          <w:sz w:val="26"/>
          <w:szCs w:val="26"/>
        </w:rPr>
      </w:pPr>
      <w:r w:rsidRPr="000756BE">
        <w:rPr>
          <w:b/>
          <w:color w:val="0000FF"/>
          <w:sz w:val="26"/>
          <w:szCs w:val="26"/>
        </w:rPr>
        <w:t>Câu 14.</w:t>
      </w:r>
      <w:r w:rsidR="001C366F" w:rsidRPr="000756BE">
        <w:rPr>
          <w:b/>
          <w:sz w:val="26"/>
          <w:szCs w:val="26"/>
        </w:rPr>
        <w:t xml:space="preserve"> </w:t>
      </w:r>
      <w:r w:rsidR="00D44B0D" w:rsidRPr="000756BE">
        <w:rPr>
          <w:sz w:val="26"/>
          <w:szCs w:val="26"/>
        </w:rPr>
        <w:t>Đọc đoạn tư liệu sau đây:</w:t>
      </w:r>
    </w:p>
    <w:p w14:paraId="2D3CB172" w14:textId="5C07492C" w:rsidR="00D44B0D" w:rsidRPr="00B95655" w:rsidRDefault="00B7699A" w:rsidP="005350AC">
      <w:pPr>
        <w:spacing w:after="0"/>
        <w:ind w:firstLine="522"/>
        <w:rPr>
          <w:i/>
          <w:spacing w:val="-2"/>
          <w:sz w:val="26"/>
          <w:szCs w:val="26"/>
        </w:rPr>
      </w:pPr>
      <w:r w:rsidRPr="00B95655">
        <w:rPr>
          <w:i/>
          <w:spacing w:val="-2"/>
          <w:sz w:val="26"/>
          <w:szCs w:val="26"/>
        </w:rPr>
        <w:t xml:space="preserve">“Khi mới thực hiện cải cách và mở cửa vào năm 1978, Trung Quốc là một trong những quốc gia nghèo trên thế giới. Bốn mươi năm sau, </w:t>
      </w:r>
      <w:r w:rsidR="006D7EBD" w:rsidRPr="00B95655">
        <w:rPr>
          <w:i/>
          <w:spacing w:val="-2"/>
          <w:sz w:val="26"/>
          <w:szCs w:val="26"/>
        </w:rPr>
        <w:t>tổng sản phẩm quốc nội (GDP) của Trung Quốc tăng 33,5 lần</w:t>
      </w:r>
      <w:r w:rsidR="007571A8" w:rsidRPr="00B95655">
        <w:rPr>
          <w:i/>
          <w:spacing w:val="-2"/>
          <w:sz w:val="26"/>
          <w:szCs w:val="26"/>
        </w:rPr>
        <w:t>… Giai đoạn 1978 – 2017, tốc độ tăng trưởng GDP bình quân hằng năm đạt 9,5%</w:t>
      </w:r>
      <w:r w:rsidR="00410F02" w:rsidRPr="00B95655">
        <w:rPr>
          <w:i/>
          <w:spacing w:val="-2"/>
          <w:sz w:val="26"/>
          <w:szCs w:val="26"/>
        </w:rPr>
        <w:t xml:space="preserve">. </w:t>
      </w:r>
      <w:r w:rsidR="00605702" w:rsidRPr="00B95655">
        <w:rPr>
          <w:i/>
          <w:spacing w:val="-2"/>
          <w:sz w:val="26"/>
          <w:szCs w:val="26"/>
        </w:rPr>
        <w:t xml:space="preserve">Theo Ngân hàng Thế giới (WB), </w:t>
      </w:r>
      <w:r w:rsidR="006A3AE7" w:rsidRPr="00B95655">
        <w:rPr>
          <w:i/>
          <w:spacing w:val="-2"/>
          <w:sz w:val="26"/>
          <w:szCs w:val="26"/>
        </w:rPr>
        <w:t>giai đoạn 2012 – 2016, hằ</w:t>
      </w:r>
      <w:r w:rsidR="00EB6205" w:rsidRPr="00B95655">
        <w:rPr>
          <w:i/>
          <w:spacing w:val="-2"/>
          <w:sz w:val="26"/>
          <w:szCs w:val="26"/>
        </w:rPr>
        <w:t xml:space="preserve">ng năm, kinh tế Trung Quốc đóng góp 34% vào tăng trưởng kinh tế toàn cầu. </w:t>
      </w:r>
      <w:r w:rsidR="00DC3948" w:rsidRPr="00B95655">
        <w:rPr>
          <w:i/>
          <w:spacing w:val="-2"/>
          <w:sz w:val="26"/>
          <w:szCs w:val="26"/>
        </w:rPr>
        <w:t>Tiến trình công nghiệp hoá của Trung Quốc tăng nhanh, cơ cấu ngành nông nghiệp, công nghiệp – xây dựng ngày càng hợp lí</w:t>
      </w:r>
      <w:r w:rsidR="008915F3" w:rsidRPr="00B95655">
        <w:rPr>
          <w:i/>
          <w:spacing w:val="-2"/>
          <w:sz w:val="26"/>
          <w:szCs w:val="26"/>
        </w:rPr>
        <w:t>. Ngành dịch vụ dần chiếm vị thế chủ đạo…, trở thành lực lượng chính thúc đẩy tăng trưởng kinh tế của Trung Quốc</w:t>
      </w:r>
      <w:r w:rsidR="00156AB1" w:rsidRPr="00B95655">
        <w:rPr>
          <w:i/>
          <w:spacing w:val="-2"/>
          <w:sz w:val="26"/>
          <w:szCs w:val="26"/>
        </w:rPr>
        <w:t>”</w:t>
      </w:r>
      <w:r w:rsidR="008915F3" w:rsidRPr="00B95655">
        <w:rPr>
          <w:i/>
          <w:spacing w:val="-2"/>
          <w:sz w:val="26"/>
          <w:szCs w:val="26"/>
        </w:rPr>
        <w:t>.</w:t>
      </w:r>
    </w:p>
    <w:p w14:paraId="1E8F0EBA" w14:textId="67B9E842" w:rsidR="00156AB1" w:rsidRPr="000756BE" w:rsidRDefault="00156AB1" w:rsidP="004F3787">
      <w:pPr>
        <w:spacing w:after="0"/>
        <w:ind w:left="2694"/>
        <w:jc w:val="right"/>
        <w:rPr>
          <w:sz w:val="26"/>
          <w:szCs w:val="26"/>
        </w:rPr>
      </w:pPr>
      <w:r w:rsidRPr="000756BE">
        <w:rPr>
          <w:sz w:val="26"/>
          <w:szCs w:val="26"/>
        </w:rPr>
        <w:t xml:space="preserve">(An Nhiên, </w:t>
      </w:r>
      <w:r w:rsidR="005C07E2" w:rsidRPr="000756BE">
        <w:rPr>
          <w:i/>
          <w:sz w:val="26"/>
          <w:szCs w:val="26"/>
        </w:rPr>
        <w:t>Thành tựu kinh tế Trung Quốc sau 40 năm cải cách và mở cửa</w:t>
      </w:r>
      <w:r w:rsidR="005C07E2" w:rsidRPr="000756BE">
        <w:rPr>
          <w:sz w:val="26"/>
          <w:szCs w:val="26"/>
        </w:rPr>
        <w:t>, Tạp chí Cộng sản điện tử, ngày 19-12-2018)</w:t>
      </w:r>
    </w:p>
    <w:p w14:paraId="1EC64E51" w14:textId="661106B7" w:rsidR="001123A0" w:rsidRPr="000756BE" w:rsidRDefault="005419C8" w:rsidP="000756BE">
      <w:pPr>
        <w:spacing w:after="0"/>
        <w:ind w:firstLine="522"/>
        <w:rPr>
          <w:sz w:val="26"/>
          <w:szCs w:val="26"/>
        </w:rPr>
      </w:pPr>
      <w:r w:rsidRPr="00B95655">
        <w:rPr>
          <w:b/>
          <w:bCs/>
          <w:color w:val="0000FF"/>
          <w:sz w:val="26"/>
          <w:szCs w:val="26"/>
        </w:rPr>
        <w:t>a)</w:t>
      </w:r>
      <w:r w:rsidRPr="000756BE">
        <w:rPr>
          <w:b/>
          <w:sz w:val="26"/>
          <w:szCs w:val="26"/>
        </w:rPr>
        <w:t xml:space="preserve"> </w:t>
      </w:r>
      <w:r w:rsidR="00CC74E7" w:rsidRPr="000756BE">
        <w:rPr>
          <w:sz w:val="26"/>
          <w:szCs w:val="26"/>
        </w:rPr>
        <w:t xml:space="preserve">Đoạn </w:t>
      </w:r>
      <w:r w:rsidR="00901E68" w:rsidRPr="000756BE">
        <w:rPr>
          <w:sz w:val="26"/>
          <w:szCs w:val="26"/>
        </w:rPr>
        <w:t>tư liệu</w:t>
      </w:r>
      <w:r w:rsidR="00CC74E7" w:rsidRPr="000756BE">
        <w:rPr>
          <w:sz w:val="26"/>
          <w:szCs w:val="26"/>
        </w:rPr>
        <w:t xml:space="preserve"> phản ánh những thành tựu </w:t>
      </w:r>
      <w:r w:rsidR="00901E68" w:rsidRPr="000756BE">
        <w:rPr>
          <w:sz w:val="26"/>
          <w:szCs w:val="26"/>
        </w:rPr>
        <w:t>trên tất cả các lĩnh vực</w:t>
      </w:r>
      <w:r w:rsidR="00CC74E7" w:rsidRPr="000756BE">
        <w:rPr>
          <w:sz w:val="26"/>
          <w:szCs w:val="26"/>
        </w:rPr>
        <w:t xml:space="preserve"> của Trung Quốc trong thời kì </w:t>
      </w:r>
      <w:r w:rsidR="00A04A98" w:rsidRPr="000756BE">
        <w:rPr>
          <w:sz w:val="26"/>
          <w:szCs w:val="26"/>
        </w:rPr>
        <w:t xml:space="preserve">tiến hành </w:t>
      </w:r>
      <w:r w:rsidR="00CC74E7" w:rsidRPr="000756BE">
        <w:rPr>
          <w:sz w:val="26"/>
          <w:szCs w:val="26"/>
        </w:rPr>
        <w:t>cải cách và mở cử</w:t>
      </w:r>
      <w:r w:rsidR="000756BE" w:rsidRPr="000756BE">
        <w:rPr>
          <w:sz w:val="26"/>
          <w:szCs w:val="26"/>
        </w:rPr>
        <w:t>a.</w:t>
      </w:r>
    </w:p>
    <w:p w14:paraId="4C7552F0" w14:textId="0D3DE7A5" w:rsidR="00650825" w:rsidRPr="000756BE" w:rsidRDefault="00650825" w:rsidP="000756BE">
      <w:pPr>
        <w:spacing w:after="0"/>
        <w:ind w:firstLine="522"/>
        <w:rPr>
          <w:sz w:val="26"/>
          <w:szCs w:val="26"/>
        </w:rPr>
      </w:pPr>
      <w:r w:rsidRPr="00B95655">
        <w:rPr>
          <w:b/>
          <w:bCs/>
          <w:color w:val="0000FF"/>
          <w:sz w:val="26"/>
          <w:szCs w:val="26"/>
        </w:rPr>
        <w:t>b)</w:t>
      </w:r>
      <w:r w:rsidR="00DD6BD4" w:rsidRPr="000756BE">
        <w:rPr>
          <w:sz w:val="26"/>
          <w:szCs w:val="26"/>
        </w:rPr>
        <w:t xml:space="preserve"> T</w:t>
      </w:r>
      <w:r w:rsidR="00EB40C4" w:rsidRPr="000756BE">
        <w:rPr>
          <w:sz w:val="26"/>
          <w:szCs w:val="26"/>
        </w:rPr>
        <w:t>hời kì</w:t>
      </w:r>
      <w:r w:rsidRPr="000756BE">
        <w:rPr>
          <w:sz w:val="26"/>
          <w:szCs w:val="26"/>
        </w:rPr>
        <w:t xml:space="preserve"> </w:t>
      </w:r>
      <w:r w:rsidR="00DD6BD4" w:rsidRPr="000756BE">
        <w:rPr>
          <w:sz w:val="26"/>
          <w:szCs w:val="26"/>
        </w:rPr>
        <w:t xml:space="preserve">tiến hành </w:t>
      </w:r>
      <w:r w:rsidRPr="000756BE">
        <w:rPr>
          <w:sz w:val="26"/>
          <w:szCs w:val="26"/>
        </w:rPr>
        <w:t>cải cách</w:t>
      </w:r>
      <w:r w:rsidR="0010511D" w:rsidRPr="000756BE">
        <w:rPr>
          <w:sz w:val="26"/>
          <w:szCs w:val="26"/>
        </w:rPr>
        <w:t xml:space="preserve"> và</w:t>
      </w:r>
      <w:r w:rsidRPr="000756BE">
        <w:rPr>
          <w:sz w:val="26"/>
          <w:szCs w:val="26"/>
        </w:rPr>
        <w:t xml:space="preserve"> mở cửa, Trung Quốc là </w:t>
      </w:r>
      <w:r w:rsidR="00DD6BD4" w:rsidRPr="000756BE">
        <w:rPr>
          <w:sz w:val="26"/>
          <w:szCs w:val="26"/>
        </w:rPr>
        <w:t xml:space="preserve">một trong những </w:t>
      </w:r>
      <w:r w:rsidRPr="000756BE">
        <w:rPr>
          <w:sz w:val="26"/>
          <w:szCs w:val="26"/>
        </w:rPr>
        <w:t xml:space="preserve">quốc gia có tốc độ tăng trưởng kinh tế cao </w:t>
      </w:r>
      <w:r w:rsidR="00514377" w:rsidRPr="000756BE">
        <w:rPr>
          <w:sz w:val="26"/>
          <w:szCs w:val="26"/>
        </w:rPr>
        <w:t>nhất</w:t>
      </w:r>
      <w:r w:rsidR="00DD6BD4" w:rsidRPr="000756BE">
        <w:rPr>
          <w:sz w:val="26"/>
          <w:szCs w:val="26"/>
        </w:rPr>
        <w:t xml:space="preserve"> thế giới</w:t>
      </w:r>
    </w:p>
    <w:p w14:paraId="771F4B41" w14:textId="3D6F96A5" w:rsidR="003A0883" w:rsidRPr="000756BE" w:rsidRDefault="003A0883" w:rsidP="000756BE">
      <w:pPr>
        <w:spacing w:after="0"/>
        <w:ind w:firstLine="522"/>
        <w:rPr>
          <w:sz w:val="26"/>
          <w:szCs w:val="26"/>
        </w:rPr>
      </w:pPr>
      <w:r w:rsidRPr="00B95655">
        <w:rPr>
          <w:b/>
          <w:bCs/>
          <w:color w:val="0000FF"/>
          <w:sz w:val="26"/>
          <w:szCs w:val="26"/>
        </w:rPr>
        <w:t>c)</w:t>
      </w:r>
      <w:r w:rsidRPr="000756BE">
        <w:rPr>
          <w:b/>
          <w:sz w:val="26"/>
          <w:szCs w:val="26"/>
        </w:rPr>
        <w:t xml:space="preserve"> </w:t>
      </w:r>
      <w:r w:rsidR="00DB1D4D" w:rsidRPr="000756BE">
        <w:rPr>
          <w:sz w:val="26"/>
          <w:szCs w:val="26"/>
        </w:rPr>
        <w:t>Trung Quốc đã có đóng góp quan trọng vào sự phát triển chung của nền kinh tế thế giới, nhất là từ khi bước vào thế kỉ XXI.</w:t>
      </w:r>
    </w:p>
    <w:p w14:paraId="7CF3130D" w14:textId="6319DBA2" w:rsidR="002D2F2E" w:rsidRPr="000756BE" w:rsidRDefault="002D2F2E" w:rsidP="000756BE">
      <w:pPr>
        <w:spacing w:after="0"/>
        <w:ind w:firstLine="522"/>
        <w:rPr>
          <w:sz w:val="26"/>
          <w:szCs w:val="26"/>
        </w:rPr>
      </w:pPr>
      <w:r w:rsidRPr="00B95655">
        <w:rPr>
          <w:b/>
          <w:bCs/>
          <w:color w:val="0000FF"/>
          <w:sz w:val="26"/>
          <w:szCs w:val="26"/>
        </w:rPr>
        <w:t>d)</w:t>
      </w:r>
      <w:r w:rsidRPr="000756BE">
        <w:rPr>
          <w:sz w:val="26"/>
          <w:szCs w:val="26"/>
        </w:rPr>
        <w:t xml:space="preserve"> </w:t>
      </w:r>
      <w:r w:rsidR="00EE3B14" w:rsidRPr="000756BE">
        <w:rPr>
          <w:sz w:val="26"/>
          <w:szCs w:val="26"/>
        </w:rPr>
        <w:t>Quá trình công nghiệp hoá của Trung Quốc được bắt đầ</w:t>
      </w:r>
      <w:r w:rsidR="00E750F8" w:rsidRPr="000756BE">
        <w:rPr>
          <w:sz w:val="26"/>
          <w:szCs w:val="26"/>
        </w:rPr>
        <w:t xml:space="preserve">u </w:t>
      </w:r>
      <w:r w:rsidR="00EE3B14" w:rsidRPr="000756BE">
        <w:rPr>
          <w:sz w:val="26"/>
          <w:szCs w:val="26"/>
        </w:rPr>
        <w:t>sau khi Trung Quốc tiến hành công cuộc cải cách và mở cử</w:t>
      </w:r>
      <w:r w:rsidR="00E750F8" w:rsidRPr="000756BE">
        <w:rPr>
          <w:sz w:val="26"/>
          <w:szCs w:val="26"/>
        </w:rPr>
        <w:t>a từ năm 1978.</w:t>
      </w:r>
    </w:p>
    <w:p w14:paraId="1E3152D5" w14:textId="75A38F88" w:rsidR="007C0A6A" w:rsidRPr="00B95655" w:rsidRDefault="00A00FB1" w:rsidP="005350AC">
      <w:pPr>
        <w:spacing w:after="0"/>
        <w:rPr>
          <w:b/>
          <w:bCs/>
          <w:color w:val="0000FF"/>
          <w:sz w:val="26"/>
          <w:szCs w:val="26"/>
        </w:rPr>
      </w:pPr>
      <w:r w:rsidRPr="00B95655">
        <w:rPr>
          <w:b/>
          <w:bCs/>
          <w:color w:val="0000FF"/>
          <w:sz w:val="26"/>
          <w:szCs w:val="26"/>
        </w:rPr>
        <w:t>III. PHẦN TỰ LUẬN (5,0 điểm)</w:t>
      </w:r>
    </w:p>
    <w:p w14:paraId="309D17FD" w14:textId="77777777" w:rsidR="00BA1279" w:rsidRPr="00B95655" w:rsidRDefault="00A00FB1" w:rsidP="005350AC">
      <w:pPr>
        <w:spacing w:after="0"/>
        <w:rPr>
          <w:b/>
          <w:bCs/>
          <w:color w:val="0000FF"/>
          <w:sz w:val="26"/>
          <w:szCs w:val="26"/>
        </w:rPr>
      </w:pPr>
      <w:r w:rsidRPr="00B95655">
        <w:rPr>
          <w:b/>
          <w:bCs/>
          <w:color w:val="0000FF"/>
          <w:sz w:val="26"/>
          <w:szCs w:val="26"/>
        </w:rPr>
        <w:t>Câu 15</w:t>
      </w:r>
      <w:r w:rsidR="000654B9" w:rsidRPr="00B95655">
        <w:rPr>
          <w:b/>
          <w:bCs/>
          <w:color w:val="0000FF"/>
          <w:sz w:val="26"/>
          <w:szCs w:val="26"/>
        </w:rPr>
        <w:t xml:space="preserve"> (3</w:t>
      </w:r>
      <w:r w:rsidRPr="00B95655">
        <w:rPr>
          <w:b/>
          <w:bCs/>
          <w:color w:val="0000FF"/>
          <w:sz w:val="26"/>
          <w:szCs w:val="26"/>
        </w:rPr>
        <w:t xml:space="preserve">,0 điểm). </w:t>
      </w:r>
    </w:p>
    <w:p w14:paraId="57AB1A3C" w14:textId="7564A1B8" w:rsidR="007C0A6A" w:rsidRPr="000756BE" w:rsidRDefault="002C4B78" w:rsidP="005350AC">
      <w:pPr>
        <w:spacing w:after="0"/>
        <w:ind w:firstLine="522"/>
        <w:rPr>
          <w:b/>
          <w:sz w:val="26"/>
          <w:szCs w:val="26"/>
        </w:rPr>
      </w:pPr>
      <w:r w:rsidRPr="000756BE">
        <w:rPr>
          <w:rFonts w:eastAsia="Times New Roman"/>
          <w:bCs/>
          <w:iCs/>
          <w:noProof/>
          <w:sz w:val="26"/>
          <w:szCs w:val="26"/>
          <w:lang w:eastAsia="zh-CN"/>
        </w:rPr>
        <w:t>Trình bày nguyên nhân dẫn đến khủng hoảng, sụp đổ của chủ nghĩa xã hội ở Đông Âu và Liên Xô (1989-1991)</w:t>
      </w:r>
      <w:r w:rsidR="00A00FB1" w:rsidRPr="000756BE">
        <w:rPr>
          <w:rFonts w:eastAsia="Times New Roman"/>
          <w:bCs/>
          <w:iCs/>
          <w:noProof/>
          <w:sz w:val="26"/>
          <w:szCs w:val="26"/>
          <w:lang w:val="vi-VN" w:eastAsia="zh-CN"/>
        </w:rPr>
        <w:t>.</w:t>
      </w:r>
      <w:r w:rsidR="000654B9" w:rsidRPr="000756BE">
        <w:rPr>
          <w:rFonts w:eastAsia="Times New Roman"/>
          <w:bCs/>
          <w:iCs/>
          <w:noProof/>
          <w:sz w:val="26"/>
          <w:szCs w:val="26"/>
          <w:lang w:eastAsia="zh-CN"/>
        </w:rPr>
        <w:t xml:space="preserve"> Sự sụp đổ mô hình chủ nghĩa xã hội ở Đông Âu và Liên Xô đã để lại bài học kinh nghiệm gì đối với Việt Nam hiện nay?</w:t>
      </w:r>
    </w:p>
    <w:p w14:paraId="396BBDFF" w14:textId="77777777" w:rsidR="00BA1279" w:rsidRPr="00B95655" w:rsidRDefault="000654B9" w:rsidP="005350AC">
      <w:pPr>
        <w:spacing w:after="0"/>
        <w:rPr>
          <w:b/>
          <w:bCs/>
          <w:color w:val="0000FF"/>
          <w:sz w:val="26"/>
          <w:szCs w:val="26"/>
        </w:rPr>
      </w:pPr>
      <w:r w:rsidRPr="00B95655">
        <w:rPr>
          <w:b/>
          <w:bCs/>
          <w:color w:val="0000FF"/>
          <w:sz w:val="26"/>
          <w:szCs w:val="26"/>
        </w:rPr>
        <w:t>Câu 16 (</w:t>
      </w:r>
      <w:r w:rsidR="00BA1279" w:rsidRPr="00B95655">
        <w:rPr>
          <w:b/>
          <w:bCs/>
          <w:color w:val="0000FF"/>
          <w:sz w:val="26"/>
          <w:szCs w:val="26"/>
        </w:rPr>
        <w:t>2,0 điểm)</w:t>
      </w:r>
    </w:p>
    <w:p w14:paraId="41B51B96" w14:textId="5781CD31" w:rsidR="00A00FB1" w:rsidRPr="000756BE" w:rsidRDefault="00F83A70" w:rsidP="00B95655">
      <w:pPr>
        <w:spacing w:after="0"/>
        <w:ind w:firstLine="522"/>
        <w:rPr>
          <w:bCs/>
          <w:sz w:val="26"/>
          <w:szCs w:val="26"/>
        </w:rPr>
      </w:pPr>
      <w:r w:rsidRPr="000756BE">
        <w:rPr>
          <w:bCs/>
          <w:sz w:val="26"/>
          <w:szCs w:val="26"/>
        </w:rPr>
        <w:t>Đảng Cộng sản Trung Quốc x</w:t>
      </w:r>
      <w:r w:rsidR="005B65CD" w:rsidRPr="000756BE">
        <w:rPr>
          <w:bCs/>
          <w:sz w:val="26"/>
          <w:szCs w:val="26"/>
        </w:rPr>
        <w:t>ác</w:t>
      </w:r>
      <w:r w:rsidRPr="000756BE">
        <w:rPr>
          <w:bCs/>
          <w:sz w:val="26"/>
          <w:szCs w:val="26"/>
        </w:rPr>
        <w:t xml:space="preserve"> định trung tâm</w:t>
      </w:r>
      <w:r w:rsidR="003C62D3" w:rsidRPr="000756BE">
        <w:rPr>
          <w:bCs/>
          <w:sz w:val="26"/>
          <w:szCs w:val="26"/>
        </w:rPr>
        <w:t xml:space="preserve"> của công cuộc cải cách, mở cửa (từ năm 1978)</w:t>
      </w:r>
      <w:r w:rsidRPr="000756BE">
        <w:rPr>
          <w:bCs/>
          <w:sz w:val="26"/>
          <w:szCs w:val="26"/>
        </w:rPr>
        <w:t xml:space="preserve"> là phát triển lĩnh vực nào? Nêu những thành tựu tiêu biểu </w:t>
      </w:r>
      <w:r w:rsidR="00DE65E5" w:rsidRPr="000756BE">
        <w:rPr>
          <w:bCs/>
          <w:sz w:val="26"/>
          <w:szCs w:val="26"/>
        </w:rPr>
        <w:t xml:space="preserve">mà Trung Quốc đạt được </w:t>
      </w:r>
      <w:r w:rsidRPr="000756BE">
        <w:rPr>
          <w:bCs/>
          <w:sz w:val="26"/>
          <w:szCs w:val="26"/>
        </w:rPr>
        <w:t>trên lĩnh vực đó.</w:t>
      </w:r>
    </w:p>
    <w:p w14:paraId="4EBA35CD" w14:textId="5A76067B" w:rsidR="00A00FB1" w:rsidRPr="005350AC" w:rsidRDefault="000756BE" w:rsidP="00F906CA">
      <w:pPr>
        <w:spacing w:after="0"/>
        <w:jc w:val="center"/>
        <w:rPr>
          <w:b/>
          <w:sz w:val="24"/>
          <w:szCs w:val="24"/>
        </w:rPr>
      </w:pPr>
      <w:r>
        <w:rPr>
          <w:b/>
          <w:sz w:val="24"/>
          <w:szCs w:val="24"/>
        </w:rPr>
        <w:t>---------- HẾT ----------</w:t>
      </w:r>
    </w:p>
    <w:p w14:paraId="5B3942EC" w14:textId="7CE381FC" w:rsidR="005350AC" w:rsidRPr="005350AC" w:rsidRDefault="005350AC" w:rsidP="005350AC">
      <w:pPr>
        <w:spacing w:after="0"/>
        <w:ind w:left="0" w:right="0"/>
        <w:jc w:val="left"/>
        <w:rPr>
          <w:rFonts w:eastAsia="Arial"/>
          <w:b/>
          <w:sz w:val="24"/>
          <w:szCs w:val="24"/>
        </w:rPr>
      </w:pPr>
      <w:bookmarkStart w:id="0" w:name="_GoBack"/>
      <w:bookmarkEnd w:id="0"/>
    </w:p>
    <w:tbl>
      <w:tblPr>
        <w:tblpPr w:leftFromText="180" w:rightFromText="180" w:vertAnchor="page" w:horzAnchor="margin" w:tblpY="631"/>
        <w:tblW w:w="10773" w:type="dxa"/>
        <w:tblLook w:val="04A0" w:firstRow="1" w:lastRow="0" w:firstColumn="1" w:lastColumn="0" w:noHBand="0" w:noVBand="1"/>
      </w:tblPr>
      <w:tblGrid>
        <w:gridCol w:w="4111"/>
        <w:gridCol w:w="6662"/>
      </w:tblGrid>
      <w:tr w:rsidR="005350AC" w:rsidRPr="005350AC" w14:paraId="26213C02" w14:textId="77777777" w:rsidTr="00424A24">
        <w:tc>
          <w:tcPr>
            <w:tcW w:w="4111" w:type="dxa"/>
          </w:tcPr>
          <w:p w14:paraId="182E19A9" w14:textId="77777777" w:rsidR="005350AC" w:rsidRPr="005350AC" w:rsidRDefault="005350AC" w:rsidP="005350AC">
            <w:pPr>
              <w:tabs>
                <w:tab w:val="left" w:pos="4962"/>
              </w:tabs>
              <w:spacing w:after="0"/>
              <w:jc w:val="center"/>
              <w:rPr>
                <w:b/>
                <w:noProof/>
                <w:sz w:val="24"/>
                <w:szCs w:val="24"/>
              </w:rPr>
            </w:pPr>
            <w:r w:rsidRPr="005350AC">
              <w:rPr>
                <w:b/>
                <w:noProof/>
                <w:sz w:val="24"/>
                <w:szCs w:val="24"/>
              </w:rPr>
              <w:t>SỞ GIÁO DỤC VÀ ĐÀO TẠO</w:t>
            </w:r>
          </w:p>
          <w:p w14:paraId="3B9B18A6" w14:textId="77777777" w:rsidR="005350AC" w:rsidRPr="005350AC" w:rsidRDefault="005350AC" w:rsidP="005350AC">
            <w:pPr>
              <w:tabs>
                <w:tab w:val="left" w:pos="4962"/>
              </w:tabs>
              <w:spacing w:after="0"/>
              <w:jc w:val="center"/>
              <w:rPr>
                <w:b/>
                <w:noProof/>
                <w:sz w:val="24"/>
                <w:szCs w:val="24"/>
              </w:rPr>
            </w:pPr>
            <w:r w:rsidRPr="005350AC">
              <w:rPr>
                <w:b/>
                <w:noProof/>
                <w:sz w:val="24"/>
                <w:szCs w:val="24"/>
              </w:rPr>
              <w:t>BẮC NINH</w:t>
            </w:r>
          </w:p>
          <w:p w14:paraId="480D713F" w14:textId="77777777" w:rsidR="005350AC" w:rsidRPr="005350AC" w:rsidRDefault="005350AC" w:rsidP="005350AC">
            <w:pPr>
              <w:tabs>
                <w:tab w:val="left" w:pos="4962"/>
              </w:tabs>
              <w:spacing w:after="0"/>
              <w:rPr>
                <w:b/>
                <w:noProof/>
                <w:sz w:val="24"/>
                <w:szCs w:val="24"/>
              </w:rPr>
            </w:pPr>
            <w:r w:rsidRPr="005350AC">
              <w:rPr>
                <w:noProof/>
                <w:sz w:val="24"/>
                <w:szCs w:val="24"/>
              </w:rPr>
              <mc:AlternateContent>
                <mc:Choice Requires="wps">
                  <w:drawing>
                    <wp:anchor distT="4294967294" distB="4294967294" distL="114300" distR="114300" simplePos="0" relativeHeight="251661312" behindDoc="0" locked="0" layoutInCell="1" allowOverlap="1" wp14:anchorId="6407DA5D" wp14:editId="1C51001F">
                      <wp:simplePos x="0" y="0"/>
                      <wp:positionH relativeFrom="column">
                        <wp:posOffset>910590</wp:posOffset>
                      </wp:positionH>
                      <wp:positionV relativeFrom="paragraph">
                        <wp:posOffset>10795</wp:posOffset>
                      </wp:positionV>
                      <wp:extent cx="6381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CA74CB"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7pt,.85pt" to="121.9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T33GwIAADUEAAAOAAAAZHJzL2Uyb0RvYy54bWysU02P2yAQvVfqf0Dcs7bz1cSKs6rspJdt GynbH0AA26gYEJA4UdX/3oHEUba9VFV9wAMz83jzZlg9nzuJTtw6oVWBs6cUI66oZkI1Bf72uh0t MHKeKEakVrzAF+7w8/r9u1Vvcj7WrZaMWwQgyuW9KXDrvcmTxNGWd8Q9acMVOGttO+Jha5uEWdID eieTcZrOk15bZqym3Dk4ra5OvI74dc2p/1rXjnskCwzcfFxtXA9hTdYrkjeWmFbQGw3yDyw6IhRc eoeqiCfoaMUfUJ2gVjtd+yequ0TXtaA81gDVZOlv1exbYnisBcRx5i6T+3+w9MtpZ5FgBZ5gpEgH Ldp7S0TTelRqpUBAbdEk6NQbl0N4qXY2VErPam9eNP3ukNJlS1TDI9/XiwGQLGQkb1LCxhm47dB/ 1gxiyNHrKNq5tl2ABDnQOfbmcu8NP3tE4XA+WWQfZhjRwZWQfMgz1vlPXHcoGAWWQgXVSE5OL84H HiQfQsKx0lshZey8VKgv8HI2nsUEp6VgwRnCnG0OpbToRMLsxC8WBZ7HMKuPikWwlhO2udmeCHm1 4XKpAh5UAnRu1nU4fizT5WaxWUxH0/F8M5qmVTX6uC2no/kWiq0mVVlW2c9ALZvmrWCMq8BuGNRs +neDcHsy1xG7j+pdhuQtetQLyA7/SDq2MnTvOgcHzS47O7QYZjMG395RGP7HPdiPr339CwAA//8D AFBLAwQUAAYACAAAACEA8GYYndoAAAAHAQAADwAAAGRycy9kb3ducmV2LnhtbEyOy07DMBBF90j8 gzVIbCrqkEQ8QpwKAdmxoYDYTuMhiYjHaey2ga9nYAO7ObpXd065mt2g9jSF3rOB82UCirjxtufW wMtzfXYFKkRki4NnMvBJAVbV8VGJhfUHfqL9OrZKRjgUaKCLcSy0Dk1HDsPSj8SSvfvJYRScWm0n PMi4G3SaJBfaYc/yocOR7jpqPtY7ZyDUr7StvxbNInnLWk/p9v7xAY05PZlvb0BFmuNfGX70RR0q cdr4HdugBuE8y6UqxyUoydM8uwa1+WVdlfq/f/UNAAD//wMAUEsBAi0AFAAGAAgAAAAhALaDOJL+ AAAA4QEAABMAAAAAAAAAAAAAAAAAAAAAAFtDb250ZW50X1R5cGVzXS54bWxQSwECLQAUAAYACAAA ACEAOP0h/9YAAACUAQAACwAAAAAAAAAAAAAAAAAvAQAAX3JlbHMvLnJlbHNQSwECLQAUAAYACAAA ACEAQKU99xsCAAA1BAAADgAAAAAAAAAAAAAAAAAuAgAAZHJzL2Uyb0RvYy54bWxQSwECLQAUAAYA CAAAACEA8GYYndoAAAAHAQAADwAAAAAAAAAAAAAAAAB1BAAAZHJzL2Rvd25yZXYueG1sUEsFBgAA AAAEAAQA8wAAAHwFAAAAAA== "/>
                  </w:pict>
                </mc:Fallback>
              </mc:AlternateContent>
            </w:r>
          </w:p>
          <w:p w14:paraId="46BE48AA" w14:textId="68FAD1D2" w:rsidR="005350AC" w:rsidRPr="005350AC" w:rsidRDefault="005350AC" w:rsidP="000D55A5">
            <w:pPr>
              <w:tabs>
                <w:tab w:val="left" w:pos="4962"/>
              </w:tabs>
              <w:spacing w:after="0"/>
              <w:jc w:val="center"/>
              <w:rPr>
                <w:i/>
                <w:noProof/>
                <w:sz w:val="24"/>
                <w:szCs w:val="24"/>
              </w:rPr>
            </w:pPr>
            <w:r w:rsidRPr="005350AC">
              <w:rPr>
                <w:i/>
                <w:noProof/>
                <w:sz w:val="24"/>
                <w:szCs w:val="24"/>
              </w:rPr>
              <w:t>(Hướng dẫn chấm có 0</w:t>
            </w:r>
            <w:r w:rsidR="000D55A5">
              <w:rPr>
                <w:i/>
                <w:noProof/>
                <w:sz w:val="24"/>
                <w:szCs w:val="24"/>
              </w:rPr>
              <w:t>1</w:t>
            </w:r>
            <w:r w:rsidRPr="005350AC">
              <w:rPr>
                <w:i/>
                <w:noProof/>
                <w:sz w:val="24"/>
                <w:szCs w:val="24"/>
              </w:rPr>
              <w:t xml:space="preserve"> trang)</w:t>
            </w:r>
          </w:p>
        </w:tc>
        <w:tc>
          <w:tcPr>
            <w:tcW w:w="6662" w:type="dxa"/>
          </w:tcPr>
          <w:p w14:paraId="0CF6863D" w14:textId="77777777" w:rsidR="005350AC" w:rsidRPr="005350AC" w:rsidRDefault="005350AC" w:rsidP="005350AC">
            <w:pPr>
              <w:tabs>
                <w:tab w:val="left" w:pos="4962"/>
              </w:tabs>
              <w:spacing w:after="0"/>
              <w:jc w:val="center"/>
              <w:rPr>
                <w:b/>
                <w:noProof/>
                <w:sz w:val="24"/>
                <w:szCs w:val="24"/>
              </w:rPr>
            </w:pPr>
            <w:r w:rsidRPr="005350AC">
              <w:rPr>
                <w:b/>
                <w:noProof/>
                <w:sz w:val="24"/>
                <w:szCs w:val="24"/>
              </w:rPr>
              <w:t>ĐỀ KIỂM TRA CUỐI HỌC KỲ 1</w:t>
            </w:r>
          </w:p>
          <w:p w14:paraId="68889BE3" w14:textId="77777777" w:rsidR="005350AC" w:rsidRPr="005350AC" w:rsidRDefault="005350AC" w:rsidP="005350AC">
            <w:pPr>
              <w:tabs>
                <w:tab w:val="left" w:pos="4962"/>
              </w:tabs>
              <w:spacing w:after="0"/>
              <w:jc w:val="center"/>
              <w:rPr>
                <w:b/>
                <w:noProof/>
                <w:sz w:val="24"/>
                <w:szCs w:val="24"/>
              </w:rPr>
            </w:pPr>
            <w:r w:rsidRPr="005350AC">
              <w:rPr>
                <w:b/>
                <w:noProof/>
                <w:sz w:val="24"/>
                <w:szCs w:val="24"/>
              </w:rPr>
              <w:t>NĂM HỌC 2024 – 2025</w:t>
            </w:r>
          </w:p>
          <w:p w14:paraId="5BD1497A" w14:textId="77777777" w:rsidR="005350AC" w:rsidRPr="005350AC" w:rsidRDefault="005350AC" w:rsidP="005350AC">
            <w:pPr>
              <w:tabs>
                <w:tab w:val="left" w:pos="4962"/>
              </w:tabs>
              <w:spacing w:after="0"/>
              <w:jc w:val="center"/>
              <w:rPr>
                <w:b/>
                <w:noProof/>
                <w:sz w:val="24"/>
                <w:szCs w:val="24"/>
              </w:rPr>
            </w:pPr>
            <w:r w:rsidRPr="005350AC">
              <w:rPr>
                <w:b/>
                <w:i/>
                <w:noProof/>
                <w:sz w:val="24"/>
                <w:szCs w:val="24"/>
              </w:rPr>
              <w:t>Môn</w:t>
            </w:r>
            <w:r w:rsidRPr="005350AC">
              <w:rPr>
                <w:b/>
                <w:noProof/>
                <w:sz w:val="24"/>
                <w:szCs w:val="24"/>
              </w:rPr>
              <w:t xml:space="preserve">: Lịch sử – Lớp 11    </w:t>
            </w:r>
          </w:p>
          <w:p w14:paraId="06FCAA63" w14:textId="77777777" w:rsidR="005350AC" w:rsidRPr="005350AC" w:rsidRDefault="005350AC" w:rsidP="005350AC">
            <w:pPr>
              <w:tabs>
                <w:tab w:val="left" w:pos="4962"/>
              </w:tabs>
              <w:spacing w:after="0"/>
              <w:jc w:val="center"/>
              <w:rPr>
                <w:noProof/>
                <w:sz w:val="24"/>
                <w:szCs w:val="24"/>
              </w:rPr>
            </w:pPr>
            <w:r w:rsidRPr="005350AC">
              <w:rPr>
                <w:noProof/>
                <w:sz w:val="24"/>
                <w:szCs w:val="24"/>
              </w:rPr>
              <mc:AlternateContent>
                <mc:Choice Requires="wps">
                  <w:drawing>
                    <wp:anchor distT="4294967295" distB="4294967295" distL="114300" distR="114300" simplePos="0" relativeHeight="251662336" behindDoc="0" locked="0" layoutInCell="1" allowOverlap="1" wp14:anchorId="6A7E7309" wp14:editId="10100EF1">
                      <wp:simplePos x="0" y="0"/>
                      <wp:positionH relativeFrom="column">
                        <wp:posOffset>1287780</wp:posOffset>
                      </wp:positionH>
                      <wp:positionV relativeFrom="paragraph">
                        <wp:posOffset>13334</wp:posOffset>
                      </wp:positionV>
                      <wp:extent cx="14922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7DFADA" id="Straight Arrow Connector 1" o:spid="_x0000_s1026" type="#_x0000_t32" style="position:absolute;margin-left:101.4pt;margin-top:1.05pt;width:11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v39vJQIAAEoEAAAOAAAAZHJzL2Uyb0RvYy54bWysVMGu2jAQvFfqP1i5Q0gaKESEp6cEenlt kXj9AGM7xGritWxDQFX/vWsTaGkvVdUcHDveHc/sjrN8OnctOQljJagiSsaTiAjFgEt1KKIvr5vR PCLWUcVpC0oU0UXY6Gn19s2y17lIoYGWC0MQRNm810XUOKfzOLasER21Y9BC4WYNpqMOl+YQc0N7 RO/aOJ1MZnEPhmsDTFiLX6vrZrQK+HUtmPtc11Y40hYRcnNhNGHc+zFeLWl+MFQ3kg006D+w6KhU eOgdqqKOkqORf0B1khmwULsxgy6GupZMBA2oJpn8pmbXUC2CFiyO1fcy2f8Hyz6dtoZIjr2LiKId tmjnDJWHxpFnY6AnJSiFZQRDEl+tXtsck0q1NV4vO6udfgH21RIFZUPVQQTWrxeNUCEjfkjxC6vx zH3/ETjG0KODULpzbToPiUUh59Chy71D4uwIw49JtkjTKTaS3fZimt8StbHug4CO+EkR2UHHXUAS jqGnF+tQCCbeEvypCjaybYMdWkX6IlpM02lIsNBK7jd9mDWHfdkacqLeUOHxVUGwhzADR8UDWCMo Xw9zR2V7nWN8qzweCkM6w+zqmG+LyWI9X8+zUZbO1qNsUlWj502ZjWab5P20eleVZZV899SSLG8k 50J5djf3JtnfuWO4R1ff3f17L0P8iB4kItnbO5AOnfXNvNpiD/yyNb4avslo2BA8XC5/I35dh6if v4DVDwAAAP//AwBQSwMEFAAGAAgAAAAhAI03cm/bAAAABwEAAA8AAABkcnMvZG93bnJldi54bWxM jstOwzAQRfeV+AdrkNhU1E54tKRxqgqJBUvaSmzdeEhS4nEUO03o1zOwgd0c3as7J99MrhVn7EPj SUOyUCCQSm8bqjQc9i+3KxAhGrKm9YQavjDApria5SazfqQ3PO9iJXiEQmY01DF2mZShrNGZsPAd EmcfvncmMvaVtL0Zedy1MlXqUTrTEH+oTYfPNZafu8FpwDA8JGr75KrD62Wcv6eX09jttb65nrZr EBGn+FeGH31Wh4Kdjn4gG0SrIVUpq0c+EhCc398tmY+/LItc/vcvvgEAAP//AwBQSwECLQAUAAYA CAAAACEAtoM4kv4AAADhAQAAEwAAAAAAAAAAAAAAAAAAAAAAW0NvbnRlbnRfVHlwZXNdLnhtbFBL AQItABQABgAIAAAAIQA4/SH/1gAAAJQBAAALAAAAAAAAAAAAAAAAAC8BAABfcmVscy8ucmVsc1BL AQItABQABgAIAAAAIQDRv39vJQIAAEoEAAAOAAAAAAAAAAAAAAAAAC4CAABkcnMvZTJvRG9jLnht bFBLAQItABQABgAIAAAAIQCNN3Jv2wAAAAcBAAAPAAAAAAAAAAAAAAAAAH8EAABkcnMvZG93bnJl di54bWxQSwUGAAAAAAQABADzAAAAhwUAAAAA "/>
                  </w:pict>
                </mc:Fallback>
              </mc:AlternateContent>
            </w:r>
          </w:p>
        </w:tc>
      </w:tr>
    </w:tbl>
    <w:p w14:paraId="5F6A9DA1" w14:textId="77777777" w:rsidR="009813F4" w:rsidRPr="005350AC" w:rsidRDefault="009813F4" w:rsidP="005350AC">
      <w:pPr>
        <w:tabs>
          <w:tab w:val="left" w:pos="992"/>
          <w:tab w:val="left" w:pos="2410"/>
          <w:tab w:val="left" w:pos="2552"/>
          <w:tab w:val="left" w:pos="5103"/>
          <w:tab w:val="left" w:pos="5387"/>
          <w:tab w:val="left" w:pos="7938"/>
          <w:tab w:val="left" w:pos="8080"/>
        </w:tabs>
        <w:spacing w:after="0"/>
        <w:contextualSpacing/>
        <w:rPr>
          <w:rFonts w:eastAsia="Arial"/>
          <w:b/>
          <w:sz w:val="24"/>
          <w:szCs w:val="24"/>
        </w:rPr>
      </w:pPr>
    </w:p>
    <w:p w14:paraId="4D114E81" w14:textId="225CBFDD" w:rsidR="009813F4" w:rsidRPr="005350AC" w:rsidRDefault="009813F4" w:rsidP="005350AC">
      <w:pPr>
        <w:tabs>
          <w:tab w:val="left" w:pos="992"/>
          <w:tab w:val="left" w:pos="2410"/>
          <w:tab w:val="left" w:pos="2552"/>
          <w:tab w:val="left" w:pos="5103"/>
          <w:tab w:val="left" w:pos="5387"/>
          <w:tab w:val="left" w:pos="7938"/>
          <w:tab w:val="left" w:pos="8080"/>
        </w:tabs>
        <w:spacing w:after="0"/>
        <w:contextualSpacing/>
        <w:rPr>
          <w:rFonts w:eastAsia="Arial"/>
          <w:b/>
          <w:sz w:val="24"/>
          <w:szCs w:val="24"/>
        </w:rPr>
      </w:pPr>
      <w:r w:rsidRPr="005350AC">
        <w:rPr>
          <w:rFonts w:eastAsia="Arial"/>
          <w:b/>
          <w:sz w:val="24"/>
          <w:szCs w:val="24"/>
        </w:rPr>
        <w:t>I- PHẦN TRẮC NGHIỆM NHIỀU PHƯƠNG ÁN LỰA CHỌN (3,0 điểm)</w:t>
      </w:r>
    </w:p>
    <w:p w14:paraId="2BFD92CA" w14:textId="77777777" w:rsidR="009813F4" w:rsidRPr="005350AC" w:rsidRDefault="009813F4" w:rsidP="005350AC">
      <w:pPr>
        <w:tabs>
          <w:tab w:val="left" w:pos="992"/>
          <w:tab w:val="left" w:pos="2410"/>
          <w:tab w:val="left" w:pos="2552"/>
          <w:tab w:val="left" w:pos="5103"/>
          <w:tab w:val="left" w:pos="5387"/>
          <w:tab w:val="left" w:pos="7938"/>
          <w:tab w:val="left" w:pos="8080"/>
        </w:tabs>
        <w:spacing w:after="0"/>
        <w:contextualSpacing/>
        <w:jc w:val="center"/>
        <w:rPr>
          <w:rFonts w:eastAsia="Arial"/>
          <w:b/>
          <w:sz w:val="24"/>
          <w:szCs w:val="24"/>
        </w:rPr>
      </w:pPr>
      <w:r w:rsidRPr="005350AC">
        <w:rPr>
          <w:rFonts w:eastAsia="Arial"/>
          <w:b/>
          <w:sz w:val="24"/>
          <w:szCs w:val="24"/>
        </w:rPr>
        <w:t>Mỗi câu đúng được 0,25 điểm.</w:t>
      </w:r>
    </w:p>
    <w:tbl>
      <w:tblPr>
        <w:tblW w:w="10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823"/>
        <w:gridCol w:w="819"/>
        <w:gridCol w:w="715"/>
        <w:gridCol w:w="716"/>
        <w:gridCol w:w="715"/>
        <w:gridCol w:w="719"/>
        <w:gridCol w:w="715"/>
        <w:gridCol w:w="744"/>
        <w:gridCol w:w="694"/>
        <w:gridCol w:w="754"/>
        <w:gridCol w:w="754"/>
        <w:gridCol w:w="754"/>
      </w:tblGrid>
      <w:tr w:rsidR="009813F4" w:rsidRPr="005350AC" w14:paraId="090AE06D" w14:textId="77777777" w:rsidTr="00424A24">
        <w:trPr>
          <w:trHeight w:val="391"/>
        </w:trPr>
        <w:tc>
          <w:tcPr>
            <w:tcW w:w="1478" w:type="dxa"/>
            <w:shd w:val="clear" w:color="auto" w:fill="auto"/>
          </w:tcPr>
          <w:p w14:paraId="39F526C0" w14:textId="77777777" w:rsidR="009813F4" w:rsidRPr="005350AC" w:rsidRDefault="009813F4" w:rsidP="005350AC">
            <w:pPr>
              <w:tabs>
                <w:tab w:val="left" w:pos="2410"/>
                <w:tab w:val="left" w:pos="2552"/>
                <w:tab w:val="left" w:pos="5103"/>
                <w:tab w:val="left" w:pos="5387"/>
                <w:tab w:val="left" w:pos="7938"/>
                <w:tab w:val="left" w:pos="8080"/>
              </w:tabs>
              <w:spacing w:after="0"/>
              <w:rPr>
                <w:b/>
                <w:sz w:val="24"/>
                <w:szCs w:val="24"/>
              </w:rPr>
            </w:pPr>
            <w:r w:rsidRPr="005350AC">
              <w:rPr>
                <w:b/>
                <w:noProof/>
                <w:sz w:val="24"/>
                <w:szCs w:val="24"/>
              </w:rPr>
              <w:t>Câu</w:t>
            </w:r>
          </w:p>
        </w:tc>
        <w:tc>
          <w:tcPr>
            <w:tcW w:w="823" w:type="dxa"/>
            <w:shd w:val="clear" w:color="auto" w:fill="auto"/>
          </w:tcPr>
          <w:p w14:paraId="0CDC65A6" w14:textId="77777777" w:rsidR="009813F4" w:rsidRPr="005350AC" w:rsidRDefault="009813F4"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1</w:t>
            </w:r>
          </w:p>
        </w:tc>
        <w:tc>
          <w:tcPr>
            <w:tcW w:w="819" w:type="dxa"/>
            <w:shd w:val="clear" w:color="auto" w:fill="auto"/>
          </w:tcPr>
          <w:p w14:paraId="7E34593B" w14:textId="77777777" w:rsidR="009813F4" w:rsidRPr="005350AC" w:rsidRDefault="009813F4"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2</w:t>
            </w:r>
          </w:p>
        </w:tc>
        <w:tc>
          <w:tcPr>
            <w:tcW w:w="715" w:type="dxa"/>
            <w:shd w:val="clear" w:color="auto" w:fill="auto"/>
          </w:tcPr>
          <w:p w14:paraId="39503B06" w14:textId="77777777" w:rsidR="009813F4" w:rsidRPr="005350AC" w:rsidRDefault="009813F4"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3</w:t>
            </w:r>
          </w:p>
        </w:tc>
        <w:tc>
          <w:tcPr>
            <w:tcW w:w="716" w:type="dxa"/>
            <w:shd w:val="clear" w:color="auto" w:fill="auto"/>
          </w:tcPr>
          <w:p w14:paraId="55F52221" w14:textId="77777777" w:rsidR="009813F4" w:rsidRPr="005350AC" w:rsidRDefault="009813F4"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4</w:t>
            </w:r>
          </w:p>
        </w:tc>
        <w:tc>
          <w:tcPr>
            <w:tcW w:w="715" w:type="dxa"/>
            <w:shd w:val="clear" w:color="auto" w:fill="auto"/>
          </w:tcPr>
          <w:p w14:paraId="382B3ABC" w14:textId="77777777" w:rsidR="009813F4" w:rsidRPr="005350AC" w:rsidRDefault="009813F4"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5</w:t>
            </w:r>
          </w:p>
        </w:tc>
        <w:tc>
          <w:tcPr>
            <w:tcW w:w="719" w:type="dxa"/>
            <w:shd w:val="clear" w:color="auto" w:fill="auto"/>
          </w:tcPr>
          <w:p w14:paraId="6D79039A" w14:textId="77777777" w:rsidR="009813F4" w:rsidRPr="005350AC" w:rsidRDefault="009813F4"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6</w:t>
            </w:r>
          </w:p>
        </w:tc>
        <w:tc>
          <w:tcPr>
            <w:tcW w:w="715" w:type="dxa"/>
            <w:shd w:val="clear" w:color="auto" w:fill="auto"/>
          </w:tcPr>
          <w:p w14:paraId="568C2BD2" w14:textId="77777777" w:rsidR="009813F4" w:rsidRPr="005350AC" w:rsidRDefault="009813F4"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7</w:t>
            </w:r>
          </w:p>
        </w:tc>
        <w:tc>
          <w:tcPr>
            <w:tcW w:w="744" w:type="dxa"/>
            <w:shd w:val="clear" w:color="auto" w:fill="auto"/>
          </w:tcPr>
          <w:p w14:paraId="5A7A0150" w14:textId="77777777" w:rsidR="009813F4" w:rsidRPr="005350AC" w:rsidRDefault="009813F4"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8</w:t>
            </w:r>
          </w:p>
        </w:tc>
        <w:tc>
          <w:tcPr>
            <w:tcW w:w="694" w:type="dxa"/>
            <w:shd w:val="clear" w:color="auto" w:fill="auto"/>
          </w:tcPr>
          <w:p w14:paraId="159134BB" w14:textId="77777777" w:rsidR="009813F4" w:rsidRPr="005350AC" w:rsidRDefault="009813F4"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9</w:t>
            </w:r>
          </w:p>
        </w:tc>
        <w:tc>
          <w:tcPr>
            <w:tcW w:w="754" w:type="dxa"/>
            <w:shd w:val="clear" w:color="auto" w:fill="auto"/>
          </w:tcPr>
          <w:p w14:paraId="7EA0952A" w14:textId="77777777" w:rsidR="009813F4" w:rsidRPr="005350AC" w:rsidRDefault="009813F4"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10</w:t>
            </w:r>
          </w:p>
        </w:tc>
        <w:tc>
          <w:tcPr>
            <w:tcW w:w="754" w:type="dxa"/>
            <w:shd w:val="clear" w:color="auto" w:fill="auto"/>
          </w:tcPr>
          <w:p w14:paraId="7187650A" w14:textId="77777777" w:rsidR="009813F4" w:rsidRPr="005350AC" w:rsidRDefault="009813F4"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11</w:t>
            </w:r>
          </w:p>
        </w:tc>
        <w:tc>
          <w:tcPr>
            <w:tcW w:w="754" w:type="dxa"/>
            <w:shd w:val="clear" w:color="auto" w:fill="auto"/>
          </w:tcPr>
          <w:p w14:paraId="723C2957" w14:textId="77777777" w:rsidR="009813F4" w:rsidRPr="005350AC" w:rsidRDefault="009813F4"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12</w:t>
            </w:r>
          </w:p>
        </w:tc>
      </w:tr>
      <w:tr w:rsidR="009813F4" w:rsidRPr="005350AC" w14:paraId="65631E2C" w14:textId="77777777" w:rsidTr="00424A24">
        <w:trPr>
          <w:trHeight w:val="332"/>
        </w:trPr>
        <w:tc>
          <w:tcPr>
            <w:tcW w:w="1478" w:type="dxa"/>
            <w:shd w:val="clear" w:color="auto" w:fill="auto"/>
          </w:tcPr>
          <w:p w14:paraId="015065C8" w14:textId="77777777" w:rsidR="009813F4" w:rsidRPr="005350AC" w:rsidRDefault="009813F4" w:rsidP="005350AC">
            <w:pPr>
              <w:tabs>
                <w:tab w:val="left" w:pos="2410"/>
                <w:tab w:val="left" w:pos="2552"/>
                <w:tab w:val="left" w:pos="5103"/>
                <w:tab w:val="left" w:pos="5387"/>
                <w:tab w:val="left" w:pos="7938"/>
                <w:tab w:val="left" w:pos="8080"/>
              </w:tabs>
              <w:spacing w:after="0"/>
              <w:rPr>
                <w:b/>
                <w:sz w:val="24"/>
                <w:szCs w:val="24"/>
              </w:rPr>
            </w:pPr>
            <w:r w:rsidRPr="005350AC">
              <w:rPr>
                <w:b/>
                <w:noProof/>
                <w:sz w:val="24"/>
                <w:szCs w:val="24"/>
              </w:rPr>
              <w:t>Đáp án</w:t>
            </w:r>
          </w:p>
        </w:tc>
        <w:tc>
          <w:tcPr>
            <w:tcW w:w="823" w:type="dxa"/>
            <w:shd w:val="clear" w:color="auto" w:fill="auto"/>
          </w:tcPr>
          <w:p w14:paraId="045D5545" w14:textId="5DAB6ED0" w:rsidR="009813F4" w:rsidRPr="005350AC" w:rsidRDefault="004D4D0C"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D</w:t>
            </w:r>
          </w:p>
        </w:tc>
        <w:tc>
          <w:tcPr>
            <w:tcW w:w="819" w:type="dxa"/>
            <w:shd w:val="clear" w:color="auto" w:fill="auto"/>
          </w:tcPr>
          <w:p w14:paraId="0B9CE09B" w14:textId="3AFF7AEE" w:rsidR="009813F4" w:rsidRPr="005350AC" w:rsidRDefault="00FF74BD"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A</w:t>
            </w:r>
          </w:p>
        </w:tc>
        <w:tc>
          <w:tcPr>
            <w:tcW w:w="715" w:type="dxa"/>
            <w:shd w:val="clear" w:color="auto" w:fill="auto"/>
          </w:tcPr>
          <w:p w14:paraId="1C61638C" w14:textId="761BDD7D" w:rsidR="009813F4" w:rsidRPr="005350AC" w:rsidRDefault="00FF74BD"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A</w:t>
            </w:r>
          </w:p>
        </w:tc>
        <w:tc>
          <w:tcPr>
            <w:tcW w:w="716" w:type="dxa"/>
            <w:shd w:val="clear" w:color="auto" w:fill="auto"/>
          </w:tcPr>
          <w:p w14:paraId="5F34C622" w14:textId="260D0D3B" w:rsidR="009813F4" w:rsidRPr="005350AC" w:rsidRDefault="00FF74BD"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C</w:t>
            </w:r>
          </w:p>
        </w:tc>
        <w:tc>
          <w:tcPr>
            <w:tcW w:w="715" w:type="dxa"/>
            <w:shd w:val="clear" w:color="auto" w:fill="auto"/>
          </w:tcPr>
          <w:p w14:paraId="06A1F553" w14:textId="5DC15DFC" w:rsidR="009813F4" w:rsidRPr="005350AC" w:rsidRDefault="00FF74BD"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C</w:t>
            </w:r>
          </w:p>
        </w:tc>
        <w:tc>
          <w:tcPr>
            <w:tcW w:w="719" w:type="dxa"/>
            <w:shd w:val="clear" w:color="auto" w:fill="auto"/>
          </w:tcPr>
          <w:p w14:paraId="0E4D2502" w14:textId="5E3F664F" w:rsidR="009813F4" w:rsidRPr="005350AC" w:rsidRDefault="00FF74BD"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B</w:t>
            </w:r>
          </w:p>
        </w:tc>
        <w:tc>
          <w:tcPr>
            <w:tcW w:w="715" w:type="dxa"/>
            <w:shd w:val="clear" w:color="auto" w:fill="auto"/>
          </w:tcPr>
          <w:p w14:paraId="40916584" w14:textId="4144D5C4" w:rsidR="009813F4" w:rsidRPr="005350AC" w:rsidRDefault="00FF74BD"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B</w:t>
            </w:r>
          </w:p>
        </w:tc>
        <w:tc>
          <w:tcPr>
            <w:tcW w:w="744" w:type="dxa"/>
            <w:shd w:val="clear" w:color="auto" w:fill="auto"/>
          </w:tcPr>
          <w:p w14:paraId="24F03DBD" w14:textId="08C99DB8" w:rsidR="009813F4" w:rsidRPr="005350AC" w:rsidRDefault="00FF74BD"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B</w:t>
            </w:r>
          </w:p>
        </w:tc>
        <w:tc>
          <w:tcPr>
            <w:tcW w:w="694" w:type="dxa"/>
            <w:shd w:val="clear" w:color="auto" w:fill="auto"/>
          </w:tcPr>
          <w:p w14:paraId="2F7D4BC3" w14:textId="39B44355" w:rsidR="009813F4" w:rsidRPr="005350AC" w:rsidRDefault="00FF74BD"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A</w:t>
            </w:r>
          </w:p>
        </w:tc>
        <w:tc>
          <w:tcPr>
            <w:tcW w:w="754" w:type="dxa"/>
            <w:shd w:val="clear" w:color="auto" w:fill="auto"/>
          </w:tcPr>
          <w:p w14:paraId="74D031FB" w14:textId="5387E327" w:rsidR="009813F4" w:rsidRPr="005350AC" w:rsidRDefault="00FF74BD"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B</w:t>
            </w:r>
          </w:p>
        </w:tc>
        <w:tc>
          <w:tcPr>
            <w:tcW w:w="754" w:type="dxa"/>
            <w:shd w:val="clear" w:color="auto" w:fill="auto"/>
          </w:tcPr>
          <w:p w14:paraId="721A6896" w14:textId="1F222FC1" w:rsidR="009813F4" w:rsidRPr="005350AC" w:rsidRDefault="00FF74BD"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A</w:t>
            </w:r>
          </w:p>
        </w:tc>
        <w:tc>
          <w:tcPr>
            <w:tcW w:w="754" w:type="dxa"/>
            <w:shd w:val="clear" w:color="auto" w:fill="auto"/>
          </w:tcPr>
          <w:p w14:paraId="7A2B2CD0" w14:textId="7D8EB7C1" w:rsidR="009813F4" w:rsidRPr="005350AC" w:rsidRDefault="00FF74BD" w:rsidP="005350AC">
            <w:pPr>
              <w:tabs>
                <w:tab w:val="left" w:pos="2410"/>
                <w:tab w:val="left" w:pos="2552"/>
                <w:tab w:val="left" w:pos="5103"/>
                <w:tab w:val="left" w:pos="5387"/>
                <w:tab w:val="left" w:pos="7938"/>
                <w:tab w:val="left" w:pos="8080"/>
              </w:tabs>
              <w:spacing w:after="0"/>
              <w:jc w:val="center"/>
              <w:rPr>
                <w:b/>
                <w:sz w:val="24"/>
                <w:szCs w:val="24"/>
              </w:rPr>
            </w:pPr>
            <w:r w:rsidRPr="005350AC">
              <w:rPr>
                <w:b/>
                <w:sz w:val="24"/>
                <w:szCs w:val="24"/>
              </w:rPr>
              <w:t>D</w:t>
            </w:r>
          </w:p>
        </w:tc>
      </w:tr>
    </w:tbl>
    <w:p w14:paraId="26896C81" w14:textId="77777777" w:rsidR="009813F4" w:rsidRPr="005350AC" w:rsidRDefault="009813F4" w:rsidP="005350AC">
      <w:pPr>
        <w:tabs>
          <w:tab w:val="left" w:pos="2552"/>
          <w:tab w:val="left" w:pos="5387"/>
          <w:tab w:val="left" w:pos="7938"/>
        </w:tabs>
        <w:spacing w:after="0"/>
        <w:rPr>
          <w:rFonts w:eastAsiaTheme="minorHAnsi"/>
          <w:b/>
          <w:sz w:val="24"/>
          <w:szCs w:val="24"/>
        </w:rPr>
      </w:pPr>
    </w:p>
    <w:p w14:paraId="011467A2" w14:textId="77777777" w:rsidR="009813F4" w:rsidRPr="005350AC" w:rsidRDefault="009813F4" w:rsidP="005350AC">
      <w:pPr>
        <w:tabs>
          <w:tab w:val="left" w:pos="2552"/>
          <w:tab w:val="left" w:pos="5387"/>
          <w:tab w:val="left" w:pos="7938"/>
        </w:tabs>
        <w:spacing w:after="0"/>
        <w:rPr>
          <w:rFonts w:eastAsiaTheme="minorHAnsi"/>
          <w:sz w:val="24"/>
          <w:szCs w:val="24"/>
        </w:rPr>
      </w:pPr>
      <w:r w:rsidRPr="005350AC">
        <w:rPr>
          <w:rFonts w:eastAsiaTheme="minorHAnsi"/>
          <w:b/>
          <w:sz w:val="24"/>
          <w:szCs w:val="24"/>
        </w:rPr>
        <w:t xml:space="preserve">II- PHẦN TRẮC NGHIỆM ĐÚNG – SAI </w:t>
      </w:r>
      <w:r w:rsidRPr="005350AC">
        <w:rPr>
          <w:rFonts w:eastAsiaTheme="minorHAnsi"/>
          <w:sz w:val="24"/>
          <w:szCs w:val="24"/>
        </w:rPr>
        <w:t>(trong mỗi câu: đúng 1 ý được 0,1 điểm; đúng 2 ý được 0,25 điểm; đúng 3 ý được 0,5 điểm; đúng 4 ý được 1,0 điểm)</w:t>
      </w:r>
    </w:p>
    <w:tbl>
      <w:tblPr>
        <w:tblStyle w:val="TableGrid"/>
        <w:tblW w:w="0" w:type="auto"/>
        <w:jc w:val="center"/>
        <w:tblLook w:val="04A0" w:firstRow="1" w:lastRow="0" w:firstColumn="1" w:lastColumn="0" w:noHBand="0" w:noVBand="1"/>
      </w:tblPr>
      <w:tblGrid>
        <w:gridCol w:w="1413"/>
        <w:gridCol w:w="1559"/>
        <w:gridCol w:w="1559"/>
      </w:tblGrid>
      <w:tr w:rsidR="009813F4" w:rsidRPr="005350AC" w14:paraId="3B6495B5" w14:textId="77777777" w:rsidTr="00424A24">
        <w:trPr>
          <w:jc w:val="center"/>
        </w:trPr>
        <w:tc>
          <w:tcPr>
            <w:tcW w:w="1413" w:type="dxa"/>
          </w:tcPr>
          <w:p w14:paraId="06D8725E" w14:textId="77777777" w:rsidR="009813F4" w:rsidRPr="005350AC" w:rsidRDefault="009813F4" w:rsidP="005350AC">
            <w:pPr>
              <w:tabs>
                <w:tab w:val="left" w:pos="2552"/>
                <w:tab w:val="left" w:pos="5387"/>
                <w:tab w:val="left" w:pos="7938"/>
              </w:tabs>
              <w:spacing w:after="0"/>
              <w:jc w:val="center"/>
              <w:rPr>
                <w:rFonts w:ascii="Times New Roman" w:eastAsiaTheme="minorHAnsi" w:hAnsi="Times New Roman"/>
                <w:b/>
                <w:sz w:val="24"/>
                <w:szCs w:val="24"/>
              </w:rPr>
            </w:pPr>
            <w:r w:rsidRPr="005350AC">
              <w:rPr>
                <w:rFonts w:ascii="Times New Roman" w:eastAsiaTheme="minorHAnsi" w:hAnsi="Times New Roman"/>
                <w:b/>
                <w:sz w:val="24"/>
                <w:szCs w:val="24"/>
              </w:rPr>
              <w:t>Câu/Ý</w:t>
            </w:r>
          </w:p>
        </w:tc>
        <w:tc>
          <w:tcPr>
            <w:tcW w:w="1559" w:type="dxa"/>
          </w:tcPr>
          <w:p w14:paraId="38A842B0" w14:textId="77777777" w:rsidR="009813F4" w:rsidRPr="005350AC" w:rsidRDefault="009813F4" w:rsidP="005350AC">
            <w:pPr>
              <w:tabs>
                <w:tab w:val="left" w:pos="2552"/>
                <w:tab w:val="left" w:pos="5387"/>
                <w:tab w:val="left" w:pos="7938"/>
              </w:tabs>
              <w:spacing w:after="0"/>
              <w:jc w:val="center"/>
              <w:rPr>
                <w:rFonts w:ascii="Times New Roman" w:eastAsiaTheme="minorHAnsi" w:hAnsi="Times New Roman"/>
                <w:b/>
                <w:sz w:val="24"/>
                <w:szCs w:val="24"/>
              </w:rPr>
            </w:pPr>
            <w:r w:rsidRPr="005350AC">
              <w:rPr>
                <w:rFonts w:ascii="Times New Roman" w:eastAsiaTheme="minorHAnsi" w:hAnsi="Times New Roman"/>
                <w:b/>
                <w:sz w:val="24"/>
                <w:szCs w:val="24"/>
              </w:rPr>
              <w:t>13</w:t>
            </w:r>
          </w:p>
        </w:tc>
        <w:tc>
          <w:tcPr>
            <w:tcW w:w="1559" w:type="dxa"/>
          </w:tcPr>
          <w:p w14:paraId="2A13244E" w14:textId="77777777" w:rsidR="009813F4" w:rsidRPr="005350AC" w:rsidRDefault="009813F4" w:rsidP="005350AC">
            <w:pPr>
              <w:tabs>
                <w:tab w:val="left" w:pos="2552"/>
                <w:tab w:val="left" w:pos="5387"/>
                <w:tab w:val="left" w:pos="7938"/>
              </w:tabs>
              <w:spacing w:after="0"/>
              <w:jc w:val="center"/>
              <w:rPr>
                <w:rFonts w:ascii="Times New Roman" w:eastAsiaTheme="minorHAnsi" w:hAnsi="Times New Roman"/>
                <w:b/>
                <w:sz w:val="24"/>
                <w:szCs w:val="24"/>
              </w:rPr>
            </w:pPr>
            <w:r w:rsidRPr="005350AC">
              <w:rPr>
                <w:rFonts w:ascii="Times New Roman" w:eastAsiaTheme="minorHAnsi" w:hAnsi="Times New Roman"/>
                <w:b/>
                <w:sz w:val="24"/>
                <w:szCs w:val="24"/>
              </w:rPr>
              <w:t>14</w:t>
            </w:r>
          </w:p>
        </w:tc>
      </w:tr>
      <w:tr w:rsidR="009813F4" w:rsidRPr="005350AC" w14:paraId="403E7BD1" w14:textId="77777777" w:rsidTr="00424A24">
        <w:trPr>
          <w:jc w:val="center"/>
        </w:trPr>
        <w:tc>
          <w:tcPr>
            <w:tcW w:w="1413" w:type="dxa"/>
          </w:tcPr>
          <w:p w14:paraId="1CD024A3" w14:textId="77777777" w:rsidR="009813F4" w:rsidRPr="005350AC" w:rsidRDefault="009813F4" w:rsidP="005350AC">
            <w:pPr>
              <w:tabs>
                <w:tab w:val="left" w:pos="2552"/>
                <w:tab w:val="left" w:pos="5387"/>
                <w:tab w:val="left" w:pos="7938"/>
              </w:tabs>
              <w:spacing w:after="0"/>
              <w:jc w:val="center"/>
              <w:rPr>
                <w:rFonts w:ascii="Times New Roman" w:eastAsiaTheme="minorHAnsi" w:hAnsi="Times New Roman"/>
                <w:b/>
                <w:sz w:val="24"/>
                <w:szCs w:val="24"/>
              </w:rPr>
            </w:pPr>
            <w:r w:rsidRPr="005350AC">
              <w:rPr>
                <w:rFonts w:ascii="Times New Roman" w:eastAsiaTheme="minorHAnsi" w:hAnsi="Times New Roman"/>
                <w:b/>
                <w:sz w:val="24"/>
                <w:szCs w:val="24"/>
              </w:rPr>
              <w:t>a</w:t>
            </w:r>
          </w:p>
        </w:tc>
        <w:tc>
          <w:tcPr>
            <w:tcW w:w="1559" w:type="dxa"/>
          </w:tcPr>
          <w:p w14:paraId="781A398F" w14:textId="2E856480" w:rsidR="009813F4" w:rsidRPr="005350AC" w:rsidRDefault="00AD52A7" w:rsidP="005350AC">
            <w:pPr>
              <w:tabs>
                <w:tab w:val="left" w:pos="2552"/>
                <w:tab w:val="left" w:pos="5387"/>
                <w:tab w:val="left" w:pos="7938"/>
              </w:tabs>
              <w:spacing w:after="0"/>
              <w:jc w:val="center"/>
              <w:rPr>
                <w:rFonts w:ascii="Times New Roman" w:eastAsiaTheme="minorHAnsi" w:hAnsi="Times New Roman"/>
                <w:b/>
                <w:sz w:val="24"/>
                <w:szCs w:val="24"/>
              </w:rPr>
            </w:pPr>
            <w:r>
              <w:rPr>
                <w:rFonts w:ascii="Times New Roman" w:eastAsiaTheme="minorHAnsi" w:hAnsi="Times New Roman"/>
                <w:b/>
                <w:sz w:val="24"/>
                <w:szCs w:val="24"/>
              </w:rPr>
              <w:t>S</w:t>
            </w:r>
          </w:p>
        </w:tc>
        <w:tc>
          <w:tcPr>
            <w:tcW w:w="1559" w:type="dxa"/>
          </w:tcPr>
          <w:p w14:paraId="211F1392" w14:textId="673A05E4" w:rsidR="009813F4" w:rsidRPr="005350AC" w:rsidRDefault="00A70B89" w:rsidP="005350AC">
            <w:pPr>
              <w:tabs>
                <w:tab w:val="left" w:pos="2552"/>
                <w:tab w:val="left" w:pos="5387"/>
                <w:tab w:val="left" w:pos="7938"/>
              </w:tabs>
              <w:spacing w:after="0"/>
              <w:jc w:val="center"/>
              <w:rPr>
                <w:rFonts w:ascii="Times New Roman" w:eastAsiaTheme="minorHAnsi" w:hAnsi="Times New Roman"/>
                <w:b/>
                <w:sz w:val="24"/>
                <w:szCs w:val="24"/>
              </w:rPr>
            </w:pPr>
            <w:r w:rsidRPr="005350AC">
              <w:rPr>
                <w:rFonts w:ascii="Times New Roman" w:eastAsiaTheme="minorHAnsi" w:hAnsi="Times New Roman"/>
                <w:b/>
                <w:sz w:val="24"/>
                <w:szCs w:val="24"/>
              </w:rPr>
              <w:t>S</w:t>
            </w:r>
          </w:p>
        </w:tc>
      </w:tr>
      <w:tr w:rsidR="009813F4" w:rsidRPr="005350AC" w14:paraId="640C9EF0" w14:textId="77777777" w:rsidTr="00424A24">
        <w:trPr>
          <w:jc w:val="center"/>
        </w:trPr>
        <w:tc>
          <w:tcPr>
            <w:tcW w:w="1413" w:type="dxa"/>
          </w:tcPr>
          <w:p w14:paraId="3820C81C" w14:textId="77777777" w:rsidR="009813F4" w:rsidRPr="005350AC" w:rsidRDefault="009813F4" w:rsidP="005350AC">
            <w:pPr>
              <w:tabs>
                <w:tab w:val="left" w:pos="2552"/>
                <w:tab w:val="left" w:pos="5387"/>
                <w:tab w:val="left" w:pos="7938"/>
              </w:tabs>
              <w:spacing w:after="0"/>
              <w:jc w:val="center"/>
              <w:rPr>
                <w:rFonts w:ascii="Times New Roman" w:eastAsiaTheme="minorHAnsi" w:hAnsi="Times New Roman"/>
                <w:b/>
                <w:sz w:val="24"/>
                <w:szCs w:val="24"/>
              </w:rPr>
            </w:pPr>
            <w:r w:rsidRPr="005350AC">
              <w:rPr>
                <w:rFonts w:ascii="Times New Roman" w:eastAsiaTheme="minorHAnsi" w:hAnsi="Times New Roman"/>
                <w:b/>
                <w:sz w:val="24"/>
                <w:szCs w:val="24"/>
              </w:rPr>
              <w:t>b</w:t>
            </w:r>
          </w:p>
        </w:tc>
        <w:tc>
          <w:tcPr>
            <w:tcW w:w="1559" w:type="dxa"/>
          </w:tcPr>
          <w:p w14:paraId="5CA9A313" w14:textId="6F80D180" w:rsidR="009813F4" w:rsidRPr="005350AC" w:rsidRDefault="008509AF" w:rsidP="005350AC">
            <w:pPr>
              <w:tabs>
                <w:tab w:val="left" w:pos="2552"/>
                <w:tab w:val="left" w:pos="5387"/>
                <w:tab w:val="left" w:pos="7938"/>
              </w:tabs>
              <w:spacing w:after="0"/>
              <w:jc w:val="center"/>
              <w:rPr>
                <w:rFonts w:ascii="Times New Roman" w:eastAsiaTheme="minorHAnsi" w:hAnsi="Times New Roman"/>
                <w:b/>
                <w:sz w:val="24"/>
                <w:szCs w:val="24"/>
              </w:rPr>
            </w:pPr>
            <w:r w:rsidRPr="005350AC">
              <w:rPr>
                <w:rFonts w:ascii="Times New Roman" w:eastAsiaTheme="minorHAnsi" w:hAnsi="Times New Roman"/>
                <w:b/>
                <w:sz w:val="24"/>
                <w:szCs w:val="24"/>
              </w:rPr>
              <w:t>Đ</w:t>
            </w:r>
          </w:p>
        </w:tc>
        <w:tc>
          <w:tcPr>
            <w:tcW w:w="1559" w:type="dxa"/>
          </w:tcPr>
          <w:p w14:paraId="72E205FD" w14:textId="76479A7D" w:rsidR="009813F4" w:rsidRPr="005350AC" w:rsidRDefault="00A70B89" w:rsidP="005350AC">
            <w:pPr>
              <w:tabs>
                <w:tab w:val="left" w:pos="2552"/>
                <w:tab w:val="left" w:pos="5387"/>
                <w:tab w:val="left" w:pos="7938"/>
              </w:tabs>
              <w:spacing w:after="0"/>
              <w:jc w:val="center"/>
              <w:rPr>
                <w:rFonts w:ascii="Times New Roman" w:eastAsiaTheme="minorHAnsi" w:hAnsi="Times New Roman"/>
                <w:b/>
                <w:sz w:val="24"/>
                <w:szCs w:val="24"/>
              </w:rPr>
            </w:pPr>
            <w:r w:rsidRPr="005350AC">
              <w:rPr>
                <w:rFonts w:ascii="Times New Roman" w:eastAsiaTheme="minorHAnsi" w:hAnsi="Times New Roman"/>
                <w:b/>
                <w:sz w:val="24"/>
                <w:szCs w:val="24"/>
              </w:rPr>
              <w:t>Đ</w:t>
            </w:r>
          </w:p>
        </w:tc>
      </w:tr>
      <w:tr w:rsidR="009813F4" w:rsidRPr="005350AC" w14:paraId="5F31B9E8" w14:textId="77777777" w:rsidTr="00424A24">
        <w:trPr>
          <w:jc w:val="center"/>
        </w:trPr>
        <w:tc>
          <w:tcPr>
            <w:tcW w:w="1413" w:type="dxa"/>
          </w:tcPr>
          <w:p w14:paraId="533A49E8" w14:textId="77777777" w:rsidR="009813F4" w:rsidRPr="005350AC" w:rsidRDefault="009813F4" w:rsidP="005350AC">
            <w:pPr>
              <w:tabs>
                <w:tab w:val="left" w:pos="2552"/>
                <w:tab w:val="left" w:pos="5387"/>
                <w:tab w:val="left" w:pos="7938"/>
              </w:tabs>
              <w:spacing w:after="0"/>
              <w:jc w:val="center"/>
              <w:rPr>
                <w:rFonts w:ascii="Times New Roman" w:eastAsiaTheme="minorHAnsi" w:hAnsi="Times New Roman"/>
                <w:b/>
                <w:sz w:val="24"/>
                <w:szCs w:val="24"/>
              </w:rPr>
            </w:pPr>
            <w:r w:rsidRPr="005350AC">
              <w:rPr>
                <w:rFonts w:ascii="Times New Roman" w:eastAsiaTheme="minorHAnsi" w:hAnsi="Times New Roman"/>
                <w:b/>
                <w:sz w:val="24"/>
                <w:szCs w:val="24"/>
              </w:rPr>
              <w:t>c</w:t>
            </w:r>
          </w:p>
        </w:tc>
        <w:tc>
          <w:tcPr>
            <w:tcW w:w="1559" w:type="dxa"/>
          </w:tcPr>
          <w:p w14:paraId="7E32389F" w14:textId="05D6722E" w:rsidR="009813F4" w:rsidRPr="005350AC" w:rsidRDefault="00FC26A3" w:rsidP="005350AC">
            <w:pPr>
              <w:tabs>
                <w:tab w:val="left" w:pos="2552"/>
                <w:tab w:val="left" w:pos="5387"/>
                <w:tab w:val="left" w:pos="7938"/>
              </w:tabs>
              <w:spacing w:after="0"/>
              <w:jc w:val="center"/>
              <w:rPr>
                <w:rFonts w:ascii="Times New Roman" w:eastAsiaTheme="minorHAnsi" w:hAnsi="Times New Roman"/>
                <w:b/>
                <w:sz w:val="24"/>
                <w:szCs w:val="24"/>
              </w:rPr>
            </w:pPr>
            <w:r>
              <w:rPr>
                <w:rFonts w:ascii="Times New Roman" w:eastAsiaTheme="minorHAnsi" w:hAnsi="Times New Roman"/>
                <w:b/>
                <w:sz w:val="24"/>
                <w:szCs w:val="24"/>
              </w:rPr>
              <w:t>Đ</w:t>
            </w:r>
          </w:p>
        </w:tc>
        <w:tc>
          <w:tcPr>
            <w:tcW w:w="1559" w:type="dxa"/>
          </w:tcPr>
          <w:p w14:paraId="67B328D1" w14:textId="76DE8BB4" w:rsidR="009813F4" w:rsidRPr="005350AC" w:rsidRDefault="00A70B89" w:rsidP="005350AC">
            <w:pPr>
              <w:tabs>
                <w:tab w:val="left" w:pos="2552"/>
                <w:tab w:val="left" w:pos="5387"/>
                <w:tab w:val="left" w:pos="7938"/>
              </w:tabs>
              <w:spacing w:after="0"/>
              <w:jc w:val="center"/>
              <w:rPr>
                <w:rFonts w:ascii="Times New Roman" w:eastAsiaTheme="minorHAnsi" w:hAnsi="Times New Roman"/>
                <w:b/>
                <w:sz w:val="24"/>
                <w:szCs w:val="24"/>
              </w:rPr>
            </w:pPr>
            <w:r w:rsidRPr="005350AC">
              <w:rPr>
                <w:rFonts w:ascii="Times New Roman" w:eastAsiaTheme="minorHAnsi" w:hAnsi="Times New Roman"/>
                <w:b/>
                <w:sz w:val="24"/>
                <w:szCs w:val="24"/>
              </w:rPr>
              <w:t>Đ</w:t>
            </w:r>
          </w:p>
        </w:tc>
      </w:tr>
      <w:tr w:rsidR="009813F4" w:rsidRPr="005350AC" w14:paraId="3140E9F9" w14:textId="77777777" w:rsidTr="00424A24">
        <w:trPr>
          <w:jc w:val="center"/>
        </w:trPr>
        <w:tc>
          <w:tcPr>
            <w:tcW w:w="1413" w:type="dxa"/>
          </w:tcPr>
          <w:p w14:paraId="11B5ED46" w14:textId="77777777" w:rsidR="009813F4" w:rsidRPr="005350AC" w:rsidRDefault="009813F4" w:rsidP="005350AC">
            <w:pPr>
              <w:tabs>
                <w:tab w:val="left" w:pos="2552"/>
                <w:tab w:val="left" w:pos="5387"/>
                <w:tab w:val="left" w:pos="7938"/>
              </w:tabs>
              <w:spacing w:after="0"/>
              <w:jc w:val="center"/>
              <w:rPr>
                <w:rFonts w:ascii="Times New Roman" w:eastAsiaTheme="minorHAnsi" w:hAnsi="Times New Roman"/>
                <w:b/>
                <w:sz w:val="24"/>
                <w:szCs w:val="24"/>
              </w:rPr>
            </w:pPr>
            <w:r w:rsidRPr="005350AC">
              <w:rPr>
                <w:rFonts w:ascii="Times New Roman" w:eastAsiaTheme="minorHAnsi" w:hAnsi="Times New Roman"/>
                <w:b/>
                <w:sz w:val="24"/>
                <w:szCs w:val="24"/>
              </w:rPr>
              <w:t>d</w:t>
            </w:r>
          </w:p>
        </w:tc>
        <w:tc>
          <w:tcPr>
            <w:tcW w:w="1559" w:type="dxa"/>
          </w:tcPr>
          <w:p w14:paraId="0B5C50CD" w14:textId="5A8B3B81" w:rsidR="009813F4" w:rsidRPr="005350AC" w:rsidRDefault="00FC26A3" w:rsidP="005350AC">
            <w:pPr>
              <w:tabs>
                <w:tab w:val="left" w:pos="2552"/>
                <w:tab w:val="left" w:pos="5387"/>
                <w:tab w:val="left" w:pos="7938"/>
              </w:tabs>
              <w:spacing w:after="0"/>
              <w:jc w:val="center"/>
              <w:rPr>
                <w:rFonts w:ascii="Times New Roman" w:eastAsiaTheme="minorHAnsi" w:hAnsi="Times New Roman"/>
                <w:b/>
                <w:sz w:val="24"/>
                <w:szCs w:val="24"/>
              </w:rPr>
            </w:pPr>
            <w:r>
              <w:rPr>
                <w:rFonts w:ascii="Times New Roman" w:eastAsiaTheme="minorHAnsi" w:hAnsi="Times New Roman"/>
                <w:b/>
                <w:sz w:val="24"/>
                <w:szCs w:val="24"/>
              </w:rPr>
              <w:t>S</w:t>
            </w:r>
          </w:p>
        </w:tc>
        <w:tc>
          <w:tcPr>
            <w:tcW w:w="1559" w:type="dxa"/>
          </w:tcPr>
          <w:p w14:paraId="6F948F0D" w14:textId="1233E2CB" w:rsidR="009813F4" w:rsidRPr="005350AC" w:rsidRDefault="00A70B89" w:rsidP="005350AC">
            <w:pPr>
              <w:tabs>
                <w:tab w:val="left" w:pos="2552"/>
                <w:tab w:val="left" w:pos="5387"/>
                <w:tab w:val="left" w:pos="7938"/>
              </w:tabs>
              <w:spacing w:after="0"/>
              <w:jc w:val="center"/>
              <w:rPr>
                <w:rFonts w:ascii="Times New Roman" w:eastAsiaTheme="minorHAnsi" w:hAnsi="Times New Roman"/>
                <w:b/>
                <w:sz w:val="24"/>
                <w:szCs w:val="24"/>
              </w:rPr>
            </w:pPr>
            <w:r w:rsidRPr="005350AC">
              <w:rPr>
                <w:rFonts w:ascii="Times New Roman" w:eastAsiaTheme="minorHAnsi" w:hAnsi="Times New Roman"/>
                <w:b/>
                <w:sz w:val="24"/>
                <w:szCs w:val="24"/>
              </w:rPr>
              <w:t>S</w:t>
            </w:r>
          </w:p>
        </w:tc>
      </w:tr>
    </w:tbl>
    <w:p w14:paraId="021EA930" w14:textId="77777777" w:rsidR="00A00FB1" w:rsidRPr="005350AC" w:rsidRDefault="00A00FB1" w:rsidP="005350AC">
      <w:pPr>
        <w:spacing w:after="0"/>
        <w:rPr>
          <w:b/>
          <w:sz w:val="24"/>
          <w:szCs w:val="24"/>
        </w:rPr>
      </w:pPr>
    </w:p>
    <w:p w14:paraId="0EE3B703" w14:textId="77777777" w:rsidR="00B43C51" w:rsidRPr="005350AC" w:rsidRDefault="00B43C51" w:rsidP="005350AC">
      <w:pPr>
        <w:tabs>
          <w:tab w:val="left" w:pos="2552"/>
          <w:tab w:val="left" w:pos="5387"/>
          <w:tab w:val="left" w:pos="7938"/>
        </w:tabs>
        <w:spacing w:after="0"/>
        <w:rPr>
          <w:rFonts w:eastAsiaTheme="minorHAnsi"/>
          <w:sz w:val="24"/>
          <w:szCs w:val="24"/>
        </w:rPr>
      </w:pPr>
      <w:r w:rsidRPr="005350AC">
        <w:rPr>
          <w:rFonts w:eastAsiaTheme="minorHAnsi"/>
          <w:b/>
          <w:sz w:val="24"/>
          <w:szCs w:val="24"/>
        </w:rPr>
        <w:t>III- PHẦN TỰ LUẬN</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47"/>
        <w:gridCol w:w="992"/>
      </w:tblGrid>
      <w:tr w:rsidR="00B43C51" w:rsidRPr="005350AC" w14:paraId="4FEA8AFD" w14:textId="77777777" w:rsidTr="00B43C51">
        <w:tc>
          <w:tcPr>
            <w:tcW w:w="851" w:type="dxa"/>
            <w:shd w:val="clear" w:color="auto" w:fill="auto"/>
          </w:tcPr>
          <w:p w14:paraId="50F09594" w14:textId="77777777" w:rsidR="00B43C51" w:rsidRPr="005350AC" w:rsidRDefault="00B43C51" w:rsidP="005350AC">
            <w:pPr>
              <w:tabs>
                <w:tab w:val="left" w:pos="2410"/>
                <w:tab w:val="left" w:pos="2552"/>
                <w:tab w:val="left" w:pos="5103"/>
                <w:tab w:val="left" w:pos="5387"/>
                <w:tab w:val="left" w:pos="7938"/>
                <w:tab w:val="left" w:pos="8080"/>
              </w:tabs>
              <w:autoSpaceDE w:val="0"/>
              <w:autoSpaceDN w:val="0"/>
              <w:adjustRightInd w:val="0"/>
              <w:spacing w:after="0"/>
              <w:jc w:val="center"/>
              <w:rPr>
                <w:b/>
                <w:noProof/>
                <w:sz w:val="24"/>
                <w:szCs w:val="24"/>
                <w:lang w:eastAsia="vi-VN"/>
              </w:rPr>
            </w:pPr>
            <w:r w:rsidRPr="005350AC">
              <w:rPr>
                <w:b/>
                <w:noProof/>
                <w:sz w:val="24"/>
                <w:szCs w:val="24"/>
                <w:lang w:eastAsia="vi-VN"/>
              </w:rPr>
              <w:t>Câu</w:t>
            </w:r>
          </w:p>
        </w:tc>
        <w:tc>
          <w:tcPr>
            <w:tcW w:w="8647" w:type="dxa"/>
            <w:shd w:val="clear" w:color="auto" w:fill="auto"/>
          </w:tcPr>
          <w:p w14:paraId="38A71E0A" w14:textId="77777777" w:rsidR="00B43C51" w:rsidRPr="005350AC" w:rsidRDefault="00B43C51" w:rsidP="005350AC">
            <w:pPr>
              <w:tabs>
                <w:tab w:val="left" w:pos="2410"/>
                <w:tab w:val="left" w:pos="2552"/>
                <w:tab w:val="left" w:pos="5103"/>
                <w:tab w:val="left" w:pos="5387"/>
                <w:tab w:val="left" w:pos="7938"/>
                <w:tab w:val="left" w:pos="8080"/>
              </w:tabs>
              <w:autoSpaceDE w:val="0"/>
              <w:autoSpaceDN w:val="0"/>
              <w:adjustRightInd w:val="0"/>
              <w:spacing w:after="0"/>
              <w:jc w:val="center"/>
              <w:rPr>
                <w:b/>
                <w:noProof/>
                <w:sz w:val="24"/>
                <w:szCs w:val="24"/>
                <w:lang w:eastAsia="vi-VN"/>
              </w:rPr>
            </w:pPr>
            <w:r w:rsidRPr="005350AC">
              <w:rPr>
                <w:b/>
                <w:noProof/>
                <w:sz w:val="24"/>
                <w:szCs w:val="24"/>
                <w:lang w:eastAsia="vi-VN"/>
              </w:rPr>
              <w:t>Hướng dẫn</w:t>
            </w:r>
          </w:p>
        </w:tc>
        <w:tc>
          <w:tcPr>
            <w:tcW w:w="992" w:type="dxa"/>
            <w:shd w:val="clear" w:color="auto" w:fill="auto"/>
            <w:vAlign w:val="center"/>
          </w:tcPr>
          <w:p w14:paraId="7E384636" w14:textId="77777777" w:rsidR="00B43C51" w:rsidRPr="005350AC" w:rsidRDefault="00B43C51" w:rsidP="005350AC">
            <w:pPr>
              <w:tabs>
                <w:tab w:val="left" w:pos="2410"/>
                <w:tab w:val="left" w:pos="2552"/>
                <w:tab w:val="left" w:pos="5103"/>
                <w:tab w:val="left" w:pos="5387"/>
                <w:tab w:val="left" w:pos="7938"/>
                <w:tab w:val="left" w:pos="8080"/>
              </w:tabs>
              <w:autoSpaceDE w:val="0"/>
              <w:autoSpaceDN w:val="0"/>
              <w:adjustRightInd w:val="0"/>
              <w:spacing w:after="0"/>
              <w:jc w:val="center"/>
              <w:rPr>
                <w:b/>
                <w:noProof/>
                <w:sz w:val="24"/>
                <w:szCs w:val="24"/>
                <w:lang w:eastAsia="vi-VN"/>
              </w:rPr>
            </w:pPr>
            <w:r w:rsidRPr="005350AC">
              <w:rPr>
                <w:b/>
                <w:noProof/>
                <w:sz w:val="24"/>
                <w:szCs w:val="24"/>
                <w:lang w:eastAsia="vi-VN"/>
              </w:rPr>
              <w:t>Điểm</w:t>
            </w:r>
          </w:p>
        </w:tc>
      </w:tr>
      <w:tr w:rsidR="00B43C51" w:rsidRPr="005350AC" w14:paraId="25F586D8" w14:textId="77777777" w:rsidTr="00B43C51">
        <w:tc>
          <w:tcPr>
            <w:tcW w:w="9498" w:type="dxa"/>
            <w:gridSpan w:val="2"/>
            <w:shd w:val="clear" w:color="auto" w:fill="auto"/>
          </w:tcPr>
          <w:p w14:paraId="73E2F209" w14:textId="69CCC02D" w:rsidR="00B43C51" w:rsidRPr="005350AC" w:rsidRDefault="000756BE" w:rsidP="005350AC">
            <w:pPr>
              <w:spacing w:after="0"/>
              <w:rPr>
                <w:b/>
                <w:sz w:val="24"/>
                <w:szCs w:val="24"/>
              </w:rPr>
            </w:pPr>
            <w:r w:rsidRPr="000756BE">
              <w:rPr>
                <w:rFonts w:eastAsia="Times New Roman"/>
                <w:b/>
                <w:bCs/>
                <w:iCs/>
                <w:noProof/>
                <w:color w:val="0000FF"/>
                <w:sz w:val="24"/>
                <w:szCs w:val="24"/>
                <w:lang w:eastAsia="zh-CN"/>
              </w:rPr>
              <w:t>Câu 15.</w:t>
            </w:r>
            <w:r w:rsidR="00AF690F" w:rsidRPr="005350AC">
              <w:rPr>
                <w:rFonts w:eastAsia="Times New Roman"/>
                <w:b/>
                <w:bCs/>
                <w:iCs/>
                <w:noProof/>
                <w:sz w:val="24"/>
                <w:szCs w:val="24"/>
                <w:lang w:eastAsia="zh-CN"/>
              </w:rPr>
              <w:t xml:space="preserve"> Trình bày nguyên nhân dẫn đến khủng hoảng, sụp đổ của chủ nghĩa xã hội ở Đông Âu và Liên Xô (1989-1991)</w:t>
            </w:r>
            <w:r w:rsidR="00AF690F" w:rsidRPr="005350AC">
              <w:rPr>
                <w:rFonts w:eastAsia="Times New Roman"/>
                <w:b/>
                <w:bCs/>
                <w:iCs/>
                <w:noProof/>
                <w:sz w:val="24"/>
                <w:szCs w:val="24"/>
                <w:lang w:val="vi-VN" w:eastAsia="zh-CN"/>
              </w:rPr>
              <w:t>.</w:t>
            </w:r>
            <w:r w:rsidR="00AF690F" w:rsidRPr="005350AC">
              <w:rPr>
                <w:rFonts w:eastAsia="Times New Roman"/>
                <w:b/>
                <w:bCs/>
                <w:iCs/>
                <w:noProof/>
                <w:sz w:val="24"/>
                <w:szCs w:val="24"/>
                <w:lang w:eastAsia="zh-CN"/>
              </w:rPr>
              <w:t xml:space="preserve"> Sự sụp đổ mô hình chủ nghĩa xã hội ở Đông Âu và Liên Xô đã để lại bài học kinh nghiệm gì đối với Việt Nam hiện nay?</w:t>
            </w:r>
          </w:p>
        </w:tc>
        <w:tc>
          <w:tcPr>
            <w:tcW w:w="992" w:type="dxa"/>
            <w:shd w:val="clear" w:color="auto" w:fill="auto"/>
            <w:vAlign w:val="center"/>
          </w:tcPr>
          <w:p w14:paraId="646C3336" w14:textId="6199CA0D" w:rsidR="00B43C51" w:rsidRPr="005350AC" w:rsidRDefault="006B07AF" w:rsidP="005350AC">
            <w:pPr>
              <w:tabs>
                <w:tab w:val="left" w:pos="2410"/>
                <w:tab w:val="left" w:pos="2552"/>
                <w:tab w:val="left" w:pos="5103"/>
                <w:tab w:val="left" w:pos="5387"/>
                <w:tab w:val="left" w:pos="7938"/>
                <w:tab w:val="left" w:pos="8080"/>
              </w:tabs>
              <w:autoSpaceDE w:val="0"/>
              <w:autoSpaceDN w:val="0"/>
              <w:adjustRightInd w:val="0"/>
              <w:spacing w:after="0"/>
              <w:jc w:val="center"/>
              <w:rPr>
                <w:b/>
                <w:iCs/>
                <w:noProof/>
                <w:sz w:val="24"/>
                <w:szCs w:val="24"/>
                <w:lang w:eastAsia="vi-VN"/>
              </w:rPr>
            </w:pPr>
            <w:r w:rsidRPr="005350AC">
              <w:rPr>
                <w:b/>
                <w:iCs/>
                <w:noProof/>
                <w:sz w:val="24"/>
                <w:szCs w:val="24"/>
                <w:lang w:eastAsia="vi-VN"/>
              </w:rPr>
              <w:t>3</w:t>
            </w:r>
            <w:r w:rsidR="00B43C51" w:rsidRPr="005350AC">
              <w:rPr>
                <w:b/>
                <w:iCs/>
                <w:noProof/>
                <w:sz w:val="24"/>
                <w:szCs w:val="24"/>
                <w:lang w:eastAsia="vi-VN"/>
              </w:rPr>
              <w:t>,0</w:t>
            </w:r>
          </w:p>
        </w:tc>
      </w:tr>
      <w:tr w:rsidR="00B43C51" w:rsidRPr="005350AC" w14:paraId="1AF44011" w14:textId="77777777" w:rsidTr="00B43C51">
        <w:tc>
          <w:tcPr>
            <w:tcW w:w="851" w:type="dxa"/>
            <w:shd w:val="clear" w:color="auto" w:fill="auto"/>
          </w:tcPr>
          <w:p w14:paraId="5742D958" w14:textId="77777777" w:rsidR="00B43C51" w:rsidRPr="005350AC" w:rsidRDefault="00B43C51" w:rsidP="005350AC">
            <w:pPr>
              <w:tabs>
                <w:tab w:val="left" w:pos="2410"/>
                <w:tab w:val="left" w:pos="2552"/>
                <w:tab w:val="left" w:pos="5103"/>
                <w:tab w:val="left" w:pos="5387"/>
                <w:tab w:val="left" w:pos="7938"/>
                <w:tab w:val="left" w:pos="8080"/>
              </w:tabs>
              <w:autoSpaceDE w:val="0"/>
              <w:autoSpaceDN w:val="0"/>
              <w:adjustRightInd w:val="0"/>
              <w:spacing w:after="0"/>
              <w:jc w:val="center"/>
              <w:rPr>
                <w:b/>
                <w:noProof/>
                <w:sz w:val="24"/>
                <w:szCs w:val="24"/>
                <w:lang w:eastAsia="vi-VN"/>
              </w:rPr>
            </w:pPr>
          </w:p>
        </w:tc>
        <w:tc>
          <w:tcPr>
            <w:tcW w:w="8647" w:type="dxa"/>
            <w:shd w:val="clear" w:color="auto" w:fill="auto"/>
          </w:tcPr>
          <w:p w14:paraId="3A98ECBF" w14:textId="29A1C3E4" w:rsidR="00B43C51" w:rsidRPr="005350AC" w:rsidRDefault="006B07AF" w:rsidP="005350AC">
            <w:pPr>
              <w:spacing w:after="0"/>
              <w:rPr>
                <w:b/>
                <w:i/>
                <w:sz w:val="24"/>
                <w:szCs w:val="24"/>
              </w:rPr>
            </w:pPr>
            <w:r w:rsidRPr="005350AC">
              <w:rPr>
                <w:b/>
                <w:i/>
                <w:spacing w:val="-2"/>
                <w:sz w:val="24"/>
                <w:szCs w:val="24"/>
              </w:rPr>
              <w:t>* Nguyên nhân khủng hoảng</w:t>
            </w:r>
            <w:r w:rsidR="00657D26" w:rsidRPr="005350AC">
              <w:rPr>
                <w:b/>
                <w:i/>
                <w:spacing w:val="-2"/>
                <w:sz w:val="24"/>
                <w:szCs w:val="24"/>
              </w:rPr>
              <w:t>m sụp đổ…</w:t>
            </w:r>
          </w:p>
        </w:tc>
        <w:tc>
          <w:tcPr>
            <w:tcW w:w="992" w:type="dxa"/>
            <w:shd w:val="clear" w:color="auto" w:fill="auto"/>
          </w:tcPr>
          <w:p w14:paraId="17BF24D2" w14:textId="5AD79F10" w:rsidR="00B43C51" w:rsidRPr="005350AC" w:rsidRDefault="00B43C51" w:rsidP="005350AC">
            <w:pPr>
              <w:tabs>
                <w:tab w:val="left" w:pos="2410"/>
                <w:tab w:val="left" w:pos="2552"/>
                <w:tab w:val="left" w:pos="5103"/>
                <w:tab w:val="left" w:pos="5387"/>
                <w:tab w:val="left" w:pos="7938"/>
                <w:tab w:val="left" w:pos="8080"/>
              </w:tabs>
              <w:autoSpaceDE w:val="0"/>
              <w:autoSpaceDN w:val="0"/>
              <w:adjustRightInd w:val="0"/>
              <w:spacing w:after="0"/>
              <w:jc w:val="center"/>
              <w:rPr>
                <w:iCs/>
                <w:noProof/>
                <w:sz w:val="24"/>
                <w:szCs w:val="24"/>
                <w:lang w:eastAsia="vi-VN"/>
              </w:rPr>
            </w:pPr>
          </w:p>
        </w:tc>
      </w:tr>
      <w:tr w:rsidR="00163C69" w:rsidRPr="005350AC" w14:paraId="32BC05AB" w14:textId="77777777" w:rsidTr="00B43C51">
        <w:tc>
          <w:tcPr>
            <w:tcW w:w="851" w:type="dxa"/>
            <w:vMerge w:val="restart"/>
            <w:shd w:val="clear" w:color="auto" w:fill="auto"/>
          </w:tcPr>
          <w:p w14:paraId="72E95AFA" w14:textId="77777777" w:rsidR="00163C69" w:rsidRPr="005350AC" w:rsidRDefault="00163C69" w:rsidP="005350AC">
            <w:pPr>
              <w:tabs>
                <w:tab w:val="left" w:pos="2410"/>
                <w:tab w:val="left" w:pos="2552"/>
                <w:tab w:val="left" w:pos="5103"/>
                <w:tab w:val="left" w:pos="5387"/>
                <w:tab w:val="left" w:pos="7938"/>
                <w:tab w:val="left" w:pos="8080"/>
              </w:tabs>
              <w:autoSpaceDE w:val="0"/>
              <w:autoSpaceDN w:val="0"/>
              <w:adjustRightInd w:val="0"/>
              <w:spacing w:after="0"/>
              <w:jc w:val="center"/>
              <w:rPr>
                <w:b/>
                <w:noProof/>
                <w:sz w:val="24"/>
                <w:szCs w:val="24"/>
                <w:lang w:eastAsia="vi-VN"/>
              </w:rPr>
            </w:pPr>
          </w:p>
        </w:tc>
        <w:tc>
          <w:tcPr>
            <w:tcW w:w="8647" w:type="dxa"/>
            <w:shd w:val="clear" w:color="auto" w:fill="auto"/>
          </w:tcPr>
          <w:p w14:paraId="7D541683" w14:textId="7B3EFC2B" w:rsidR="00163C69" w:rsidRPr="005350AC" w:rsidRDefault="00163C69" w:rsidP="005350AC">
            <w:pPr>
              <w:spacing w:after="0"/>
              <w:rPr>
                <w:spacing w:val="-2"/>
                <w:sz w:val="24"/>
                <w:szCs w:val="24"/>
              </w:rPr>
            </w:pPr>
            <w:r w:rsidRPr="005350AC">
              <w:rPr>
                <w:spacing w:val="-2"/>
                <w:sz w:val="24"/>
                <w:szCs w:val="24"/>
              </w:rPr>
              <w:t>- Đường lối, chỉ đạo của đảng, nhà nước sai lầm…; mô hình nhà nước hạn chế…</w:t>
            </w:r>
          </w:p>
        </w:tc>
        <w:tc>
          <w:tcPr>
            <w:tcW w:w="992" w:type="dxa"/>
            <w:shd w:val="clear" w:color="auto" w:fill="auto"/>
          </w:tcPr>
          <w:p w14:paraId="1DF09CCC" w14:textId="6A999CB2" w:rsidR="00163C69" w:rsidRPr="005350AC" w:rsidRDefault="00163C69" w:rsidP="005350AC">
            <w:pPr>
              <w:tabs>
                <w:tab w:val="left" w:pos="2410"/>
                <w:tab w:val="left" w:pos="2552"/>
                <w:tab w:val="left" w:pos="5103"/>
                <w:tab w:val="left" w:pos="5387"/>
                <w:tab w:val="left" w:pos="7938"/>
                <w:tab w:val="left" w:pos="8080"/>
              </w:tabs>
              <w:autoSpaceDE w:val="0"/>
              <w:autoSpaceDN w:val="0"/>
              <w:adjustRightInd w:val="0"/>
              <w:spacing w:after="0"/>
              <w:jc w:val="center"/>
              <w:rPr>
                <w:iCs/>
                <w:noProof/>
                <w:sz w:val="24"/>
                <w:szCs w:val="24"/>
                <w:lang w:eastAsia="vi-VN"/>
              </w:rPr>
            </w:pPr>
            <w:r w:rsidRPr="005350AC">
              <w:rPr>
                <w:iCs/>
                <w:noProof/>
                <w:sz w:val="24"/>
                <w:szCs w:val="24"/>
                <w:lang w:eastAsia="vi-VN"/>
              </w:rPr>
              <w:t>0,5</w:t>
            </w:r>
          </w:p>
        </w:tc>
      </w:tr>
      <w:tr w:rsidR="00163C69" w:rsidRPr="005350AC" w14:paraId="6EF22778" w14:textId="77777777" w:rsidTr="00B43C51">
        <w:tc>
          <w:tcPr>
            <w:tcW w:w="851" w:type="dxa"/>
            <w:vMerge/>
            <w:shd w:val="clear" w:color="auto" w:fill="auto"/>
          </w:tcPr>
          <w:p w14:paraId="281C3AEC" w14:textId="77777777" w:rsidR="00163C69" w:rsidRPr="005350AC" w:rsidRDefault="00163C69" w:rsidP="005350AC">
            <w:pPr>
              <w:tabs>
                <w:tab w:val="left" w:pos="2410"/>
                <w:tab w:val="left" w:pos="2552"/>
                <w:tab w:val="left" w:pos="5103"/>
                <w:tab w:val="left" w:pos="5387"/>
                <w:tab w:val="left" w:pos="7938"/>
                <w:tab w:val="left" w:pos="8080"/>
              </w:tabs>
              <w:autoSpaceDE w:val="0"/>
              <w:autoSpaceDN w:val="0"/>
              <w:adjustRightInd w:val="0"/>
              <w:spacing w:after="0"/>
              <w:jc w:val="center"/>
              <w:rPr>
                <w:b/>
                <w:noProof/>
                <w:sz w:val="24"/>
                <w:szCs w:val="24"/>
                <w:lang w:eastAsia="vi-VN"/>
              </w:rPr>
            </w:pPr>
          </w:p>
        </w:tc>
        <w:tc>
          <w:tcPr>
            <w:tcW w:w="8647" w:type="dxa"/>
            <w:shd w:val="clear" w:color="auto" w:fill="auto"/>
          </w:tcPr>
          <w:p w14:paraId="5E0D39B0" w14:textId="039D4E63" w:rsidR="00163C69" w:rsidRPr="005350AC" w:rsidRDefault="00163C69" w:rsidP="005350AC">
            <w:pPr>
              <w:spacing w:after="0"/>
              <w:rPr>
                <w:spacing w:val="-2"/>
                <w:sz w:val="24"/>
                <w:szCs w:val="24"/>
              </w:rPr>
            </w:pPr>
            <w:r w:rsidRPr="005350AC">
              <w:rPr>
                <w:spacing w:val="-2"/>
                <w:sz w:val="24"/>
                <w:szCs w:val="24"/>
              </w:rPr>
              <w:t>- Không theo kịp, khai thác tốt thành tựu cách mạng KHKT</w:t>
            </w:r>
          </w:p>
        </w:tc>
        <w:tc>
          <w:tcPr>
            <w:tcW w:w="992" w:type="dxa"/>
            <w:shd w:val="clear" w:color="auto" w:fill="auto"/>
          </w:tcPr>
          <w:p w14:paraId="3C6AF97E" w14:textId="26A71F1E" w:rsidR="00163C69" w:rsidRPr="005350AC" w:rsidRDefault="00163C69" w:rsidP="005350AC">
            <w:pPr>
              <w:tabs>
                <w:tab w:val="left" w:pos="2410"/>
                <w:tab w:val="left" w:pos="2552"/>
                <w:tab w:val="left" w:pos="5103"/>
                <w:tab w:val="left" w:pos="5387"/>
                <w:tab w:val="left" w:pos="7938"/>
                <w:tab w:val="left" w:pos="8080"/>
              </w:tabs>
              <w:autoSpaceDE w:val="0"/>
              <w:autoSpaceDN w:val="0"/>
              <w:adjustRightInd w:val="0"/>
              <w:spacing w:after="0"/>
              <w:jc w:val="center"/>
              <w:rPr>
                <w:iCs/>
                <w:noProof/>
                <w:sz w:val="24"/>
                <w:szCs w:val="24"/>
                <w:lang w:eastAsia="vi-VN"/>
              </w:rPr>
            </w:pPr>
            <w:r w:rsidRPr="005350AC">
              <w:rPr>
                <w:iCs/>
                <w:noProof/>
                <w:sz w:val="24"/>
                <w:szCs w:val="24"/>
                <w:lang w:eastAsia="vi-VN"/>
              </w:rPr>
              <w:t>0,5</w:t>
            </w:r>
          </w:p>
        </w:tc>
      </w:tr>
      <w:tr w:rsidR="00163C69" w:rsidRPr="005350AC" w14:paraId="1F349A11" w14:textId="77777777" w:rsidTr="00B43C51">
        <w:tc>
          <w:tcPr>
            <w:tcW w:w="851" w:type="dxa"/>
            <w:vMerge/>
            <w:shd w:val="clear" w:color="auto" w:fill="auto"/>
          </w:tcPr>
          <w:p w14:paraId="1DDCEFEF" w14:textId="77777777" w:rsidR="00163C69" w:rsidRPr="005350AC" w:rsidRDefault="00163C69" w:rsidP="005350AC">
            <w:pPr>
              <w:tabs>
                <w:tab w:val="left" w:pos="2410"/>
                <w:tab w:val="left" w:pos="2552"/>
                <w:tab w:val="left" w:pos="5103"/>
                <w:tab w:val="left" w:pos="5387"/>
                <w:tab w:val="left" w:pos="7938"/>
                <w:tab w:val="left" w:pos="8080"/>
              </w:tabs>
              <w:autoSpaceDE w:val="0"/>
              <w:autoSpaceDN w:val="0"/>
              <w:adjustRightInd w:val="0"/>
              <w:spacing w:after="0"/>
              <w:jc w:val="center"/>
              <w:rPr>
                <w:b/>
                <w:noProof/>
                <w:sz w:val="24"/>
                <w:szCs w:val="24"/>
                <w:lang w:eastAsia="vi-VN"/>
              </w:rPr>
            </w:pPr>
          </w:p>
        </w:tc>
        <w:tc>
          <w:tcPr>
            <w:tcW w:w="8647" w:type="dxa"/>
            <w:shd w:val="clear" w:color="auto" w:fill="auto"/>
          </w:tcPr>
          <w:p w14:paraId="3FED556D" w14:textId="138C9E61" w:rsidR="00163C69" w:rsidRPr="005350AC" w:rsidRDefault="00163C69" w:rsidP="005350AC">
            <w:pPr>
              <w:spacing w:after="0"/>
              <w:rPr>
                <w:spacing w:val="-2"/>
                <w:sz w:val="24"/>
                <w:szCs w:val="24"/>
              </w:rPr>
            </w:pPr>
            <w:r w:rsidRPr="005350AC">
              <w:rPr>
                <w:spacing w:val="-2"/>
                <w:sz w:val="24"/>
                <w:szCs w:val="24"/>
              </w:rPr>
              <w:t>- Cải tổ mang tính sai lầm nghiêm trọng về đường lối và cách thức tiến hành…</w:t>
            </w:r>
          </w:p>
        </w:tc>
        <w:tc>
          <w:tcPr>
            <w:tcW w:w="992" w:type="dxa"/>
            <w:shd w:val="clear" w:color="auto" w:fill="auto"/>
          </w:tcPr>
          <w:p w14:paraId="0EF319E2" w14:textId="5F1E9419" w:rsidR="00163C69" w:rsidRPr="005350AC" w:rsidRDefault="00163C69" w:rsidP="005350AC">
            <w:pPr>
              <w:tabs>
                <w:tab w:val="left" w:pos="2410"/>
                <w:tab w:val="left" w:pos="2552"/>
                <w:tab w:val="left" w:pos="5103"/>
                <w:tab w:val="left" w:pos="5387"/>
                <w:tab w:val="left" w:pos="7938"/>
                <w:tab w:val="left" w:pos="8080"/>
              </w:tabs>
              <w:autoSpaceDE w:val="0"/>
              <w:autoSpaceDN w:val="0"/>
              <w:adjustRightInd w:val="0"/>
              <w:spacing w:after="0"/>
              <w:jc w:val="center"/>
              <w:rPr>
                <w:iCs/>
                <w:noProof/>
                <w:sz w:val="24"/>
                <w:szCs w:val="24"/>
                <w:lang w:eastAsia="vi-VN"/>
              </w:rPr>
            </w:pPr>
            <w:r w:rsidRPr="005350AC">
              <w:rPr>
                <w:iCs/>
                <w:noProof/>
                <w:sz w:val="24"/>
                <w:szCs w:val="24"/>
                <w:lang w:eastAsia="vi-VN"/>
              </w:rPr>
              <w:t>0,5</w:t>
            </w:r>
          </w:p>
        </w:tc>
      </w:tr>
      <w:tr w:rsidR="00163C69" w:rsidRPr="005350AC" w14:paraId="6FFE5E0D" w14:textId="77777777" w:rsidTr="00B43C51">
        <w:tc>
          <w:tcPr>
            <w:tcW w:w="851" w:type="dxa"/>
            <w:vMerge/>
            <w:shd w:val="clear" w:color="auto" w:fill="auto"/>
          </w:tcPr>
          <w:p w14:paraId="564B7F00" w14:textId="77777777" w:rsidR="00163C69" w:rsidRPr="005350AC" w:rsidRDefault="00163C69" w:rsidP="005350AC">
            <w:pPr>
              <w:tabs>
                <w:tab w:val="left" w:pos="2410"/>
                <w:tab w:val="left" w:pos="2552"/>
                <w:tab w:val="left" w:pos="5103"/>
                <w:tab w:val="left" w:pos="5387"/>
                <w:tab w:val="left" w:pos="7938"/>
                <w:tab w:val="left" w:pos="8080"/>
              </w:tabs>
              <w:autoSpaceDE w:val="0"/>
              <w:autoSpaceDN w:val="0"/>
              <w:adjustRightInd w:val="0"/>
              <w:spacing w:after="0"/>
              <w:jc w:val="center"/>
              <w:rPr>
                <w:b/>
                <w:noProof/>
                <w:sz w:val="24"/>
                <w:szCs w:val="24"/>
                <w:lang w:eastAsia="vi-VN"/>
              </w:rPr>
            </w:pPr>
          </w:p>
        </w:tc>
        <w:tc>
          <w:tcPr>
            <w:tcW w:w="8647" w:type="dxa"/>
            <w:shd w:val="clear" w:color="auto" w:fill="auto"/>
          </w:tcPr>
          <w:p w14:paraId="295415F1" w14:textId="2029465B" w:rsidR="00163C69" w:rsidRPr="005350AC" w:rsidRDefault="00163C69" w:rsidP="005350AC">
            <w:pPr>
              <w:spacing w:after="0"/>
              <w:rPr>
                <w:spacing w:val="-2"/>
                <w:sz w:val="24"/>
                <w:szCs w:val="24"/>
              </w:rPr>
            </w:pPr>
            <w:r w:rsidRPr="005350AC">
              <w:rPr>
                <w:spacing w:val="-2"/>
                <w:sz w:val="24"/>
                <w:szCs w:val="24"/>
              </w:rPr>
              <w:t>- Các thế lực thù địch trong và ngoài nước ra sức chống phá…</w:t>
            </w:r>
          </w:p>
        </w:tc>
        <w:tc>
          <w:tcPr>
            <w:tcW w:w="992" w:type="dxa"/>
            <w:shd w:val="clear" w:color="auto" w:fill="auto"/>
          </w:tcPr>
          <w:p w14:paraId="19DA8A75" w14:textId="43CB82C9" w:rsidR="00163C69" w:rsidRPr="005350AC" w:rsidRDefault="00163C69" w:rsidP="005350AC">
            <w:pPr>
              <w:tabs>
                <w:tab w:val="left" w:pos="2410"/>
                <w:tab w:val="left" w:pos="2552"/>
                <w:tab w:val="left" w:pos="5103"/>
                <w:tab w:val="left" w:pos="5387"/>
                <w:tab w:val="left" w:pos="7938"/>
                <w:tab w:val="left" w:pos="8080"/>
              </w:tabs>
              <w:autoSpaceDE w:val="0"/>
              <w:autoSpaceDN w:val="0"/>
              <w:adjustRightInd w:val="0"/>
              <w:spacing w:after="0"/>
              <w:jc w:val="center"/>
              <w:rPr>
                <w:iCs/>
                <w:noProof/>
                <w:sz w:val="24"/>
                <w:szCs w:val="24"/>
                <w:lang w:eastAsia="vi-VN"/>
              </w:rPr>
            </w:pPr>
            <w:r w:rsidRPr="005350AC">
              <w:rPr>
                <w:iCs/>
                <w:noProof/>
                <w:sz w:val="24"/>
                <w:szCs w:val="24"/>
                <w:lang w:eastAsia="vi-VN"/>
              </w:rPr>
              <w:t>0,5</w:t>
            </w:r>
          </w:p>
        </w:tc>
      </w:tr>
      <w:tr w:rsidR="00163C69" w:rsidRPr="005350AC" w14:paraId="288535E5" w14:textId="77777777" w:rsidTr="00B43C51">
        <w:tc>
          <w:tcPr>
            <w:tcW w:w="851" w:type="dxa"/>
            <w:shd w:val="clear" w:color="auto" w:fill="auto"/>
          </w:tcPr>
          <w:p w14:paraId="7E64F397" w14:textId="77777777" w:rsidR="00163C69" w:rsidRPr="005350AC" w:rsidRDefault="00163C69" w:rsidP="005350AC">
            <w:pPr>
              <w:tabs>
                <w:tab w:val="left" w:pos="2410"/>
                <w:tab w:val="left" w:pos="2552"/>
                <w:tab w:val="left" w:pos="5103"/>
                <w:tab w:val="left" w:pos="5387"/>
                <w:tab w:val="left" w:pos="7938"/>
                <w:tab w:val="left" w:pos="8080"/>
              </w:tabs>
              <w:autoSpaceDE w:val="0"/>
              <w:autoSpaceDN w:val="0"/>
              <w:adjustRightInd w:val="0"/>
              <w:spacing w:after="0"/>
              <w:jc w:val="center"/>
              <w:rPr>
                <w:b/>
                <w:noProof/>
                <w:sz w:val="24"/>
                <w:szCs w:val="24"/>
                <w:lang w:eastAsia="vi-VN"/>
              </w:rPr>
            </w:pPr>
          </w:p>
        </w:tc>
        <w:tc>
          <w:tcPr>
            <w:tcW w:w="8647" w:type="dxa"/>
            <w:shd w:val="clear" w:color="auto" w:fill="auto"/>
          </w:tcPr>
          <w:p w14:paraId="3B997105" w14:textId="77777777" w:rsidR="00163C69" w:rsidRPr="005350AC" w:rsidRDefault="00163C69" w:rsidP="005350AC">
            <w:pPr>
              <w:spacing w:after="0"/>
              <w:rPr>
                <w:b/>
                <w:i/>
                <w:spacing w:val="-2"/>
                <w:sz w:val="24"/>
                <w:szCs w:val="24"/>
              </w:rPr>
            </w:pPr>
            <w:r w:rsidRPr="005350AC">
              <w:rPr>
                <w:b/>
                <w:i/>
                <w:spacing w:val="-2"/>
                <w:sz w:val="24"/>
                <w:szCs w:val="24"/>
              </w:rPr>
              <w:t xml:space="preserve">* </w:t>
            </w:r>
            <w:r w:rsidR="000D26F0" w:rsidRPr="005350AC">
              <w:rPr>
                <w:b/>
                <w:i/>
                <w:spacing w:val="-2"/>
                <w:sz w:val="24"/>
                <w:szCs w:val="24"/>
              </w:rPr>
              <w:t>Bài học cho Việt Nam</w:t>
            </w:r>
          </w:p>
          <w:p w14:paraId="104DECB2" w14:textId="77777777" w:rsidR="009953CE" w:rsidRPr="005350AC" w:rsidRDefault="009953CE" w:rsidP="005350AC">
            <w:pPr>
              <w:spacing w:after="0"/>
              <w:rPr>
                <w:spacing w:val="-2"/>
                <w:sz w:val="24"/>
                <w:szCs w:val="24"/>
              </w:rPr>
            </w:pPr>
            <w:r w:rsidRPr="005350AC">
              <w:rPr>
                <w:i/>
                <w:spacing w:val="-2"/>
                <w:sz w:val="24"/>
                <w:szCs w:val="24"/>
              </w:rPr>
              <w:t xml:space="preserve">Học sinh có thể rút ra các bài học về: </w:t>
            </w:r>
            <w:r w:rsidR="00011608" w:rsidRPr="005350AC">
              <w:rPr>
                <w:spacing w:val="-2"/>
                <w:sz w:val="24"/>
                <w:szCs w:val="24"/>
              </w:rPr>
              <w:t>sự lãnh đạo của đảng, về đổi mới kinh tế, về công tác tư tưởng…</w:t>
            </w:r>
            <w:r w:rsidR="000C0ED4" w:rsidRPr="005350AC">
              <w:rPr>
                <w:spacing w:val="-2"/>
                <w:sz w:val="24"/>
                <w:szCs w:val="24"/>
              </w:rPr>
              <w:t xml:space="preserve"> Đúng mỗi ý được 0,25; đủ 4 ý được 1 điểm.</w:t>
            </w:r>
          </w:p>
          <w:p w14:paraId="01E1DB79" w14:textId="30F8C213" w:rsidR="000C0ED4" w:rsidRPr="005350AC" w:rsidRDefault="000C0ED4" w:rsidP="005350AC">
            <w:pPr>
              <w:spacing w:after="0"/>
              <w:rPr>
                <w:spacing w:val="-2"/>
                <w:sz w:val="24"/>
                <w:szCs w:val="24"/>
              </w:rPr>
            </w:pPr>
            <w:r w:rsidRPr="005350AC">
              <w:rPr>
                <w:i/>
                <w:spacing w:val="-2"/>
                <w:sz w:val="24"/>
                <w:szCs w:val="24"/>
              </w:rPr>
              <w:t xml:space="preserve">Gợi ý: </w:t>
            </w:r>
            <w:r w:rsidR="00230C07" w:rsidRPr="005350AC">
              <w:rPr>
                <w:spacing w:val="-2"/>
                <w:sz w:val="24"/>
                <w:szCs w:val="24"/>
              </w:rPr>
              <w:t xml:space="preserve">Kiên trì sự lãnh đạo của Đảng; Chăm lo xây dựng và củng cố Đảng; </w:t>
            </w:r>
            <w:r w:rsidR="00217E9A" w:rsidRPr="005350AC">
              <w:rPr>
                <w:spacing w:val="-2"/>
                <w:sz w:val="24"/>
                <w:szCs w:val="24"/>
              </w:rPr>
              <w:t xml:space="preserve">Củng cố mối quan hệ giữa Đảng và nhân dân; </w:t>
            </w:r>
            <w:r w:rsidR="000C7BA2" w:rsidRPr="005350AC">
              <w:rPr>
                <w:spacing w:val="-2"/>
                <w:sz w:val="24"/>
                <w:szCs w:val="24"/>
              </w:rPr>
              <w:t xml:space="preserve">Giữ vững độc lập tự chủ trong hội nhập kinh tế; </w:t>
            </w:r>
            <w:r w:rsidR="003A4A28" w:rsidRPr="005350AC">
              <w:rPr>
                <w:spacing w:val="-2"/>
                <w:sz w:val="24"/>
                <w:szCs w:val="24"/>
              </w:rPr>
              <w:t>Chú trọng công tác giáo dục chính trị, tư tưởng;…</w:t>
            </w:r>
          </w:p>
        </w:tc>
        <w:tc>
          <w:tcPr>
            <w:tcW w:w="992" w:type="dxa"/>
            <w:shd w:val="clear" w:color="auto" w:fill="auto"/>
          </w:tcPr>
          <w:p w14:paraId="50AD6EEC" w14:textId="3C16D0DF" w:rsidR="00163C69" w:rsidRPr="005350AC" w:rsidRDefault="000C0ED4" w:rsidP="005350AC">
            <w:pPr>
              <w:tabs>
                <w:tab w:val="left" w:pos="2410"/>
                <w:tab w:val="left" w:pos="2552"/>
                <w:tab w:val="left" w:pos="5103"/>
                <w:tab w:val="left" w:pos="5387"/>
                <w:tab w:val="left" w:pos="7938"/>
                <w:tab w:val="left" w:pos="8080"/>
              </w:tabs>
              <w:autoSpaceDE w:val="0"/>
              <w:autoSpaceDN w:val="0"/>
              <w:adjustRightInd w:val="0"/>
              <w:spacing w:after="0"/>
              <w:jc w:val="center"/>
              <w:rPr>
                <w:iCs/>
                <w:noProof/>
                <w:sz w:val="24"/>
                <w:szCs w:val="24"/>
                <w:lang w:eastAsia="vi-VN"/>
              </w:rPr>
            </w:pPr>
            <w:r w:rsidRPr="005350AC">
              <w:rPr>
                <w:iCs/>
                <w:noProof/>
                <w:sz w:val="24"/>
                <w:szCs w:val="24"/>
                <w:lang w:eastAsia="vi-VN"/>
              </w:rPr>
              <w:t>1,0</w:t>
            </w:r>
          </w:p>
        </w:tc>
      </w:tr>
      <w:tr w:rsidR="002D0049" w:rsidRPr="005350AC" w14:paraId="09747C80" w14:textId="77777777" w:rsidTr="003C4C97">
        <w:tc>
          <w:tcPr>
            <w:tcW w:w="9498" w:type="dxa"/>
            <w:gridSpan w:val="2"/>
            <w:shd w:val="clear" w:color="auto" w:fill="auto"/>
          </w:tcPr>
          <w:p w14:paraId="731EED33" w14:textId="61474030" w:rsidR="002D0049" w:rsidRPr="00990ABC" w:rsidRDefault="000756BE" w:rsidP="005350AC">
            <w:pPr>
              <w:spacing w:after="0"/>
              <w:rPr>
                <w:b/>
                <w:bCs/>
                <w:sz w:val="24"/>
                <w:szCs w:val="24"/>
              </w:rPr>
            </w:pPr>
            <w:r w:rsidRPr="000756BE">
              <w:rPr>
                <w:b/>
                <w:bCs/>
                <w:color w:val="0000FF"/>
                <w:sz w:val="24"/>
                <w:szCs w:val="24"/>
              </w:rPr>
              <w:t>Câu 16.</w:t>
            </w:r>
            <w:r w:rsidR="002D0049" w:rsidRPr="00990ABC">
              <w:rPr>
                <w:b/>
                <w:bCs/>
                <w:sz w:val="24"/>
                <w:szCs w:val="24"/>
              </w:rPr>
              <w:t xml:space="preserve"> </w:t>
            </w:r>
            <w:r w:rsidR="00990ABC" w:rsidRPr="00990ABC">
              <w:rPr>
                <w:b/>
                <w:bCs/>
                <w:sz w:val="24"/>
                <w:szCs w:val="24"/>
              </w:rPr>
              <w:t>Đảng Cộng sản Trung Quốc xác định trung tâm của công cuộc cải cách, mở cửa (từ năm 1978) là phát triển lĩnh vực nào? Nêu những thành tựu tiêu biểu mà Trung Quốc đạt được trên lĩnh vực đó.</w:t>
            </w:r>
          </w:p>
        </w:tc>
        <w:tc>
          <w:tcPr>
            <w:tcW w:w="992" w:type="dxa"/>
            <w:shd w:val="clear" w:color="auto" w:fill="auto"/>
          </w:tcPr>
          <w:p w14:paraId="047EA45F" w14:textId="77777777" w:rsidR="002D0049" w:rsidRPr="005350AC" w:rsidRDefault="002D0049" w:rsidP="005350AC">
            <w:pPr>
              <w:tabs>
                <w:tab w:val="left" w:pos="2410"/>
                <w:tab w:val="left" w:pos="2552"/>
                <w:tab w:val="left" w:pos="5103"/>
                <w:tab w:val="left" w:pos="5387"/>
                <w:tab w:val="left" w:pos="7938"/>
                <w:tab w:val="left" w:pos="8080"/>
              </w:tabs>
              <w:autoSpaceDE w:val="0"/>
              <w:autoSpaceDN w:val="0"/>
              <w:adjustRightInd w:val="0"/>
              <w:spacing w:after="0"/>
              <w:jc w:val="center"/>
              <w:rPr>
                <w:iCs/>
                <w:noProof/>
                <w:sz w:val="24"/>
                <w:szCs w:val="24"/>
                <w:lang w:eastAsia="vi-VN"/>
              </w:rPr>
            </w:pPr>
          </w:p>
        </w:tc>
      </w:tr>
      <w:tr w:rsidR="00163C69" w:rsidRPr="005350AC" w14:paraId="469A87D9" w14:textId="77777777" w:rsidTr="00B43C51">
        <w:tc>
          <w:tcPr>
            <w:tcW w:w="851" w:type="dxa"/>
            <w:shd w:val="clear" w:color="auto" w:fill="auto"/>
          </w:tcPr>
          <w:p w14:paraId="58DABA59" w14:textId="77777777" w:rsidR="00163C69" w:rsidRPr="005350AC" w:rsidRDefault="00163C69" w:rsidP="005350AC">
            <w:pPr>
              <w:tabs>
                <w:tab w:val="left" w:pos="2410"/>
                <w:tab w:val="left" w:pos="2552"/>
                <w:tab w:val="left" w:pos="5103"/>
                <w:tab w:val="left" w:pos="5387"/>
                <w:tab w:val="left" w:pos="7938"/>
                <w:tab w:val="left" w:pos="8080"/>
              </w:tabs>
              <w:autoSpaceDE w:val="0"/>
              <w:autoSpaceDN w:val="0"/>
              <w:adjustRightInd w:val="0"/>
              <w:spacing w:after="0"/>
              <w:jc w:val="center"/>
              <w:rPr>
                <w:b/>
                <w:noProof/>
                <w:sz w:val="24"/>
                <w:szCs w:val="24"/>
                <w:lang w:eastAsia="vi-VN"/>
              </w:rPr>
            </w:pPr>
          </w:p>
        </w:tc>
        <w:tc>
          <w:tcPr>
            <w:tcW w:w="8647" w:type="dxa"/>
            <w:shd w:val="clear" w:color="auto" w:fill="auto"/>
          </w:tcPr>
          <w:p w14:paraId="5A2BCF95" w14:textId="49781B85" w:rsidR="00163C69" w:rsidRPr="005350AC" w:rsidRDefault="002D0049" w:rsidP="005350AC">
            <w:pPr>
              <w:spacing w:after="0"/>
              <w:rPr>
                <w:i/>
                <w:spacing w:val="-2"/>
                <w:sz w:val="24"/>
                <w:szCs w:val="24"/>
              </w:rPr>
            </w:pPr>
            <w:r w:rsidRPr="005350AC">
              <w:rPr>
                <w:b/>
                <w:i/>
                <w:spacing w:val="-2"/>
                <w:sz w:val="24"/>
                <w:szCs w:val="24"/>
              </w:rPr>
              <w:t xml:space="preserve">* </w:t>
            </w:r>
            <w:r w:rsidR="00853A8C" w:rsidRPr="005350AC">
              <w:rPr>
                <w:b/>
                <w:i/>
                <w:spacing w:val="-2"/>
                <w:sz w:val="24"/>
                <w:szCs w:val="24"/>
              </w:rPr>
              <w:t>Trọng tâm</w:t>
            </w:r>
            <w:r w:rsidR="00853A8C" w:rsidRPr="005350AC">
              <w:rPr>
                <w:i/>
                <w:spacing w:val="-2"/>
                <w:sz w:val="24"/>
                <w:szCs w:val="24"/>
              </w:rPr>
              <w:t xml:space="preserve"> </w:t>
            </w:r>
            <w:r w:rsidR="00853A8C" w:rsidRPr="005350AC">
              <w:rPr>
                <w:spacing w:val="-2"/>
                <w:sz w:val="24"/>
                <w:szCs w:val="24"/>
              </w:rPr>
              <w:t>cải cách, mở cửa ở Trung Quốc</w:t>
            </w:r>
            <w:r w:rsidR="00B6477E" w:rsidRPr="005350AC">
              <w:rPr>
                <w:spacing w:val="-2"/>
                <w:sz w:val="24"/>
                <w:szCs w:val="24"/>
              </w:rPr>
              <w:t>:</w:t>
            </w:r>
            <w:r w:rsidR="00B6477E" w:rsidRPr="005350AC">
              <w:rPr>
                <w:i/>
                <w:spacing w:val="-2"/>
                <w:sz w:val="24"/>
                <w:szCs w:val="24"/>
              </w:rPr>
              <w:t xml:space="preserve"> phát triển kinh tế</w:t>
            </w:r>
          </w:p>
        </w:tc>
        <w:tc>
          <w:tcPr>
            <w:tcW w:w="992" w:type="dxa"/>
            <w:shd w:val="clear" w:color="auto" w:fill="auto"/>
          </w:tcPr>
          <w:p w14:paraId="5DC76C81" w14:textId="1644D7EA" w:rsidR="00163C69" w:rsidRPr="005350AC" w:rsidRDefault="000E05BE" w:rsidP="005350AC">
            <w:pPr>
              <w:tabs>
                <w:tab w:val="left" w:pos="2410"/>
                <w:tab w:val="left" w:pos="2552"/>
                <w:tab w:val="left" w:pos="5103"/>
                <w:tab w:val="left" w:pos="5387"/>
                <w:tab w:val="left" w:pos="7938"/>
                <w:tab w:val="left" w:pos="8080"/>
              </w:tabs>
              <w:autoSpaceDE w:val="0"/>
              <w:autoSpaceDN w:val="0"/>
              <w:adjustRightInd w:val="0"/>
              <w:spacing w:after="0"/>
              <w:jc w:val="center"/>
              <w:rPr>
                <w:iCs/>
                <w:noProof/>
                <w:sz w:val="24"/>
                <w:szCs w:val="24"/>
                <w:lang w:eastAsia="vi-VN"/>
              </w:rPr>
            </w:pPr>
            <w:r>
              <w:rPr>
                <w:iCs/>
                <w:noProof/>
                <w:sz w:val="24"/>
                <w:szCs w:val="24"/>
                <w:lang w:eastAsia="vi-VN"/>
              </w:rPr>
              <w:t>0,5</w:t>
            </w:r>
          </w:p>
        </w:tc>
      </w:tr>
      <w:tr w:rsidR="00163C69" w:rsidRPr="005350AC" w14:paraId="0BA68D77" w14:textId="77777777" w:rsidTr="00B43C51">
        <w:tc>
          <w:tcPr>
            <w:tcW w:w="851" w:type="dxa"/>
            <w:shd w:val="clear" w:color="auto" w:fill="auto"/>
          </w:tcPr>
          <w:p w14:paraId="083B1A45" w14:textId="77777777" w:rsidR="00163C69" w:rsidRPr="005350AC" w:rsidRDefault="00163C69" w:rsidP="005350AC">
            <w:pPr>
              <w:tabs>
                <w:tab w:val="left" w:pos="2410"/>
                <w:tab w:val="left" w:pos="2552"/>
                <w:tab w:val="left" w:pos="5103"/>
                <w:tab w:val="left" w:pos="5387"/>
                <w:tab w:val="left" w:pos="7938"/>
                <w:tab w:val="left" w:pos="8080"/>
              </w:tabs>
              <w:autoSpaceDE w:val="0"/>
              <w:autoSpaceDN w:val="0"/>
              <w:adjustRightInd w:val="0"/>
              <w:spacing w:after="0"/>
              <w:jc w:val="center"/>
              <w:rPr>
                <w:b/>
                <w:noProof/>
                <w:sz w:val="24"/>
                <w:szCs w:val="24"/>
                <w:lang w:eastAsia="vi-VN"/>
              </w:rPr>
            </w:pPr>
          </w:p>
        </w:tc>
        <w:tc>
          <w:tcPr>
            <w:tcW w:w="8647" w:type="dxa"/>
            <w:shd w:val="clear" w:color="auto" w:fill="auto"/>
          </w:tcPr>
          <w:p w14:paraId="5E6B781F" w14:textId="05F292D4" w:rsidR="00163C69" w:rsidRPr="005350AC" w:rsidRDefault="00B6477E" w:rsidP="005350AC">
            <w:pPr>
              <w:spacing w:after="0"/>
              <w:rPr>
                <w:b/>
                <w:i/>
                <w:spacing w:val="-2"/>
                <w:sz w:val="24"/>
                <w:szCs w:val="24"/>
              </w:rPr>
            </w:pPr>
            <w:r w:rsidRPr="005350AC">
              <w:rPr>
                <w:b/>
                <w:i/>
                <w:spacing w:val="-2"/>
                <w:sz w:val="24"/>
                <w:szCs w:val="24"/>
              </w:rPr>
              <w:t>* Thành tựu về kinh tế:</w:t>
            </w:r>
          </w:p>
        </w:tc>
        <w:tc>
          <w:tcPr>
            <w:tcW w:w="992" w:type="dxa"/>
            <w:shd w:val="clear" w:color="auto" w:fill="auto"/>
          </w:tcPr>
          <w:p w14:paraId="5BEC19CC" w14:textId="77777777" w:rsidR="00163C69" w:rsidRPr="005350AC" w:rsidRDefault="00163C69" w:rsidP="005350AC">
            <w:pPr>
              <w:tabs>
                <w:tab w:val="left" w:pos="2410"/>
                <w:tab w:val="left" w:pos="2552"/>
                <w:tab w:val="left" w:pos="5103"/>
                <w:tab w:val="left" w:pos="5387"/>
                <w:tab w:val="left" w:pos="7938"/>
                <w:tab w:val="left" w:pos="8080"/>
              </w:tabs>
              <w:autoSpaceDE w:val="0"/>
              <w:autoSpaceDN w:val="0"/>
              <w:adjustRightInd w:val="0"/>
              <w:spacing w:after="0"/>
              <w:jc w:val="center"/>
              <w:rPr>
                <w:iCs/>
                <w:noProof/>
                <w:sz w:val="24"/>
                <w:szCs w:val="24"/>
                <w:lang w:eastAsia="vi-VN"/>
              </w:rPr>
            </w:pPr>
          </w:p>
        </w:tc>
      </w:tr>
      <w:tr w:rsidR="00163C69" w:rsidRPr="005350AC" w14:paraId="68AA6047" w14:textId="77777777" w:rsidTr="00B43C51">
        <w:tc>
          <w:tcPr>
            <w:tcW w:w="851" w:type="dxa"/>
            <w:shd w:val="clear" w:color="auto" w:fill="auto"/>
          </w:tcPr>
          <w:p w14:paraId="53F1D8B5" w14:textId="77777777" w:rsidR="00163C69" w:rsidRPr="005350AC" w:rsidRDefault="00163C69" w:rsidP="005350AC">
            <w:pPr>
              <w:tabs>
                <w:tab w:val="left" w:pos="2410"/>
                <w:tab w:val="left" w:pos="2552"/>
                <w:tab w:val="left" w:pos="5103"/>
                <w:tab w:val="left" w:pos="5387"/>
                <w:tab w:val="left" w:pos="7938"/>
                <w:tab w:val="left" w:pos="8080"/>
              </w:tabs>
              <w:autoSpaceDE w:val="0"/>
              <w:autoSpaceDN w:val="0"/>
              <w:adjustRightInd w:val="0"/>
              <w:spacing w:after="0"/>
              <w:jc w:val="center"/>
              <w:rPr>
                <w:b/>
                <w:noProof/>
                <w:sz w:val="24"/>
                <w:szCs w:val="24"/>
                <w:lang w:eastAsia="vi-VN"/>
              </w:rPr>
            </w:pPr>
          </w:p>
        </w:tc>
        <w:tc>
          <w:tcPr>
            <w:tcW w:w="8647" w:type="dxa"/>
            <w:shd w:val="clear" w:color="auto" w:fill="auto"/>
          </w:tcPr>
          <w:p w14:paraId="00136F80" w14:textId="43CC95C6" w:rsidR="00163C69" w:rsidRPr="005350AC" w:rsidRDefault="00E838A7" w:rsidP="005350AC">
            <w:pPr>
              <w:spacing w:after="0"/>
              <w:rPr>
                <w:spacing w:val="-2"/>
                <w:sz w:val="24"/>
                <w:szCs w:val="24"/>
              </w:rPr>
            </w:pPr>
            <w:r w:rsidRPr="005350AC">
              <w:rPr>
                <w:spacing w:val="-2"/>
                <w:sz w:val="24"/>
                <w:szCs w:val="24"/>
              </w:rPr>
              <w:t xml:space="preserve">- </w:t>
            </w:r>
            <w:r w:rsidR="00E678C1" w:rsidRPr="005350AC">
              <w:rPr>
                <w:spacing w:val="-2"/>
                <w:sz w:val="24"/>
                <w:szCs w:val="24"/>
              </w:rPr>
              <w:t>Tốc độ tăng trưởng kinh tế cao và liên tục trong nhiều năm</w:t>
            </w:r>
            <w:r w:rsidR="00541124" w:rsidRPr="005350AC">
              <w:rPr>
                <w:spacing w:val="-2"/>
                <w:sz w:val="24"/>
                <w:szCs w:val="24"/>
              </w:rPr>
              <w:t xml:space="preserve"> (trên 9%)</w:t>
            </w:r>
            <w:r w:rsidR="008C1FB4">
              <w:rPr>
                <w:spacing w:val="-2"/>
                <w:sz w:val="24"/>
                <w:szCs w:val="24"/>
              </w:rPr>
              <w:t>.</w:t>
            </w:r>
          </w:p>
        </w:tc>
        <w:tc>
          <w:tcPr>
            <w:tcW w:w="992" w:type="dxa"/>
            <w:shd w:val="clear" w:color="auto" w:fill="auto"/>
          </w:tcPr>
          <w:p w14:paraId="04A92984" w14:textId="0E29309B" w:rsidR="00163C69" w:rsidRPr="005350AC" w:rsidRDefault="000E05BE" w:rsidP="005350AC">
            <w:pPr>
              <w:tabs>
                <w:tab w:val="left" w:pos="2410"/>
                <w:tab w:val="left" w:pos="2552"/>
                <w:tab w:val="left" w:pos="5103"/>
                <w:tab w:val="left" w:pos="5387"/>
                <w:tab w:val="left" w:pos="7938"/>
                <w:tab w:val="left" w:pos="8080"/>
              </w:tabs>
              <w:autoSpaceDE w:val="0"/>
              <w:autoSpaceDN w:val="0"/>
              <w:adjustRightInd w:val="0"/>
              <w:spacing w:after="0"/>
              <w:jc w:val="center"/>
              <w:rPr>
                <w:iCs/>
                <w:noProof/>
                <w:sz w:val="24"/>
                <w:szCs w:val="24"/>
                <w:lang w:eastAsia="vi-VN"/>
              </w:rPr>
            </w:pPr>
            <w:r>
              <w:rPr>
                <w:iCs/>
                <w:noProof/>
                <w:sz w:val="24"/>
                <w:szCs w:val="24"/>
                <w:lang w:eastAsia="vi-VN"/>
              </w:rPr>
              <w:t>0,5</w:t>
            </w:r>
          </w:p>
        </w:tc>
      </w:tr>
      <w:tr w:rsidR="00D52F00" w:rsidRPr="005350AC" w14:paraId="75A23D46" w14:textId="77777777" w:rsidTr="00B43C51">
        <w:tc>
          <w:tcPr>
            <w:tcW w:w="851" w:type="dxa"/>
            <w:shd w:val="clear" w:color="auto" w:fill="auto"/>
          </w:tcPr>
          <w:p w14:paraId="59AE49B1" w14:textId="77777777" w:rsidR="00D52F00" w:rsidRPr="005350AC" w:rsidRDefault="00D52F00" w:rsidP="005350AC">
            <w:pPr>
              <w:tabs>
                <w:tab w:val="left" w:pos="2410"/>
                <w:tab w:val="left" w:pos="2552"/>
                <w:tab w:val="left" w:pos="5103"/>
                <w:tab w:val="left" w:pos="5387"/>
                <w:tab w:val="left" w:pos="7938"/>
                <w:tab w:val="left" w:pos="8080"/>
              </w:tabs>
              <w:autoSpaceDE w:val="0"/>
              <w:autoSpaceDN w:val="0"/>
              <w:adjustRightInd w:val="0"/>
              <w:spacing w:after="0"/>
              <w:jc w:val="center"/>
              <w:rPr>
                <w:b/>
                <w:noProof/>
                <w:sz w:val="24"/>
                <w:szCs w:val="24"/>
                <w:lang w:eastAsia="vi-VN"/>
              </w:rPr>
            </w:pPr>
          </w:p>
        </w:tc>
        <w:tc>
          <w:tcPr>
            <w:tcW w:w="8647" w:type="dxa"/>
            <w:shd w:val="clear" w:color="auto" w:fill="auto"/>
          </w:tcPr>
          <w:p w14:paraId="0E4DF8ED" w14:textId="69206E10" w:rsidR="00D52F00" w:rsidRPr="005350AC" w:rsidRDefault="00D52F00" w:rsidP="005350AC">
            <w:pPr>
              <w:spacing w:after="0"/>
              <w:rPr>
                <w:spacing w:val="-2"/>
                <w:sz w:val="24"/>
                <w:szCs w:val="24"/>
              </w:rPr>
            </w:pPr>
            <w:r w:rsidRPr="005350AC">
              <w:rPr>
                <w:spacing w:val="-2"/>
                <w:sz w:val="24"/>
                <w:szCs w:val="24"/>
              </w:rPr>
              <w:t xml:space="preserve">- Tăng trưởng bình quân đầu người </w:t>
            </w:r>
            <w:r w:rsidR="007253E1">
              <w:rPr>
                <w:spacing w:val="-2"/>
                <w:sz w:val="24"/>
                <w:szCs w:val="24"/>
              </w:rPr>
              <w:t>cao, cơ cấu kinh tế chuyển dịch theo hướng hiện đại</w:t>
            </w:r>
            <w:r w:rsidR="008C1FB4">
              <w:rPr>
                <w:spacing w:val="-2"/>
                <w:sz w:val="24"/>
                <w:szCs w:val="24"/>
              </w:rPr>
              <w:t>.</w:t>
            </w:r>
          </w:p>
        </w:tc>
        <w:tc>
          <w:tcPr>
            <w:tcW w:w="992" w:type="dxa"/>
            <w:shd w:val="clear" w:color="auto" w:fill="auto"/>
          </w:tcPr>
          <w:p w14:paraId="6053459B" w14:textId="7E41046E" w:rsidR="00D52F00" w:rsidRPr="005350AC" w:rsidRDefault="000E05BE" w:rsidP="005350AC">
            <w:pPr>
              <w:tabs>
                <w:tab w:val="left" w:pos="2410"/>
                <w:tab w:val="left" w:pos="2552"/>
                <w:tab w:val="left" w:pos="5103"/>
                <w:tab w:val="left" w:pos="5387"/>
                <w:tab w:val="left" w:pos="7938"/>
                <w:tab w:val="left" w:pos="8080"/>
              </w:tabs>
              <w:autoSpaceDE w:val="0"/>
              <w:autoSpaceDN w:val="0"/>
              <w:adjustRightInd w:val="0"/>
              <w:spacing w:after="0"/>
              <w:jc w:val="center"/>
              <w:rPr>
                <w:iCs/>
                <w:noProof/>
                <w:sz w:val="24"/>
                <w:szCs w:val="24"/>
                <w:lang w:eastAsia="vi-VN"/>
              </w:rPr>
            </w:pPr>
            <w:r>
              <w:rPr>
                <w:iCs/>
                <w:noProof/>
                <w:sz w:val="24"/>
                <w:szCs w:val="24"/>
                <w:lang w:eastAsia="vi-VN"/>
              </w:rPr>
              <w:t>0,5</w:t>
            </w:r>
          </w:p>
        </w:tc>
      </w:tr>
      <w:tr w:rsidR="00E373E2" w:rsidRPr="005350AC" w14:paraId="3FB31C1A" w14:textId="77777777" w:rsidTr="00B43C51">
        <w:tc>
          <w:tcPr>
            <w:tcW w:w="851" w:type="dxa"/>
            <w:shd w:val="clear" w:color="auto" w:fill="auto"/>
          </w:tcPr>
          <w:p w14:paraId="62F4808B" w14:textId="77777777" w:rsidR="00E373E2" w:rsidRPr="005350AC" w:rsidRDefault="00E373E2" w:rsidP="005350AC">
            <w:pPr>
              <w:tabs>
                <w:tab w:val="left" w:pos="2410"/>
                <w:tab w:val="left" w:pos="2552"/>
                <w:tab w:val="left" w:pos="5103"/>
                <w:tab w:val="left" w:pos="5387"/>
                <w:tab w:val="left" w:pos="7938"/>
                <w:tab w:val="left" w:pos="8080"/>
              </w:tabs>
              <w:autoSpaceDE w:val="0"/>
              <w:autoSpaceDN w:val="0"/>
              <w:adjustRightInd w:val="0"/>
              <w:spacing w:after="0"/>
              <w:jc w:val="center"/>
              <w:rPr>
                <w:b/>
                <w:noProof/>
                <w:sz w:val="24"/>
                <w:szCs w:val="24"/>
                <w:lang w:eastAsia="vi-VN"/>
              </w:rPr>
            </w:pPr>
          </w:p>
        </w:tc>
        <w:tc>
          <w:tcPr>
            <w:tcW w:w="8647" w:type="dxa"/>
            <w:shd w:val="clear" w:color="auto" w:fill="auto"/>
          </w:tcPr>
          <w:p w14:paraId="58F42FE8" w14:textId="1C2B4A42" w:rsidR="00E373E2" w:rsidRPr="005350AC" w:rsidRDefault="00E373E2" w:rsidP="007253E1">
            <w:pPr>
              <w:spacing w:after="0"/>
              <w:rPr>
                <w:spacing w:val="-2"/>
                <w:sz w:val="24"/>
                <w:szCs w:val="24"/>
              </w:rPr>
            </w:pPr>
            <w:r w:rsidRPr="005350AC">
              <w:rPr>
                <w:spacing w:val="-2"/>
                <w:sz w:val="24"/>
                <w:szCs w:val="24"/>
              </w:rPr>
              <w:t xml:space="preserve">- </w:t>
            </w:r>
            <w:r w:rsidR="007253E1">
              <w:rPr>
                <w:spacing w:val="-2"/>
                <w:sz w:val="24"/>
                <w:szCs w:val="24"/>
              </w:rPr>
              <w:t>Năm 2010, Trung Quốc vươn lên là nền kinh tế đứng thứ hai thế giới (sau Mỹ)</w:t>
            </w:r>
            <w:r w:rsidR="008C1FB4">
              <w:rPr>
                <w:spacing w:val="-2"/>
                <w:sz w:val="24"/>
                <w:szCs w:val="24"/>
              </w:rPr>
              <w:t>.</w:t>
            </w:r>
          </w:p>
        </w:tc>
        <w:tc>
          <w:tcPr>
            <w:tcW w:w="992" w:type="dxa"/>
            <w:shd w:val="clear" w:color="auto" w:fill="auto"/>
          </w:tcPr>
          <w:p w14:paraId="2ADEC833" w14:textId="175CC190" w:rsidR="00E373E2" w:rsidRPr="005350AC" w:rsidRDefault="000E05BE" w:rsidP="005350AC">
            <w:pPr>
              <w:tabs>
                <w:tab w:val="left" w:pos="2410"/>
                <w:tab w:val="left" w:pos="2552"/>
                <w:tab w:val="left" w:pos="5103"/>
                <w:tab w:val="left" w:pos="5387"/>
                <w:tab w:val="left" w:pos="7938"/>
                <w:tab w:val="left" w:pos="8080"/>
              </w:tabs>
              <w:autoSpaceDE w:val="0"/>
              <w:autoSpaceDN w:val="0"/>
              <w:adjustRightInd w:val="0"/>
              <w:spacing w:after="0"/>
              <w:jc w:val="center"/>
              <w:rPr>
                <w:iCs/>
                <w:noProof/>
                <w:sz w:val="24"/>
                <w:szCs w:val="24"/>
                <w:lang w:eastAsia="vi-VN"/>
              </w:rPr>
            </w:pPr>
            <w:r>
              <w:rPr>
                <w:iCs/>
                <w:noProof/>
                <w:sz w:val="24"/>
                <w:szCs w:val="24"/>
                <w:lang w:eastAsia="vi-VN"/>
              </w:rPr>
              <w:t>0,5</w:t>
            </w:r>
          </w:p>
        </w:tc>
      </w:tr>
    </w:tbl>
    <w:p w14:paraId="4557045D" w14:textId="77777777" w:rsidR="00076408" w:rsidRPr="005350AC" w:rsidRDefault="00076408" w:rsidP="005350AC">
      <w:pPr>
        <w:tabs>
          <w:tab w:val="left" w:pos="284"/>
        </w:tabs>
        <w:spacing w:after="0"/>
        <w:ind w:left="0"/>
        <w:rPr>
          <w:sz w:val="24"/>
          <w:szCs w:val="24"/>
        </w:rPr>
      </w:pPr>
    </w:p>
    <w:sectPr w:rsidR="00076408" w:rsidRPr="005350AC" w:rsidSect="00F906CA">
      <w:headerReference w:type="default" r:id="rId7"/>
      <w:footerReference w:type="default" r:id="rId8"/>
      <w:pgSz w:w="11907" w:h="16840" w:code="9"/>
      <w:pgMar w:top="533" w:right="850" w:bottom="709" w:left="992" w:header="426" w:footer="16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6ECE4" w14:textId="77777777" w:rsidR="00781FFE" w:rsidRDefault="00781FFE" w:rsidP="00B95655">
      <w:pPr>
        <w:spacing w:after="0"/>
      </w:pPr>
      <w:r>
        <w:separator/>
      </w:r>
    </w:p>
  </w:endnote>
  <w:endnote w:type="continuationSeparator" w:id="0">
    <w:p w14:paraId="1787BFC3" w14:textId="77777777" w:rsidR="00781FFE" w:rsidRDefault="00781FFE" w:rsidP="00B956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a">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646A5" w14:textId="7D2FC9F3" w:rsidR="00F906CA" w:rsidRPr="00F906CA" w:rsidRDefault="00F906CA" w:rsidP="00F906CA">
    <w:pPr>
      <w:widowControl w:val="0"/>
      <w:tabs>
        <w:tab w:val="center" w:pos="4680"/>
        <w:tab w:val="right" w:pos="9360"/>
        <w:tab w:val="right" w:pos="10348"/>
      </w:tabs>
      <w:spacing w:before="120" w:after="120"/>
      <w:ind w:left="0" w:right="0"/>
      <w:jc w:val="left"/>
      <w:rPr>
        <w:rFonts w:eastAsia="SimSun"/>
        <w:color w:val="000000"/>
        <w:kern w:val="2"/>
        <w:sz w:val="24"/>
        <w:szCs w:val="24"/>
        <w:lang w:eastAsia="zh-CN"/>
      </w:rPr>
    </w:pPr>
    <w:r w:rsidRPr="00F906CA">
      <w:rPr>
        <w:rFonts w:eastAsia="SimSun"/>
        <w:b/>
        <w:color w:val="000000"/>
        <w:kern w:val="2"/>
        <w:sz w:val="24"/>
        <w:szCs w:val="24"/>
        <w:lang w:val="nl-NL" w:eastAsia="zh-CN"/>
      </w:rPr>
      <w:t xml:space="preserve">                                                                   </w:t>
    </w:r>
    <w:r w:rsidRPr="00F906CA">
      <w:rPr>
        <w:rFonts w:eastAsia="SimSun"/>
        <w:b/>
        <w:color w:val="00B0F0"/>
        <w:kern w:val="2"/>
        <w:sz w:val="24"/>
        <w:szCs w:val="24"/>
        <w:lang w:val="nl-NL" w:eastAsia="zh-CN"/>
      </w:rPr>
      <w:t/>
    </w:r>
    <w:r w:rsidRPr="00F906CA">
      <w:rPr>
        <w:rFonts w:eastAsia="SimSun"/>
        <w:b/>
        <w:color w:val="FF0000"/>
        <w:kern w:val="2"/>
        <w:sz w:val="24"/>
        <w:szCs w:val="24"/>
        <w:lang w:val="nl-NL" w:eastAsia="zh-CN"/>
      </w:rPr>
      <w:t xml:space="preserve"/>
    </w:r>
    <w:r w:rsidRPr="00F906CA">
      <w:rPr>
        <w:rFonts w:eastAsia="SimSun"/>
        <w:b/>
        <w:color w:val="000000"/>
        <w:kern w:val="2"/>
        <w:sz w:val="24"/>
        <w:szCs w:val="24"/>
        <w:lang w:eastAsia="zh-CN"/>
      </w:rPr>
      <w:t xml:space="preserve">                                </w:t>
    </w:r>
    <w:r w:rsidRPr="00F906CA">
      <w:rPr>
        <w:rFonts w:eastAsia="SimSun"/>
        <w:b/>
        <w:color w:val="FF0000"/>
        <w:kern w:val="2"/>
        <w:sz w:val="24"/>
        <w:szCs w:val="24"/>
        <w:lang w:eastAsia="zh-CN"/>
      </w:rPr>
      <w:t>Trang</w:t>
    </w:r>
    <w:r w:rsidRPr="00F906CA">
      <w:rPr>
        <w:rFonts w:eastAsia="SimSun"/>
        <w:b/>
        <w:color w:val="0070C0"/>
        <w:kern w:val="2"/>
        <w:sz w:val="24"/>
        <w:szCs w:val="24"/>
        <w:lang w:eastAsia="zh-CN"/>
      </w:rPr>
      <w:t xml:space="preserve"> </w:t>
    </w:r>
    <w:r w:rsidRPr="00F906CA">
      <w:rPr>
        <w:rFonts w:eastAsia="SimSun"/>
        <w:b/>
        <w:color w:val="0070C0"/>
        <w:kern w:val="2"/>
        <w:sz w:val="24"/>
        <w:szCs w:val="24"/>
        <w:lang w:eastAsia="zh-CN"/>
      </w:rPr>
      <w:fldChar w:fldCharType="begin"/>
    </w:r>
    <w:r w:rsidRPr="00F906CA">
      <w:rPr>
        <w:rFonts w:eastAsia="SimSun"/>
        <w:b/>
        <w:color w:val="0070C0"/>
        <w:kern w:val="2"/>
        <w:sz w:val="24"/>
        <w:szCs w:val="24"/>
        <w:lang w:eastAsia="zh-CN"/>
      </w:rPr>
      <w:instrText xml:space="preserve"> PAGE   \* MERGEFORMAT </w:instrText>
    </w:r>
    <w:r w:rsidRPr="00F906CA">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F906C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7466F" w14:textId="77777777" w:rsidR="00781FFE" w:rsidRDefault="00781FFE" w:rsidP="00B95655">
      <w:pPr>
        <w:spacing w:after="0"/>
      </w:pPr>
      <w:r>
        <w:separator/>
      </w:r>
    </w:p>
  </w:footnote>
  <w:footnote w:type="continuationSeparator" w:id="0">
    <w:p w14:paraId="49DE7D23" w14:textId="77777777" w:rsidR="00781FFE" w:rsidRDefault="00781FFE" w:rsidP="00B956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5B994" w14:textId="77777777" w:rsidR="00F906CA" w:rsidRPr="00F906CA" w:rsidRDefault="00F906CA" w:rsidP="00F906CA">
    <w:pPr>
      <w:widowControl w:val="0"/>
      <w:tabs>
        <w:tab w:val="center" w:pos="4513"/>
        <w:tab w:val="right" w:pos="9026"/>
      </w:tabs>
      <w:autoSpaceDE w:val="0"/>
      <w:autoSpaceDN w:val="0"/>
      <w:spacing w:after="0"/>
      <w:ind w:left="0" w:right="0"/>
      <w:jc w:val="center"/>
      <w:rPr>
        <w:rFonts w:eastAsia="Times New Roman"/>
        <w:sz w:val="22"/>
        <w:lang w:val="vi"/>
      </w:rPr>
    </w:pPr>
    <w:r w:rsidRPr="00F906CA">
      <w:rPr>
        <w:b/>
        <w:color w:val="00B0F0"/>
        <w:sz w:val="24"/>
        <w:szCs w:val="24"/>
        <w:lang w:val="nl-NL"/>
      </w:rPr>
      <w:t/>
    </w:r>
    <w:r w:rsidRPr="00F906C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283"/>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69E"/>
    <w:rsid w:val="00011608"/>
    <w:rsid w:val="000203C6"/>
    <w:rsid w:val="0002086A"/>
    <w:rsid w:val="00036554"/>
    <w:rsid w:val="000654B9"/>
    <w:rsid w:val="000756BE"/>
    <w:rsid w:val="00076408"/>
    <w:rsid w:val="00083C65"/>
    <w:rsid w:val="000905AD"/>
    <w:rsid w:val="000A548D"/>
    <w:rsid w:val="000C0ED4"/>
    <w:rsid w:val="000C4594"/>
    <w:rsid w:val="000C7BA2"/>
    <w:rsid w:val="000D26F0"/>
    <w:rsid w:val="000D2A57"/>
    <w:rsid w:val="000D55A5"/>
    <w:rsid w:val="000E05BE"/>
    <w:rsid w:val="000E1056"/>
    <w:rsid w:val="000E589F"/>
    <w:rsid w:val="001016BF"/>
    <w:rsid w:val="001024F4"/>
    <w:rsid w:val="00102B9E"/>
    <w:rsid w:val="00102C97"/>
    <w:rsid w:val="0010511D"/>
    <w:rsid w:val="0010620E"/>
    <w:rsid w:val="00111E7C"/>
    <w:rsid w:val="001123A0"/>
    <w:rsid w:val="00153D57"/>
    <w:rsid w:val="00156AB1"/>
    <w:rsid w:val="00163C69"/>
    <w:rsid w:val="0016553E"/>
    <w:rsid w:val="001668EF"/>
    <w:rsid w:val="001807A4"/>
    <w:rsid w:val="00186AAA"/>
    <w:rsid w:val="001A03EE"/>
    <w:rsid w:val="001A6554"/>
    <w:rsid w:val="001B1FDF"/>
    <w:rsid w:val="001B5846"/>
    <w:rsid w:val="001C1CAE"/>
    <w:rsid w:val="001C366F"/>
    <w:rsid w:val="001E1CE5"/>
    <w:rsid w:val="001E6173"/>
    <w:rsid w:val="001F007B"/>
    <w:rsid w:val="00214D82"/>
    <w:rsid w:val="00217E9A"/>
    <w:rsid w:val="00227A27"/>
    <w:rsid w:val="00230C07"/>
    <w:rsid w:val="002337CC"/>
    <w:rsid w:val="00235CAD"/>
    <w:rsid w:val="00241E98"/>
    <w:rsid w:val="00245A86"/>
    <w:rsid w:val="00260FB5"/>
    <w:rsid w:val="00263167"/>
    <w:rsid w:val="00265DEF"/>
    <w:rsid w:val="00292125"/>
    <w:rsid w:val="00294932"/>
    <w:rsid w:val="002B75B1"/>
    <w:rsid w:val="002C4B78"/>
    <w:rsid w:val="002D0049"/>
    <w:rsid w:val="002D2F2E"/>
    <w:rsid w:val="002E355B"/>
    <w:rsid w:val="002F5015"/>
    <w:rsid w:val="00343EC0"/>
    <w:rsid w:val="003461A9"/>
    <w:rsid w:val="003524F4"/>
    <w:rsid w:val="003669A7"/>
    <w:rsid w:val="00376812"/>
    <w:rsid w:val="00377B20"/>
    <w:rsid w:val="00380055"/>
    <w:rsid w:val="00386F21"/>
    <w:rsid w:val="003A0235"/>
    <w:rsid w:val="003A0883"/>
    <w:rsid w:val="003A4A28"/>
    <w:rsid w:val="003B431A"/>
    <w:rsid w:val="003C2B72"/>
    <w:rsid w:val="003C62D3"/>
    <w:rsid w:val="003E5625"/>
    <w:rsid w:val="003E6BC0"/>
    <w:rsid w:val="003F2B65"/>
    <w:rsid w:val="003F2E0A"/>
    <w:rsid w:val="003F69B7"/>
    <w:rsid w:val="00410677"/>
    <w:rsid w:val="00410F02"/>
    <w:rsid w:val="00440FB7"/>
    <w:rsid w:val="0045221B"/>
    <w:rsid w:val="00474ED8"/>
    <w:rsid w:val="004770F0"/>
    <w:rsid w:val="00494511"/>
    <w:rsid w:val="004973CA"/>
    <w:rsid w:val="004A09D5"/>
    <w:rsid w:val="004B6367"/>
    <w:rsid w:val="004C1FD7"/>
    <w:rsid w:val="004C720D"/>
    <w:rsid w:val="004C7A80"/>
    <w:rsid w:val="004D4D0C"/>
    <w:rsid w:val="004F3787"/>
    <w:rsid w:val="0050128B"/>
    <w:rsid w:val="005040DC"/>
    <w:rsid w:val="00514377"/>
    <w:rsid w:val="005350AC"/>
    <w:rsid w:val="005367EA"/>
    <w:rsid w:val="00541124"/>
    <w:rsid w:val="005419C8"/>
    <w:rsid w:val="00546AFC"/>
    <w:rsid w:val="00547850"/>
    <w:rsid w:val="0056333E"/>
    <w:rsid w:val="0057358A"/>
    <w:rsid w:val="00583D1E"/>
    <w:rsid w:val="005B65CD"/>
    <w:rsid w:val="005B703E"/>
    <w:rsid w:val="005C07E2"/>
    <w:rsid w:val="005D12E7"/>
    <w:rsid w:val="005D7B32"/>
    <w:rsid w:val="005D7E8D"/>
    <w:rsid w:val="005E63DB"/>
    <w:rsid w:val="00605702"/>
    <w:rsid w:val="00613BD6"/>
    <w:rsid w:val="00623C02"/>
    <w:rsid w:val="0062658D"/>
    <w:rsid w:val="00631B0C"/>
    <w:rsid w:val="00637027"/>
    <w:rsid w:val="00642166"/>
    <w:rsid w:val="00642A11"/>
    <w:rsid w:val="00650825"/>
    <w:rsid w:val="00655706"/>
    <w:rsid w:val="00657D09"/>
    <w:rsid w:val="00657D26"/>
    <w:rsid w:val="006A3AE7"/>
    <w:rsid w:val="006B07AF"/>
    <w:rsid w:val="006B26C8"/>
    <w:rsid w:val="006D4854"/>
    <w:rsid w:val="006D7EBD"/>
    <w:rsid w:val="006E6760"/>
    <w:rsid w:val="006F6EFC"/>
    <w:rsid w:val="00703664"/>
    <w:rsid w:val="007142D5"/>
    <w:rsid w:val="0071661C"/>
    <w:rsid w:val="007253E1"/>
    <w:rsid w:val="00731F0C"/>
    <w:rsid w:val="007571A8"/>
    <w:rsid w:val="00781FFE"/>
    <w:rsid w:val="007B5C52"/>
    <w:rsid w:val="007C04F0"/>
    <w:rsid w:val="007C0A6A"/>
    <w:rsid w:val="007E14F2"/>
    <w:rsid w:val="007F369E"/>
    <w:rsid w:val="00816154"/>
    <w:rsid w:val="00822610"/>
    <w:rsid w:val="00834ECD"/>
    <w:rsid w:val="00842CC3"/>
    <w:rsid w:val="008509AF"/>
    <w:rsid w:val="00853A8C"/>
    <w:rsid w:val="008908B5"/>
    <w:rsid w:val="008915F3"/>
    <w:rsid w:val="0089336F"/>
    <w:rsid w:val="008A320D"/>
    <w:rsid w:val="008A7E29"/>
    <w:rsid w:val="008B6FD2"/>
    <w:rsid w:val="008C1FB4"/>
    <w:rsid w:val="008C53EE"/>
    <w:rsid w:val="008C5AB7"/>
    <w:rsid w:val="008D404F"/>
    <w:rsid w:val="008E6AFA"/>
    <w:rsid w:val="008F328A"/>
    <w:rsid w:val="0090056B"/>
    <w:rsid w:val="00901E68"/>
    <w:rsid w:val="00904CC8"/>
    <w:rsid w:val="00924B27"/>
    <w:rsid w:val="009344E1"/>
    <w:rsid w:val="00935A99"/>
    <w:rsid w:val="00954ECB"/>
    <w:rsid w:val="009605F2"/>
    <w:rsid w:val="00961383"/>
    <w:rsid w:val="00965978"/>
    <w:rsid w:val="00966378"/>
    <w:rsid w:val="00967601"/>
    <w:rsid w:val="009813F4"/>
    <w:rsid w:val="0098342C"/>
    <w:rsid w:val="00990ABC"/>
    <w:rsid w:val="00990BBB"/>
    <w:rsid w:val="00994271"/>
    <w:rsid w:val="009953CE"/>
    <w:rsid w:val="009A581F"/>
    <w:rsid w:val="009B5CC3"/>
    <w:rsid w:val="009C1D5D"/>
    <w:rsid w:val="009D2B14"/>
    <w:rsid w:val="009D4774"/>
    <w:rsid w:val="009E2098"/>
    <w:rsid w:val="009F734D"/>
    <w:rsid w:val="00A00FB1"/>
    <w:rsid w:val="00A04A98"/>
    <w:rsid w:val="00A34209"/>
    <w:rsid w:val="00A371E1"/>
    <w:rsid w:val="00A42F81"/>
    <w:rsid w:val="00A44E0A"/>
    <w:rsid w:val="00A47AC3"/>
    <w:rsid w:val="00A6115A"/>
    <w:rsid w:val="00A70A8F"/>
    <w:rsid w:val="00A70B89"/>
    <w:rsid w:val="00A730A1"/>
    <w:rsid w:val="00A85E67"/>
    <w:rsid w:val="00A91CEF"/>
    <w:rsid w:val="00A93DC8"/>
    <w:rsid w:val="00AA134A"/>
    <w:rsid w:val="00AA4EB3"/>
    <w:rsid w:val="00AD0597"/>
    <w:rsid w:val="00AD52A7"/>
    <w:rsid w:val="00AE3ECE"/>
    <w:rsid w:val="00AF1E76"/>
    <w:rsid w:val="00AF29EA"/>
    <w:rsid w:val="00AF690F"/>
    <w:rsid w:val="00B101A0"/>
    <w:rsid w:val="00B43C51"/>
    <w:rsid w:val="00B57CD1"/>
    <w:rsid w:val="00B6477E"/>
    <w:rsid w:val="00B7498D"/>
    <w:rsid w:val="00B7699A"/>
    <w:rsid w:val="00B82FFE"/>
    <w:rsid w:val="00B86216"/>
    <w:rsid w:val="00B95655"/>
    <w:rsid w:val="00BA1279"/>
    <w:rsid w:val="00BA30B4"/>
    <w:rsid w:val="00BB15E6"/>
    <w:rsid w:val="00C07A17"/>
    <w:rsid w:val="00C821CB"/>
    <w:rsid w:val="00CB7919"/>
    <w:rsid w:val="00CC74E7"/>
    <w:rsid w:val="00CF6B28"/>
    <w:rsid w:val="00D017DB"/>
    <w:rsid w:val="00D1165A"/>
    <w:rsid w:val="00D263B4"/>
    <w:rsid w:val="00D3226C"/>
    <w:rsid w:val="00D44B0D"/>
    <w:rsid w:val="00D46A26"/>
    <w:rsid w:val="00D50078"/>
    <w:rsid w:val="00D52F00"/>
    <w:rsid w:val="00D61767"/>
    <w:rsid w:val="00D90E49"/>
    <w:rsid w:val="00DB1D4D"/>
    <w:rsid w:val="00DC3948"/>
    <w:rsid w:val="00DD1AF3"/>
    <w:rsid w:val="00DD6BD4"/>
    <w:rsid w:val="00DE320F"/>
    <w:rsid w:val="00DE34D5"/>
    <w:rsid w:val="00DE4834"/>
    <w:rsid w:val="00DE65E5"/>
    <w:rsid w:val="00DE694F"/>
    <w:rsid w:val="00DF64BD"/>
    <w:rsid w:val="00E14687"/>
    <w:rsid w:val="00E23716"/>
    <w:rsid w:val="00E373E2"/>
    <w:rsid w:val="00E460C2"/>
    <w:rsid w:val="00E560C4"/>
    <w:rsid w:val="00E601F5"/>
    <w:rsid w:val="00E678C1"/>
    <w:rsid w:val="00E750F8"/>
    <w:rsid w:val="00E838A7"/>
    <w:rsid w:val="00E90FCF"/>
    <w:rsid w:val="00EA1449"/>
    <w:rsid w:val="00EB40C4"/>
    <w:rsid w:val="00EB6205"/>
    <w:rsid w:val="00ED3C9B"/>
    <w:rsid w:val="00EE3B14"/>
    <w:rsid w:val="00EF7277"/>
    <w:rsid w:val="00F121CC"/>
    <w:rsid w:val="00F27D0A"/>
    <w:rsid w:val="00F33449"/>
    <w:rsid w:val="00F41E4F"/>
    <w:rsid w:val="00F44D6B"/>
    <w:rsid w:val="00F46005"/>
    <w:rsid w:val="00F52216"/>
    <w:rsid w:val="00F561D5"/>
    <w:rsid w:val="00F83A70"/>
    <w:rsid w:val="00F86BB7"/>
    <w:rsid w:val="00F906CA"/>
    <w:rsid w:val="00F95526"/>
    <w:rsid w:val="00F95A3A"/>
    <w:rsid w:val="00FA18C2"/>
    <w:rsid w:val="00FA66A0"/>
    <w:rsid w:val="00FC26A3"/>
    <w:rsid w:val="00FD63A7"/>
    <w:rsid w:val="00FD6E99"/>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0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FB1"/>
    <w:pPr>
      <w:spacing w:after="240" w:line="240" w:lineRule="auto"/>
      <w:ind w:left="45" w:right="45"/>
      <w:jc w:val="both"/>
    </w:pPr>
    <w:rPr>
      <w:rFonts w:eastAsia="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369E"/>
    <w:pPr>
      <w:widowControl w:val="0"/>
      <w:autoSpaceDE w:val="0"/>
      <w:autoSpaceDN w:val="0"/>
      <w:spacing w:after="0"/>
      <w:ind w:left="0" w:right="0"/>
      <w:jc w:val="left"/>
    </w:pPr>
    <w:rPr>
      <w:rFonts w:ascii="Symbola" w:eastAsia="Symbola" w:hAnsi="Symbola" w:cs="Symbola"/>
      <w:sz w:val="26"/>
      <w:szCs w:val="26"/>
    </w:rPr>
  </w:style>
  <w:style w:type="character" w:customStyle="1" w:styleId="BodyTextChar">
    <w:name w:val="Body Text Char"/>
    <w:basedOn w:val="DefaultParagraphFont"/>
    <w:link w:val="BodyText"/>
    <w:uiPriority w:val="1"/>
    <w:rsid w:val="007F369E"/>
    <w:rPr>
      <w:rFonts w:ascii="Symbola" w:eastAsia="Symbola" w:hAnsi="Symbola" w:cs="Symbola"/>
      <w:kern w:val="0"/>
      <w:sz w:val="26"/>
      <w:szCs w:val="26"/>
      <w14:ligatures w14:val="none"/>
    </w:rPr>
  </w:style>
  <w:style w:type="paragraph" w:styleId="ListParagraph">
    <w:name w:val="List Paragraph"/>
    <w:aliases w:val="Numbered List,bullet,List Paragraph1,Cita extensa,HPL01,Colorful List - Accent 13"/>
    <w:basedOn w:val="Normal"/>
    <w:link w:val="ListParagraphChar"/>
    <w:uiPriority w:val="1"/>
    <w:qFormat/>
    <w:rsid w:val="007F369E"/>
    <w:pPr>
      <w:widowControl w:val="0"/>
      <w:autoSpaceDE w:val="0"/>
      <w:autoSpaceDN w:val="0"/>
      <w:spacing w:after="0"/>
      <w:ind w:left="1133" w:right="0" w:firstLine="453"/>
      <w:jc w:val="left"/>
    </w:pPr>
    <w:rPr>
      <w:rFonts w:ascii="Symbola" w:eastAsia="Symbola" w:hAnsi="Symbola" w:cs="Symbola"/>
      <w:sz w:val="22"/>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7F369E"/>
    <w:rPr>
      <w:rFonts w:ascii="Symbola" w:eastAsia="Symbola" w:hAnsi="Symbola" w:cs="Symbola"/>
      <w:kern w:val="0"/>
      <w:sz w:val="22"/>
      <w14:ligatures w14:val="none"/>
    </w:rPr>
  </w:style>
  <w:style w:type="table" w:styleId="TableGrid">
    <w:name w:val="Table Grid"/>
    <w:basedOn w:val="TableNormal"/>
    <w:uiPriority w:val="39"/>
    <w:rsid w:val="009813F4"/>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5655"/>
    <w:pPr>
      <w:tabs>
        <w:tab w:val="center" w:pos="4513"/>
        <w:tab w:val="right" w:pos="9026"/>
      </w:tabs>
      <w:spacing w:after="0"/>
    </w:pPr>
  </w:style>
  <w:style w:type="character" w:customStyle="1" w:styleId="HeaderChar">
    <w:name w:val="Header Char"/>
    <w:basedOn w:val="DefaultParagraphFont"/>
    <w:link w:val="Header"/>
    <w:uiPriority w:val="99"/>
    <w:rsid w:val="00B95655"/>
    <w:rPr>
      <w:rFonts w:eastAsia="Calibri" w:cs="Times New Roman"/>
      <w:kern w:val="0"/>
      <w14:ligatures w14:val="none"/>
    </w:rPr>
  </w:style>
  <w:style w:type="paragraph" w:styleId="Footer">
    <w:name w:val="footer"/>
    <w:basedOn w:val="Normal"/>
    <w:link w:val="FooterChar"/>
    <w:uiPriority w:val="99"/>
    <w:unhideWhenUsed/>
    <w:rsid w:val="00B95655"/>
    <w:pPr>
      <w:tabs>
        <w:tab w:val="center" w:pos="4513"/>
        <w:tab w:val="right" w:pos="9026"/>
      </w:tabs>
      <w:spacing w:after="0"/>
    </w:pPr>
  </w:style>
  <w:style w:type="character" w:customStyle="1" w:styleId="FooterChar">
    <w:name w:val="Footer Char"/>
    <w:basedOn w:val="DefaultParagraphFont"/>
    <w:link w:val="Footer"/>
    <w:uiPriority w:val="99"/>
    <w:rsid w:val="00B95655"/>
    <w:rPr>
      <w:rFonts w:eastAsia="Calibri"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FB1"/>
    <w:pPr>
      <w:spacing w:after="240" w:line="240" w:lineRule="auto"/>
      <w:ind w:left="45" w:right="45"/>
      <w:jc w:val="both"/>
    </w:pPr>
    <w:rPr>
      <w:rFonts w:eastAsia="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369E"/>
    <w:pPr>
      <w:widowControl w:val="0"/>
      <w:autoSpaceDE w:val="0"/>
      <w:autoSpaceDN w:val="0"/>
      <w:spacing w:after="0"/>
      <w:ind w:left="0" w:right="0"/>
      <w:jc w:val="left"/>
    </w:pPr>
    <w:rPr>
      <w:rFonts w:ascii="Symbola" w:eastAsia="Symbola" w:hAnsi="Symbola" w:cs="Symbola"/>
      <w:sz w:val="26"/>
      <w:szCs w:val="26"/>
    </w:rPr>
  </w:style>
  <w:style w:type="character" w:customStyle="1" w:styleId="BodyTextChar">
    <w:name w:val="Body Text Char"/>
    <w:basedOn w:val="DefaultParagraphFont"/>
    <w:link w:val="BodyText"/>
    <w:uiPriority w:val="1"/>
    <w:rsid w:val="007F369E"/>
    <w:rPr>
      <w:rFonts w:ascii="Symbola" w:eastAsia="Symbola" w:hAnsi="Symbola" w:cs="Symbola"/>
      <w:kern w:val="0"/>
      <w:sz w:val="26"/>
      <w:szCs w:val="26"/>
      <w14:ligatures w14:val="none"/>
    </w:rPr>
  </w:style>
  <w:style w:type="paragraph" w:styleId="ListParagraph">
    <w:name w:val="List Paragraph"/>
    <w:aliases w:val="Numbered List,bullet,List Paragraph1,Cita extensa,HPL01,Colorful List - Accent 13"/>
    <w:basedOn w:val="Normal"/>
    <w:link w:val="ListParagraphChar"/>
    <w:uiPriority w:val="1"/>
    <w:qFormat/>
    <w:rsid w:val="007F369E"/>
    <w:pPr>
      <w:widowControl w:val="0"/>
      <w:autoSpaceDE w:val="0"/>
      <w:autoSpaceDN w:val="0"/>
      <w:spacing w:after="0"/>
      <w:ind w:left="1133" w:right="0" w:firstLine="453"/>
      <w:jc w:val="left"/>
    </w:pPr>
    <w:rPr>
      <w:rFonts w:ascii="Symbola" w:eastAsia="Symbola" w:hAnsi="Symbola" w:cs="Symbola"/>
      <w:sz w:val="22"/>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7F369E"/>
    <w:rPr>
      <w:rFonts w:ascii="Symbola" w:eastAsia="Symbola" w:hAnsi="Symbola" w:cs="Symbola"/>
      <w:kern w:val="0"/>
      <w:sz w:val="22"/>
      <w14:ligatures w14:val="none"/>
    </w:rPr>
  </w:style>
  <w:style w:type="table" w:styleId="TableGrid">
    <w:name w:val="Table Grid"/>
    <w:basedOn w:val="TableNormal"/>
    <w:uiPriority w:val="39"/>
    <w:rsid w:val="009813F4"/>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5655"/>
    <w:pPr>
      <w:tabs>
        <w:tab w:val="center" w:pos="4513"/>
        <w:tab w:val="right" w:pos="9026"/>
      </w:tabs>
      <w:spacing w:after="0"/>
    </w:pPr>
  </w:style>
  <w:style w:type="character" w:customStyle="1" w:styleId="HeaderChar">
    <w:name w:val="Header Char"/>
    <w:basedOn w:val="DefaultParagraphFont"/>
    <w:link w:val="Header"/>
    <w:uiPriority w:val="99"/>
    <w:rsid w:val="00B95655"/>
    <w:rPr>
      <w:rFonts w:eastAsia="Calibri" w:cs="Times New Roman"/>
      <w:kern w:val="0"/>
      <w14:ligatures w14:val="none"/>
    </w:rPr>
  </w:style>
  <w:style w:type="paragraph" w:styleId="Footer">
    <w:name w:val="footer"/>
    <w:basedOn w:val="Normal"/>
    <w:link w:val="FooterChar"/>
    <w:uiPriority w:val="99"/>
    <w:unhideWhenUsed/>
    <w:rsid w:val="00B95655"/>
    <w:pPr>
      <w:tabs>
        <w:tab w:val="center" w:pos="4513"/>
        <w:tab w:val="right" w:pos="9026"/>
      </w:tabs>
      <w:spacing w:after="0"/>
    </w:pPr>
  </w:style>
  <w:style w:type="character" w:customStyle="1" w:styleId="FooterChar">
    <w:name w:val="Footer Char"/>
    <w:basedOn w:val="DefaultParagraphFont"/>
    <w:link w:val="Footer"/>
    <w:uiPriority w:val="99"/>
    <w:rsid w:val="00B95655"/>
    <w:rPr>
      <w:rFonts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1199</Words>
  <Characters>6835</Characters>
  <Application>Microsoft Office Word</Application>
  <DocSecurity>0</DocSecurity>
  <Lines>56</Lines>
  <Paragraphs>16</Paragraphs>
  <ScaleCrop>false</ScaleCrop>
  <Company>thuvienhoclieu.com</Company>
  <LinksUpToDate>false</LinksUpToDate>
  <CharactersWithSpaces>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2024-12-31T13:23:00Z</dcterms:created>
  <dc:creator>admin</dc:creator>
  <dc:description>Đề kiểm tra cuối HK1  Lịch sử 11 Sở GD Bắc Ninh 2024-2025 có đáp án được soạn dưới dạng file word và PDF gồm 3 trang. Các bạn xem và tải về ở dưới.</dc:description>
  <dcterms:modified xsi:type="dcterms:W3CDTF">2024-12-31T13:24:00Z</dcterms:modified>
  <cp:revision>1</cp:revision>
  <dc:title>Đề Kiểm Tra Cuối HK1 Lịch Sử 11 Sở GD Bắc Ninh 2024-2025 Có Đáp Án</dc:title>
</cp:coreProperties>
</file>