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1C" w:rsidRPr="0034663E" w:rsidRDefault="004C64A7" w:rsidP="00300C4E">
      <w:pPr>
        <w:jc w:val="center"/>
        <w:rPr>
          <w:i/>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7772400</wp:posOffset>
                </wp:positionH>
                <wp:positionV relativeFrom="paragraph">
                  <wp:posOffset>-228600</wp:posOffset>
                </wp:positionV>
                <wp:extent cx="764540" cy="302260"/>
                <wp:effectExtent l="13335" t="7620" r="1270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302260"/>
                        </a:xfrm>
                        <a:prstGeom prst="rect">
                          <a:avLst/>
                        </a:prstGeom>
                        <a:solidFill>
                          <a:srgbClr val="FFFFFF"/>
                        </a:solidFill>
                        <a:ln w="12700">
                          <a:solidFill>
                            <a:srgbClr val="000000"/>
                          </a:solidFill>
                          <a:miter lim="800000"/>
                          <a:headEnd/>
                          <a:tailEnd/>
                        </a:ln>
                      </wps:spPr>
                      <wps:txbx>
                        <w:txbxContent>
                          <w:p w:rsidR="00211E1C" w:rsidRPr="00D31928" w:rsidRDefault="00211E1C" w:rsidP="00300C4E">
                            <w:pPr>
                              <w:jc w:val="center"/>
                              <w:rPr>
                                <w:sz w:val="24"/>
                              </w:rPr>
                            </w:pPr>
                            <w:r w:rsidRPr="00D31928">
                              <w:rPr>
                                <w:sz w:val="24"/>
                              </w:rPr>
                              <w:t>Mẫu 1a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12pt;margin-top:-18pt;width:60.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MJwIAAEkEAAAOAAAAZHJzL2Uyb0RvYy54bWysVF1v0zAUfUfiP1h+p0mzrhtR02nqKEIa MDH4AY7jJBb+4tptUn79rp2udMATIg+Wb+71ybnnXGd1M2pF9gK8tKai81lOiTDcNtJ0Ff32dfvm mhIfmGmYskZU9CA8vVm/frUaXCkK21vVCCAIYnw5uIr2IbgyyzzvhWZ+Zp0wmGwtaBYwhC5rgA2I rlVW5PkyGyw0DiwX3uPbuylJ1wm/bQUPn9vWi0BURZFbSCuktY5rtl6xsgPmesmPNNg/sNBMGvzo CeqOBUZ2IP+A0pKD9bYNM251ZttWcpF6wG7m+W/dPPbMidQLiuPdSSb//2D5p/0DENmgd5QYptGi LygaM50S5CLKMzhfYtWje4DYoHf3ln/3xNhNj1XiFsAOvWANkprH+uzFgRh4PErq4aNtEJ3tgk1K jS3oCIgakDEZcjgZIsZAOL68Wi4uF2gbx9RFXhTLZFjGyufDDnx4L6wmcVNRQOoJnO3vfYhkWPlc kshbJZutVCoF0NUbBWTPcDa26Un8scfzMmXIgK0VV3meoF8k/TlGnp6/YWgZcMqV1BW9PhWxMsr2 zjRpBgOTatojZ2WOOkbpJgvCWI9HN2rbHFBRsNM04+3DTW/hJyUDTnJF/Y8dA0GJ+mDQlbfzRdQw pGBxeVVgAOeZ+jzDDEeoivIAlEzBJkwXZudAdj1+a56EMPYWvWxl0jn6PPE6Msd5TfIf71a8EOdx qvr1B1g/AQAA//8DAFBLAwQUAAYACAAAACEAoWyhg98AAAAMAQAADwAAAGRycy9kb3ducmV2Lnht bEyPwU7DMBBE70j8g7VI3FqnaRShEKdCCG5cEjiU2zY2SYS9jmK3Sfh6tie4zWhHs2/Kw+KsuJgp DJ4U7LYJCEOt1wN1Cj7eXzcPIEJE0mg9GQWrCXCobm9KLLSfqTaXJnaCSygUqKCPcSykDG1vHIat Hw3x7ctPDiPbqZN6wpnLnZVpkuTS4UD8ocfRPPem/W7OTgE2y+e6rsd5lrVNhpefemzeaqXu75an RxDRLPEvDFd8RoeKmU7+TDoIyz5NMx4TFWz2OYtrZJ9lGYgTq10Osirl/xHVLwAAAP//AwBQSwEC LQAUAAYACAAAACEAtoM4kv4AAADhAQAAEwAAAAAAAAAAAAAAAAAAAAAAW0NvbnRlbnRfVHlwZXNd LnhtbFBLAQItABQABgAIAAAAIQA4/SH/1gAAAJQBAAALAAAAAAAAAAAAAAAAAC8BAABfcmVscy8u cmVsc1BLAQItABQABgAIAAAAIQBPv+UMJwIAAEkEAAAOAAAAAAAAAAAAAAAAAC4CAABkcnMvZTJv RG9jLnhtbFBLAQItABQABgAIAAAAIQChbKGD3wAAAAwBAAAPAAAAAAAAAAAAAAAAAIEEAABkcnMv ZG93bnJldi54bWxQSwUGAAAAAAQABADzAAAAjQUAAAAA " strokeweight="1pt">
                <v:textbox>
                  <w:txbxContent>
                    <w:p w:rsidR="00211E1C" w:rsidRPr="00D31928" w:rsidRDefault="00211E1C" w:rsidP="00300C4E">
                      <w:pPr>
                        <w:jc w:val="center"/>
                        <w:rPr>
                          <w:sz w:val="24"/>
                        </w:rPr>
                      </w:pPr>
                      <w:r w:rsidRPr="00D31928">
                        <w:rPr>
                          <w:sz w:val="24"/>
                        </w:rPr>
                        <w:t>Mẫu 1a</w:t>
                      </w:r>
                    </w:p>
                  </w:txbxContent>
                </v:textbox>
              </v:rect>
            </w:pict>
          </mc:Fallback>
        </mc:AlternateContent>
      </w:r>
      <w:r w:rsidR="00211E1C" w:rsidRPr="0034663E">
        <w:rPr>
          <w:i/>
          <w:sz w:val="24"/>
        </w:rPr>
        <w:t>(</w:t>
      </w:r>
      <w:r w:rsidR="00211E1C">
        <w:rPr>
          <w:i/>
          <w:sz w:val="24"/>
        </w:rPr>
        <w:t>Mẫu này d</w:t>
      </w:r>
      <w:r w:rsidR="00211E1C" w:rsidRPr="0034663E">
        <w:rPr>
          <w:i/>
          <w:sz w:val="24"/>
        </w:rPr>
        <w:t>ành cho tổ chuyên môn)</w:t>
      </w:r>
    </w:p>
    <w:tbl>
      <w:tblPr>
        <w:tblW w:w="49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30"/>
        <w:gridCol w:w="8818"/>
      </w:tblGrid>
      <w:tr w:rsidR="00211E1C" w:rsidRPr="0059220B" w:rsidTr="00162928">
        <w:tc>
          <w:tcPr>
            <w:tcW w:w="1672" w:type="pct"/>
          </w:tcPr>
          <w:p w:rsidR="00211E1C" w:rsidRPr="00162928" w:rsidRDefault="00211E1C" w:rsidP="00300C4E">
            <w:pPr>
              <w:jc w:val="center"/>
              <w:rPr>
                <w:b/>
                <w:color w:val="000000"/>
                <w:szCs w:val="28"/>
                <w:lang w:val="pl-PL"/>
              </w:rPr>
            </w:pPr>
            <w:r w:rsidRPr="00162928">
              <w:rPr>
                <w:b/>
                <w:color w:val="000000"/>
                <w:szCs w:val="28"/>
                <w:lang w:val="pl-PL"/>
              </w:rPr>
              <w:t xml:space="preserve">SỞ GDĐT </w:t>
            </w:r>
            <w:r w:rsidR="004C64A7">
              <w:rPr>
                <w:b/>
                <w:color w:val="000000"/>
                <w:szCs w:val="28"/>
                <w:lang w:val="pl-PL"/>
              </w:rPr>
              <w:t>...............</w:t>
            </w:r>
          </w:p>
          <w:p w:rsidR="00211E1C" w:rsidRPr="00162928" w:rsidRDefault="00211E1C" w:rsidP="00300C4E">
            <w:pPr>
              <w:jc w:val="center"/>
              <w:rPr>
                <w:b/>
                <w:color w:val="000000"/>
                <w:szCs w:val="28"/>
                <w:lang w:val="pl-PL"/>
              </w:rPr>
            </w:pPr>
            <w:r w:rsidRPr="00162928">
              <w:rPr>
                <w:b/>
                <w:color w:val="000000"/>
                <w:szCs w:val="28"/>
                <w:lang w:val="pl-PL"/>
              </w:rPr>
              <w:t>TRƯỜNG THPT</w:t>
            </w:r>
            <w:r w:rsidR="004C64A7">
              <w:rPr>
                <w:b/>
                <w:color w:val="000000"/>
                <w:szCs w:val="28"/>
                <w:lang w:val="pl-PL"/>
              </w:rPr>
              <w:t xml:space="preserve"> ...............</w:t>
            </w:r>
          </w:p>
          <w:p w:rsidR="00211E1C" w:rsidRPr="00162928" w:rsidRDefault="00211E1C" w:rsidP="00300C4E">
            <w:pPr>
              <w:jc w:val="center"/>
              <w:rPr>
                <w:b/>
                <w:color w:val="000000"/>
                <w:szCs w:val="28"/>
                <w:lang w:val="pl-PL"/>
              </w:rPr>
            </w:pPr>
            <w:r w:rsidRPr="00162928">
              <w:rPr>
                <w:b/>
                <w:color w:val="000000"/>
                <w:szCs w:val="28"/>
                <w:lang w:val="pl-PL"/>
              </w:rPr>
              <w:t>TỔ: SỬ- ĐỊA- GDCD</w:t>
            </w:r>
          </w:p>
        </w:tc>
        <w:tc>
          <w:tcPr>
            <w:tcW w:w="3328" w:type="pct"/>
          </w:tcPr>
          <w:p w:rsidR="00211E1C" w:rsidRPr="00162928" w:rsidRDefault="00211E1C" w:rsidP="00300C4E">
            <w:pPr>
              <w:jc w:val="center"/>
              <w:rPr>
                <w:b/>
                <w:color w:val="000000"/>
                <w:szCs w:val="28"/>
                <w:lang w:val="pl-PL"/>
              </w:rPr>
            </w:pPr>
            <w:r w:rsidRPr="00162928">
              <w:rPr>
                <w:b/>
                <w:color w:val="000000"/>
                <w:szCs w:val="28"/>
                <w:lang w:val="pl-PL"/>
              </w:rPr>
              <w:t>KẾ HOẠCH GIÁO DỤC MÔN HỌC -  NĂM HỌC 2020-2021</w:t>
            </w:r>
          </w:p>
          <w:p w:rsidR="00211E1C" w:rsidRPr="00162928" w:rsidRDefault="00211E1C" w:rsidP="00300C4E">
            <w:pPr>
              <w:jc w:val="center"/>
              <w:rPr>
                <w:b/>
                <w:color w:val="000000"/>
                <w:szCs w:val="28"/>
                <w:lang w:val="pl-PL"/>
              </w:rPr>
            </w:pPr>
            <w:r w:rsidRPr="00162928">
              <w:rPr>
                <w:b/>
                <w:color w:val="000000"/>
                <w:szCs w:val="28"/>
                <w:lang w:val="pl-PL"/>
              </w:rPr>
              <w:t>MÔN: GDCD</w:t>
            </w:r>
          </w:p>
          <w:p w:rsidR="00211E1C" w:rsidRPr="00162928" w:rsidRDefault="00211E1C" w:rsidP="00300C4E">
            <w:pPr>
              <w:jc w:val="center"/>
              <w:rPr>
                <w:b/>
                <w:color w:val="000000"/>
                <w:szCs w:val="28"/>
                <w:lang w:val="pl-PL"/>
              </w:rPr>
            </w:pPr>
            <w:r w:rsidRPr="00162928">
              <w:rPr>
                <w:b/>
                <w:color w:val="000000"/>
                <w:szCs w:val="28"/>
                <w:lang w:val="pl-PL"/>
              </w:rPr>
              <w:t>KHỐI: 10</w:t>
            </w:r>
          </w:p>
        </w:tc>
      </w:tr>
    </w:tbl>
    <w:p w:rsidR="00211E1C" w:rsidRDefault="00211E1C" w:rsidP="00332424">
      <w:pPr>
        <w:jc w:val="center"/>
        <w:rPr>
          <w:b/>
          <w:sz w:val="24"/>
        </w:rPr>
      </w:pPr>
    </w:p>
    <w:p w:rsidR="00211E1C" w:rsidRPr="004E7457" w:rsidRDefault="00211E1C" w:rsidP="009D6674">
      <w:pPr>
        <w:tabs>
          <w:tab w:val="left" w:pos="5760"/>
        </w:tabs>
        <w:rPr>
          <w:szCs w:val="28"/>
        </w:rPr>
      </w:pPr>
      <w:r w:rsidRPr="004E7457">
        <w:rPr>
          <w:szCs w:val="28"/>
        </w:rPr>
        <w:t xml:space="preserve">I.Thông tin:   </w:t>
      </w:r>
    </w:p>
    <w:p w:rsidR="00211E1C" w:rsidRPr="004E7457" w:rsidRDefault="00211E1C" w:rsidP="00096F18">
      <w:pPr>
        <w:tabs>
          <w:tab w:val="left" w:pos="5760"/>
        </w:tabs>
        <w:rPr>
          <w:szCs w:val="28"/>
        </w:rPr>
      </w:pPr>
      <w:r w:rsidRPr="004E7457">
        <w:rPr>
          <w:szCs w:val="28"/>
        </w:rPr>
        <w:t xml:space="preserve"> 1. tổ trưởng: </w:t>
      </w:r>
      <w:r w:rsidR="004C64A7">
        <w:rPr>
          <w:szCs w:val="28"/>
        </w:rPr>
        <w:t>...............</w:t>
      </w:r>
      <w:r w:rsidRPr="004E7457">
        <w:rPr>
          <w:szCs w:val="28"/>
        </w:rPr>
        <w:t xml:space="preserve">.  </w:t>
      </w:r>
      <w:r>
        <w:rPr>
          <w:szCs w:val="28"/>
        </w:rPr>
        <w:t xml:space="preserve">                   </w:t>
      </w:r>
      <w:r w:rsidRPr="004E7457">
        <w:rPr>
          <w:szCs w:val="28"/>
        </w:rPr>
        <w:t xml:space="preserve">2. Nhóm trưởng: </w:t>
      </w:r>
      <w:r w:rsidR="004C64A7">
        <w:rPr>
          <w:szCs w:val="28"/>
        </w:rPr>
        <w:t>...............</w:t>
      </w:r>
      <w:r w:rsidRPr="004E7457">
        <w:rPr>
          <w:szCs w:val="28"/>
        </w:rPr>
        <w:t xml:space="preserve">              </w:t>
      </w:r>
      <w:bookmarkStart w:id="0" w:name="_GoBack"/>
      <w:bookmarkEnd w:id="0"/>
    </w:p>
    <w:p w:rsidR="00211E1C" w:rsidRPr="004E7457" w:rsidRDefault="00211E1C" w:rsidP="00096F18">
      <w:pPr>
        <w:tabs>
          <w:tab w:val="left" w:pos="5760"/>
        </w:tabs>
        <w:rPr>
          <w:szCs w:val="28"/>
        </w:rPr>
      </w:pPr>
      <w:r w:rsidRPr="004E7457">
        <w:rPr>
          <w:szCs w:val="28"/>
        </w:rPr>
        <w:t>II .Kế hoạch dạy học cụ thể:</w:t>
      </w:r>
    </w:p>
    <w:p w:rsidR="00211E1C" w:rsidRPr="00300D21" w:rsidRDefault="00211E1C" w:rsidP="00041B55">
      <w:pPr>
        <w:jc w:val="center"/>
        <w:rPr>
          <w:b/>
          <w:szCs w:val="28"/>
        </w:rPr>
      </w:pPr>
      <w:r>
        <w:rPr>
          <w:b/>
          <w:szCs w:val="28"/>
        </w:rPr>
        <w:t xml:space="preserve"> </w:t>
      </w:r>
      <w:r w:rsidRPr="00300D21">
        <w:rPr>
          <w:b/>
          <w:szCs w:val="28"/>
        </w:rPr>
        <w:t>HỌC KỲ I: 18 tiết/ 18 tuần</w:t>
      </w:r>
    </w:p>
    <w:p w:rsidR="00211E1C" w:rsidRPr="00300D21" w:rsidRDefault="00211E1C" w:rsidP="006316F8">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699"/>
        <w:gridCol w:w="1588"/>
        <w:gridCol w:w="1589"/>
        <w:gridCol w:w="3003"/>
        <w:gridCol w:w="3626"/>
        <w:gridCol w:w="1159"/>
      </w:tblGrid>
      <w:tr w:rsidR="00211E1C" w:rsidRPr="00300D21" w:rsidTr="00135AFA">
        <w:tc>
          <w:tcPr>
            <w:tcW w:w="0" w:type="auto"/>
            <w:vAlign w:val="center"/>
          </w:tcPr>
          <w:p w:rsidR="00211E1C" w:rsidRPr="00135AFA" w:rsidRDefault="00211E1C" w:rsidP="00135AFA">
            <w:pPr>
              <w:jc w:val="center"/>
              <w:rPr>
                <w:b/>
                <w:szCs w:val="28"/>
              </w:rPr>
            </w:pPr>
            <w:r w:rsidRPr="00135AFA">
              <w:rPr>
                <w:b/>
                <w:szCs w:val="28"/>
              </w:rPr>
              <w:t>Tuần</w:t>
            </w:r>
          </w:p>
          <w:p w:rsidR="00211E1C" w:rsidRPr="00135AFA" w:rsidRDefault="00211E1C" w:rsidP="00135AFA">
            <w:pPr>
              <w:jc w:val="center"/>
              <w:rPr>
                <w:b/>
                <w:szCs w:val="28"/>
              </w:rPr>
            </w:pPr>
            <w:r w:rsidRPr="00135AFA">
              <w:rPr>
                <w:b/>
                <w:szCs w:val="28"/>
              </w:rPr>
              <w:t>Thời gian</w:t>
            </w:r>
          </w:p>
          <w:p w:rsidR="00211E1C" w:rsidRPr="00135AFA" w:rsidRDefault="00211E1C" w:rsidP="00135AFA">
            <w:pPr>
              <w:jc w:val="center"/>
              <w:rPr>
                <w:szCs w:val="28"/>
                <w:lang w:val="pl-PL"/>
              </w:rPr>
            </w:pPr>
          </w:p>
        </w:tc>
        <w:tc>
          <w:tcPr>
            <w:tcW w:w="0" w:type="auto"/>
            <w:vAlign w:val="center"/>
          </w:tcPr>
          <w:p w:rsidR="00211E1C" w:rsidRPr="00135AFA" w:rsidRDefault="00211E1C" w:rsidP="00135AFA">
            <w:pPr>
              <w:jc w:val="center"/>
              <w:rPr>
                <w:b/>
                <w:szCs w:val="28"/>
              </w:rPr>
            </w:pPr>
            <w:r w:rsidRPr="00135AFA">
              <w:rPr>
                <w:b/>
                <w:szCs w:val="28"/>
              </w:rPr>
              <w:t>Tiết</w:t>
            </w:r>
          </w:p>
        </w:tc>
        <w:tc>
          <w:tcPr>
            <w:tcW w:w="3177" w:type="dxa"/>
            <w:gridSpan w:val="2"/>
            <w:vAlign w:val="center"/>
          </w:tcPr>
          <w:p w:rsidR="00211E1C" w:rsidRPr="00135AFA" w:rsidRDefault="00211E1C" w:rsidP="00135AFA">
            <w:pPr>
              <w:jc w:val="center"/>
              <w:rPr>
                <w:b/>
                <w:szCs w:val="28"/>
                <w:lang w:val="pl-PL"/>
              </w:rPr>
            </w:pPr>
            <w:r w:rsidRPr="00135AFA">
              <w:rPr>
                <w:b/>
                <w:szCs w:val="28"/>
              </w:rPr>
              <w:t>Tên chủ đề/ Tên bài</w:t>
            </w:r>
          </w:p>
        </w:tc>
        <w:tc>
          <w:tcPr>
            <w:tcW w:w="3003" w:type="dxa"/>
            <w:vAlign w:val="center"/>
          </w:tcPr>
          <w:p w:rsidR="00211E1C" w:rsidRPr="00135AFA" w:rsidRDefault="00211E1C" w:rsidP="00135AFA">
            <w:pPr>
              <w:jc w:val="center"/>
              <w:rPr>
                <w:b/>
                <w:szCs w:val="28"/>
                <w:lang w:val="pl-PL"/>
              </w:rPr>
            </w:pPr>
            <w:r w:rsidRPr="00135AFA">
              <w:rPr>
                <w:b/>
                <w:szCs w:val="28"/>
              </w:rPr>
              <w:t>Nội dung ,mạch kiến thức</w:t>
            </w:r>
          </w:p>
        </w:tc>
        <w:tc>
          <w:tcPr>
            <w:tcW w:w="0" w:type="auto"/>
            <w:vAlign w:val="center"/>
          </w:tcPr>
          <w:p w:rsidR="00211E1C" w:rsidRPr="00135AFA" w:rsidRDefault="00211E1C" w:rsidP="00135AFA">
            <w:pPr>
              <w:jc w:val="center"/>
              <w:rPr>
                <w:b/>
                <w:szCs w:val="28"/>
                <w:lang w:val="pl-PL"/>
              </w:rPr>
            </w:pPr>
            <w:r w:rsidRPr="00135AFA">
              <w:rPr>
                <w:b/>
                <w:szCs w:val="28"/>
              </w:rPr>
              <w:t>Yêu cầu cần đạt</w:t>
            </w:r>
          </w:p>
        </w:tc>
        <w:tc>
          <w:tcPr>
            <w:tcW w:w="0" w:type="auto"/>
            <w:vAlign w:val="center"/>
          </w:tcPr>
          <w:p w:rsidR="00211E1C" w:rsidRPr="00135AFA" w:rsidRDefault="00211E1C" w:rsidP="00135AFA">
            <w:pPr>
              <w:jc w:val="center"/>
              <w:rPr>
                <w:b/>
                <w:szCs w:val="28"/>
                <w:lang w:val="pl-PL"/>
              </w:rPr>
            </w:pPr>
            <w:r w:rsidRPr="00135AFA">
              <w:rPr>
                <w:b/>
                <w:szCs w:val="28"/>
              </w:rPr>
              <w:t>Hình thức tổ chức dạy học</w:t>
            </w: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1</w:t>
            </w:r>
          </w:p>
          <w:p w:rsidR="00211E1C" w:rsidRPr="00135AFA" w:rsidRDefault="00211E1C" w:rsidP="0012595D">
            <w:pPr>
              <w:rPr>
                <w:szCs w:val="28"/>
                <w:lang w:val="pl-PL"/>
              </w:rPr>
            </w:pPr>
            <w:r w:rsidRPr="00135AFA">
              <w:rPr>
                <w:color w:val="000000"/>
                <w:szCs w:val="28"/>
              </w:rPr>
              <w:t>(7-13 /9/2020)</w:t>
            </w:r>
          </w:p>
        </w:tc>
        <w:tc>
          <w:tcPr>
            <w:tcW w:w="0" w:type="auto"/>
            <w:vAlign w:val="center"/>
          </w:tcPr>
          <w:p w:rsidR="00211E1C" w:rsidRPr="00135AFA" w:rsidRDefault="00211E1C" w:rsidP="00135AFA">
            <w:pPr>
              <w:jc w:val="center"/>
              <w:rPr>
                <w:szCs w:val="28"/>
              </w:rPr>
            </w:pPr>
            <w:r w:rsidRPr="00135AFA">
              <w:rPr>
                <w:szCs w:val="28"/>
              </w:rPr>
              <w:t>1</w:t>
            </w:r>
          </w:p>
        </w:tc>
        <w:tc>
          <w:tcPr>
            <w:tcW w:w="3177" w:type="dxa"/>
            <w:gridSpan w:val="2"/>
          </w:tcPr>
          <w:p w:rsidR="00211E1C" w:rsidRPr="00135AFA" w:rsidRDefault="00211E1C" w:rsidP="006316F8">
            <w:pPr>
              <w:rPr>
                <w:szCs w:val="28"/>
                <w:lang w:val="pl-PL"/>
              </w:rPr>
            </w:pPr>
            <w:r w:rsidRPr="00135AFA">
              <w:rPr>
                <w:b/>
                <w:szCs w:val="28"/>
              </w:rPr>
              <w:t>Bài 1:</w:t>
            </w:r>
            <w:r w:rsidRPr="00135AFA">
              <w:rPr>
                <w:szCs w:val="28"/>
              </w:rPr>
              <w:t xml:space="preserve"> Thế giới quan duy vật và phương pháp luận biện chứng. (Mục 1.a – b) </w:t>
            </w:r>
          </w:p>
        </w:tc>
        <w:tc>
          <w:tcPr>
            <w:tcW w:w="3003" w:type="dxa"/>
            <w:vMerge w:val="restart"/>
          </w:tcPr>
          <w:p w:rsidR="00211E1C" w:rsidRPr="00135AFA" w:rsidRDefault="00211E1C" w:rsidP="006316F8">
            <w:pPr>
              <w:rPr>
                <w:szCs w:val="28"/>
                <w:lang w:val="pl-PL"/>
              </w:rPr>
            </w:pPr>
            <w:r w:rsidRPr="00135AFA">
              <w:rPr>
                <w:szCs w:val="28"/>
                <w:lang w:val="pl-PL"/>
              </w:rPr>
              <w:t>1.Thế giới quan và phương pháp luận</w:t>
            </w:r>
          </w:p>
          <w:p w:rsidR="00211E1C" w:rsidRPr="00135AFA" w:rsidRDefault="00211E1C" w:rsidP="006316F8">
            <w:pPr>
              <w:rPr>
                <w:szCs w:val="28"/>
                <w:lang w:val="pl-PL"/>
              </w:rPr>
            </w:pPr>
            <w:r w:rsidRPr="00135AFA">
              <w:rPr>
                <w:szCs w:val="28"/>
                <w:lang w:val="pl-PL"/>
              </w:rPr>
              <w:t>2.Chủ nghĩa duy vật biện chứng sự thống nhất hữu cơ giữa thế giới quan duy vật và phương pháp luận biện chứng</w:t>
            </w:r>
          </w:p>
        </w:tc>
        <w:tc>
          <w:tcPr>
            <w:tcW w:w="0" w:type="auto"/>
            <w:vMerge w:val="restart"/>
          </w:tcPr>
          <w:p w:rsidR="00211E1C" w:rsidRPr="00135AFA" w:rsidRDefault="00211E1C" w:rsidP="00135AFA">
            <w:pPr>
              <w:widowControl w:val="0"/>
              <w:autoSpaceDE w:val="0"/>
              <w:autoSpaceDN w:val="0"/>
              <w:rPr>
                <w:b/>
                <w:bCs/>
                <w:i/>
                <w:iCs/>
                <w:szCs w:val="28"/>
                <w:lang w:val="vi-VN"/>
              </w:rPr>
            </w:pPr>
            <w:r w:rsidRPr="00135AFA">
              <w:rPr>
                <w:b/>
                <w:bCs/>
                <w:i/>
                <w:iCs/>
                <w:szCs w:val="28"/>
                <w:lang w:val="vi-VN"/>
              </w:rPr>
              <w:t>1. Về kiến thức :</w:t>
            </w:r>
          </w:p>
          <w:p w:rsidR="00211E1C" w:rsidRPr="00135AFA" w:rsidRDefault="00211E1C" w:rsidP="00135AFA">
            <w:pPr>
              <w:widowControl w:val="0"/>
              <w:autoSpaceDE w:val="0"/>
              <w:autoSpaceDN w:val="0"/>
              <w:rPr>
                <w:szCs w:val="28"/>
                <w:lang w:val="vi-VN"/>
              </w:rPr>
            </w:pPr>
            <w:r w:rsidRPr="00135AFA">
              <w:rPr>
                <w:szCs w:val="28"/>
                <w:lang w:val="vi-VN"/>
              </w:rPr>
              <w:t>- Nhận biết được chức năng thế giới quan, phương pháp luận của Triết học.</w:t>
            </w:r>
          </w:p>
          <w:p w:rsidR="00211E1C" w:rsidRPr="00135AFA" w:rsidRDefault="00211E1C" w:rsidP="00135AFA">
            <w:pPr>
              <w:widowControl w:val="0"/>
              <w:autoSpaceDE w:val="0"/>
              <w:autoSpaceDN w:val="0"/>
              <w:rPr>
                <w:szCs w:val="28"/>
                <w:lang w:val="vi-VN"/>
              </w:rPr>
            </w:pPr>
            <w:r w:rsidRPr="00135AFA">
              <w:rPr>
                <w:szCs w:val="28"/>
                <w:lang w:val="vi-VN"/>
              </w:rPr>
              <w:t>- Nhận biết được nội dung cơ bản của chủ nghĩa duy vật và chủ nghĩa duy tâm, phương pháp biện chứng và phương pháp siêu hình.</w:t>
            </w:r>
          </w:p>
          <w:p w:rsidR="00211E1C" w:rsidRPr="00135AFA" w:rsidRDefault="00211E1C" w:rsidP="00135AFA">
            <w:pPr>
              <w:widowControl w:val="0"/>
              <w:autoSpaceDE w:val="0"/>
              <w:autoSpaceDN w:val="0"/>
              <w:rPr>
                <w:b/>
                <w:bCs/>
                <w:i/>
                <w:iCs/>
                <w:szCs w:val="28"/>
                <w:lang w:val="vi-VN"/>
              </w:rPr>
            </w:pPr>
            <w:r w:rsidRPr="00135AFA">
              <w:rPr>
                <w:b/>
                <w:bCs/>
                <w:i/>
                <w:iCs/>
                <w:szCs w:val="28"/>
                <w:lang w:val="vi-VN"/>
              </w:rPr>
              <w:t>2. Về kĩ năng :</w:t>
            </w:r>
          </w:p>
          <w:p w:rsidR="00211E1C" w:rsidRPr="00135AFA" w:rsidRDefault="00211E1C" w:rsidP="00135AFA">
            <w:pPr>
              <w:widowControl w:val="0"/>
              <w:autoSpaceDE w:val="0"/>
              <w:autoSpaceDN w:val="0"/>
              <w:rPr>
                <w:szCs w:val="28"/>
                <w:lang w:val="vi-VN"/>
              </w:rPr>
            </w:pPr>
            <w:r w:rsidRPr="00135AFA">
              <w:rPr>
                <w:szCs w:val="28"/>
                <w:lang w:val="vi-VN"/>
              </w:rPr>
              <w:t xml:space="preserve">   Nhận xét, đánh giá được một số biểu hiện của quan điểm duy vật hoặc duy tâm, phương pháp luận biện chứng hoặc phương pháp luận siêu hình trong cuộc sống hằng ngày.</w:t>
            </w:r>
          </w:p>
          <w:p w:rsidR="00211E1C" w:rsidRPr="00135AFA" w:rsidRDefault="00211E1C" w:rsidP="00135AFA">
            <w:pPr>
              <w:widowControl w:val="0"/>
              <w:autoSpaceDE w:val="0"/>
              <w:autoSpaceDN w:val="0"/>
              <w:rPr>
                <w:b/>
                <w:bCs/>
                <w:i/>
                <w:iCs/>
                <w:szCs w:val="28"/>
                <w:lang w:val="vi-VN"/>
              </w:rPr>
            </w:pPr>
            <w:r w:rsidRPr="00135AFA">
              <w:rPr>
                <w:b/>
                <w:bCs/>
                <w:i/>
                <w:iCs/>
                <w:szCs w:val="28"/>
                <w:lang w:val="vi-VN"/>
              </w:rPr>
              <w:t>3. Về thái độ :</w:t>
            </w:r>
          </w:p>
          <w:p w:rsidR="00211E1C" w:rsidRPr="00135AFA" w:rsidRDefault="00211E1C" w:rsidP="00135AFA">
            <w:pPr>
              <w:widowControl w:val="0"/>
              <w:tabs>
                <w:tab w:val="left" w:pos="382"/>
              </w:tabs>
              <w:autoSpaceDE w:val="0"/>
              <w:autoSpaceDN w:val="0"/>
              <w:rPr>
                <w:szCs w:val="28"/>
                <w:lang w:val="vi-VN"/>
              </w:rPr>
            </w:pPr>
            <w:r w:rsidRPr="00135AFA">
              <w:rPr>
                <w:szCs w:val="28"/>
                <w:lang w:val="vi-VN"/>
              </w:rPr>
              <w:lastRenderedPageBreak/>
              <w:t xml:space="preserve">   Có ý thức trau dồi thế giới quan và phương pháp luận duy vật biện chứng.</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bidi="th-TH"/>
              </w:rPr>
            </w:pPr>
            <w:r w:rsidRPr="00135AFA">
              <w:rPr>
                <w:szCs w:val="28"/>
                <w:lang w:val="vi-VN" w:bidi="th-TH"/>
              </w:rPr>
              <w:t xml:space="preserve">   Phẩm chất: Yêu gia đình, yêu quê hương đất nước; nhân ái, khoan dung;</w:t>
            </w:r>
            <w:r w:rsidRPr="00135AFA">
              <w:rPr>
                <w:szCs w:val="28"/>
                <w:lang w:bidi="th-TH"/>
              </w:rPr>
              <w:t xml:space="preserve"> chăm chỉ;</w:t>
            </w:r>
            <w:r w:rsidRPr="00135AFA">
              <w:rPr>
                <w:szCs w:val="28"/>
                <w:lang w:val="vi-VN" w:bidi="th-TH"/>
              </w:rPr>
              <w:t xml:space="preserve"> trung thực, tự trọng, chí công vô tư; </w:t>
            </w:r>
            <w:r w:rsidRPr="00135AFA">
              <w:rPr>
                <w:szCs w:val="28"/>
                <w:lang w:bidi="th-TH"/>
              </w:rPr>
              <w:t xml:space="preserve"> trách nhiệm.</w:t>
            </w:r>
          </w:p>
          <w:p w:rsidR="00211E1C" w:rsidRPr="00135AFA" w:rsidRDefault="00211E1C" w:rsidP="0055626E">
            <w:pPr>
              <w:rPr>
                <w:szCs w:val="28"/>
              </w:rPr>
            </w:pPr>
            <w:r w:rsidRPr="00135AFA">
              <w:rPr>
                <w:szCs w:val="28"/>
              </w:rPr>
              <w:t xml:space="preserve"> </w:t>
            </w: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 giải quyết vấn đề trong cuộc sống</w:t>
            </w:r>
            <w:r w:rsidRPr="00135AFA">
              <w:rPr>
                <w:szCs w:val="28"/>
                <w:lang w:bidi="th-TH"/>
              </w:rPr>
              <w:t>,giao tiếp,hợp tác.</w:t>
            </w:r>
          </w:p>
        </w:tc>
        <w:tc>
          <w:tcPr>
            <w:tcW w:w="0" w:type="auto"/>
            <w:vMerge w:val="restart"/>
          </w:tcPr>
          <w:p w:rsidR="00211E1C" w:rsidRPr="00135AFA" w:rsidRDefault="00211E1C" w:rsidP="006316F8">
            <w:pPr>
              <w:rPr>
                <w:szCs w:val="28"/>
                <w:lang w:val="pl-PL"/>
              </w:rPr>
            </w:pPr>
            <w:r w:rsidRPr="00135AFA">
              <w:rPr>
                <w:szCs w:val="28"/>
                <w:lang w:val="pl-PL"/>
              </w:rPr>
              <w:lastRenderedPageBreak/>
              <w:t>Dạy học trên lớp</w:t>
            </w: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t>2</w:t>
            </w:r>
          </w:p>
          <w:p w:rsidR="00211E1C" w:rsidRPr="00135AFA" w:rsidRDefault="00211E1C" w:rsidP="00135AFA">
            <w:pPr>
              <w:jc w:val="center"/>
              <w:rPr>
                <w:color w:val="000000"/>
                <w:szCs w:val="28"/>
              </w:rPr>
            </w:pPr>
            <w:r w:rsidRPr="00135AFA">
              <w:rPr>
                <w:color w:val="000000"/>
                <w:szCs w:val="28"/>
              </w:rPr>
              <w:t>(14-20/9)</w:t>
            </w:r>
          </w:p>
          <w:p w:rsidR="00211E1C" w:rsidRPr="00135AFA" w:rsidRDefault="00211E1C" w:rsidP="00135AFA">
            <w:pPr>
              <w:jc w:val="center"/>
              <w:rPr>
                <w:szCs w:val="28"/>
              </w:rPr>
            </w:pPr>
          </w:p>
        </w:tc>
        <w:tc>
          <w:tcPr>
            <w:tcW w:w="0" w:type="auto"/>
            <w:vAlign w:val="center"/>
          </w:tcPr>
          <w:p w:rsidR="00211E1C" w:rsidRPr="00135AFA" w:rsidRDefault="00211E1C" w:rsidP="00135AFA">
            <w:pPr>
              <w:jc w:val="center"/>
              <w:rPr>
                <w:b/>
                <w:szCs w:val="28"/>
              </w:rPr>
            </w:pPr>
            <w:r w:rsidRPr="00135AFA">
              <w:rPr>
                <w:b/>
                <w:szCs w:val="28"/>
              </w:rPr>
              <w:t>2</w:t>
            </w:r>
          </w:p>
        </w:tc>
        <w:tc>
          <w:tcPr>
            <w:tcW w:w="3177" w:type="dxa"/>
            <w:gridSpan w:val="2"/>
          </w:tcPr>
          <w:p w:rsidR="00211E1C" w:rsidRPr="00135AFA" w:rsidRDefault="00211E1C" w:rsidP="006316F8">
            <w:pPr>
              <w:rPr>
                <w:szCs w:val="28"/>
                <w:lang w:val="pl-PL"/>
              </w:rPr>
            </w:pPr>
            <w:r w:rsidRPr="00135AFA">
              <w:rPr>
                <w:b/>
                <w:szCs w:val="28"/>
              </w:rPr>
              <w:t>Bài 1:</w:t>
            </w:r>
            <w:r w:rsidRPr="00135AFA">
              <w:rPr>
                <w:szCs w:val="28"/>
              </w:rPr>
              <w:t xml:space="preserve"> Thế giới quan duy vật và phương pháp luận biện chứng. (Mục 1. c và 2)</w:t>
            </w: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lastRenderedPageBreak/>
              <w:t>3</w:t>
            </w:r>
          </w:p>
          <w:p w:rsidR="00211E1C" w:rsidRPr="00135AFA" w:rsidRDefault="00211E1C" w:rsidP="00135AFA">
            <w:pPr>
              <w:jc w:val="center"/>
              <w:rPr>
                <w:color w:val="000000"/>
                <w:szCs w:val="28"/>
              </w:rPr>
            </w:pPr>
            <w:r w:rsidRPr="00135AFA">
              <w:rPr>
                <w:color w:val="000000"/>
                <w:szCs w:val="28"/>
              </w:rPr>
              <w:t>(21-27/9)</w:t>
            </w:r>
          </w:p>
          <w:p w:rsidR="00211E1C" w:rsidRPr="00135AFA" w:rsidRDefault="00211E1C" w:rsidP="006316F8">
            <w:pPr>
              <w:rPr>
                <w:szCs w:val="28"/>
                <w:lang w:val="pl-PL"/>
              </w:rPr>
            </w:pPr>
          </w:p>
        </w:tc>
        <w:tc>
          <w:tcPr>
            <w:tcW w:w="0" w:type="auto"/>
            <w:vAlign w:val="center"/>
          </w:tcPr>
          <w:p w:rsidR="00211E1C" w:rsidRPr="00135AFA" w:rsidRDefault="00211E1C" w:rsidP="00135AFA">
            <w:pPr>
              <w:jc w:val="center"/>
              <w:rPr>
                <w:b/>
                <w:szCs w:val="28"/>
              </w:rPr>
            </w:pPr>
            <w:r w:rsidRPr="00135AFA">
              <w:rPr>
                <w:b/>
                <w:szCs w:val="28"/>
              </w:rPr>
              <w:t>3</w:t>
            </w:r>
          </w:p>
        </w:tc>
        <w:tc>
          <w:tcPr>
            <w:tcW w:w="1588" w:type="dxa"/>
            <w:vMerge w:val="restart"/>
          </w:tcPr>
          <w:p w:rsidR="00211E1C" w:rsidRPr="00135AFA" w:rsidRDefault="00211E1C" w:rsidP="006316F8">
            <w:pPr>
              <w:rPr>
                <w:szCs w:val="28"/>
                <w:lang w:val="pl-PL"/>
              </w:rPr>
            </w:pPr>
            <w:r w:rsidRPr="00135AFA">
              <w:rPr>
                <w:b/>
                <w:szCs w:val="28"/>
              </w:rPr>
              <w:t>Chủ đề:</w:t>
            </w:r>
            <w:r w:rsidRPr="00135AFA">
              <w:rPr>
                <w:szCs w:val="28"/>
              </w:rPr>
              <w:t>Sự vận động và phát triển của thế giới vật chất (5 tiết)</w:t>
            </w:r>
          </w:p>
        </w:tc>
        <w:tc>
          <w:tcPr>
            <w:tcW w:w="1589" w:type="dxa"/>
          </w:tcPr>
          <w:p w:rsidR="00211E1C" w:rsidRPr="00135AFA" w:rsidRDefault="00211E1C" w:rsidP="006316F8">
            <w:pPr>
              <w:rPr>
                <w:szCs w:val="28"/>
                <w:lang w:val="pl-PL"/>
              </w:rPr>
            </w:pPr>
            <w:r w:rsidRPr="00135AFA">
              <w:rPr>
                <w:szCs w:val="28"/>
                <w:lang w:val="pl-PL"/>
              </w:rPr>
              <w:t>Bài 3.Sự vận động và phát triển của thế giới vật chất</w:t>
            </w:r>
          </w:p>
        </w:tc>
        <w:tc>
          <w:tcPr>
            <w:tcW w:w="3003" w:type="dxa"/>
            <w:vMerge w:val="restart"/>
          </w:tcPr>
          <w:p w:rsidR="00211E1C" w:rsidRPr="00135AFA" w:rsidRDefault="00211E1C" w:rsidP="008415D5">
            <w:pPr>
              <w:rPr>
                <w:szCs w:val="28"/>
                <w:lang w:val="pl-PL"/>
              </w:rPr>
            </w:pPr>
            <w:r w:rsidRPr="00135AFA">
              <w:rPr>
                <w:szCs w:val="28"/>
                <w:lang w:val="pl-PL"/>
              </w:rPr>
              <w:t>1.Thế giới vật chất luôn luôn vận động</w:t>
            </w:r>
          </w:p>
          <w:p w:rsidR="00211E1C" w:rsidRPr="00135AFA" w:rsidRDefault="00211E1C" w:rsidP="008415D5">
            <w:pPr>
              <w:rPr>
                <w:szCs w:val="28"/>
                <w:lang w:val="pl-PL"/>
              </w:rPr>
            </w:pPr>
            <w:r w:rsidRPr="00135AFA">
              <w:rPr>
                <w:szCs w:val="28"/>
                <w:lang w:val="pl-PL"/>
              </w:rPr>
              <w:t>2.Thế giới vật chất luôn luôn phát triển</w:t>
            </w:r>
          </w:p>
          <w:p w:rsidR="00211E1C" w:rsidRPr="00135AFA" w:rsidRDefault="00211E1C" w:rsidP="006316F8">
            <w:pPr>
              <w:rPr>
                <w:szCs w:val="28"/>
                <w:lang w:val="pl-PL"/>
              </w:rPr>
            </w:pPr>
            <w:r w:rsidRPr="00135AFA">
              <w:rPr>
                <w:szCs w:val="28"/>
                <w:lang w:val="pl-PL"/>
              </w:rPr>
              <w:t>3.Thế nào là mâu thuẫn</w:t>
            </w:r>
          </w:p>
          <w:p w:rsidR="00211E1C" w:rsidRPr="00135AFA" w:rsidRDefault="00211E1C" w:rsidP="006316F8">
            <w:pPr>
              <w:rPr>
                <w:szCs w:val="28"/>
                <w:lang w:val="pl-PL"/>
              </w:rPr>
            </w:pPr>
            <w:r w:rsidRPr="00135AFA">
              <w:rPr>
                <w:szCs w:val="28"/>
                <w:lang w:val="pl-PL"/>
              </w:rPr>
              <w:t>4.Mâu thuẫn là nguồn gốc vận động và phát triển của sự vật và hiện tượng</w:t>
            </w:r>
          </w:p>
          <w:p w:rsidR="00211E1C" w:rsidRPr="00135AFA" w:rsidRDefault="00211E1C" w:rsidP="006316F8">
            <w:pPr>
              <w:rPr>
                <w:szCs w:val="28"/>
                <w:lang w:val="pl-PL"/>
              </w:rPr>
            </w:pPr>
            <w:r w:rsidRPr="00135AFA">
              <w:rPr>
                <w:szCs w:val="28"/>
                <w:lang w:val="pl-PL"/>
              </w:rPr>
              <w:t>5.Chất</w:t>
            </w:r>
          </w:p>
          <w:p w:rsidR="00211E1C" w:rsidRPr="00135AFA" w:rsidRDefault="00211E1C" w:rsidP="006316F8">
            <w:pPr>
              <w:rPr>
                <w:szCs w:val="28"/>
                <w:lang w:val="pl-PL"/>
              </w:rPr>
            </w:pPr>
            <w:r w:rsidRPr="00135AFA">
              <w:rPr>
                <w:szCs w:val="28"/>
                <w:lang w:val="pl-PL"/>
              </w:rPr>
              <w:t>6.Lượng</w:t>
            </w:r>
          </w:p>
          <w:p w:rsidR="00211E1C" w:rsidRPr="00135AFA" w:rsidRDefault="00211E1C" w:rsidP="006316F8">
            <w:pPr>
              <w:rPr>
                <w:szCs w:val="28"/>
                <w:lang w:val="pl-PL"/>
              </w:rPr>
            </w:pPr>
            <w:r w:rsidRPr="00135AFA">
              <w:rPr>
                <w:szCs w:val="28"/>
                <w:lang w:val="pl-PL"/>
              </w:rPr>
              <w:t>7.Quan hệ giữa sự biến đổi về lượng và sự biến đổi về chất.</w:t>
            </w:r>
          </w:p>
          <w:p w:rsidR="00211E1C" w:rsidRPr="00135AFA" w:rsidRDefault="00211E1C" w:rsidP="006316F8">
            <w:pPr>
              <w:rPr>
                <w:szCs w:val="28"/>
                <w:lang w:val="pl-PL"/>
              </w:rPr>
            </w:pPr>
            <w:r w:rsidRPr="00135AFA">
              <w:rPr>
                <w:szCs w:val="28"/>
                <w:lang w:val="pl-PL"/>
              </w:rPr>
              <w:t>8.Phủ định biện chứng và phủ định siêu hình</w:t>
            </w:r>
          </w:p>
          <w:p w:rsidR="00211E1C" w:rsidRPr="00135AFA" w:rsidRDefault="00211E1C" w:rsidP="006316F8">
            <w:pPr>
              <w:rPr>
                <w:szCs w:val="28"/>
                <w:lang w:val="pl-PL"/>
              </w:rPr>
            </w:pPr>
            <w:r w:rsidRPr="00135AFA">
              <w:rPr>
                <w:szCs w:val="28"/>
                <w:lang w:val="pl-PL"/>
              </w:rPr>
              <w:t>9.Khuynh hướng phát triển của sự vật và hiện tượng</w:t>
            </w:r>
          </w:p>
        </w:tc>
        <w:tc>
          <w:tcPr>
            <w:tcW w:w="0" w:type="auto"/>
            <w:vMerge w:val="restart"/>
          </w:tcPr>
          <w:p w:rsidR="00211E1C" w:rsidRPr="00135AFA" w:rsidRDefault="00211E1C" w:rsidP="00135AFA">
            <w:pPr>
              <w:widowControl w:val="0"/>
              <w:autoSpaceDE w:val="0"/>
              <w:autoSpaceDN w:val="0"/>
              <w:rPr>
                <w:b/>
                <w:szCs w:val="28"/>
                <w:lang w:val="vi-VN"/>
              </w:rPr>
            </w:pPr>
            <w:r w:rsidRPr="00135AFA">
              <w:rPr>
                <w:b/>
                <w:szCs w:val="28"/>
                <w:lang w:val="vi-VN"/>
              </w:rPr>
              <w:t>1. Về kiến thức</w:t>
            </w:r>
          </w:p>
          <w:p w:rsidR="00211E1C" w:rsidRPr="00135AFA" w:rsidRDefault="00211E1C" w:rsidP="00135AFA">
            <w:pPr>
              <w:widowControl w:val="0"/>
              <w:tabs>
                <w:tab w:val="num" w:pos="-42"/>
              </w:tabs>
              <w:autoSpaceDE w:val="0"/>
              <w:autoSpaceDN w:val="0"/>
              <w:rPr>
                <w:szCs w:val="28"/>
              </w:rPr>
            </w:pPr>
            <w:r w:rsidRPr="00135AFA">
              <w:rPr>
                <w:szCs w:val="28"/>
                <w:lang w:val="vi-VN"/>
              </w:rPr>
              <w:t>- Hiểu được khái niệm vận động, phát triển , chất</w:t>
            </w:r>
            <w:r w:rsidRPr="00135AFA">
              <w:rPr>
                <w:szCs w:val="28"/>
              </w:rPr>
              <w:t>,</w:t>
            </w:r>
            <w:r w:rsidRPr="00135AFA">
              <w:rPr>
                <w:szCs w:val="28"/>
                <w:lang w:val="vi-VN"/>
              </w:rPr>
              <w:t xml:space="preserve"> lượng, mâu thuẫn, ph</w:t>
            </w:r>
            <w:r w:rsidRPr="00135AFA">
              <w:rPr>
                <w:szCs w:val="28"/>
              </w:rPr>
              <w:t>ủ</w:t>
            </w:r>
            <w:r w:rsidRPr="00135AFA">
              <w:rPr>
                <w:szCs w:val="28"/>
                <w:lang w:val="vi-VN"/>
              </w:rPr>
              <w:t xml:space="preserve"> định biện chứng, phủ định siêu hình</w:t>
            </w:r>
            <w:r w:rsidRPr="00135AFA">
              <w:rPr>
                <w:szCs w:val="28"/>
              </w:rPr>
              <w:t>.</w:t>
            </w:r>
          </w:p>
          <w:p w:rsidR="00211E1C" w:rsidRPr="00135AFA" w:rsidRDefault="00211E1C" w:rsidP="00135AFA">
            <w:pPr>
              <w:widowControl w:val="0"/>
              <w:autoSpaceDE w:val="0"/>
              <w:autoSpaceDN w:val="0"/>
              <w:rPr>
                <w:szCs w:val="28"/>
                <w:lang w:val="vi-VN"/>
              </w:rPr>
            </w:pPr>
            <w:r w:rsidRPr="00135AFA">
              <w:rPr>
                <w:szCs w:val="28"/>
                <w:lang w:val="vi-VN"/>
              </w:rPr>
              <w:t>- Biết được nguồn gốc, cách thức và khuynh hướng phát triển của các sự vật, hiện tượng trong thế giới khách quan.</w:t>
            </w:r>
          </w:p>
          <w:p w:rsidR="00211E1C" w:rsidRPr="00135AFA" w:rsidRDefault="00211E1C" w:rsidP="00135AFA">
            <w:pPr>
              <w:widowControl w:val="0"/>
              <w:autoSpaceDE w:val="0"/>
              <w:autoSpaceDN w:val="0"/>
              <w:rPr>
                <w:b/>
                <w:szCs w:val="28"/>
                <w:lang w:val="vi-VN"/>
              </w:rPr>
            </w:pPr>
            <w:r w:rsidRPr="00135AFA">
              <w:rPr>
                <w:b/>
                <w:szCs w:val="28"/>
                <w:lang w:val="vi-VN"/>
              </w:rPr>
              <w:t>2. Về kỹ năng</w:t>
            </w:r>
          </w:p>
          <w:p w:rsidR="00211E1C" w:rsidRPr="00135AFA" w:rsidRDefault="00211E1C" w:rsidP="00135AFA">
            <w:pPr>
              <w:widowControl w:val="0"/>
              <w:tabs>
                <w:tab w:val="num" w:pos="72"/>
              </w:tabs>
              <w:autoSpaceDE w:val="0"/>
              <w:autoSpaceDN w:val="0"/>
              <w:rPr>
                <w:szCs w:val="28"/>
                <w:lang w:val="vi-VN"/>
              </w:rPr>
            </w:pPr>
            <w:r w:rsidRPr="00135AFA">
              <w:rPr>
                <w:szCs w:val="28"/>
                <w:lang w:val="vi-VN"/>
              </w:rPr>
              <w:t>- Phân loại được 5 hình thức vận động cơ bản của thế giới vật chất.</w:t>
            </w:r>
          </w:p>
          <w:p w:rsidR="00211E1C" w:rsidRPr="00135AFA" w:rsidRDefault="00211E1C" w:rsidP="00135AFA">
            <w:pPr>
              <w:widowControl w:val="0"/>
              <w:tabs>
                <w:tab w:val="num" w:pos="72"/>
              </w:tabs>
              <w:autoSpaceDE w:val="0"/>
              <w:autoSpaceDN w:val="0"/>
              <w:rPr>
                <w:szCs w:val="28"/>
                <w:lang w:val="vi-VN"/>
              </w:rPr>
            </w:pPr>
            <w:r w:rsidRPr="00135AFA">
              <w:rPr>
                <w:szCs w:val="28"/>
                <w:lang w:val="vi-VN"/>
              </w:rPr>
              <w:t>- So sánh được nguồn gốc, cách thức và khuynh hướng vận động và phát triển của sự vật và hiện tượng</w:t>
            </w:r>
          </w:p>
          <w:p w:rsidR="00211E1C" w:rsidRPr="00135AFA" w:rsidRDefault="00211E1C" w:rsidP="00135AFA">
            <w:pPr>
              <w:widowControl w:val="0"/>
              <w:autoSpaceDE w:val="0"/>
              <w:autoSpaceDN w:val="0"/>
              <w:rPr>
                <w:b/>
                <w:szCs w:val="28"/>
                <w:lang w:val="vi-VN"/>
              </w:rPr>
            </w:pPr>
            <w:r w:rsidRPr="00135AFA">
              <w:rPr>
                <w:b/>
                <w:szCs w:val="28"/>
                <w:lang w:val="vi-VN"/>
              </w:rPr>
              <w:t>3. Về thái độ.</w:t>
            </w:r>
          </w:p>
          <w:p w:rsidR="00211E1C" w:rsidRPr="00135AFA" w:rsidRDefault="00211E1C" w:rsidP="00135AFA">
            <w:pPr>
              <w:widowControl w:val="0"/>
              <w:autoSpaceDE w:val="0"/>
              <w:autoSpaceDN w:val="0"/>
              <w:rPr>
                <w:szCs w:val="28"/>
                <w:lang w:val="vi-VN"/>
              </w:rPr>
            </w:pPr>
            <w:r w:rsidRPr="00135AFA">
              <w:rPr>
                <w:szCs w:val="28"/>
                <w:lang w:val="vi-VN"/>
              </w:rPr>
              <w:t xml:space="preserve">- Thái độ: Xem xét SV,HT </w:t>
            </w:r>
            <w:r w:rsidRPr="00135AFA">
              <w:rPr>
                <w:szCs w:val="28"/>
                <w:lang w:val="vi-VN"/>
              </w:rPr>
              <w:lastRenderedPageBreak/>
              <w:t>trong sự vận động và phát triển của chúng, khắc phục thái độ cứng nhắc, thành kiến, bảo thủ trong cuộc sống.</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bidi="th-TH"/>
              </w:rPr>
            </w:pPr>
            <w:r w:rsidRPr="00135AFA">
              <w:rPr>
                <w:szCs w:val="28"/>
                <w:lang w:val="vi-VN" w:bidi="th-TH"/>
              </w:rPr>
              <w:t xml:space="preserve">   Phẩm chất: Yêu gia đình, yêu quê hương đất nước; nhân ái, khoan dung; trung thực, tự trọng, chí công vô tư; </w:t>
            </w:r>
            <w:r w:rsidRPr="00135AFA">
              <w:rPr>
                <w:szCs w:val="28"/>
                <w:lang w:bidi="th-TH"/>
              </w:rPr>
              <w:t>trách nhiệm.</w:t>
            </w:r>
          </w:p>
          <w:p w:rsidR="00211E1C" w:rsidRPr="00135AFA" w:rsidRDefault="00211E1C" w:rsidP="00EB2C47">
            <w:pPr>
              <w:rPr>
                <w:szCs w:val="28"/>
                <w:lang w:val="pl-PL"/>
              </w:rPr>
            </w:pP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w:t>
            </w:r>
            <w:r w:rsidRPr="00135AFA">
              <w:rPr>
                <w:szCs w:val="28"/>
                <w:lang w:bidi="th-TH"/>
              </w:rPr>
              <w:t>giao tiếp hợp tác;</w:t>
            </w:r>
            <w:r w:rsidRPr="00135AFA">
              <w:rPr>
                <w:szCs w:val="28"/>
                <w:lang w:val="vi-VN" w:bidi="th-TH"/>
              </w:rPr>
              <w:t xml:space="preserve"> giải quyết vấn đề trong cuộc sống</w:t>
            </w:r>
          </w:p>
        </w:tc>
        <w:tc>
          <w:tcPr>
            <w:tcW w:w="0" w:type="auto"/>
            <w:vMerge w:val="restart"/>
          </w:tcPr>
          <w:p w:rsidR="00211E1C" w:rsidRPr="00135AFA" w:rsidRDefault="00211E1C" w:rsidP="006316F8">
            <w:pPr>
              <w:rPr>
                <w:szCs w:val="28"/>
                <w:lang w:val="pl-PL"/>
              </w:rPr>
            </w:pPr>
            <w:r w:rsidRPr="00135AFA">
              <w:rPr>
                <w:szCs w:val="28"/>
                <w:lang w:val="pl-PL"/>
              </w:rPr>
              <w:lastRenderedPageBreak/>
              <w:t>Dạy học trên lớp</w:t>
            </w: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4</w:t>
            </w:r>
          </w:p>
          <w:p w:rsidR="00211E1C" w:rsidRPr="00135AFA" w:rsidRDefault="00211E1C" w:rsidP="00135AFA">
            <w:pPr>
              <w:jc w:val="center"/>
              <w:rPr>
                <w:color w:val="000000"/>
                <w:szCs w:val="28"/>
              </w:rPr>
            </w:pPr>
            <w:r w:rsidRPr="00135AFA">
              <w:rPr>
                <w:color w:val="000000"/>
                <w:szCs w:val="28"/>
              </w:rPr>
              <w:t>(28/9-4/10)</w:t>
            </w:r>
          </w:p>
          <w:p w:rsidR="00211E1C" w:rsidRPr="00135AFA" w:rsidRDefault="00211E1C" w:rsidP="006316F8">
            <w:pPr>
              <w:rPr>
                <w:szCs w:val="28"/>
                <w:lang w:val="pl-PL"/>
              </w:rPr>
            </w:pPr>
          </w:p>
        </w:tc>
        <w:tc>
          <w:tcPr>
            <w:tcW w:w="0" w:type="auto"/>
            <w:vAlign w:val="center"/>
          </w:tcPr>
          <w:p w:rsidR="00211E1C" w:rsidRPr="00135AFA" w:rsidRDefault="00211E1C" w:rsidP="00135AFA">
            <w:pPr>
              <w:jc w:val="center"/>
              <w:rPr>
                <w:b/>
                <w:szCs w:val="28"/>
              </w:rPr>
            </w:pPr>
            <w:r w:rsidRPr="00135AFA">
              <w:rPr>
                <w:b/>
                <w:szCs w:val="28"/>
              </w:rPr>
              <w:t>4</w:t>
            </w:r>
          </w:p>
        </w:tc>
        <w:tc>
          <w:tcPr>
            <w:tcW w:w="1588" w:type="dxa"/>
            <w:vMerge/>
          </w:tcPr>
          <w:p w:rsidR="00211E1C" w:rsidRPr="00135AFA" w:rsidRDefault="00211E1C" w:rsidP="006316F8">
            <w:pPr>
              <w:rPr>
                <w:szCs w:val="28"/>
                <w:lang w:val="pl-PL"/>
              </w:rPr>
            </w:pPr>
          </w:p>
        </w:tc>
        <w:tc>
          <w:tcPr>
            <w:tcW w:w="1589" w:type="dxa"/>
          </w:tcPr>
          <w:p w:rsidR="00211E1C" w:rsidRPr="00135AFA" w:rsidRDefault="00211E1C" w:rsidP="006316F8">
            <w:pPr>
              <w:rPr>
                <w:szCs w:val="28"/>
                <w:lang w:val="pl-PL"/>
              </w:rPr>
            </w:pPr>
            <w:r w:rsidRPr="00135AFA">
              <w:rPr>
                <w:szCs w:val="28"/>
                <w:lang w:val="pl-PL"/>
              </w:rPr>
              <w:t>Bài4.Nguồn gốc vận động và phát triển của sự vật hiện tượng</w:t>
            </w: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5</w:t>
            </w:r>
          </w:p>
          <w:p w:rsidR="00211E1C" w:rsidRPr="00135AFA" w:rsidRDefault="00211E1C" w:rsidP="0012595D">
            <w:pPr>
              <w:rPr>
                <w:szCs w:val="28"/>
                <w:lang w:val="pl-PL"/>
              </w:rPr>
            </w:pPr>
            <w:r w:rsidRPr="00135AFA">
              <w:rPr>
                <w:color w:val="000000"/>
                <w:szCs w:val="28"/>
              </w:rPr>
              <w:t>(5-11/10)</w:t>
            </w:r>
          </w:p>
        </w:tc>
        <w:tc>
          <w:tcPr>
            <w:tcW w:w="0" w:type="auto"/>
            <w:vAlign w:val="center"/>
          </w:tcPr>
          <w:p w:rsidR="00211E1C" w:rsidRPr="00135AFA" w:rsidRDefault="00211E1C" w:rsidP="00135AFA">
            <w:pPr>
              <w:jc w:val="center"/>
              <w:rPr>
                <w:b/>
                <w:szCs w:val="28"/>
              </w:rPr>
            </w:pPr>
            <w:r w:rsidRPr="00135AFA">
              <w:rPr>
                <w:b/>
                <w:szCs w:val="28"/>
              </w:rPr>
              <w:t>5</w:t>
            </w:r>
          </w:p>
        </w:tc>
        <w:tc>
          <w:tcPr>
            <w:tcW w:w="1588" w:type="dxa"/>
            <w:vMerge/>
          </w:tcPr>
          <w:p w:rsidR="00211E1C" w:rsidRPr="00135AFA" w:rsidRDefault="00211E1C" w:rsidP="006316F8">
            <w:pPr>
              <w:rPr>
                <w:szCs w:val="28"/>
                <w:lang w:val="pl-PL"/>
              </w:rPr>
            </w:pPr>
          </w:p>
        </w:tc>
        <w:tc>
          <w:tcPr>
            <w:tcW w:w="1589" w:type="dxa"/>
          </w:tcPr>
          <w:p w:rsidR="00211E1C" w:rsidRPr="00135AFA" w:rsidRDefault="00211E1C" w:rsidP="006316F8">
            <w:pPr>
              <w:rPr>
                <w:szCs w:val="28"/>
                <w:lang w:val="pl-PL"/>
              </w:rPr>
            </w:pPr>
            <w:r w:rsidRPr="00135AFA">
              <w:rPr>
                <w:szCs w:val="28"/>
                <w:lang w:val="pl-PL"/>
              </w:rPr>
              <w:t>Bài 5. Cách thức vận động và phát triển của sự vật và hiện tượng</w:t>
            </w: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6</w:t>
            </w:r>
          </w:p>
          <w:p w:rsidR="00211E1C" w:rsidRPr="00135AFA" w:rsidRDefault="00211E1C" w:rsidP="00135AFA">
            <w:pPr>
              <w:jc w:val="center"/>
              <w:rPr>
                <w:color w:val="000000"/>
                <w:szCs w:val="28"/>
              </w:rPr>
            </w:pPr>
            <w:r w:rsidRPr="00135AFA">
              <w:rPr>
                <w:color w:val="000000"/>
                <w:szCs w:val="28"/>
              </w:rPr>
              <w:t>(12-18/10)</w:t>
            </w:r>
          </w:p>
          <w:p w:rsidR="00211E1C" w:rsidRPr="00135AFA" w:rsidRDefault="00211E1C" w:rsidP="006316F8">
            <w:pPr>
              <w:rPr>
                <w:szCs w:val="28"/>
                <w:lang w:val="pl-PL"/>
              </w:rPr>
            </w:pPr>
          </w:p>
        </w:tc>
        <w:tc>
          <w:tcPr>
            <w:tcW w:w="0" w:type="auto"/>
            <w:vAlign w:val="center"/>
          </w:tcPr>
          <w:p w:rsidR="00211E1C" w:rsidRPr="00135AFA" w:rsidRDefault="00211E1C" w:rsidP="00135AFA">
            <w:pPr>
              <w:jc w:val="center"/>
              <w:rPr>
                <w:b/>
                <w:szCs w:val="28"/>
              </w:rPr>
            </w:pPr>
            <w:r w:rsidRPr="00135AFA">
              <w:rPr>
                <w:b/>
                <w:szCs w:val="28"/>
              </w:rPr>
              <w:lastRenderedPageBreak/>
              <w:t>6</w:t>
            </w:r>
          </w:p>
        </w:tc>
        <w:tc>
          <w:tcPr>
            <w:tcW w:w="1588" w:type="dxa"/>
            <w:vMerge/>
          </w:tcPr>
          <w:p w:rsidR="00211E1C" w:rsidRPr="00135AFA" w:rsidRDefault="00211E1C" w:rsidP="006316F8">
            <w:pPr>
              <w:rPr>
                <w:szCs w:val="28"/>
                <w:lang w:val="pl-PL"/>
              </w:rPr>
            </w:pPr>
          </w:p>
        </w:tc>
        <w:tc>
          <w:tcPr>
            <w:tcW w:w="1589" w:type="dxa"/>
            <w:vMerge w:val="restart"/>
          </w:tcPr>
          <w:p w:rsidR="00211E1C" w:rsidRPr="00135AFA" w:rsidRDefault="00211E1C" w:rsidP="006316F8">
            <w:pPr>
              <w:rPr>
                <w:szCs w:val="28"/>
                <w:lang w:val="pl-PL"/>
              </w:rPr>
            </w:pPr>
            <w:r w:rsidRPr="00135AFA">
              <w:rPr>
                <w:szCs w:val="28"/>
                <w:lang w:val="pl-PL"/>
              </w:rPr>
              <w:t xml:space="preserve">Bài 6. Khuynh </w:t>
            </w:r>
            <w:r w:rsidRPr="00135AFA">
              <w:rPr>
                <w:szCs w:val="28"/>
                <w:lang w:val="pl-PL"/>
              </w:rPr>
              <w:lastRenderedPageBreak/>
              <w:t>hướng phát triển của sự vật và hiện tượng</w:t>
            </w: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szCs w:val="28"/>
              </w:rPr>
            </w:pPr>
            <w:r w:rsidRPr="00135AFA">
              <w:rPr>
                <w:szCs w:val="28"/>
              </w:rPr>
              <w:lastRenderedPageBreak/>
              <w:t>7</w:t>
            </w:r>
          </w:p>
          <w:p w:rsidR="00211E1C" w:rsidRPr="00135AFA" w:rsidRDefault="00211E1C" w:rsidP="0012595D">
            <w:pPr>
              <w:rPr>
                <w:szCs w:val="28"/>
                <w:lang w:val="pl-PL"/>
              </w:rPr>
            </w:pPr>
            <w:r w:rsidRPr="00135AFA">
              <w:rPr>
                <w:szCs w:val="28"/>
              </w:rPr>
              <w:t>(19-25/10)</w:t>
            </w:r>
          </w:p>
        </w:tc>
        <w:tc>
          <w:tcPr>
            <w:tcW w:w="0" w:type="auto"/>
            <w:vAlign w:val="center"/>
          </w:tcPr>
          <w:p w:rsidR="00211E1C" w:rsidRPr="00135AFA" w:rsidRDefault="00211E1C" w:rsidP="00135AFA">
            <w:pPr>
              <w:jc w:val="center"/>
              <w:rPr>
                <w:b/>
                <w:szCs w:val="28"/>
              </w:rPr>
            </w:pPr>
            <w:r w:rsidRPr="00135AFA">
              <w:rPr>
                <w:b/>
                <w:szCs w:val="28"/>
              </w:rPr>
              <w:t>7</w:t>
            </w:r>
          </w:p>
        </w:tc>
        <w:tc>
          <w:tcPr>
            <w:tcW w:w="1588" w:type="dxa"/>
            <w:vMerge/>
          </w:tcPr>
          <w:p w:rsidR="00211E1C" w:rsidRPr="00135AFA" w:rsidRDefault="00211E1C" w:rsidP="006316F8">
            <w:pPr>
              <w:rPr>
                <w:szCs w:val="28"/>
                <w:lang w:val="pl-PL"/>
              </w:rPr>
            </w:pPr>
          </w:p>
        </w:tc>
        <w:tc>
          <w:tcPr>
            <w:tcW w:w="1589" w:type="dxa"/>
            <w:vMerge/>
          </w:tcPr>
          <w:p w:rsidR="00211E1C" w:rsidRPr="00135AFA" w:rsidRDefault="00211E1C" w:rsidP="006316F8">
            <w:pPr>
              <w:rPr>
                <w:szCs w:val="28"/>
                <w:lang w:val="pl-PL"/>
              </w:rPr>
            </w:pP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8</w:t>
            </w:r>
          </w:p>
          <w:p w:rsidR="00211E1C" w:rsidRPr="00135AFA" w:rsidRDefault="00211E1C" w:rsidP="00135AFA">
            <w:pPr>
              <w:jc w:val="center"/>
              <w:rPr>
                <w:color w:val="000000"/>
                <w:szCs w:val="28"/>
              </w:rPr>
            </w:pPr>
            <w:r w:rsidRPr="00135AFA">
              <w:rPr>
                <w:color w:val="000000"/>
                <w:szCs w:val="28"/>
              </w:rPr>
              <w:t>(26/10-1/11)</w:t>
            </w:r>
          </w:p>
          <w:p w:rsidR="00211E1C" w:rsidRPr="00135AFA" w:rsidRDefault="00211E1C" w:rsidP="006316F8">
            <w:pPr>
              <w:rPr>
                <w:szCs w:val="28"/>
                <w:lang w:val="pl-PL"/>
              </w:rPr>
            </w:pPr>
          </w:p>
        </w:tc>
        <w:tc>
          <w:tcPr>
            <w:tcW w:w="0" w:type="auto"/>
            <w:vAlign w:val="center"/>
          </w:tcPr>
          <w:p w:rsidR="00211E1C" w:rsidRPr="00135AFA" w:rsidRDefault="00211E1C" w:rsidP="00135AFA">
            <w:pPr>
              <w:jc w:val="center"/>
              <w:rPr>
                <w:b/>
                <w:szCs w:val="28"/>
              </w:rPr>
            </w:pPr>
            <w:r w:rsidRPr="00135AFA">
              <w:rPr>
                <w:b/>
                <w:szCs w:val="28"/>
              </w:rPr>
              <w:t>8</w:t>
            </w:r>
          </w:p>
        </w:tc>
        <w:tc>
          <w:tcPr>
            <w:tcW w:w="3177" w:type="dxa"/>
            <w:gridSpan w:val="2"/>
          </w:tcPr>
          <w:p w:rsidR="00211E1C" w:rsidRPr="00135AFA" w:rsidRDefault="00211E1C" w:rsidP="006316F8">
            <w:pPr>
              <w:rPr>
                <w:szCs w:val="28"/>
                <w:lang w:val="pl-PL"/>
              </w:rPr>
            </w:pPr>
            <w:r w:rsidRPr="00135AFA">
              <w:rPr>
                <w:b/>
                <w:szCs w:val="28"/>
              </w:rPr>
              <w:t>Ôn tập</w:t>
            </w:r>
          </w:p>
        </w:tc>
        <w:tc>
          <w:tcPr>
            <w:tcW w:w="3003" w:type="dxa"/>
          </w:tcPr>
          <w:p w:rsidR="00211E1C" w:rsidRPr="00135AFA" w:rsidRDefault="00211E1C" w:rsidP="006316F8">
            <w:pPr>
              <w:rPr>
                <w:szCs w:val="28"/>
                <w:lang w:val="pl-PL"/>
              </w:rPr>
            </w:pPr>
            <w:r w:rsidRPr="00135AFA">
              <w:rPr>
                <w:szCs w:val="28"/>
                <w:lang w:val="pl-PL"/>
              </w:rPr>
              <w:t>Ôn tập lại các nội dung của bài 1,3,4.5.6</w:t>
            </w:r>
          </w:p>
        </w:tc>
        <w:tc>
          <w:tcPr>
            <w:tcW w:w="0" w:type="auto"/>
          </w:tcPr>
          <w:p w:rsidR="00211E1C" w:rsidRPr="00135AFA" w:rsidRDefault="00211E1C" w:rsidP="00135AFA">
            <w:pPr>
              <w:widowControl w:val="0"/>
              <w:autoSpaceDE w:val="0"/>
              <w:autoSpaceDN w:val="0"/>
              <w:rPr>
                <w:szCs w:val="28"/>
              </w:rPr>
            </w:pPr>
            <w:r w:rsidRPr="00135AFA">
              <w:rPr>
                <w:b/>
                <w:szCs w:val="28"/>
                <w:lang w:val="vi-VN"/>
              </w:rPr>
              <w:t xml:space="preserve">1. Về kiến thức: </w:t>
            </w:r>
            <w:r w:rsidRPr="00135AFA">
              <w:rPr>
                <w:szCs w:val="28"/>
                <w:lang w:val="vi-VN"/>
              </w:rPr>
              <w:t>Củng cố hệ thống lại các kiến thức đã học.</w:t>
            </w:r>
          </w:p>
          <w:p w:rsidR="00211E1C" w:rsidRPr="00135AFA" w:rsidRDefault="00211E1C" w:rsidP="00135AFA">
            <w:pPr>
              <w:widowControl w:val="0"/>
              <w:autoSpaceDE w:val="0"/>
              <w:autoSpaceDN w:val="0"/>
              <w:rPr>
                <w:szCs w:val="28"/>
                <w:lang w:val="vi-VN"/>
              </w:rPr>
            </w:pPr>
            <w:r w:rsidRPr="00135AFA">
              <w:rPr>
                <w:b/>
                <w:szCs w:val="28"/>
                <w:lang w:val="vi-VN"/>
              </w:rPr>
              <w:t xml:space="preserve">2. Về kỹ năng: </w:t>
            </w:r>
            <w:r w:rsidRPr="00135AFA">
              <w:rPr>
                <w:szCs w:val="28"/>
                <w:lang w:val="vi-VN"/>
              </w:rPr>
              <w:t>Hình thành các kỹ năng và thói quen vận dụng kiến thức vào giải quyết thực tiễn</w:t>
            </w:r>
          </w:p>
          <w:p w:rsidR="00211E1C" w:rsidRPr="00135AFA" w:rsidRDefault="00211E1C" w:rsidP="00135AFA">
            <w:pPr>
              <w:widowControl w:val="0"/>
              <w:autoSpaceDE w:val="0"/>
              <w:autoSpaceDN w:val="0"/>
              <w:rPr>
                <w:szCs w:val="28"/>
              </w:rPr>
            </w:pPr>
            <w:r w:rsidRPr="00135AFA">
              <w:rPr>
                <w:b/>
                <w:szCs w:val="28"/>
                <w:lang w:val="vi-VN"/>
              </w:rPr>
              <w:t xml:space="preserve">3. Về thái độ: </w:t>
            </w:r>
            <w:r w:rsidRPr="00135AFA">
              <w:rPr>
                <w:szCs w:val="28"/>
                <w:lang w:val="vi-VN"/>
              </w:rPr>
              <w:t xml:space="preserve"> Tin tưởng, ủng hộ cái mới, cái phát triển, đấu tranh phê bình cái lạc hậu, bảo thủ</w:t>
            </w:r>
            <w:r w:rsidRPr="00135AFA">
              <w:rPr>
                <w:szCs w:val="28"/>
              </w:rPr>
              <w:t>.</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bidi="th-TH"/>
              </w:rPr>
            </w:pPr>
            <w:r w:rsidRPr="00135AFA">
              <w:rPr>
                <w:szCs w:val="28"/>
                <w:lang w:val="vi-VN" w:bidi="th-TH"/>
              </w:rPr>
              <w:t xml:space="preserve"> </w:t>
            </w:r>
            <w:r w:rsidRPr="00135AFA">
              <w:rPr>
                <w:szCs w:val="28"/>
                <w:lang w:bidi="th-TH"/>
              </w:rPr>
              <w:t>-</w:t>
            </w:r>
            <w:r w:rsidRPr="00135AFA">
              <w:rPr>
                <w:szCs w:val="28"/>
                <w:lang w:val="vi-VN" w:bidi="th-TH"/>
              </w:rPr>
              <w:t xml:space="preserve">  Phẩm chất: Yêu gia đình, yêu quê hương đất nước; nhân ái, khoan dung; trung thực, tự trọng, chí công vô tư; </w:t>
            </w:r>
            <w:r w:rsidRPr="00135AFA">
              <w:rPr>
                <w:szCs w:val="28"/>
                <w:lang w:bidi="th-TH"/>
              </w:rPr>
              <w:t>trách nhiệm.</w:t>
            </w:r>
          </w:p>
          <w:p w:rsidR="00211E1C" w:rsidRPr="00135AFA" w:rsidRDefault="00211E1C" w:rsidP="001258FF">
            <w:pPr>
              <w:rPr>
                <w:szCs w:val="28"/>
              </w:rPr>
            </w:pPr>
            <w:r w:rsidRPr="00135AFA">
              <w:rPr>
                <w:szCs w:val="28"/>
              </w:rPr>
              <w:t>-</w:t>
            </w: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 xml:space="preserve">Tự học, sáng tạo; </w:t>
            </w:r>
            <w:r w:rsidRPr="00135AFA">
              <w:rPr>
                <w:szCs w:val="28"/>
                <w:lang w:bidi="th-TH"/>
              </w:rPr>
              <w:t xml:space="preserve">giao tiếp, hợp tác ; </w:t>
            </w:r>
            <w:r w:rsidRPr="00135AFA">
              <w:rPr>
                <w:szCs w:val="28"/>
                <w:lang w:val="vi-VN" w:bidi="th-TH"/>
              </w:rPr>
              <w:t xml:space="preserve">giải quyết </w:t>
            </w:r>
            <w:r w:rsidRPr="00135AFA">
              <w:rPr>
                <w:szCs w:val="28"/>
                <w:lang w:val="vi-VN" w:bidi="th-TH"/>
              </w:rPr>
              <w:lastRenderedPageBreak/>
              <w:t>vấn đề trong cuộc sống</w:t>
            </w:r>
            <w:r w:rsidRPr="00135AFA">
              <w:rPr>
                <w:szCs w:val="28"/>
                <w:lang w:bidi="th-TH"/>
              </w:rPr>
              <w:t>.</w:t>
            </w:r>
          </w:p>
        </w:tc>
        <w:tc>
          <w:tcPr>
            <w:tcW w:w="0" w:type="auto"/>
          </w:tcPr>
          <w:p w:rsidR="00211E1C" w:rsidRPr="00135AFA" w:rsidRDefault="00211E1C" w:rsidP="006316F8">
            <w:pPr>
              <w:rPr>
                <w:szCs w:val="28"/>
                <w:lang w:val="pl-PL"/>
              </w:rPr>
            </w:pPr>
            <w:r w:rsidRPr="00135AFA">
              <w:rPr>
                <w:szCs w:val="28"/>
                <w:lang w:val="pl-PL"/>
              </w:rPr>
              <w:lastRenderedPageBreak/>
              <w:t>Dạy học trên lớp</w:t>
            </w: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lastRenderedPageBreak/>
              <w:t>9</w:t>
            </w:r>
          </w:p>
          <w:p w:rsidR="00211E1C" w:rsidRPr="00135AFA" w:rsidRDefault="00211E1C" w:rsidP="003A08FB">
            <w:pPr>
              <w:rPr>
                <w:szCs w:val="28"/>
                <w:lang w:val="pl-PL"/>
              </w:rPr>
            </w:pPr>
            <w:r w:rsidRPr="00135AFA">
              <w:rPr>
                <w:color w:val="000000"/>
                <w:szCs w:val="28"/>
              </w:rPr>
              <w:t>(02-08/11)</w:t>
            </w:r>
          </w:p>
        </w:tc>
        <w:tc>
          <w:tcPr>
            <w:tcW w:w="0" w:type="auto"/>
            <w:vAlign w:val="center"/>
          </w:tcPr>
          <w:p w:rsidR="00211E1C" w:rsidRPr="00135AFA" w:rsidRDefault="00211E1C" w:rsidP="00135AFA">
            <w:pPr>
              <w:jc w:val="center"/>
              <w:rPr>
                <w:szCs w:val="28"/>
                <w:lang w:val="pl-PL"/>
              </w:rPr>
            </w:pPr>
            <w:r w:rsidRPr="00135AFA">
              <w:rPr>
                <w:szCs w:val="28"/>
                <w:lang w:val="pl-PL"/>
              </w:rPr>
              <w:t>9</w:t>
            </w:r>
          </w:p>
        </w:tc>
        <w:tc>
          <w:tcPr>
            <w:tcW w:w="3177" w:type="dxa"/>
            <w:gridSpan w:val="2"/>
          </w:tcPr>
          <w:p w:rsidR="00211E1C" w:rsidRPr="00135AFA" w:rsidRDefault="00211E1C" w:rsidP="006316F8">
            <w:pPr>
              <w:rPr>
                <w:szCs w:val="28"/>
                <w:lang w:val="pl-PL"/>
              </w:rPr>
            </w:pPr>
            <w:r w:rsidRPr="00135AFA">
              <w:rPr>
                <w:szCs w:val="28"/>
              </w:rPr>
              <w:t>Kiểm tra viết</w:t>
            </w:r>
            <w:r>
              <w:rPr>
                <w:szCs w:val="28"/>
              </w:rPr>
              <w:t xml:space="preserve"> giữa học kì</w:t>
            </w:r>
          </w:p>
        </w:tc>
        <w:tc>
          <w:tcPr>
            <w:tcW w:w="3003" w:type="dxa"/>
          </w:tcPr>
          <w:p w:rsidR="00211E1C" w:rsidRPr="00135AFA" w:rsidRDefault="00211E1C" w:rsidP="006316F8">
            <w:pPr>
              <w:rPr>
                <w:szCs w:val="28"/>
                <w:lang w:val="pl-PL"/>
              </w:rPr>
            </w:pPr>
          </w:p>
        </w:tc>
        <w:tc>
          <w:tcPr>
            <w:tcW w:w="0" w:type="auto"/>
          </w:tcPr>
          <w:p w:rsidR="00211E1C" w:rsidRPr="00135AFA" w:rsidRDefault="00211E1C" w:rsidP="00135AFA">
            <w:pPr>
              <w:widowControl w:val="0"/>
              <w:autoSpaceDE w:val="0"/>
              <w:autoSpaceDN w:val="0"/>
              <w:rPr>
                <w:szCs w:val="28"/>
              </w:rPr>
            </w:pPr>
            <w:r w:rsidRPr="00135AFA">
              <w:rPr>
                <w:b/>
                <w:szCs w:val="28"/>
                <w:lang w:val="vi-VN"/>
              </w:rPr>
              <w:t xml:space="preserve">1. Về kiến thức: </w:t>
            </w:r>
            <w:r w:rsidRPr="00135AFA">
              <w:rPr>
                <w:szCs w:val="28"/>
              </w:rPr>
              <w:t>đánh giá việc nhận thức của học sinh.</w:t>
            </w:r>
          </w:p>
          <w:p w:rsidR="00211E1C" w:rsidRPr="00135AFA" w:rsidRDefault="00211E1C" w:rsidP="00135AFA">
            <w:pPr>
              <w:widowControl w:val="0"/>
              <w:autoSpaceDE w:val="0"/>
              <w:autoSpaceDN w:val="0"/>
              <w:rPr>
                <w:szCs w:val="28"/>
                <w:lang w:val="vi-VN"/>
              </w:rPr>
            </w:pPr>
            <w:r w:rsidRPr="00135AFA">
              <w:rPr>
                <w:b/>
                <w:szCs w:val="28"/>
                <w:lang w:val="vi-VN"/>
              </w:rPr>
              <w:t xml:space="preserve">2. Về kỹ năng: </w:t>
            </w:r>
            <w:r w:rsidRPr="00135AFA">
              <w:rPr>
                <w:szCs w:val="28"/>
                <w:lang w:val="vi-VN"/>
              </w:rPr>
              <w:t>Hình thành các kỹ năng và thói quen vận dụng kiến thức vào giải quyết thực tiễn</w:t>
            </w:r>
          </w:p>
          <w:p w:rsidR="00211E1C" w:rsidRPr="00135AFA" w:rsidRDefault="00211E1C" w:rsidP="00135AFA">
            <w:pPr>
              <w:widowControl w:val="0"/>
              <w:autoSpaceDE w:val="0"/>
              <w:autoSpaceDN w:val="0"/>
              <w:rPr>
                <w:szCs w:val="28"/>
              </w:rPr>
            </w:pPr>
            <w:r w:rsidRPr="00135AFA">
              <w:rPr>
                <w:b/>
                <w:szCs w:val="28"/>
                <w:lang w:val="vi-VN"/>
              </w:rPr>
              <w:t xml:space="preserve">3. Về thái độ: </w:t>
            </w:r>
            <w:r w:rsidRPr="00135AFA">
              <w:rPr>
                <w:szCs w:val="28"/>
                <w:lang w:val="vi-VN"/>
              </w:rPr>
              <w:t xml:space="preserve"> Tin tưởng, ủng hộ cái mới, cái phát triển, đấu tranh phê bình cái lạc hậu, bảo thủ</w:t>
            </w:r>
          </w:p>
          <w:p w:rsidR="00211E1C" w:rsidRPr="00135AFA" w:rsidRDefault="00211E1C" w:rsidP="00135AFA">
            <w:pPr>
              <w:widowControl w:val="0"/>
              <w:autoSpaceDE w:val="0"/>
              <w:autoSpaceDN w:val="0"/>
              <w:rPr>
                <w:szCs w:val="28"/>
              </w:rPr>
            </w:pP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bidi="th-TH"/>
              </w:rPr>
            </w:pPr>
            <w:r w:rsidRPr="00135AFA">
              <w:rPr>
                <w:szCs w:val="28"/>
                <w:lang w:val="vi-VN" w:bidi="th-TH"/>
              </w:rPr>
              <w:t xml:space="preserve"> </w:t>
            </w:r>
            <w:r w:rsidRPr="00135AFA">
              <w:rPr>
                <w:szCs w:val="28"/>
                <w:lang w:bidi="th-TH"/>
              </w:rPr>
              <w:t>-</w:t>
            </w:r>
            <w:r w:rsidRPr="00135AFA">
              <w:rPr>
                <w:szCs w:val="28"/>
                <w:lang w:val="vi-VN" w:bidi="th-TH"/>
              </w:rPr>
              <w:t xml:space="preserve">  Phẩm chất: Yêu gia đình, yêu quê hương đất nước; nhân ái, khoan dung; trung thực, tự trọng, chí công vô tư; </w:t>
            </w:r>
            <w:r w:rsidRPr="00135AFA">
              <w:rPr>
                <w:szCs w:val="28"/>
                <w:lang w:bidi="th-TH"/>
              </w:rPr>
              <w:t>trách nhiệm.</w:t>
            </w:r>
          </w:p>
          <w:p w:rsidR="00211E1C" w:rsidRPr="00135AFA" w:rsidRDefault="00211E1C" w:rsidP="001B6B05">
            <w:pPr>
              <w:rPr>
                <w:szCs w:val="28"/>
                <w:lang w:val="pl-PL"/>
              </w:rPr>
            </w:pPr>
            <w:r w:rsidRPr="00135AFA">
              <w:rPr>
                <w:szCs w:val="28"/>
              </w:rPr>
              <w:t>-</w:t>
            </w: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 giải quyết vấn đề trong cuộc sống</w:t>
            </w:r>
            <w:r w:rsidRPr="00135AFA">
              <w:rPr>
                <w:szCs w:val="28"/>
                <w:lang w:bidi="th-TH"/>
              </w:rPr>
              <w:t>.</w:t>
            </w:r>
          </w:p>
        </w:tc>
        <w:tc>
          <w:tcPr>
            <w:tcW w:w="0" w:type="auto"/>
          </w:tcPr>
          <w:p w:rsidR="00211E1C" w:rsidRPr="00135AFA" w:rsidRDefault="00211E1C" w:rsidP="006316F8">
            <w:pPr>
              <w:rPr>
                <w:szCs w:val="28"/>
                <w:lang w:val="pl-PL"/>
              </w:rPr>
            </w:pPr>
            <w:r w:rsidRPr="00135AFA">
              <w:rPr>
                <w:szCs w:val="28"/>
                <w:lang w:val="pl-PL"/>
              </w:rPr>
              <w:t>Kiểm tra trên lớp</w:t>
            </w: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10</w:t>
            </w:r>
          </w:p>
          <w:p w:rsidR="00211E1C" w:rsidRPr="00135AFA" w:rsidRDefault="00211E1C" w:rsidP="002C2A3A">
            <w:pPr>
              <w:rPr>
                <w:szCs w:val="28"/>
                <w:lang w:val="pl-PL"/>
              </w:rPr>
            </w:pPr>
            <w:r w:rsidRPr="00135AFA">
              <w:rPr>
                <w:color w:val="000000"/>
                <w:szCs w:val="28"/>
              </w:rPr>
              <w:t>(09-15/11)</w:t>
            </w:r>
          </w:p>
        </w:tc>
        <w:tc>
          <w:tcPr>
            <w:tcW w:w="0" w:type="auto"/>
            <w:vAlign w:val="center"/>
          </w:tcPr>
          <w:p w:rsidR="00211E1C" w:rsidRPr="00135AFA" w:rsidRDefault="00211E1C" w:rsidP="00135AFA">
            <w:pPr>
              <w:jc w:val="center"/>
              <w:rPr>
                <w:szCs w:val="28"/>
                <w:lang w:val="pl-PL"/>
              </w:rPr>
            </w:pPr>
            <w:r w:rsidRPr="00135AFA">
              <w:rPr>
                <w:szCs w:val="28"/>
                <w:lang w:val="pl-PL"/>
              </w:rPr>
              <w:t>10</w:t>
            </w:r>
          </w:p>
        </w:tc>
        <w:tc>
          <w:tcPr>
            <w:tcW w:w="3177" w:type="dxa"/>
            <w:gridSpan w:val="2"/>
          </w:tcPr>
          <w:p w:rsidR="00211E1C" w:rsidRPr="00135AFA" w:rsidRDefault="00211E1C" w:rsidP="006316F8">
            <w:pPr>
              <w:rPr>
                <w:szCs w:val="28"/>
                <w:lang w:val="pl-PL"/>
              </w:rPr>
            </w:pPr>
            <w:r w:rsidRPr="00135AFA">
              <w:rPr>
                <w:b/>
                <w:szCs w:val="28"/>
              </w:rPr>
              <w:t>Bài 7:</w:t>
            </w:r>
            <w:r w:rsidRPr="00135AFA">
              <w:rPr>
                <w:szCs w:val="28"/>
              </w:rPr>
              <w:t xml:space="preserve"> Thực tiễn và vai trò của thực tiễn đối với nhận thức. (Mục 1,2)</w:t>
            </w:r>
          </w:p>
        </w:tc>
        <w:tc>
          <w:tcPr>
            <w:tcW w:w="3003" w:type="dxa"/>
            <w:vMerge w:val="restart"/>
          </w:tcPr>
          <w:p w:rsidR="00211E1C" w:rsidRPr="00135AFA" w:rsidRDefault="00211E1C" w:rsidP="006316F8">
            <w:pPr>
              <w:rPr>
                <w:szCs w:val="28"/>
                <w:lang w:val="pl-PL"/>
              </w:rPr>
            </w:pPr>
            <w:r w:rsidRPr="00135AFA">
              <w:rPr>
                <w:szCs w:val="28"/>
                <w:lang w:val="pl-PL"/>
              </w:rPr>
              <w:t>1.Thế nào là nhận thức ?</w:t>
            </w:r>
          </w:p>
          <w:p w:rsidR="00211E1C" w:rsidRPr="00135AFA" w:rsidRDefault="00211E1C" w:rsidP="006316F8">
            <w:pPr>
              <w:rPr>
                <w:szCs w:val="28"/>
                <w:lang w:val="pl-PL"/>
              </w:rPr>
            </w:pPr>
            <w:r w:rsidRPr="00135AFA">
              <w:rPr>
                <w:szCs w:val="28"/>
                <w:lang w:val="pl-PL"/>
              </w:rPr>
              <w:t>2.Thực tiễn là gì ?</w:t>
            </w:r>
          </w:p>
          <w:p w:rsidR="00211E1C" w:rsidRPr="00135AFA" w:rsidRDefault="00211E1C" w:rsidP="006316F8">
            <w:pPr>
              <w:rPr>
                <w:szCs w:val="28"/>
                <w:lang w:val="pl-PL"/>
              </w:rPr>
            </w:pPr>
            <w:r w:rsidRPr="00135AFA">
              <w:rPr>
                <w:szCs w:val="28"/>
                <w:lang w:val="pl-PL"/>
              </w:rPr>
              <w:t>3.Vai trò của thực tiễn đối với nhận thức</w:t>
            </w:r>
          </w:p>
        </w:tc>
        <w:tc>
          <w:tcPr>
            <w:tcW w:w="0" w:type="auto"/>
            <w:vMerge w:val="restart"/>
          </w:tcPr>
          <w:p w:rsidR="00211E1C" w:rsidRPr="00135AFA" w:rsidRDefault="00211E1C" w:rsidP="00135AFA">
            <w:pPr>
              <w:numPr>
                <w:ilvl w:val="1"/>
                <w:numId w:val="1"/>
              </w:numPr>
              <w:tabs>
                <w:tab w:val="num" w:pos="178"/>
                <w:tab w:val="center" w:pos="4680"/>
                <w:tab w:val="right" w:pos="9360"/>
              </w:tabs>
              <w:autoSpaceDN w:val="0"/>
              <w:ind w:left="0" w:firstLine="1"/>
              <w:rPr>
                <w:b/>
                <w:i/>
                <w:szCs w:val="28"/>
              </w:rPr>
            </w:pPr>
            <w:r w:rsidRPr="00135AFA">
              <w:rPr>
                <w:b/>
                <w:i/>
                <w:szCs w:val="28"/>
              </w:rPr>
              <w:t>Về kiến thức</w:t>
            </w:r>
          </w:p>
          <w:p w:rsidR="00211E1C" w:rsidRPr="00135AFA" w:rsidRDefault="00211E1C" w:rsidP="00135AFA">
            <w:pPr>
              <w:tabs>
                <w:tab w:val="num" w:pos="178"/>
              </w:tabs>
              <w:ind w:firstLine="1"/>
              <w:rPr>
                <w:szCs w:val="28"/>
              </w:rPr>
            </w:pPr>
            <w:r w:rsidRPr="00135AFA">
              <w:rPr>
                <w:szCs w:val="28"/>
              </w:rPr>
              <w:t>-Hiểu thế nào là nhận thức, thế nào là thực tiễn.</w:t>
            </w:r>
          </w:p>
          <w:p w:rsidR="00211E1C" w:rsidRPr="00135AFA" w:rsidRDefault="00211E1C" w:rsidP="00135AFA">
            <w:pPr>
              <w:tabs>
                <w:tab w:val="num" w:pos="178"/>
              </w:tabs>
              <w:ind w:firstLine="1"/>
              <w:rPr>
                <w:szCs w:val="28"/>
              </w:rPr>
            </w:pPr>
            <w:r w:rsidRPr="00135AFA">
              <w:rPr>
                <w:szCs w:val="28"/>
              </w:rPr>
              <w:t>-Hiểu được vai trò của thực tiễn đối với nhận thức.</w:t>
            </w:r>
          </w:p>
          <w:p w:rsidR="00211E1C" w:rsidRPr="00135AFA" w:rsidRDefault="00211E1C" w:rsidP="00135AFA">
            <w:pPr>
              <w:numPr>
                <w:ilvl w:val="1"/>
                <w:numId w:val="1"/>
              </w:numPr>
              <w:tabs>
                <w:tab w:val="num" w:pos="178"/>
                <w:tab w:val="center" w:pos="4680"/>
                <w:tab w:val="right" w:pos="9360"/>
              </w:tabs>
              <w:autoSpaceDN w:val="0"/>
              <w:ind w:left="0" w:firstLine="1"/>
              <w:rPr>
                <w:b/>
                <w:i/>
                <w:szCs w:val="28"/>
              </w:rPr>
            </w:pPr>
            <w:r w:rsidRPr="00135AFA">
              <w:rPr>
                <w:b/>
                <w:i/>
                <w:szCs w:val="28"/>
              </w:rPr>
              <w:t>Về kỹ năng</w:t>
            </w:r>
          </w:p>
          <w:p w:rsidR="00211E1C" w:rsidRPr="00135AFA" w:rsidRDefault="00211E1C" w:rsidP="00135AFA">
            <w:pPr>
              <w:tabs>
                <w:tab w:val="num" w:pos="178"/>
              </w:tabs>
              <w:ind w:firstLine="1"/>
              <w:rPr>
                <w:szCs w:val="28"/>
              </w:rPr>
            </w:pPr>
            <w:r w:rsidRPr="00135AFA">
              <w:rPr>
                <w:b/>
                <w:i/>
                <w:szCs w:val="28"/>
              </w:rPr>
              <w:t xml:space="preserve">- </w:t>
            </w:r>
            <w:r w:rsidRPr="00135AFA">
              <w:rPr>
                <w:szCs w:val="28"/>
              </w:rPr>
              <w:t>Giải thích được mọi sự hiểu biết của con người đều bắt nguồn từ thực tiễn</w:t>
            </w:r>
          </w:p>
          <w:p w:rsidR="00211E1C" w:rsidRPr="00135AFA" w:rsidRDefault="00211E1C" w:rsidP="00135AFA">
            <w:pPr>
              <w:tabs>
                <w:tab w:val="num" w:pos="178"/>
              </w:tabs>
              <w:ind w:firstLine="1"/>
              <w:rPr>
                <w:b/>
                <w:i/>
                <w:szCs w:val="28"/>
              </w:rPr>
            </w:pPr>
            <w:r w:rsidRPr="00135AFA">
              <w:rPr>
                <w:b/>
                <w:i/>
                <w:szCs w:val="28"/>
              </w:rPr>
              <w:t>3. Về</w:t>
            </w:r>
            <w:r w:rsidRPr="00135AFA">
              <w:rPr>
                <w:szCs w:val="28"/>
              </w:rPr>
              <w:t xml:space="preserve"> </w:t>
            </w:r>
            <w:r w:rsidRPr="00135AFA">
              <w:rPr>
                <w:b/>
                <w:i/>
                <w:szCs w:val="28"/>
              </w:rPr>
              <w:t>Thái độ</w:t>
            </w:r>
          </w:p>
          <w:p w:rsidR="00211E1C" w:rsidRPr="00135AFA" w:rsidRDefault="00211E1C" w:rsidP="00135AFA">
            <w:pPr>
              <w:tabs>
                <w:tab w:val="num" w:pos="178"/>
              </w:tabs>
              <w:ind w:firstLine="1"/>
              <w:rPr>
                <w:szCs w:val="28"/>
              </w:rPr>
            </w:pPr>
            <w:r w:rsidRPr="00135AFA">
              <w:rPr>
                <w:szCs w:val="28"/>
              </w:rPr>
              <w:t xml:space="preserve">- Có ý thức tìm hiểu thực tế </w:t>
            </w:r>
            <w:r w:rsidRPr="00135AFA">
              <w:rPr>
                <w:szCs w:val="28"/>
              </w:rPr>
              <w:lastRenderedPageBreak/>
              <w:t>và khắc phục tình trạng chỉ học lý thuyết mà không thực hành, luôn vận dụng những điều đã học vào cuộc sống</w:t>
            </w:r>
          </w:p>
          <w:p w:rsidR="00211E1C" w:rsidRPr="00135AFA" w:rsidRDefault="00211E1C" w:rsidP="00135AFA">
            <w:pPr>
              <w:pStyle w:val="ListParagraph"/>
              <w:tabs>
                <w:tab w:val="left" w:pos="382"/>
              </w:tabs>
              <w:spacing w:before="0"/>
              <w:ind w:left="0" w:firstLine="0"/>
              <w:rPr>
                <w:b/>
                <w:bCs/>
                <w:i/>
                <w:iCs/>
                <w:sz w:val="28"/>
                <w:szCs w:val="28"/>
                <w:lang w:val="vi-VN"/>
              </w:rPr>
            </w:pPr>
            <w:r w:rsidRPr="00135AFA">
              <w:rPr>
                <w:b/>
                <w:i/>
                <w:sz w:val="28"/>
                <w:szCs w:val="28"/>
                <w:lang w:val="vi-VN"/>
              </w:rPr>
              <w:t>4</w:t>
            </w:r>
            <w:r w:rsidRPr="00135AFA">
              <w:rPr>
                <w:b/>
                <w:bCs/>
                <w:i/>
                <w:iCs/>
                <w:sz w:val="28"/>
                <w:szCs w:val="28"/>
                <w:lang w:val="vi-VN"/>
              </w:rPr>
              <w:t>. Về phẩm chất, năng lực</w:t>
            </w:r>
          </w:p>
          <w:p w:rsidR="00211E1C" w:rsidRPr="00135AFA" w:rsidRDefault="00211E1C" w:rsidP="00135AFA">
            <w:pPr>
              <w:pStyle w:val="ListParagraph"/>
              <w:tabs>
                <w:tab w:val="left" w:pos="382"/>
              </w:tabs>
              <w:spacing w:before="0"/>
              <w:ind w:left="0" w:firstLine="0"/>
              <w:rPr>
                <w:sz w:val="28"/>
                <w:szCs w:val="28"/>
                <w:lang w:bidi="th-TH"/>
              </w:rPr>
            </w:pPr>
            <w:r w:rsidRPr="00135AFA">
              <w:rPr>
                <w:sz w:val="28"/>
                <w:szCs w:val="28"/>
                <w:lang w:val="vi-VN" w:bidi="th-TH"/>
              </w:rPr>
              <w:t xml:space="preserve">   Phẩm chất: Yêu gia đình, yêu quê hương đất nước; nhân ái, khoan dung; trung thực, tự trọng, chí công vô tư;  </w:t>
            </w:r>
            <w:r w:rsidRPr="00135AFA">
              <w:rPr>
                <w:sz w:val="28"/>
                <w:szCs w:val="28"/>
                <w:lang w:val="vi-VN"/>
              </w:rPr>
              <w:t>Năng lực:</w:t>
            </w:r>
            <w:r w:rsidRPr="00135AFA">
              <w:rPr>
                <w:b/>
                <w:bCs/>
                <w:i/>
                <w:iCs/>
                <w:sz w:val="28"/>
                <w:szCs w:val="28"/>
                <w:lang w:val="vi-VN"/>
              </w:rPr>
              <w:t xml:space="preserve"> </w:t>
            </w:r>
            <w:r w:rsidRPr="00135AFA">
              <w:rPr>
                <w:sz w:val="28"/>
                <w:szCs w:val="28"/>
                <w:lang w:val="vi-VN" w:bidi="th-TH"/>
              </w:rPr>
              <w:t>Tự học, sáng tạo; giải quyết vấn đề trong cuộc sống</w:t>
            </w:r>
          </w:p>
          <w:p w:rsidR="00211E1C" w:rsidRPr="00135AFA" w:rsidRDefault="00211E1C" w:rsidP="00135AFA">
            <w:pPr>
              <w:ind w:firstLine="58"/>
              <w:outlineLvl w:val="0"/>
              <w:rPr>
                <w:b/>
                <w:szCs w:val="28"/>
                <w:lang w:val="vi-VN"/>
              </w:rPr>
            </w:pPr>
            <w:r w:rsidRPr="00135AFA">
              <w:rPr>
                <w:b/>
                <w:szCs w:val="28"/>
                <w:lang w:val="vi-VN"/>
              </w:rPr>
              <w:t>4. Năng lực cần hướng tới:</w:t>
            </w:r>
          </w:p>
          <w:p w:rsidR="00211E1C" w:rsidRPr="00135AFA" w:rsidRDefault="00211E1C" w:rsidP="00135AFA">
            <w:pPr>
              <w:ind w:firstLine="58"/>
              <w:outlineLvl w:val="0"/>
              <w:rPr>
                <w:szCs w:val="28"/>
                <w:lang w:val="vi-VN"/>
              </w:rPr>
            </w:pPr>
            <w:r w:rsidRPr="00135AFA">
              <w:rPr>
                <w:szCs w:val="28"/>
                <w:lang w:val="vi-VN"/>
              </w:rPr>
              <w:t>-Năng lực chung</w:t>
            </w:r>
          </w:p>
          <w:p w:rsidR="00211E1C" w:rsidRPr="00135AFA" w:rsidRDefault="00211E1C" w:rsidP="00135AFA">
            <w:pPr>
              <w:ind w:firstLine="58"/>
              <w:outlineLvl w:val="0"/>
              <w:rPr>
                <w:szCs w:val="28"/>
                <w:lang w:val="vi-VN"/>
              </w:rPr>
            </w:pPr>
            <w:r w:rsidRPr="00135AFA">
              <w:rPr>
                <w:szCs w:val="28"/>
                <w:lang w:val="vi-VN"/>
              </w:rPr>
              <w:t>+ Năng lực nhận thức, tự tìm hiểu các tri thức xã hội</w:t>
            </w:r>
          </w:p>
          <w:p w:rsidR="00211E1C" w:rsidRPr="00135AFA" w:rsidRDefault="00211E1C" w:rsidP="00135AFA">
            <w:pPr>
              <w:ind w:firstLine="58"/>
              <w:outlineLvl w:val="0"/>
              <w:rPr>
                <w:szCs w:val="28"/>
                <w:lang w:val="vi-VN"/>
              </w:rPr>
            </w:pPr>
            <w:r w:rsidRPr="00135AFA">
              <w:rPr>
                <w:szCs w:val="28"/>
                <w:lang w:val="vi-VN"/>
              </w:rPr>
              <w:t>+ Năng lực xử lý tình huống</w:t>
            </w:r>
          </w:p>
          <w:p w:rsidR="00211E1C" w:rsidRPr="00135AFA" w:rsidRDefault="00211E1C" w:rsidP="00135AFA">
            <w:pPr>
              <w:ind w:firstLine="58"/>
              <w:outlineLvl w:val="0"/>
              <w:rPr>
                <w:szCs w:val="28"/>
                <w:lang w:val="vi-VN"/>
              </w:rPr>
            </w:pPr>
            <w:r w:rsidRPr="00135AFA">
              <w:rPr>
                <w:szCs w:val="28"/>
                <w:lang w:val="vi-VN"/>
              </w:rPr>
              <w:t>- Năng lực chuyên biệt</w:t>
            </w:r>
          </w:p>
          <w:p w:rsidR="00211E1C" w:rsidRPr="00135AFA" w:rsidRDefault="00211E1C" w:rsidP="00135AFA">
            <w:pPr>
              <w:ind w:firstLine="58"/>
              <w:outlineLvl w:val="0"/>
              <w:rPr>
                <w:szCs w:val="28"/>
                <w:lang w:val="vi-VN"/>
              </w:rPr>
            </w:pPr>
            <w:r w:rsidRPr="00135AFA">
              <w:rPr>
                <w:szCs w:val="28"/>
                <w:lang w:val="vi-VN"/>
              </w:rPr>
              <w:t>+ Biết vận dụng kiến thức để xem xét các hiện tượng trong đời sống xã hội</w:t>
            </w:r>
          </w:p>
          <w:p w:rsidR="00211E1C" w:rsidRPr="00135AFA" w:rsidRDefault="00211E1C" w:rsidP="00135AFA">
            <w:pPr>
              <w:pStyle w:val="ListParagraph"/>
              <w:tabs>
                <w:tab w:val="left" w:pos="382"/>
              </w:tabs>
              <w:spacing w:before="0"/>
              <w:ind w:left="0" w:firstLine="0"/>
              <w:rPr>
                <w:sz w:val="28"/>
                <w:szCs w:val="28"/>
                <w:lang w:val="vi-VN" w:bidi="th-TH"/>
              </w:rPr>
            </w:pPr>
            <w:r w:rsidRPr="00135AFA">
              <w:rPr>
                <w:sz w:val="28"/>
                <w:szCs w:val="28"/>
                <w:lang w:val="vi-VN"/>
              </w:rPr>
              <w:t>+ Biết vận dụng kiến thức để định hướng hành vi của mình</w:t>
            </w:r>
          </w:p>
        </w:tc>
        <w:tc>
          <w:tcPr>
            <w:tcW w:w="0" w:type="auto"/>
            <w:vMerge w:val="restart"/>
          </w:tcPr>
          <w:p w:rsidR="00211E1C" w:rsidRPr="00135AFA" w:rsidRDefault="00211E1C" w:rsidP="006316F8">
            <w:pPr>
              <w:rPr>
                <w:szCs w:val="28"/>
                <w:lang w:val="pl-PL"/>
              </w:rPr>
            </w:pPr>
            <w:r w:rsidRPr="00135AFA">
              <w:rPr>
                <w:szCs w:val="28"/>
                <w:lang w:val="pl-PL"/>
              </w:rPr>
              <w:lastRenderedPageBreak/>
              <w:t>Dạy học trên lớp</w:t>
            </w: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t>11</w:t>
            </w:r>
          </w:p>
          <w:p w:rsidR="00211E1C" w:rsidRPr="00135AFA" w:rsidRDefault="00211E1C" w:rsidP="00135AFA">
            <w:pPr>
              <w:jc w:val="center"/>
              <w:rPr>
                <w:color w:val="000000"/>
                <w:szCs w:val="28"/>
              </w:rPr>
            </w:pPr>
            <w:r w:rsidRPr="00135AFA">
              <w:rPr>
                <w:color w:val="000000"/>
                <w:szCs w:val="28"/>
              </w:rPr>
              <w:t>(16-22/11)</w:t>
            </w:r>
          </w:p>
          <w:p w:rsidR="00211E1C" w:rsidRPr="00135AFA" w:rsidRDefault="00211E1C" w:rsidP="00135AFA">
            <w:pPr>
              <w:jc w:val="center"/>
              <w:rPr>
                <w:color w:val="000000"/>
                <w:szCs w:val="28"/>
              </w:rPr>
            </w:pPr>
          </w:p>
        </w:tc>
        <w:tc>
          <w:tcPr>
            <w:tcW w:w="0" w:type="auto"/>
            <w:vAlign w:val="center"/>
          </w:tcPr>
          <w:p w:rsidR="00211E1C" w:rsidRPr="00135AFA" w:rsidRDefault="00211E1C" w:rsidP="00135AFA">
            <w:pPr>
              <w:jc w:val="center"/>
              <w:rPr>
                <w:szCs w:val="28"/>
                <w:lang w:val="pl-PL"/>
              </w:rPr>
            </w:pPr>
            <w:r w:rsidRPr="00135AFA">
              <w:rPr>
                <w:szCs w:val="28"/>
                <w:lang w:val="pl-PL"/>
              </w:rPr>
              <w:t>11</w:t>
            </w:r>
          </w:p>
        </w:tc>
        <w:tc>
          <w:tcPr>
            <w:tcW w:w="3177" w:type="dxa"/>
            <w:gridSpan w:val="2"/>
          </w:tcPr>
          <w:p w:rsidR="00211E1C" w:rsidRPr="00135AFA" w:rsidRDefault="00211E1C" w:rsidP="006316F8">
            <w:pPr>
              <w:rPr>
                <w:szCs w:val="28"/>
                <w:lang w:val="pl-PL"/>
              </w:rPr>
            </w:pPr>
            <w:r w:rsidRPr="00135AFA">
              <w:rPr>
                <w:b/>
                <w:szCs w:val="28"/>
              </w:rPr>
              <w:t>Bài 7:</w:t>
            </w:r>
            <w:r w:rsidRPr="00135AFA">
              <w:rPr>
                <w:szCs w:val="28"/>
              </w:rPr>
              <w:t xml:space="preserve"> Thực tiễn và vai trò của thực tiễn đối với nhận thức. (Mục 3)</w:t>
            </w: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t>12</w:t>
            </w:r>
          </w:p>
          <w:p w:rsidR="00211E1C" w:rsidRPr="00135AFA" w:rsidRDefault="00211E1C" w:rsidP="00135AFA">
            <w:pPr>
              <w:jc w:val="center"/>
              <w:rPr>
                <w:color w:val="000000"/>
                <w:szCs w:val="28"/>
              </w:rPr>
            </w:pPr>
            <w:r w:rsidRPr="00135AFA">
              <w:rPr>
                <w:color w:val="000000"/>
                <w:szCs w:val="28"/>
              </w:rPr>
              <w:t>(23-29/11)</w:t>
            </w:r>
          </w:p>
        </w:tc>
        <w:tc>
          <w:tcPr>
            <w:tcW w:w="0" w:type="auto"/>
            <w:vAlign w:val="center"/>
          </w:tcPr>
          <w:p w:rsidR="00211E1C" w:rsidRPr="00135AFA" w:rsidRDefault="00211E1C" w:rsidP="00135AFA">
            <w:pPr>
              <w:jc w:val="center"/>
              <w:rPr>
                <w:szCs w:val="28"/>
                <w:lang w:val="pl-PL"/>
              </w:rPr>
            </w:pPr>
            <w:r w:rsidRPr="00135AFA">
              <w:rPr>
                <w:szCs w:val="28"/>
                <w:lang w:val="pl-PL"/>
              </w:rPr>
              <w:t>12</w:t>
            </w:r>
          </w:p>
        </w:tc>
        <w:tc>
          <w:tcPr>
            <w:tcW w:w="3177" w:type="dxa"/>
            <w:gridSpan w:val="2"/>
          </w:tcPr>
          <w:p w:rsidR="00211E1C" w:rsidRPr="00135AFA" w:rsidRDefault="00211E1C" w:rsidP="00135AFA">
            <w:pPr>
              <w:jc w:val="both"/>
              <w:rPr>
                <w:b/>
                <w:szCs w:val="28"/>
              </w:rPr>
            </w:pPr>
            <w:r w:rsidRPr="00135AFA">
              <w:rPr>
                <w:b/>
                <w:szCs w:val="28"/>
              </w:rPr>
              <w:t>Bài 7:</w:t>
            </w:r>
            <w:r w:rsidRPr="00135AFA">
              <w:rPr>
                <w:szCs w:val="28"/>
              </w:rPr>
              <w:t xml:space="preserve"> Thực tiễn và vai trò của thực tiễn đối với nhận thức. (luyện tập)</w:t>
            </w:r>
          </w:p>
          <w:p w:rsidR="00211E1C" w:rsidRPr="00135AFA" w:rsidRDefault="00211E1C" w:rsidP="006316F8">
            <w:pPr>
              <w:rPr>
                <w:szCs w:val="28"/>
                <w:lang w:val="pl-PL"/>
              </w:rPr>
            </w:pP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rPr>
          <w:trHeight w:val="309"/>
        </w:trPr>
        <w:tc>
          <w:tcPr>
            <w:tcW w:w="0" w:type="auto"/>
          </w:tcPr>
          <w:p w:rsidR="00211E1C" w:rsidRPr="00135AFA" w:rsidRDefault="00211E1C" w:rsidP="00135AFA">
            <w:pPr>
              <w:jc w:val="center"/>
              <w:rPr>
                <w:color w:val="000000"/>
                <w:szCs w:val="28"/>
              </w:rPr>
            </w:pPr>
            <w:r w:rsidRPr="00135AFA">
              <w:rPr>
                <w:color w:val="000000"/>
                <w:szCs w:val="28"/>
              </w:rPr>
              <w:lastRenderedPageBreak/>
              <w:t>13</w:t>
            </w:r>
          </w:p>
          <w:p w:rsidR="00211E1C" w:rsidRPr="00135AFA" w:rsidRDefault="00211E1C" w:rsidP="00135AFA">
            <w:pPr>
              <w:jc w:val="center"/>
              <w:rPr>
                <w:color w:val="000000"/>
                <w:szCs w:val="28"/>
              </w:rPr>
            </w:pPr>
            <w:r w:rsidRPr="00135AFA">
              <w:rPr>
                <w:color w:val="000000"/>
                <w:szCs w:val="28"/>
              </w:rPr>
              <w:t>(30/11-06/12)</w:t>
            </w:r>
          </w:p>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r w:rsidRPr="00135AFA">
              <w:rPr>
                <w:szCs w:val="28"/>
                <w:lang w:val="pl-PL"/>
              </w:rPr>
              <w:t>13</w:t>
            </w:r>
          </w:p>
        </w:tc>
        <w:tc>
          <w:tcPr>
            <w:tcW w:w="3177" w:type="dxa"/>
            <w:gridSpan w:val="2"/>
          </w:tcPr>
          <w:p w:rsidR="00211E1C" w:rsidRPr="00135AFA" w:rsidRDefault="00211E1C" w:rsidP="00135AFA">
            <w:pPr>
              <w:jc w:val="both"/>
              <w:rPr>
                <w:szCs w:val="28"/>
              </w:rPr>
            </w:pPr>
            <w:r w:rsidRPr="00135AFA">
              <w:rPr>
                <w:b/>
                <w:szCs w:val="28"/>
              </w:rPr>
              <w:t xml:space="preserve">Bài 9: </w:t>
            </w:r>
            <w:r w:rsidRPr="00135AFA">
              <w:rPr>
                <w:szCs w:val="28"/>
              </w:rPr>
              <w:t>Con người là chủ thể của lịch sử, là mục tiêu phát triển của xã hội. (Mục 1)</w:t>
            </w:r>
          </w:p>
          <w:p w:rsidR="00211E1C" w:rsidRPr="00135AFA" w:rsidRDefault="00211E1C" w:rsidP="006316F8">
            <w:pPr>
              <w:rPr>
                <w:szCs w:val="28"/>
                <w:lang w:val="pl-PL"/>
              </w:rPr>
            </w:pPr>
          </w:p>
        </w:tc>
        <w:tc>
          <w:tcPr>
            <w:tcW w:w="3003" w:type="dxa"/>
            <w:vMerge w:val="restart"/>
          </w:tcPr>
          <w:p w:rsidR="00211E1C" w:rsidRPr="00135AFA" w:rsidRDefault="00211E1C" w:rsidP="006316F8">
            <w:pPr>
              <w:rPr>
                <w:szCs w:val="28"/>
              </w:rPr>
            </w:pPr>
            <w:r w:rsidRPr="00135AFA">
              <w:rPr>
                <w:szCs w:val="28"/>
                <w:lang w:val="pl-PL"/>
              </w:rPr>
              <w:t>1</w:t>
            </w:r>
            <w:r w:rsidRPr="00135AFA">
              <w:rPr>
                <w:b/>
                <w:szCs w:val="28"/>
              </w:rPr>
              <w:t xml:space="preserve">. </w:t>
            </w:r>
            <w:r w:rsidRPr="00135AFA">
              <w:rPr>
                <w:szCs w:val="28"/>
              </w:rPr>
              <w:t>Con người là chủ thể của lịch sử</w:t>
            </w:r>
          </w:p>
          <w:p w:rsidR="00211E1C" w:rsidRPr="00135AFA" w:rsidRDefault="00211E1C" w:rsidP="006316F8">
            <w:pPr>
              <w:rPr>
                <w:szCs w:val="28"/>
                <w:lang w:val="pl-PL"/>
              </w:rPr>
            </w:pPr>
            <w:r w:rsidRPr="00135AFA">
              <w:rPr>
                <w:szCs w:val="28"/>
                <w:lang w:val="pl-PL"/>
              </w:rPr>
              <w:t xml:space="preserve">2.Con người là </w:t>
            </w:r>
            <w:r w:rsidRPr="00135AFA">
              <w:rPr>
                <w:szCs w:val="28"/>
              </w:rPr>
              <w:t>mục tiêu phát triển của xã hội</w:t>
            </w:r>
          </w:p>
        </w:tc>
        <w:tc>
          <w:tcPr>
            <w:tcW w:w="0" w:type="auto"/>
            <w:vMerge w:val="restart"/>
          </w:tcPr>
          <w:p w:rsidR="00211E1C" w:rsidRPr="00135AFA" w:rsidRDefault="00211E1C" w:rsidP="00135AFA">
            <w:pPr>
              <w:widowControl w:val="0"/>
              <w:autoSpaceDE w:val="0"/>
              <w:autoSpaceDN w:val="0"/>
              <w:jc w:val="both"/>
              <w:rPr>
                <w:b/>
                <w:iCs/>
                <w:szCs w:val="28"/>
                <w:lang w:val="vi-VN"/>
              </w:rPr>
            </w:pPr>
            <w:r w:rsidRPr="00135AFA">
              <w:rPr>
                <w:b/>
                <w:iCs/>
                <w:szCs w:val="28"/>
                <w:lang w:val="vi-VN"/>
              </w:rPr>
              <w:t>1. Về kiến thức</w:t>
            </w:r>
          </w:p>
          <w:p w:rsidR="00211E1C" w:rsidRPr="00135AFA" w:rsidRDefault="00211E1C" w:rsidP="00135AFA">
            <w:pPr>
              <w:widowControl w:val="0"/>
              <w:tabs>
                <w:tab w:val="num" w:pos="0"/>
              </w:tabs>
              <w:autoSpaceDE w:val="0"/>
              <w:autoSpaceDN w:val="0"/>
              <w:jc w:val="both"/>
              <w:rPr>
                <w:szCs w:val="28"/>
                <w:lang w:val="vi-VN"/>
              </w:rPr>
            </w:pPr>
            <w:r w:rsidRPr="00135AFA">
              <w:rPr>
                <w:szCs w:val="28"/>
                <w:lang w:val="vi-VN"/>
              </w:rPr>
              <w:t>- Nhận biết được con người là chủ thể của lịch sử, sáng tạo ra lịch sử.</w:t>
            </w:r>
          </w:p>
          <w:p w:rsidR="00211E1C" w:rsidRPr="00135AFA" w:rsidRDefault="00211E1C" w:rsidP="00135AFA">
            <w:pPr>
              <w:widowControl w:val="0"/>
              <w:autoSpaceDE w:val="0"/>
              <w:autoSpaceDN w:val="0"/>
              <w:jc w:val="both"/>
              <w:rPr>
                <w:b/>
                <w:szCs w:val="28"/>
                <w:lang w:val="vi-VN"/>
              </w:rPr>
            </w:pPr>
            <w:r w:rsidRPr="00135AFA">
              <w:rPr>
                <w:szCs w:val="28"/>
                <w:lang w:val="vi-VN"/>
              </w:rPr>
              <w:t>- Hiểu được con người là mục tiêu của sự phát triển xã hội, phát triển của xã hội phải vì hạnh phúc của con người.</w:t>
            </w:r>
          </w:p>
          <w:p w:rsidR="00211E1C" w:rsidRPr="00135AFA" w:rsidRDefault="00211E1C" w:rsidP="00135AFA">
            <w:pPr>
              <w:widowControl w:val="0"/>
              <w:autoSpaceDE w:val="0"/>
              <w:autoSpaceDN w:val="0"/>
              <w:jc w:val="both"/>
              <w:rPr>
                <w:b/>
                <w:iCs/>
                <w:szCs w:val="28"/>
                <w:lang w:val="vi-VN"/>
              </w:rPr>
            </w:pPr>
            <w:r w:rsidRPr="00135AFA">
              <w:rPr>
                <w:b/>
                <w:iCs/>
                <w:szCs w:val="28"/>
                <w:lang w:val="vi-VN"/>
              </w:rPr>
              <w:t>2. Về kỹ năng</w:t>
            </w:r>
          </w:p>
          <w:p w:rsidR="00211E1C" w:rsidRPr="00135AFA" w:rsidRDefault="00211E1C" w:rsidP="00135AFA">
            <w:pPr>
              <w:widowControl w:val="0"/>
              <w:autoSpaceDE w:val="0"/>
              <w:autoSpaceDN w:val="0"/>
              <w:jc w:val="both"/>
              <w:rPr>
                <w:szCs w:val="28"/>
                <w:lang w:val="vi-VN"/>
              </w:rPr>
            </w:pPr>
            <w:r w:rsidRPr="00135AFA">
              <w:rPr>
                <w:szCs w:val="28"/>
                <w:lang w:val="vi-VN"/>
              </w:rPr>
              <w:t xml:space="preserve">- Chứng minh được mọi giá </w:t>
            </w:r>
            <w:r w:rsidRPr="00135AFA">
              <w:rPr>
                <w:szCs w:val="28"/>
                <w:lang w:val="vi-VN"/>
              </w:rPr>
              <w:lastRenderedPageBreak/>
              <w:t>trị vật chất  và tinh thần của xã hội do con người tạo ra.</w:t>
            </w:r>
          </w:p>
          <w:p w:rsidR="00211E1C" w:rsidRPr="00135AFA" w:rsidRDefault="00211E1C" w:rsidP="00135AFA">
            <w:pPr>
              <w:widowControl w:val="0"/>
              <w:autoSpaceDE w:val="0"/>
              <w:autoSpaceDN w:val="0"/>
              <w:jc w:val="both"/>
              <w:rPr>
                <w:bCs/>
                <w:szCs w:val="28"/>
                <w:lang w:val="vi-VN"/>
              </w:rPr>
            </w:pPr>
            <w:r w:rsidRPr="00135AFA">
              <w:rPr>
                <w:bCs/>
                <w:szCs w:val="28"/>
                <w:lang w:val="vi-VN"/>
              </w:rPr>
              <w:t>* Các kỹ năng sống cơ bản được giáo dục trong bài</w:t>
            </w:r>
          </w:p>
          <w:p w:rsidR="00211E1C" w:rsidRPr="00135AFA" w:rsidRDefault="00211E1C" w:rsidP="00135AFA">
            <w:pPr>
              <w:widowControl w:val="0"/>
              <w:autoSpaceDE w:val="0"/>
              <w:autoSpaceDN w:val="0"/>
              <w:jc w:val="both"/>
              <w:rPr>
                <w:szCs w:val="28"/>
                <w:lang w:val="vi-VN"/>
              </w:rPr>
            </w:pPr>
            <w:r w:rsidRPr="00135AFA">
              <w:rPr>
                <w:szCs w:val="28"/>
                <w:lang w:val="vi-VN"/>
              </w:rPr>
              <w:t>- Kỹ năng hợp tác.</w:t>
            </w:r>
          </w:p>
          <w:p w:rsidR="00211E1C" w:rsidRPr="00135AFA" w:rsidRDefault="00211E1C" w:rsidP="00135AFA">
            <w:pPr>
              <w:widowControl w:val="0"/>
              <w:autoSpaceDE w:val="0"/>
              <w:autoSpaceDN w:val="0"/>
              <w:jc w:val="both"/>
              <w:rPr>
                <w:szCs w:val="28"/>
                <w:lang w:val="vi-VN"/>
              </w:rPr>
            </w:pPr>
            <w:r w:rsidRPr="00135AFA">
              <w:rPr>
                <w:szCs w:val="28"/>
                <w:lang w:val="vi-VN"/>
              </w:rPr>
              <w:t>- Kỹ năng lập kế hoạch.</w:t>
            </w:r>
          </w:p>
          <w:p w:rsidR="00211E1C" w:rsidRPr="00135AFA" w:rsidRDefault="00211E1C" w:rsidP="00135AFA">
            <w:pPr>
              <w:widowControl w:val="0"/>
              <w:autoSpaceDE w:val="0"/>
              <w:autoSpaceDN w:val="0"/>
              <w:jc w:val="both"/>
              <w:rPr>
                <w:szCs w:val="28"/>
                <w:lang w:val="vi-VN"/>
              </w:rPr>
            </w:pPr>
            <w:r w:rsidRPr="00135AFA">
              <w:rPr>
                <w:szCs w:val="28"/>
                <w:lang w:val="vi-VN"/>
              </w:rPr>
              <w:t>- Kỹ năng đảm nhận trách nhiệm</w:t>
            </w:r>
          </w:p>
          <w:p w:rsidR="00211E1C" w:rsidRPr="00135AFA" w:rsidRDefault="00211E1C" w:rsidP="00135AFA">
            <w:pPr>
              <w:widowControl w:val="0"/>
              <w:autoSpaceDE w:val="0"/>
              <w:autoSpaceDN w:val="0"/>
              <w:jc w:val="both"/>
              <w:rPr>
                <w:b/>
                <w:szCs w:val="28"/>
                <w:lang w:val="vi-VN"/>
              </w:rPr>
            </w:pPr>
            <w:r w:rsidRPr="00135AFA">
              <w:rPr>
                <w:b/>
                <w:szCs w:val="28"/>
                <w:lang w:val="vi-VN"/>
              </w:rPr>
              <w:t>3. Về thái độ, phẩm chất</w:t>
            </w:r>
          </w:p>
          <w:p w:rsidR="00211E1C" w:rsidRPr="00135AFA" w:rsidRDefault="00211E1C" w:rsidP="00135AFA">
            <w:pPr>
              <w:widowControl w:val="0"/>
              <w:autoSpaceDE w:val="0"/>
              <w:autoSpaceDN w:val="0"/>
              <w:jc w:val="both"/>
              <w:rPr>
                <w:szCs w:val="28"/>
                <w:lang w:val="vi-VN"/>
              </w:rPr>
            </w:pPr>
            <w:r w:rsidRPr="00135AFA">
              <w:rPr>
                <w:szCs w:val="28"/>
                <w:lang w:val="vi-VN"/>
              </w:rPr>
              <w:t>- Thái độ: Đồng tình, tích cực tham gia các hoạt động vì sự tiến bộ và phát triển của đất nước, của nhân loại.</w:t>
            </w:r>
          </w:p>
          <w:p w:rsidR="00211E1C" w:rsidRPr="00135AFA" w:rsidRDefault="00211E1C" w:rsidP="00135AFA">
            <w:pPr>
              <w:widowControl w:val="0"/>
              <w:autoSpaceDE w:val="0"/>
              <w:autoSpaceDN w:val="0"/>
              <w:ind w:firstLine="58"/>
              <w:outlineLvl w:val="0"/>
              <w:rPr>
                <w:b/>
                <w:szCs w:val="28"/>
                <w:lang w:val="vi-VN"/>
              </w:rPr>
            </w:pPr>
            <w:r w:rsidRPr="00135AFA">
              <w:rPr>
                <w:b/>
                <w:szCs w:val="28"/>
                <w:lang w:val="vi-VN"/>
              </w:rPr>
              <w:t>4. Năng lực cần hướng tới:</w:t>
            </w:r>
          </w:p>
          <w:p w:rsidR="00211E1C" w:rsidRPr="00135AFA" w:rsidRDefault="00211E1C" w:rsidP="00135AFA">
            <w:pPr>
              <w:widowControl w:val="0"/>
              <w:autoSpaceDE w:val="0"/>
              <w:autoSpaceDN w:val="0"/>
              <w:ind w:firstLine="58"/>
              <w:outlineLvl w:val="0"/>
              <w:rPr>
                <w:szCs w:val="28"/>
                <w:lang w:val="vi-VN"/>
              </w:rPr>
            </w:pPr>
            <w:r w:rsidRPr="00135AFA">
              <w:rPr>
                <w:szCs w:val="28"/>
                <w:lang w:val="vi-VN"/>
              </w:rPr>
              <w:t>-Năng lực chung</w:t>
            </w:r>
          </w:p>
          <w:p w:rsidR="00211E1C" w:rsidRPr="00135AFA" w:rsidRDefault="00211E1C" w:rsidP="00135AFA">
            <w:pPr>
              <w:widowControl w:val="0"/>
              <w:autoSpaceDE w:val="0"/>
              <w:autoSpaceDN w:val="0"/>
              <w:ind w:firstLine="58"/>
              <w:outlineLvl w:val="0"/>
              <w:rPr>
                <w:szCs w:val="28"/>
                <w:lang w:val="vi-VN"/>
              </w:rPr>
            </w:pPr>
            <w:r w:rsidRPr="00135AFA">
              <w:rPr>
                <w:szCs w:val="28"/>
                <w:lang w:val="vi-VN"/>
              </w:rPr>
              <w:t>+ Năng lực nhận thức, tự tìm hiểu các tri thức xã hội</w:t>
            </w:r>
          </w:p>
          <w:p w:rsidR="00211E1C" w:rsidRPr="00135AFA" w:rsidRDefault="00211E1C" w:rsidP="00135AFA">
            <w:pPr>
              <w:widowControl w:val="0"/>
              <w:autoSpaceDE w:val="0"/>
              <w:autoSpaceDN w:val="0"/>
              <w:ind w:firstLine="58"/>
              <w:outlineLvl w:val="0"/>
              <w:rPr>
                <w:szCs w:val="28"/>
                <w:lang w:val="vi-VN"/>
              </w:rPr>
            </w:pPr>
            <w:r w:rsidRPr="00135AFA">
              <w:rPr>
                <w:szCs w:val="28"/>
                <w:lang w:val="vi-VN"/>
              </w:rPr>
              <w:t>+ Năng lực xử lý tình huống</w:t>
            </w:r>
          </w:p>
          <w:p w:rsidR="00211E1C" w:rsidRPr="00135AFA" w:rsidRDefault="00211E1C" w:rsidP="00135AFA">
            <w:pPr>
              <w:widowControl w:val="0"/>
              <w:autoSpaceDE w:val="0"/>
              <w:autoSpaceDN w:val="0"/>
              <w:ind w:firstLine="58"/>
              <w:outlineLvl w:val="0"/>
              <w:rPr>
                <w:szCs w:val="28"/>
                <w:lang w:val="vi-VN"/>
              </w:rPr>
            </w:pPr>
            <w:r w:rsidRPr="00135AFA">
              <w:rPr>
                <w:szCs w:val="28"/>
                <w:lang w:val="vi-VN"/>
              </w:rPr>
              <w:t>- Năng lực chuyên biệt</w:t>
            </w:r>
          </w:p>
          <w:p w:rsidR="00211E1C" w:rsidRPr="00135AFA" w:rsidRDefault="00211E1C" w:rsidP="00135AFA">
            <w:pPr>
              <w:widowControl w:val="0"/>
              <w:autoSpaceDE w:val="0"/>
              <w:autoSpaceDN w:val="0"/>
              <w:ind w:firstLine="58"/>
              <w:outlineLvl w:val="0"/>
              <w:rPr>
                <w:szCs w:val="28"/>
                <w:lang w:val="vi-VN"/>
              </w:rPr>
            </w:pPr>
            <w:r w:rsidRPr="00135AFA">
              <w:rPr>
                <w:szCs w:val="28"/>
                <w:lang w:val="vi-VN"/>
              </w:rPr>
              <w:t>+ Biết vận dụng kiến thức để xem xét các hiện tượng trong đời sống xã hội</w:t>
            </w:r>
          </w:p>
          <w:p w:rsidR="00211E1C" w:rsidRPr="00135AFA" w:rsidRDefault="00211E1C" w:rsidP="003950E2">
            <w:pPr>
              <w:rPr>
                <w:szCs w:val="28"/>
                <w:lang w:val="pl-PL"/>
              </w:rPr>
            </w:pPr>
            <w:r w:rsidRPr="00135AFA">
              <w:rPr>
                <w:szCs w:val="28"/>
                <w:lang w:val="vi-VN"/>
              </w:rPr>
              <w:t>+ Biết vận dụng kiến thức để định hướng hành vi của mình</w:t>
            </w:r>
          </w:p>
        </w:tc>
        <w:tc>
          <w:tcPr>
            <w:tcW w:w="0" w:type="auto"/>
            <w:vMerge w:val="restart"/>
          </w:tcPr>
          <w:p w:rsidR="00211E1C" w:rsidRPr="00135AFA" w:rsidRDefault="00211E1C" w:rsidP="006316F8">
            <w:pPr>
              <w:rPr>
                <w:szCs w:val="28"/>
                <w:lang w:val="pl-PL"/>
              </w:rPr>
            </w:pP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t>14</w:t>
            </w:r>
          </w:p>
          <w:p w:rsidR="00211E1C" w:rsidRPr="00135AFA" w:rsidRDefault="00211E1C" w:rsidP="00135AFA">
            <w:pPr>
              <w:jc w:val="center"/>
              <w:rPr>
                <w:szCs w:val="28"/>
                <w:lang w:val="fr-FR"/>
              </w:rPr>
            </w:pPr>
            <w:r w:rsidRPr="00135AFA">
              <w:rPr>
                <w:color w:val="000000"/>
                <w:szCs w:val="28"/>
              </w:rPr>
              <w:t>(07-13/12)</w:t>
            </w:r>
          </w:p>
        </w:tc>
        <w:tc>
          <w:tcPr>
            <w:tcW w:w="0" w:type="auto"/>
          </w:tcPr>
          <w:p w:rsidR="00211E1C" w:rsidRPr="00135AFA" w:rsidRDefault="00211E1C" w:rsidP="006316F8">
            <w:pPr>
              <w:rPr>
                <w:szCs w:val="28"/>
                <w:lang w:val="pl-PL"/>
              </w:rPr>
            </w:pPr>
            <w:r w:rsidRPr="00135AFA">
              <w:rPr>
                <w:szCs w:val="28"/>
                <w:lang w:val="pl-PL"/>
              </w:rPr>
              <w:t>14</w:t>
            </w:r>
          </w:p>
        </w:tc>
        <w:tc>
          <w:tcPr>
            <w:tcW w:w="3177" w:type="dxa"/>
            <w:gridSpan w:val="2"/>
          </w:tcPr>
          <w:p w:rsidR="00211E1C" w:rsidRPr="00135AFA" w:rsidRDefault="00211E1C" w:rsidP="00135AFA">
            <w:pPr>
              <w:jc w:val="both"/>
              <w:rPr>
                <w:szCs w:val="28"/>
              </w:rPr>
            </w:pPr>
            <w:r w:rsidRPr="00135AFA">
              <w:rPr>
                <w:b/>
                <w:szCs w:val="28"/>
              </w:rPr>
              <w:t xml:space="preserve">Bài 9: </w:t>
            </w:r>
            <w:r w:rsidRPr="00135AFA">
              <w:rPr>
                <w:szCs w:val="28"/>
              </w:rPr>
              <w:t>Con người là chủ thể của lịch sử, là mục tiêu phát triển của xã hội. (Mục 2)</w:t>
            </w:r>
          </w:p>
          <w:p w:rsidR="00211E1C" w:rsidRPr="00135AFA" w:rsidRDefault="00211E1C" w:rsidP="006316F8">
            <w:pPr>
              <w:rPr>
                <w:szCs w:val="28"/>
                <w:lang w:val="pl-PL"/>
              </w:rPr>
            </w:pPr>
          </w:p>
        </w:tc>
        <w:tc>
          <w:tcPr>
            <w:tcW w:w="3003" w:type="dxa"/>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c>
          <w:tcPr>
            <w:tcW w:w="0" w:type="auto"/>
            <w:vMerge/>
          </w:tcPr>
          <w:p w:rsidR="00211E1C" w:rsidRPr="00135AFA" w:rsidRDefault="00211E1C" w:rsidP="006316F8">
            <w:pPr>
              <w:rPr>
                <w:szCs w:val="28"/>
                <w:lang w:val="pl-PL"/>
              </w:rPr>
            </w:pP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lastRenderedPageBreak/>
              <w:t>15</w:t>
            </w:r>
          </w:p>
          <w:p w:rsidR="00211E1C" w:rsidRPr="00135AFA" w:rsidRDefault="00211E1C" w:rsidP="00135AFA">
            <w:pPr>
              <w:jc w:val="center"/>
              <w:rPr>
                <w:color w:val="000000"/>
                <w:szCs w:val="28"/>
              </w:rPr>
            </w:pPr>
            <w:r w:rsidRPr="00135AFA">
              <w:rPr>
                <w:color w:val="000000"/>
                <w:szCs w:val="28"/>
              </w:rPr>
              <w:t>(14-20/12)</w:t>
            </w:r>
          </w:p>
        </w:tc>
        <w:tc>
          <w:tcPr>
            <w:tcW w:w="0" w:type="auto"/>
          </w:tcPr>
          <w:p w:rsidR="00211E1C" w:rsidRPr="00135AFA" w:rsidRDefault="00211E1C" w:rsidP="006316F8">
            <w:pPr>
              <w:rPr>
                <w:szCs w:val="28"/>
                <w:lang w:val="pl-PL"/>
              </w:rPr>
            </w:pPr>
            <w:r w:rsidRPr="00135AFA">
              <w:rPr>
                <w:szCs w:val="28"/>
                <w:lang w:val="pl-PL"/>
              </w:rPr>
              <w:t>15</w:t>
            </w:r>
          </w:p>
        </w:tc>
        <w:tc>
          <w:tcPr>
            <w:tcW w:w="3177" w:type="dxa"/>
            <w:gridSpan w:val="2"/>
          </w:tcPr>
          <w:p w:rsidR="00211E1C" w:rsidRPr="00135AFA" w:rsidRDefault="00211E1C" w:rsidP="005430BD">
            <w:pPr>
              <w:rPr>
                <w:szCs w:val="28"/>
              </w:rPr>
            </w:pPr>
            <w:r w:rsidRPr="00135AFA">
              <w:rPr>
                <w:szCs w:val="28"/>
              </w:rPr>
              <w:t>Thực hành ngoại khóa:Giáo dục thực hiện an toàn giao thông đối với học sinh</w:t>
            </w:r>
          </w:p>
          <w:p w:rsidR="00211E1C" w:rsidRPr="00135AFA" w:rsidRDefault="00211E1C" w:rsidP="005430BD">
            <w:pPr>
              <w:rPr>
                <w:szCs w:val="28"/>
                <w:lang w:val="pl-PL"/>
              </w:rPr>
            </w:pPr>
            <w:r w:rsidRPr="00135AFA">
              <w:rPr>
                <w:szCs w:val="28"/>
              </w:rPr>
              <w:t>Trung học phổ thông</w:t>
            </w:r>
          </w:p>
        </w:tc>
        <w:tc>
          <w:tcPr>
            <w:tcW w:w="3003" w:type="dxa"/>
          </w:tcPr>
          <w:p w:rsidR="00211E1C" w:rsidRPr="00135AFA" w:rsidRDefault="00211E1C" w:rsidP="006316F8">
            <w:pPr>
              <w:rPr>
                <w:szCs w:val="28"/>
                <w:lang w:val="pl-PL"/>
              </w:rPr>
            </w:pPr>
            <w:r w:rsidRPr="00135AFA">
              <w:rPr>
                <w:szCs w:val="28"/>
                <w:lang w:val="pl-PL"/>
              </w:rPr>
              <w:t>I.Thực trạng vấn đề an toàn giao thông ở nước ta hiện nay.</w:t>
            </w:r>
          </w:p>
          <w:p w:rsidR="00211E1C" w:rsidRPr="00135AFA" w:rsidRDefault="00211E1C" w:rsidP="00D17D25">
            <w:pPr>
              <w:rPr>
                <w:szCs w:val="28"/>
                <w:lang w:val="pl-PL"/>
              </w:rPr>
            </w:pPr>
            <w:r w:rsidRPr="00135AFA">
              <w:rPr>
                <w:szCs w:val="28"/>
                <w:lang w:val="pl-PL"/>
              </w:rPr>
              <w:t xml:space="preserve">II.Nội dung giáo dục  thực hiện an toàn giao thông  đối với học sinh </w:t>
            </w:r>
            <w:r w:rsidRPr="00135AFA">
              <w:rPr>
                <w:szCs w:val="28"/>
              </w:rPr>
              <w:t>Trung học phổ thông.</w:t>
            </w:r>
          </w:p>
        </w:tc>
        <w:tc>
          <w:tcPr>
            <w:tcW w:w="0" w:type="auto"/>
          </w:tcPr>
          <w:p w:rsidR="00211E1C" w:rsidRPr="00135AFA" w:rsidRDefault="00211E1C" w:rsidP="00135AFA">
            <w:pPr>
              <w:widowControl w:val="0"/>
              <w:autoSpaceDE w:val="0"/>
              <w:autoSpaceDN w:val="0"/>
              <w:rPr>
                <w:szCs w:val="28"/>
              </w:rPr>
            </w:pPr>
            <w:r w:rsidRPr="00135AFA">
              <w:rPr>
                <w:b/>
                <w:szCs w:val="28"/>
                <w:lang w:val="vi-VN"/>
              </w:rPr>
              <w:t xml:space="preserve">Về kiến thức: </w:t>
            </w:r>
            <w:r w:rsidRPr="00135AFA">
              <w:rPr>
                <w:szCs w:val="28"/>
              </w:rPr>
              <w:t xml:space="preserve">Biết được </w:t>
            </w:r>
            <w:r w:rsidRPr="00135AFA">
              <w:rPr>
                <w:szCs w:val="28"/>
                <w:lang w:val="vi-VN"/>
              </w:rPr>
              <w:t xml:space="preserve">các kiến thức </w:t>
            </w:r>
            <w:r w:rsidRPr="00135AFA">
              <w:rPr>
                <w:szCs w:val="28"/>
              </w:rPr>
              <w:t>về an toàn giao thông.</w:t>
            </w:r>
          </w:p>
          <w:p w:rsidR="00211E1C" w:rsidRPr="00135AFA" w:rsidRDefault="00211E1C" w:rsidP="00135AFA">
            <w:pPr>
              <w:widowControl w:val="0"/>
              <w:autoSpaceDE w:val="0"/>
              <w:autoSpaceDN w:val="0"/>
              <w:rPr>
                <w:szCs w:val="28"/>
              </w:rPr>
            </w:pPr>
            <w:r w:rsidRPr="00135AFA">
              <w:rPr>
                <w:b/>
                <w:szCs w:val="28"/>
                <w:lang w:val="vi-VN"/>
              </w:rPr>
              <w:t xml:space="preserve">Về kỹ năng: </w:t>
            </w:r>
            <w:r w:rsidRPr="00135AFA">
              <w:rPr>
                <w:szCs w:val="28"/>
                <w:lang w:val="vi-VN"/>
              </w:rPr>
              <w:t>Hình thành các kỹ năng và thói quen vận dụng kiến thức vào thực tiễn</w:t>
            </w:r>
            <w:r w:rsidRPr="00135AFA">
              <w:rPr>
                <w:szCs w:val="28"/>
              </w:rPr>
              <w:t xml:space="preserve"> khi tham gia giao thông.</w:t>
            </w:r>
          </w:p>
          <w:p w:rsidR="00211E1C" w:rsidRPr="00135AFA" w:rsidRDefault="00211E1C" w:rsidP="00522DF3">
            <w:pPr>
              <w:rPr>
                <w:szCs w:val="28"/>
              </w:rPr>
            </w:pPr>
            <w:r w:rsidRPr="00135AFA">
              <w:rPr>
                <w:b/>
                <w:szCs w:val="28"/>
                <w:lang w:val="vi-VN"/>
              </w:rPr>
              <w:t xml:space="preserve">Về thái độ: </w:t>
            </w:r>
            <w:r w:rsidRPr="00135AFA">
              <w:rPr>
                <w:szCs w:val="28"/>
                <w:lang w:val="vi-VN"/>
              </w:rPr>
              <w:t xml:space="preserve"> Tin tưởng, ủng </w:t>
            </w:r>
            <w:r w:rsidRPr="00135AFA">
              <w:rPr>
                <w:szCs w:val="28"/>
                <w:lang w:val="vi-VN"/>
              </w:rPr>
              <w:lastRenderedPageBreak/>
              <w:t>hộ cái mới, cái phát triển, đấu tranh phê bình cái lạc hậu, bảo thủ</w:t>
            </w:r>
            <w:r w:rsidRPr="00135AFA">
              <w:rPr>
                <w:szCs w:val="28"/>
              </w:rPr>
              <w:t>,vi phạm luật an toàn giao thông.</w:t>
            </w:r>
          </w:p>
        </w:tc>
        <w:tc>
          <w:tcPr>
            <w:tcW w:w="0" w:type="auto"/>
          </w:tcPr>
          <w:p w:rsidR="00211E1C" w:rsidRPr="00135AFA" w:rsidRDefault="00211E1C" w:rsidP="006316F8">
            <w:pPr>
              <w:rPr>
                <w:szCs w:val="28"/>
                <w:lang w:val="pl-PL"/>
              </w:rPr>
            </w:pP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lastRenderedPageBreak/>
              <w:t>16</w:t>
            </w:r>
          </w:p>
          <w:p w:rsidR="00211E1C" w:rsidRPr="00135AFA" w:rsidRDefault="00211E1C" w:rsidP="00135AFA">
            <w:pPr>
              <w:jc w:val="center"/>
              <w:rPr>
                <w:color w:val="000000"/>
                <w:szCs w:val="28"/>
              </w:rPr>
            </w:pPr>
            <w:r w:rsidRPr="00135AFA">
              <w:rPr>
                <w:color w:val="000000"/>
                <w:szCs w:val="28"/>
              </w:rPr>
              <w:t>(21-27/12)</w:t>
            </w:r>
          </w:p>
        </w:tc>
        <w:tc>
          <w:tcPr>
            <w:tcW w:w="0" w:type="auto"/>
          </w:tcPr>
          <w:p w:rsidR="00211E1C" w:rsidRPr="00135AFA" w:rsidRDefault="00211E1C" w:rsidP="006316F8">
            <w:pPr>
              <w:rPr>
                <w:szCs w:val="28"/>
                <w:lang w:val="pl-PL"/>
              </w:rPr>
            </w:pPr>
            <w:r w:rsidRPr="00135AFA">
              <w:rPr>
                <w:szCs w:val="28"/>
                <w:lang w:val="pl-PL"/>
              </w:rPr>
              <w:t>16</w:t>
            </w:r>
          </w:p>
        </w:tc>
        <w:tc>
          <w:tcPr>
            <w:tcW w:w="3177" w:type="dxa"/>
            <w:gridSpan w:val="2"/>
          </w:tcPr>
          <w:p w:rsidR="00211E1C" w:rsidRPr="00135AFA" w:rsidRDefault="00211E1C" w:rsidP="006316F8">
            <w:pPr>
              <w:rPr>
                <w:szCs w:val="28"/>
                <w:lang w:val="pl-PL"/>
              </w:rPr>
            </w:pPr>
            <w:r w:rsidRPr="00135AFA">
              <w:rPr>
                <w:szCs w:val="28"/>
              </w:rPr>
              <w:t>Ôn tập</w:t>
            </w:r>
            <w:r>
              <w:rPr>
                <w:szCs w:val="28"/>
              </w:rPr>
              <w:t xml:space="preserve"> cuối</w:t>
            </w:r>
            <w:r w:rsidRPr="00135AFA">
              <w:rPr>
                <w:szCs w:val="28"/>
              </w:rPr>
              <w:t xml:space="preserve"> học kì I</w:t>
            </w:r>
          </w:p>
        </w:tc>
        <w:tc>
          <w:tcPr>
            <w:tcW w:w="3003" w:type="dxa"/>
          </w:tcPr>
          <w:p w:rsidR="00211E1C" w:rsidRPr="00135AFA" w:rsidRDefault="00211E1C" w:rsidP="006316F8">
            <w:pPr>
              <w:rPr>
                <w:szCs w:val="28"/>
                <w:lang w:val="pl-PL"/>
              </w:rPr>
            </w:pPr>
            <w:r w:rsidRPr="00135AFA">
              <w:rPr>
                <w:szCs w:val="28"/>
                <w:lang w:val="pl-PL"/>
              </w:rPr>
              <w:t>Ôn tập lại  kiến thức các nội dung của bài 1,3,4.5.6,7,9</w:t>
            </w:r>
          </w:p>
        </w:tc>
        <w:tc>
          <w:tcPr>
            <w:tcW w:w="0" w:type="auto"/>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r>
      <w:tr w:rsidR="00211E1C" w:rsidRPr="00300D21" w:rsidTr="00135AFA">
        <w:tc>
          <w:tcPr>
            <w:tcW w:w="0" w:type="auto"/>
            <w:vAlign w:val="center"/>
          </w:tcPr>
          <w:p w:rsidR="00211E1C" w:rsidRPr="00135AFA" w:rsidRDefault="00211E1C" w:rsidP="00135AFA">
            <w:pPr>
              <w:jc w:val="center"/>
              <w:rPr>
                <w:color w:val="000000"/>
                <w:szCs w:val="28"/>
              </w:rPr>
            </w:pPr>
            <w:r w:rsidRPr="00135AFA">
              <w:rPr>
                <w:color w:val="000000"/>
                <w:szCs w:val="28"/>
              </w:rPr>
              <w:t>17</w:t>
            </w:r>
          </w:p>
          <w:p w:rsidR="00211E1C" w:rsidRPr="00135AFA" w:rsidRDefault="00211E1C" w:rsidP="00135AFA">
            <w:pPr>
              <w:jc w:val="both"/>
              <w:rPr>
                <w:b/>
                <w:bCs/>
                <w:i/>
                <w:szCs w:val="28"/>
              </w:rPr>
            </w:pPr>
            <w:r w:rsidRPr="00135AFA">
              <w:rPr>
                <w:color w:val="000000"/>
                <w:szCs w:val="28"/>
              </w:rPr>
              <w:t>(28/12/2020-03/01/2021)</w:t>
            </w:r>
          </w:p>
        </w:tc>
        <w:tc>
          <w:tcPr>
            <w:tcW w:w="0" w:type="auto"/>
          </w:tcPr>
          <w:p w:rsidR="00211E1C" w:rsidRPr="00135AFA" w:rsidRDefault="00211E1C" w:rsidP="006316F8">
            <w:pPr>
              <w:rPr>
                <w:szCs w:val="28"/>
                <w:lang w:val="pl-PL"/>
              </w:rPr>
            </w:pPr>
            <w:r w:rsidRPr="00135AFA">
              <w:rPr>
                <w:szCs w:val="28"/>
                <w:lang w:val="pl-PL"/>
              </w:rPr>
              <w:t>17</w:t>
            </w:r>
          </w:p>
        </w:tc>
        <w:tc>
          <w:tcPr>
            <w:tcW w:w="3177" w:type="dxa"/>
            <w:gridSpan w:val="2"/>
          </w:tcPr>
          <w:p w:rsidR="00211E1C" w:rsidRPr="00135AFA" w:rsidRDefault="00211E1C" w:rsidP="006316F8">
            <w:pPr>
              <w:rPr>
                <w:szCs w:val="28"/>
                <w:lang w:val="pl-PL"/>
              </w:rPr>
            </w:pPr>
            <w:r w:rsidRPr="00135AFA">
              <w:rPr>
                <w:szCs w:val="28"/>
              </w:rPr>
              <w:t xml:space="preserve">Ôn tập </w:t>
            </w:r>
            <w:r>
              <w:rPr>
                <w:szCs w:val="28"/>
              </w:rPr>
              <w:t xml:space="preserve">cuối </w:t>
            </w:r>
            <w:r w:rsidRPr="00135AFA">
              <w:rPr>
                <w:szCs w:val="28"/>
              </w:rPr>
              <w:t>học kì I</w:t>
            </w:r>
          </w:p>
        </w:tc>
        <w:tc>
          <w:tcPr>
            <w:tcW w:w="3003" w:type="dxa"/>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r>
      <w:tr w:rsidR="00211E1C" w:rsidRPr="00300D21" w:rsidTr="00135AFA">
        <w:tc>
          <w:tcPr>
            <w:tcW w:w="0" w:type="auto"/>
          </w:tcPr>
          <w:p w:rsidR="00211E1C" w:rsidRPr="00135AFA" w:rsidRDefault="00211E1C" w:rsidP="00135AFA">
            <w:pPr>
              <w:jc w:val="center"/>
              <w:rPr>
                <w:color w:val="000000"/>
                <w:szCs w:val="28"/>
              </w:rPr>
            </w:pPr>
            <w:r w:rsidRPr="00135AFA">
              <w:rPr>
                <w:color w:val="000000"/>
                <w:szCs w:val="28"/>
              </w:rPr>
              <w:t>18</w:t>
            </w:r>
          </w:p>
          <w:p w:rsidR="00211E1C" w:rsidRPr="00135AFA" w:rsidRDefault="00211E1C" w:rsidP="00DC51CE">
            <w:pPr>
              <w:rPr>
                <w:szCs w:val="28"/>
                <w:lang w:val="pl-PL"/>
              </w:rPr>
            </w:pPr>
            <w:r w:rsidRPr="00135AFA">
              <w:rPr>
                <w:color w:val="000000"/>
                <w:szCs w:val="28"/>
              </w:rPr>
              <w:t>(04/01-10/1</w:t>
            </w:r>
          </w:p>
        </w:tc>
        <w:tc>
          <w:tcPr>
            <w:tcW w:w="0" w:type="auto"/>
          </w:tcPr>
          <w:p w:rsidR="00211E1C" w:rsidRPr="00135AFA" w:rsidRDefault="00211E1C" w:rsidP="006316F8">
            <w:pPr>
              <w:rPr>
                <w:szCs w:val="28"/>
                <w:lang w:val="pl-PL"/>
              </w:rPr>
            </w:pPr>
            <w:r w:rsidRPr="00135AFA">
              <w:rPr>
                <w:szCs w:val="28"/>
                <w:lang w:val="pl-PL"/>
              </w:rPr>
              <w:t>18</w:t>
            </w:r>
          </w:p>
        </w:tc>
        <w:tc>
          <w:tcPr>
            <w:tcW w:w="3177" w:type="dxa"/>
            <w:gridSpan w:val="2"/>
          </w:tcPr>
          <w:p w:rsidR="00211E1C" w:rsidRPr="00135AFA" w:rsidRDefault="00211E1C" w:rsidP="006316F8">
            <w:pPr>
              <w:rPr>
                <w:szCs w:val="28"/>
                <w:lang w:val="pl-PL"/>
              </w:rPr>
            </w:pPr>
            <w:r w:rsidRPr="00135AFA">
              <w:rPr>
                <w:szCs w:val="28"/>
              </w:rPr>
              <w:t>Kiểm tra</w:t>
            </w:r>
            <w:r>
              <w:rPr>
                <w:szCs w:val="28"/>
              </w:rPr>
              <w:t xml:space="preserve"> cuối</w:t>
            </w:r>
            <w:r w:rsidRPr="00135AFA">
              <w:rPr>
                <w:szCs w:val="28"/>
              </w:rPr>
              <w:t xml:space="preserve"> học kỳ I</w:t>
            </w:r>
          </w:p>
        </w:tc>
        <w:tc>
          <w:tcPr>
            <w:tcW w:w="3003" w:type="dxa"/>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r w:rsidRPr="00135AFA">
              <w:rPr>
                <w:szCs w:val="28"/>
                <w:lang w:val="pl-PL"/>
              </w:rPr>
              <w:t xml:space="preserve">   </w:t>
            </w:r>
          </w:p>
        </w:tc>
      </w:tr>
      <w:tr w:rsidR="00211E1C" w:rsidRPr="00300D21" w:rsidTr="00135AFA">
        <w:tc>
          <w:tcPr>
            <w:tcW w:w="0" w:type="auto"/>
          </w:tcPr>
          <w:p w:rsidR="00211E1C" w:rsidRPr="00135AFA" w:rsidRDefault="00211E1C" w:rsidP="00135AFA">
            <w:pPr>
              <w:jc w:val="both"/>
              <w:rPr>
                <w:color w:val="000000"/>
                <w:szCs w:val="28"/>
              </w:rPr>
            </w:pPr>
            <w:r w:rsidRPr="00135AFA">
              <w:rPr>
                <w:szCs w:val="28"/>
              </w:rPr>
              <w:t xml:space="preserve">  Dự phòng</w:t>
            </w:r>
          </w:p>
          <w:p w:rsidR="00211E1C" w:rsidRPr="00135AFA" w:rsidRDefault="00211E1C" w:rsidP="00135AFA">
            <w:pPr>
              <w:jc w:val="center"/>
              <w:rPr>
                <w:color w:val="000000"/>
                <w:szCs w:val="28"/>
              </w:rPr>
            </w:pPr>
            <w:r w:rsidRPr="00135AFA">
              <w:rPr>
                <w:color w:val="000000"/>
                <w:szCs w:val="28"/>
              </w:rPr>
              <w:t>(11/1-17/1)</w:t>
            </w:r>
          </w:p>
        </w:tc>
        <w:tc>
          <w:tcPr>
            <w:tcW w:w="0" w:type="auto"/>
          </w:tcPr>
          <w:p w:rsidR="00211E1C" w:rsidRPr="00135AFA" w:rsidRDefault="00211E1C" w:rsidP="006316F8">
            <w:pPr>
              <w:rPr>
                <w:szCs w:val="28"/>
                <w:lang w:val="pl-PL"/>
              </w:rPr>
            </w:pPr>
          </w:p>
        </w:tc>
        <w:tc>
          <w:tcPr>
            <w:tcW w:w="3177" w:type="dxa"/>
            <w:gridSpan w:val="2"/>
          </w:tcPr>
          <w:p w:rsidR="00211E1C" w:rsidRPr="00135AFA" w:rsidRDefault="00211E1C" w:rsidP="006316F8">
            <w:pPr>
              <w:rPr>
                <w:szCs w:val="28"/>
                <w:lang w:val="pl-PL"/>
              </w:rPr>
            </w:pPr>
          </w:p>
        </w:tc>
        <w:tc>
          <w:tcPr>
            <w:tcW w:w="3003" w:type="dxa"/>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c>
          <w:tcPr>
            <w:tcW w:w="0" w:type="auto"/>
          </w:tcPr>
          <w:p w:rsidR="00211E1C" w:rsidRPr="00135AFA" w:rsidRDefault="00211E1C" w:rsidP="006316F8">
            <w:pPr>
              <w:rPr>
                <w:szCs w:val="28"/>
                <w:lang w:val="pl-PL"/>
              </w:rPr>
            </w:pPr>
          </w:p>
        </w:tc>
      </w:tr>
    </w:tbl>
    <w:p w:rsidR="00211E1C" w:rsidRPr="00300D21" w:rsidRDefault="00211E1C" w:rsidP="006316F8">
      <w:pPr>
        <w:rPr>
          <w:szCs w:val="28"/>
          <w:lang w:val="pl-PL"/>
        </w:rPr>
      </w:pPr>
      <w:r w:rsidRPr="00300D21">
        <w:rPr>
          <w:szCs w:val="28"/>
          <w:lang w:val="pl-PL"/>
        </w:rPr>
        <w:t xml:space="preserve">   </w:t>
      </w:r>
    </w:p>
    <w:p w:rsidR="00211E1C" w:rsidRPr="00300D21" w:rsidRDefault="00211E1C" w:rsidP="00041B55">
      <w:pPr>
        <w:jc w:val="center"/>
        <w:rPr>
          <w:b/>
          <w:szCs w:val="28"/>
        </w:rPr>
      </w:pPr>
      <w:r w:rsidRPr="00300D21">
        <w:rPr>
          <w:b/>
          <w:szCs w:val="28"/>
        </w:rPr>
        <w:t>HỌC KỲ II: 17 tiết/ 17 tuần</w:t>
      </w:r>
    </w:p>
    <w:p w:rsidR="00211E1C" w:rsidRPr="00300D21" w:rsidRDefault="00211E1C" w:rsidP="00041B55">
      <w:pPr>
        <w:jc w:val="center"/>
        <w:rPr>
          <w:b/>
          <w:szCs w:val="28"/>
        </w:rPr>
      </w:pPr>
    </w:p>
    <w:p w:rsidR="00211E1C" w:rsidRPr="00300D21" w:rsidRDefault="00211E1C" w:rsidP="006316F8">
      <w:pPr>
        <w:rPr>
          <w:szCs w:val="28"/>
          <w:lang w:val="pl-PL"/>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08"/>
        <w:gridCol w:w="1368"/>
        <w:gridCol w:w="1369"/>
        <w:gridCol w:w="3402"/>
        <w:gridCol w:w="3544"/>
        <w:gridCol w:w="1276"/>
      </w:tblGrid>
      <w:tr w:rsidR="00211E1C" w:rsidRPr="00300D21" w:rsidTr="00135AFA">
        <w:tc>
          <w:tcPr>
            <w:tcW w:w="1908" w:type="dxa"/>
          </w:tcPr>
          <w:p w:rsidR="00211E1C" w:rsidRPr="00135AFA" w:rsidRDefault="00211E1C" w:rsidP="00B165FD">
            <w:pPr>
              <w:rPr>
                <w:b/>
                <w:szCs w:val="28"/>
              </w:rPr>
            </w:pPr>
            <w:r w:rsidRPr="00135AFA">
              <w:rPr>
                <w:b/>
                <w:szCs w:val="28"/>
              </w:rPr>
              <w:t>Tuần</w:t>
            </w:r>
          </w:p>
          <w:p w:rsidR="00211E1C" w:rsidRPr="00135AFA" w:rsidRDefault="00211E1C" w:rsidP="00B165FD">
            <w:pPr>
              <w:rPr>
                <w:b/>
                <w:szCs w:val="28"/>
              </w:rPr>
            </w:pPr>
            <w:r w:rsidRPr="00135AFA">
              <w:rPr>
                <w:b/>
                <w:szCs w:val="28"/>
              </w:rPr>
              <w:t>Thời gian</w:t>
            </w:r>
          </w:p>
          <w:p w:rsidR="00211E1C" w:rsidRPr="00135AFA" w:rsidRDefault="00211E1C" w:rsidP="00F41304">
            <w:pPr>
              <w:rPr>
                <w:szCs w:val="28"/>
                <w:lang w:val="pl-PL"/>
              </w:rPr>
            </w:pPr>
          </w:p>
        </w:tc>
        <w:tc>
          <w:tcPr>
            <w:tcW w:w="708" w:type="dxa"/>
          </w:tcPr>
          <w:p w:rsidR="00211E1C" w:rsidRPr="00135AFA" w:rsidRDefault="00211E1C" w:rsidP="00F41304">
            <w:pPr>
              <w:rPr>
                <w:b/>
                <w:szCs w:val="28"/>
              </w:rPr>
            </w:pPr>
            <w:r w:rsidRPr="00135AFA">
              <w:rPr>
                <w:b/>
                <w:szCs w:val="28"/>
              </w:rPr>
              <w:t>Tiết</w:t>
            </w:r>
          </w:p>
        </w:tc>
        <w:tc>
          <w:tcPr>
            <w:tcW w:w="2737" w:type="dxa"/>
            <w:gridSpan w:val="2"/>
          </w:tcPr>
          <w:p w:rsidR="00211E1C" w:rsidRPr="00135AFA" w:rsidRDefault="00211E1C" w:rsidP="00F41304">
            <w:pPr>
              <w:rPr>
                <w:b/>
                <w:szCs w:val="28"/>
                <w:lang w:val="pl-PL"/>
              </w:rPr>
            </w:pPr>
            <w:r w:rsidRPr="00135AFA">
              <w:rPr>
                <w:b/>
                <w:szCs w:val="28"/>
              </w:rPr>
              <w:t>Tên chủ đề/ Tên bài</w:t>
            </w:r>
          </w:p>
        </w:tc>
        <w:tc>
          <w:tcPr>
            <w:tcW w:w="3402" w:type="dxa"/>
          </w:tcPr>
          <w:p w:rsidR="00211E1C" w:rsidRPr="00135AFA" w:rsidRDefault="00211E1C" w:rsidP="00F41304">
            <w:pPr>
              <w:rPr>
                <w:szCs w:val="28"/>
                <w:lang w:val="pl-PL"/>
              </w:rPr>
            </w:pPr>
            <w:r w:rsidRPr="00135AFA">
              <w:rPr>
                <w:b/>
                <w:szCs w:val="28"/>
              </w:rPr>
              <w:t>Mạch nội dung kiến thức</w:t>
            </w:r>
          </w:p>
        </w:tc>
        <w:tc>
          <w:tcPr>
            <w:tcW w:w="3544" w:type="dxa"/>
          </w:tcPr>
          <w:p w:rsidR="00211E1C" w:rsidRPr="00135AFA" w:rsidRDefault="00211E1C" w:rsidP="00F41304">
            <w:pPr>
              <w:rPr>
                <w:szCs w:val="28"/>
                <w:lang w:val="pl-PL"/>
              </w:rPr>
            </w:pPr>
            <w:r w:rsidRPr="00135AFA">
              <w:rPr>
                <w:b/>
                <w:szCs w:val="28"/>
              </w:rPr>
              <w:t>Yêu cầu cần đạt</w:t>
            </w:r>
          </w:p>
        </w:tc>
        <w:tc>
          <w:tcPr>
            <w:tcW w:w="1276" w:type="dxa"/>
          </w:tcPr>
          <w:p w:rsidR="00211E1C" w:rsidRPr="00135AFA" w:rsidRDefault="00211E1C" w:rsidP="00F41304">
            <w:pPr>
              <w:rPr>
                <w:szCs w:val="28"/>
                <w:lang w:val="pl-PL"/>
              </w:rPr>
            </w:pPr>
            <w:r w:rsidRPr="00135AFA">
              <w:rPr>
                <w:b/>
                <w:szCs w:val="28"/>
              </w:rPr>
              <w:t>Hình thức dạy học</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t>19</w:t>
            </w:r>
          </w:p>
          <w:p w:rsidR="00211E1C" w:rsidRPr="00135AFA" w:rsidRDefault="00211E1C" w:rsidP="00135AFA">
            <w:pPr>
              <w:jc w:val="center"/>
              <w:rPr>
                <w:color w:val="000000"/>
                <w:szCs w:val="28"/>
              </w:rPr>
            </w:pPr>
            <w:r w:rsidRPr="00135AFA">
              <w:rPr>
                <w:color w:val="000000"/>
                <w:szCs w:val="28"/>
              </w:rPr>
              <w:t>(18/1-24/01)</w:t>
            </w:r>
          </w:p>
          <w:p w:rsidR="00211E1C" w:rsidRPr="00135AFA" w:rsidRDefault="00211E1C" w:rsidP="00F41304">
            <w:pPr>
              <w:rPr>
                <w:szCs w:val="28"/>
                <w:lang w:val="pl-PL"/>
              </w:rPr>
            </w:pPr>
          </w:p>
        </w:tc>
        <w:tc>
          <w:tcPr>
            <w:tcW w:w="708" w:type="dxa"/>
          </w:tcPr>
          <w:p w:rsidR="00211E1C" w:rsidRPr="00135AFA" w:rsidRDefault="00211E1C" w:rsidP="00F41304">
            <w:pPr>
              <w:rPr>
                <w:szCs w:val="28"/>
                <w:lang w:val="pl-PL"/>
              </w:rPr>
            </w:pPr>
            <w:r w:rsidRPr="00135AFA">
              <w:rPr>
                <w:szCs w:val="28"/>
                <w:lang w:val="pl-PL"/>
              </w:rPr>
              <w:t>19</w:t>
            </w:r>
          </w:p>
        </w:tc>
        <w:tc>
          <w:tcPr>
            <w:tcW w:w="1368" w:type="dxa"/>
            <w:vMerge w:val="restart"/>
          </w:tcPr>
          <w:p w:rsidR="00211E1C" w:rsidRPr="00135AFA" w:rsidRDefault="00211E1C" w:rsidP="00135AFA">
            <w:pPr>
              <w:jc w:val="both"/>
              <w:rPr>
                <w:szCs w:val="28"/>
              </w:rPr>
            </w:pPr>
            <w:r w:rsidRPr="00135AFA">
              <w:rPr>
                <w:b/>
                <w:szCs w:val="28"/>
                <w:lang w:val="vi-VN"/>
              </w:rPr>
              <w:t>Chủ đề:</w:t>
            </w:r>
            <w:r w:rsidRPr="00135AFA">
              <w:rPr>
                <w:b/>
                <w:szCs w:val="28"/>
              </w:rPr>
              <w:t xml:space="preserve"> </w:t>
            </w:r>
            <w:r w:rsidRPr="00135AFA">
              <w:rPr>
                <w:b/>
                <w:szCs w:val="28"/>
                <w:lang w:val="vi-VN"/>
              </w:rPr>
              <w:t>Quan niệm về đạo đức và một số phạm trù cơ bản của đạo đức học</w:t>
            </w:r>
            <w:r w:rsidRPr="00135AFA">
              <w:rPr>
                <w:b/>
                <w:szCs w:val="28"/>
              </w:rPr>
              <w:t xml:space="preserve"> (4Tiết )</w:t>
            </w:r>
          </w:p>
          <w:p w:rsidR="00211E1C" w:rsidRPr="00135AFA" w:rsidRDefault="00211E1C" w:rsidP="00135AFA">
            <w:pPr>
              <w:jc w:val="both"/>
              <w:rPr>
                <w:szCs w:val="28"/>
              </w:rPr>
            </w:pPr>
          </w:p>
        </w:tc>
        <w:tc>
          <w:tcPr>
            <w:tcW w:w="1369" w:type="dxa"/>
            <w:vMerge w:val="restart"/>
          </w:tcPr>
          <w:p w:rsidR="00211E1C" w:rsidRPr="00135AFA" w:rsidRDefault="00211E1C" w:rsidP="00737996">
            <w:pPr>
              <w:rPr>
                <w:szCs w:val="28"/>
                <w:lang w:val="pl-PL"/>
              </w:rPr>
            </w:pPr>
            <w:r w:rsidRPr="00135AFA">
              <w:rPr>
                <w:szCs w:val="28"/>
                <w:lang w:val="pl-PL"/>
              </w:rPr>
              <w:t>Bài 10. Quan niệm về đạo đức</w:t>
            </w:r>
          </w:p>
        </w:tc>
        <w:tc>
          <w:tcPr>
            <w:tcW w:w="3402" w:type="dxa"/>
            <w:vMerge w:val="restart"/>
          </w:tcPr>
          <w:p w:rsidR="00211E1C" w:rsidRPr="00135AFA" w:rsidRDefault="00211E1C" w:rsidP="00F41304">
            <w:pPr>
              <w:rPr>
                <w:szCs w:val="28"/>
                <w:lang w:val="pl-PL"/>
              </w:rPr>
            </w:pPr>
            <w:r w:rsidRPr="00135AFA">
              <w:rPr>
                <w:szCs w:val="28"/>
                <w:lang w:val="pl-PL"/>
              </w:rPr>
              <w:t>1.Quan niệm về đạo đức</w:t>
            </w:r>
          </w:p>
          <w:p w:rsidR="00211E1C" w:rsidRPr="00135AFA" w:rsidRDefault="00211E1C" w:rsidP="00F41304">
            <w:pPr>
              <w:rPr>
                <w:szCs w:val="28"/>
                <w:lang w:val="pl-PL"/>
              </w:rPr>
            </w:pPr>
            <w:r w:rsidRPr="00135AFA">
              <w:rPr>
                <w:szCs w:val="28"/>
                <w:lang w:val="pl-PL"/>
              </w:rPr>
              <w:t>2.Vai trò của đạo đức trong sự phát triển của cá nhân gia đình và xã hội</w:t>
            </w:r>
          </w:p>
          <w:p w:rsidR="00211E1C" w:rsidRPr="00135AFA" w:rsidRDefault="00211E1C" w:rsidP="007B6775">
            <w:pPr>
              <w:rPr>
                <w:szCs w:val="28"/>
                <w:lang w:val="pl-PL"/>
              </w:rPr>
            </w:pPr>
            <w:r w:rsidRPr="00135AFA">
              <w:rPr>
                <w:szCs w:val="28"/>
                <w:lang w:val="pl-PL"/>
              </w:rPr>
              <w:t>3.Một số phạm trù đạo đức cơ bản</w:t>
            </w:r>
          </w:p>
        </w:tc>
        <w:tc>
          <w:tcPr>
            <w:tcW w:w="3544" w:type="dxa"/>
            <w:vMerge w:val="restart"/>
          </w:tcPr>
          <w:p w:rsidR="00211E1C" w:rsidRPr="00135AFA" w:rsidRDefault="00211E1C" w:rsidP="00135AFA">
            <w:pPr>
              <w:widowControl w:val="0"/>
              <w:autoSpaceDE w:val="0"/>
              <w:autoSpaceDN w:val="0"/>
              <w:rPr>
                <w:b/>
                <w:bCs/>
                <w:i/>
                <w:iCs/>
                <w:szCs w:val="28"/>
                <w:lang w:val="vi-VN"/>
              </w:rPr>
            </w:pPr>
            <w:r w:rsidRPr="00135AFA">
              <w:rPr>
                <w:b/>
                <w:bCs/>
                <w:i/>
                <w:iCs/>
                <w:szCs w:val="28"/>
                <w:lang w:val="vi-VN"/>
              </w:rPr>
              <w:t>1. Về kiến thức :</w:t>
            </w:r>
          </w:p>
          <w:p w:rsidR="00211E1C" w:rsidRPr="00135AFA" w:rsidRDefault="00211E1C" w:rsidP="00135AFA">
            <w:pPr>
              <w:widowControl w:val="0"/>
              <w:autoSpaceDE w:val="0"/>
              <w:autoSpaceDN w:val="0"/>
              <w:rPr>
                <w:szCs w:val="28"/>
                <w:lang w:val="vi-VN"/>
              </w:rPr>
            </w:pPr>
            <w:r w:rsidRPr="00135AFA">
              <w:rPr>
                <w:szCs w:val="28"/>
                <w:lang w:val="vi-VN"/>
              </w:rPr>
              <w:t>- Nêu được thế nào là đạo đức.</w:t>
            </w:r>
          </w:p>
          <w:p w:rsidR="00211E1C" w:rsidRPr="00135AFA" w:rsidRDefault="00211E1C" w:rsidP="00135AFA">
            <w:pPr>
              <w:widowControl w:val="0"/>
              <w:autoSpaceDE w:val="0"/>
              <w:autoSpaceDN w:val="0"/>
              <w:rPr>
                <w:szCs w:val="28"/>
                <w:lang w:val="vi-VN"/>
              </w:rPr>
            </w:pPr>
            <w:r w:rsidRPr="00135AFA">
              <w:rPr>
                <w:szCs w:val="28"/>
                <w:lang w:val="vi-VN"/>
              </w:rPr>
              <w:t>- Hiểu được vai trò của đạo đức trong sự phát triển của cá nhân, gia đình và xã hội.</w:t>
            </w:r>
          </w:p>
          <w:p w:rsidR="00211E1C" w:rsidRPr="00135AFA" w:rsidRDefault="00211E1C" w:rsidP="00135AFA">
            <w:pPr>
              <w:widowControl w:val="0"/>
              <w:autoSpaceDE w:val="0"/>
              <w:autoSpaceDN w:val="0"/>
              <w:rPr>
                <w:szCs w:val="28"/>
                <w:lang w:val="vi-VN"/>
              </w:rPr>
            </w:pPr>
            <w:r w:rsidRPr="00135AFA">
              <w:rPr>
                <w:szCs w:val="28"/>
                <w:lang w:val="vi-VN"/>
              </w:rPr>
              <w:t xml:space="preserve">Biết được thế nào là nghĩa vụ, lương tâm, nhân phẩm, danh dự và hạnh phúc. </w:t>
            </w:r>
          </w:p>
          <w:p w:rsidR="00211E1C" w:rsidRPr="00135AFA" w:rsidRDefault="00211E1C" w:rsidP="00135AFA">
            <w:pPr>
              <w:widowControl w:val="0"/>
              <w:autoSpaceDE w:val="0"/>
              <w:autoSpaceDN w:val="0"/>
              <w:rPr>
                <w:b/>
                <w:bCs/>
                <w:i/>
                <w:iCs/>
                <w:szCs w:val="28"/>
              </w:rPr>
            </w:pPr>
            <w:r w:rsidRPr="00135AFA">
              <w:rPr>
                <w:b/>
                <w:bCs/>
                <w:i/>
                <w:iCs/>
                <w:szCs w:val="28"/>
              </w:rPr>
              <w:t>2. Về kĩ năng :</w:t>
            </w:r>
          </w:p>
          <w:p w:rsidR="00211E1C" w:rsidRPr="00135AFA" w:rsidRDefault="00211E1C" w:rsidP="00135AFA">
            <w:pPr>
              <w:widowControl w:val="0"/>
              <w:autoSpaceDE w:val="0"/>
              <w:autoSpaceDN w:val="0"/>
              <w:rPr>
                <w:szCs w:val="28"/>
              </w:rPr>
            </w:pPr>
            <w:r w:rsidRPr="00135AFA">
              <w:rPr>
                <w:szCs w:val="28"/>
              </w:rPr>
              <w:t xml:space="preserve">Phân biệt được hành vi vi </w:t>
            </w:r>
            <w:r w:rsidRPr="00135AFA">
              <w:rPr>
                <w:szCs w:val="28"/>
              </w:rPr>
              <w:lastRenderedPageBreak/>
              <w:t>phạm đạo đức với hành vi vi phạm pháp luật và hành vi không phù hợp với phong tục, tập quán.</w:t>
            </w:r>
          </w:p>
          <w:p w:rsidR="00211E1C" w:rsidRPr="00135AFA" w:rsidRDefault="00211E1C" w:rsidP="00135AFA">
            <w:pPr>
              <w:widowControl w:val="0"/>
              <w:autoSpaceDE w:val="0"/>
              <w:autoSpaceDN w:val="0"/>
              <w:rPr>
                <w:szCs w:val="28"/>
                <w:lang w:val="vi-VN"/>
              </w:rPr>
            </w:pPr>
            <w:r w:rsidRPr="00135AFA">
              <w:rPr>
                <w:szCs w:val="28"/>
                <w:lang w:val="vi-VN"/>
              </w:rPr>
              <w:t>- Biết thực hiện các nghĩa vụ đạo đức liên quan đến bản thân.</w:t>
            </w:r>
          </w:p>
          <w:p w:rsidR="00211E1C" w:rsidRPr="00135AFA" w:rsidRDefault="00211E1C" w:rsidP="00135AFA">
            <w:pPr>
              <w:widowControl w:val="0"/>
              <w:autoSpaceDE w:val="0"/>
              <w:autoSpaceDN w:val="0"/>
              <w:rPr>
                <w:szCs w:val="28"/>
                <w:lang w:val="vi-VN"/>
              </w:rPr>
            </w:pPr>
            <w:r w:rsidRPr="00135AFA">
              <w:rPr>
                <w:szCs w:val="28"/>
                <w:lang w:val="vi-VN"/>
              </w:rPr>
              <w:t>- Biết giữ gìn danh dự, nhân phẩm, lương tâm của mình ; biết phấn đấu cho hạnh phúc của bản thân và của xã hội.</w:t>
            </w:r>
          </w:p>
          <w:p w:rsidR="00211E1C" w:rsidRPr="00135AFA" w:rsidRDefault="00211E1C" w:rsidP="00135AFA">
            <w:pPr>
              <w:widowControl w:val="0"/>
              <w:autoSpaceDE w:val="0"/>
              <w:autoSpaceDN w:val="0"/>
              <w:rPr>
                <w:b/>
                <w:bCs/>
                <w:i/>
                <w:iCs/>
                <w:szCs w:val="28"/>
              </w:rPr>
            </w:pPr>
            <w:r w:rsidRPr="00135AFA">
              <w:rPr>
                <w:b/>
                <w:bCs/>
                <w:i/>
                <w:iCs/>
                <w:szCs w:val="28"/>
              </w:rPr>
              <w:t>3. Về thái độ :</w:t>
            </w:r>
          </w:p>
          <w:p w:rsidR="00211E1C" w:rsidRPr="00135AFA" w:rsidRDefault="00211E1C" w:rsidP="00135AFA">
            <w:pPr>
              <w:widowControl w:val="0"/>
              <w:autoSpaceDE w:val="0"/>
              <w:autoSpaceDN w:val="0"/>
              <w:rPr>
                <w:szCs w:val="28"/>
              </w:rPr>
            </w:pPr>
            <w:r w:rsidRPr="00135AFA">
              <w:rPr>
                <w:szCs w:val="28"/>
              </w:rPr>
              <w:t>Coi trọng vai trò của đạo đức trong đời sống xã hội.</w:t>
            </w:r>
          </w:p>
          <w:p w:rsidR="00211E1C" w:rsidRPr="00135AFA" w:rsidRDefault="00211E1C" w:rsidP="00135AFA">
            <w:pPr>
              <w:widowControl w:val="0"/>
              <w:autoSpaceDE w:val="0"/>
              <w:autoSpaceDN w:val="0"/>
              <w:rPr>
                <w:szCs w:val="28"/>
                <w:lang w:val="vi-VN"/>
              </w:rPr>
            </w:pPr>
            <w:r w:rsidRPr="00135AFA">
              <w:rPr>
                <w:szCs w:val="28"/>
                <w:lang w:val="vi-VN"/>
              </w:rPr>
              <w:t xml:space="preserve">- Coi trọng việc giữ gìn lương tâm, nhân phẩm, danh dự và hạnh phúc. </w:t>
            </w:r>
          </w:p>
          <w:p w:rsidR="00211E1C" w:rsidRPr="00135AFA" w:rsidRDefault="00211E1C" w:rsidP="00135AFA">
            <w:pPr>
              <w:widowControl w:val="0"/>
              <w:autoSpaceDE w:val="0"/>
              <w:autoSpaceDN w:val="0"/>
              <w:rPr>
                <w:szCs w:val="28"/>
              </w:rPr>
            </w:pPr>
            <w:r w:rsidRPr="00135AFA">
              <w:rPr>
                <w:szCs w:val="28"/>
                <w:lang w:val="vi-VN"/>
              </w:rPr>
              <w:t>- Tôn trọng nhân phẩm, danh dự của người khác.</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80676A">
            <w:pPr>
              <w:rPr>
                <w:szCs w:val="28"/>
                <w:lang w:val="pl-PL"/>
              </w:rPr>
            </w:pPr>
            <w:r w:rsidRPr="00135AFA">
              <w:rPr>
                <w:szCs w:val="28"/>
                <w:lang w:val="vi-VN"/>
              </w:rPr>
              <w:t>Năng lựng:</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tcPr>
          <w:p w:rsidR="00211E1C" w:rsidRPr="00135AFA" w:rsidRDefault="00211E1C" w:rsidP="00135AFA">
            <w:pPr>
              <w:jc w:val="center"/>
              <w:rPr>
                <w:szCs w:val="28"/>
              </w:rPr>
            </w:pPr>
            <w:r w:rsidRPr="00135AFA">
              <w:rPr>
                <w:szCs w:val="28"/>
              </w:rPr>
              <w:t>20</w:t>
            </w:r>
          </w:p>
          <w:p w:rsidR="00211E1C" w:rsidRPr="00135AFA" w:rsidRDefault="00211E1C" w:rsidP="00135AFA">
            <w:pPr>
              <w:jc w:val="center"/>
              <w:rPr>
                <w:color w:val="000000"/>
                <w:szCs w:val="28"/>
              </w:rPr>
            </w:pPr>
            <w:r w:rsidRPr="00135AFA">
              <w:rPr>
                <w:szCs w:val="28"/>
              </w:rPr>
              <w:t>(25-31/1)</w:t>
            </w:r>
          </w:p>
          <w:p w:rsidR="00211E1C" w:rsidRPr="00135AFA" w:rsidRDefault="00211E1C" w:rsidP="00F41304">
            <w:pPr>
              <w:rPr>
                <w:szCs w:val="28"/>
                <w:lang w:val="pl-PL"/>
              </w:rPr>
            </w:pPr>
          </w:p>
        </w:tc>
        <w:tc>
          <w:tcPr>
            <w:tcW w:w="708" w:type="dxa"/>
          </w:tcPr>
          <w:p w:rsidR="00211E1C" w:rsidRPr="00135AFA" w:rsidRDefault="00211E1C" w:rsidP="00F41304">
            <w:pPr>
              <w:rPr>
                <w:szCs w:val="28"/>
                <w:lang w:val="pl-PL"/>
              </w:rPr>
            </w:pPr>
            <w:r w:rsidRPr="00135AFA">
              <w:rPr>
                <w:szCs w:val="28"/>
                <w:lang w:val="pl-PL"/>
              </w:rPr>
              <w:t>20</w:t>
            </w:r>
          </w:p>
        </w:tc>
        <w:tc>
          <w:tcPr>
            <w:tcW w:w="1368" w:type="dxa"/>
            <w:vMerge/>
          </w:tcPr>
          <w:p w:rsidR="00211E1C" w:rsidRPr="00135AFA" w:rsidRDefault="00211E1C" w:rsidP="00F41304">
            <w:pPr>
              <w:rPr>
                <w:szCs w:val="28"/>
                <w:lang w:val="pl-PL"/>
              </w:rPr>
            </w:pPr>
          </w:p>
        </w:tc>
        <w:tc>
          <w:tcPr>
            <w:tcW w:w="1369" w:type="dxa"/>
            <w:vMerge/>
          </w:tcPr>
          <w:p w:rsidR="00211E1C" w:rsidRPr="00135AFA" w:rsidRDefault="00211E1C" w:rsidP="00F41304">
            <w:pPr>
              <w:rPr>
                <w:szCs w:val="28"/>
                <w:lang w:val="pl-PL"/>
              </w:rPr>
            </w:pP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t>21</w:t>
            </w:r>
          </w:p>
          <w:p w:rsidR="00211E1C" w:rsidRPr="00135AFA" w:rsidRDefault="00211E1C" w:rsidP="00F84D57">
            <w:pPr>
              <w:rPr>
                <w:szCs w:val="28"/>
                <w:lang w:val="pl-PL"/>
              </w:rPr>
            </w:pPr>
            <w:r w:rsidRPr="00135AFA">
              <w:rPr>
                <w:color w:val="000000"/>
                <w:szCs w:val="28"/>
              </w:rPr>
              <w:t xml:space="preserve">     (1/2- 7/2)</w:t>
            </w:r>
          </w:p>
        </w:tc>
        <w:tc>
          <w:tcPr>
            <w:tcW w:w="708" w:type="dxa"/>
          </w:tcPr>
          <w:p w:rsidR="00211E1C" w:rsidRPr="00135AFA" w:rsidRDefault="00211E1C" w:rsidP="00F41304">
            <w:pPr>
              <w:rPr>
                <w:szCs w:val="28"/>
                <w:lang w:val="pl-PL"/>
              </w:rPr>
            </w:pPr>
            <w:r w:rsidRPr="00135AFA">
              <w:rPr>
                <w:szCs w:val="28"/>
                <w:lang w:val="pl-PL"/>
              </w:rPr>
              <w:t>21</w:t>
            </w:r>
          </w:p>
        </w:tc>
        <w:tc>
          <w:tcPr>
            <w:tcW w:w="1368" w:type="dxa"/>
            <w:vMerge/>
          </w:tcPr>
          <w:p w:rsidR="00211E1C" w:rsidRPr="00135AFA" w:rsidRDefault="00211E1C" w:rsidP="00F41304">
            <w:pPr>
              <w:rPr>
                <w:szCs w:val="28"/>
                <w:lang w:val="pl-PL"/>
              </w:rPr>
            </w:pPr>
          </w:p>
        </w:tc>
        <w:tc>
          <w:tcPr>
            <w:tcW w:w="1369" w:type="dxa"/>
          </w:tcPr>
          <w:p w:rsidR="00211E1C" w:rsidRPr="00135AFA" w:rsidRDefault="00211E1C" w:rsidP="00F41304">
            <w:pPr>
              <w:rPr>
                <w:szCs w:val="28"/>
                <w:lang w:val="pl-PL"/>
              </w:rPr>
            </w:pPr>
            <w:r w:rsidRPr="00135AFA">
              <w:rPr>
                <w:szCs w:val="28"/>
                <w:lang w:val="pl-PL"/>
              </w:rPr>
              <w:t xml:space="preserve">Bài 11. </w:t>
            </w:r>
          </w:p>
          <w:p w:rsidR="00211E1C" w:rsidRPr="00135AFA" w:rsidRDefault="00211E1C" w:rsidP="00F41304">
            <w:pPr>
              <w:rPr>
                <w:szCs w:val="28"/>
                <w:lang w:val="pl-PL"/>
              </w:rPr>
            </w:pPr>
            <w:r w:rsidRPr="00135AFA">
              <w:rPr>
                <w:szCs w:val="28"/>
                <w:lang w:val="pl-PL"/>
              </w:rPr>
              <w:t xml:space="preserve">Một  số phạm trù cơ bản </w:t>
            </w:r>
            <w:r w:rsidRPr="00135AFA">
              <w:rPr>
                <w:szCs w:val="28"/>
                <w:lang w:val="pl-PL"/>
              </w:rPr>
              <w:lastRenderedPageBreak/>
              <w:t>của đạo đức học</w:t>
            </w: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F41304">
            <w:pPr>
              <w:rPr>
                <w:color w:val="000000"/>
                <w:szCs w:val="28"/>
              </w:rPr>
            </w:pPr>
            <w:r w:rsidRPr="00135AFA">
              <w:rPr>
                <w:color w:val="000000"/>
                <w:szCs w:val="28"/>
              </w:rPr>
              <w:lastRenderedPageBreak/>
              <w:t xml:space="preserve">     (8/2-14/2)</w:t>
            </w:r>
          </w:p>
          <w:p w:rsidR="00211E1C" w:rsidRPr="00135AFA" w:rsidRDefault="00211E1C" w:rsidP="00F41304">
            <w:pPr>
              <w:rPr>
                <w:szCs w:val="28"/>
                <w:lang w:val="pl-PL"/>
              </w:rPr>
            </w:pPr>
            <w:r w:rsidRPr="00135AFA">
              <w:rPr>
                <w:color w:val="000000"/>
                <w:szCs w:val="28"/>
              </w:rPr>
              <w:t xml:space="preserve">      Nghỉ tết    nguyên đán </w:t>
            </w:r>
          </w:p>
        </w:tc>
        <w:tc>
          <w:tcPr>
            <w:tcW w:w="708" w:type="dxa"/>
          </w:tcPr>
          <w:p w:rsidR="00211E1C" w:rsidRPr="00135AFA" w:rsidRDefault="00211E1C" w:rsidP="00F41304">
            <w:pPr>
              <w:rPr>
                <w:szCs w:val="28"/>
                <w:lang w:val="pl-PL"/>
              </w:rPr>
            </w:pPr>
          </w:p>
        </w:tc>
        <w:tc>
          <w:tcPr>
            <w:tcW w:w="2737" w:type="dxa"/>
            <w:gridSpan w:val="2"/>
          </w:tcPr>
          <w:p w:rsidR="00211E1C" w:rsidRPr="00135AFA" w:rsidRDefault="00211E1C" w:rsidP="008A1CC8">
            <w:pPr>
              <w:rPr>
                <w:szCs w:val="28"/>
                <w:lang w:val="pl-PL"/>
              </w:rPr>
            </w:pPr>
            <w:r w:rsidRPr="00135AFA">
              <w:rPr>
                <w:b/>
                <w:szCs w:val="28"/>
              </w:rPr>
              <w:t xml:space="preserve"> </w:t>
            </w:r>
          </w:p>
        </w:tc>
        <w:tc>
          <w:tcPr>
            <w:tcW w:w="3402" w:type="dxa"/>
            <w:vMerge/>
          </w:tcPr>
          <w:p w:rsidR="00211E1C" w:rsidRPr="00135AFA" w:rsidRDefault="00211E1C" w:rsidP="00F41304">
            <w:pPr>
              <w:rPr>
                <w:szCs w:val="28"/>
                <w:lang w:val="pl-PL"/>
              </w:rPr>
            </w:pPr>
          </w:p>
        </w:tc>
        <w:tc>
          <w:tcPr>
            <w:tcW w:w="3544" w:type="dxa"/>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p>
        </w:tc>
      </w:tr>
      <w:tr w:rsidR="00211E1C" w:rsidRPr="00300D21" w:rsidTr="00135AFA">
        <w:tc>
          <w:tcPr>
            <w:tcW w:w="1908" w:type="dxa"/>
            <w:vAlign w:val="center"/>
          </w:tcPr>
          <w:p w:rsidR="00211E1C" w:rsidRPr="00135AFA" w:rsidRDefault="00211E1C" w:rsidP="00135AFA">
            <w:pPr>
              <w:jc w:val="center"/>
              <w:rPr>
                <w:color w:val="000000"/>
                <w:szCs w:val="28"/>
              </w:rPr>
            </w:pPr>
            <w:r w:rsidRPr="00135AFA">
              <w:rPr>
                <w:color w:val="000000"/>
                <w:szCs w:val="28"/>
              </w:rPr>
              <w:t>22</w:t>
            </w:r>
          </w:p>
          <w:p w:rsidR="00211E1C" w:rsidRPr="00135AFA" w:rsidRDefault="00211E1C" w:rsidP="00135AFA">
            <w:pPr>
              <w:jc w:val="center"/>
              <w:rPr>
                <w:color w:val="000000"/>
                <w:szCs w:val="28"/>
              </w:rPr>
            </w:pPr>
            <w:r w:rsidRPr="00135AFA">
              <w:rPr>
                <w:color w:val="000000"/>
                <w:szCs w:val="28"/>
              </w:rPr>
              <w:lastRenderedPageBreak/>
              <w:t>(15-21/02)</w:t>
            </w:r>
          </w:p>
        </w:tc>
        <w:tc>
          <w:tcPr>
            <w:tcW w:w="708" w:type="dxa"/>
          </w:tcPr>
          <w:p w:rsidR="00211E1C" w:rsidRPr="00135AFA" w:rsidRDefault="00211E1C" w:rsidP="00F41304">
            <w:pPr>
              <w:rPr>
                <w:szCs w:val="28"/>
                <w:lang w:val="pl-PL"/>
              </w:rPr>
            </w:pPr>
            <w:r w:rsidRPr="00135AFA">
              <w:rPr>
                <w:szCs w:val="28"/>
                <w:lang w:val="pl-PL"/>
              </w:rPr>
              <w:lastRenderedPageBreak/>
              <w:t>22</w:t>
            </w:r>
          </w:p>
        </w:tc>
        <w:tc>
          <w:tcPr>
            <w:tcW w:w="1368" w:type="dxa"/>
          </w:tcPr>
          <w:p w:rsidR="00211E1C" w:rsidRPr="00135AFA" w:rsidRDefault="00211E1C" w:rsidP="00135AFA">
            <w:pPr>
              <w:jc w:val="both"/>
              <w:rPr>
                <w:b/>
                <w:szCs w:val="28"/>
              </w:rPr>
            </w:pPr>
            <w:r w:rsidRPr="00135AFA">
              <w:rPr>
                <w:b/>
                <w:szCs w:val="28"/>
                <w:lang w:val="vi-VN"/>
              </w:rPr>
              <w:t xml:space="preserve">Chủ </w:t>
            </w:r>
            <w:r w:rsidRPr="00135AFA">
              <w:rPr>
                <w:b/>
                <w:szCs w:val="28"/>
                <w:lang w:val="vi-VN"/>
              </w:rPr>
              <w:lastRenderedPageBreak/>
              <w:t>đề:Quan niệm về đạo đức và một số phạm trù cơ bản của đạo đức học</w:t>
            </w:r>
            <w:r w:rsidRPr="00135AFA">
              <w:rPr>
                <w:b/>
                <w:szCs w:val="28"/>
              </w:rPr>
              <w:t>(Tiết 4)</w:t>
            </w:r>
          </w:p>
          <w:p w:rsidR="00211E1C" w:rsidRPr="00135AFA" w:rsidRDefault="00211E1C" w:rsidP="00135AFA">
            <w:pPr>
              <w:jc w:val="both"/>
              <w:rPr>
                <w:szCs w:val="28"/>
              </w:rPr>
            </w:pPr>
            <w:r w:rsidRPr="00135AFA">
              <w:rPr>
                <w:b/>
                <w:szCs w:val="28"/>
              </w:rPr>
              <w:t xml:space="preserve">Kiểm tra 15 phút   </w:t>
            </w:r>
          </w:p>
        </w:tc>
        <w:tc>
          <w:tcPr>
            <w:tcW w:w="1369" w:type="dxa"/>
          </w:tcPr>
          <w:p w:rsidR="00211E1C" w:rsidRPr="00135AFA" w:rsidRDefault="00211E1C" w:rsidP="003B6D2C">
            <w:pPr>
              <w:rPr>
                <w:szCs w:val="28"/>
                <w:lang w:val="pl-PL"/>
              </w:rPr>
            </w:pPr>
          </w:p>
        </w:tc>
        <w:tc>
          <w:tcPr>
            <w:tcW w:w="3402" w:type="dxa"/>
            <w:vMerge/>
          </w:tcPr>
          <w:p w:rsidR="00211E1C" w:rsidRPr="00135AFA" w:rsidRDefault="00211E1C" w:rsidP="00F41304">
            <w:pPr>
              <w:rPr>
                <w:szCs w:val="28"/>
                <w:lang w:val="pl-PL"/>
              </w:rPr>
            </w:pPr>
          </w:p>
        </w:tc>
        <w:tc>
          <w:tcPr>
            <w:tcW w:w="3544" w:type="dxa"/>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 xml:space="preserve">Dạy học </w:t>
            </w:r>
            <w:r w:rsidRPr="00135AFA">
              <w:rPr>
                <w:szCs w:val="28"/>
                <w:lang w:val="pl-PL"/>
              </w:rPr>
              <w:lastRenderedPageBreak/>
              <w:t>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23</w:t>
            </w:r>
          </w:p>
          <w:p w:rsidR="00211E1C" w:rsidRPr="00135AFA" w:rsidRDefault="00211E1C" w:rsidP="00135AFA">
            <w:pPr>
              <w:jc w:val="center"/>
              <w:rPr>
                <w:color w:val="000000"/>
                <w:szCs w:val="28"/>
              </w:rPr>
            </w:pPr>
            <w:r w:rsidRPr="00135AFA">
              <w:rPr>
                <w:color w:val="000000"/>
                <w:szCs w:val="28"/>
              </w:rPr>
              <w:t>(22-28/2)</w:t>
            </w:r>
          </w:p>
          <w:p w:rsidR="00211E1C" w:rsidRPr="00135AFA" w:rsidRDefault="00211E1C" w:rsidP="00F41304">
            <w:pPr>
              <w:rPr>
                <w:szCs w:val="28"/>
                <w:lang w:val="pl-PL"/>
              </w:rPr>
            </w:pPr>
          </w:p>
        </w:tc>
        <w:tc>
          <w:tcPr>
            <w:tcW w:w="708" w:type="dxa"/>
          </w:tcPr>
          <w:p w:rsidR="00211E1C" w:rsidRPr="00135AFA" w:rsidRDefault="00211E1C" w:rsidP="00F41304">
            <w:pPr>
              <w:rPr>
                <w:szCs w:val="28"/>
                <w:lang w:val="pl-PL"/>
              </w:rPr>
            </w:pPr>
            <w:r w:rsidRPr="00135AFA">
              <w:rPr>
                <w:szCs w:val="28"/>
                <w:lang w:val="pl-PL"/>
              </w:rPr>
              <w:t>23</w:t>
            </w:r>
          </w:p>
        </w:tc>
        <w:tc>
          <w:tcPr>
            <w:tcW w:w="2737" w:type="dxa"/>
            <w:gridSpan w:val="2"/>
          </w:tcPr>
          <w:p w:rsidR="00211E1C" w:rsidRPr="00135AFA" w:rsidRDefault="00211E1C" w:rsidP="00135AFA">
            <w:pPr>
              <w:jc w:val="both"/>
              <w:rPr>
                <w:szCs w:val="28"/>
              </w:rPr>
            </w:pPr>
            <w:r w:rsidRPr="00135AFA">
              <w:rPr>
                <w:b/>
                <w:szCs w:val="28"/>
              </w:rPr>
              <w:t xml:space="preserve">Bài 12: </w:t>
            </w:r>
            <w:r w:rsidRPr="00135AFA">
              <w:rPr>
                <w:szCs w:val="28"/>
              </w:rPr>
              <w:t>Công dân với tình yêu, hôn nhân và gia đình. (Mục 1a, b,c)</w:t>
            </w:r>
          </w:p>
          <w:p w:rsidR="00211E1C" w:rsidRPr="00135AFA" w:rsidRDefault="00211E1C" w:rsidP="00F41304">
            <w:pPr>
              <w:rPr>
                <w:szCs w:val="28"/>
                <w:lang w:val="pl-PL"/>
              </w:rPr>
            </w:pPr>
          </w:p>
        </w:tc>
        <w:tc>
          <w:tcPr>
            <w:tcW w:w="3402" w:type="dxa"/>
            <w:vMerge w:val="restart"/>
          </w:tcPr>
          <w:p w:rsidR="00211E1C" w:rsidRPr="00135AFA" w:rsidRDefault="00211E1C" w:rsidP="00F41304">
            <w:pPr>
              <w:rPr>
                <w:szCs w:val="28"/>
                <w:lang w:val="pl-PL"/>
              </w:rPr>
            </w:pPr>
            <w:r w:rsidRPr="00135AFA">
              <w:rPr>
                <w:szCs w:val="28"/>
                <w:lang w:val="pl-PL"/>
              </w:rPr>
              <w:t>1.Tình yêu</w:t>
            </w:r>
          </w:p>
          <w:p w:rsidR="00211E1C" w:rsidRPr="00135AFA" w:rsidRDefault="00211E1C" w:rsidP="00F41304">
            <w:pPr>
              <w:rPr>
                <w:szCs w:val="28"/>
                <w:lang w:val="pl-PL"/>
              </w:rPr>
            </w:pPr>
            <w:r w:rsidRPr="00135AFA">
              <w:rPr>
                <w:szCs w:val="28"/>
                <w:lang w:val="pl-PL"/>
              </w:rPr>
              <w:t>2.Hôn nhân</w:t>
            </w:r>
          </w:p>
          <w:p w:rsidR="00211E1C" w:rsidRPr="00135AFA" w:rsidRDefault="00211E1C" w:rsidP="00F41304">
            <w:pPr>
              <w:rPr>
                <w:szCs w:val="28"/>
                <w:lang w:val="pl-PL"/>
              </w:rPr>
            </w:pPr>
            <w:r w:rsidRPr="00135AFA">
              <w:rPr>
                <w:szCs w:val="28"/>
                <w:lang w:val="pl-PL"/>
              </w:rPr>
              <w:t>3.Gia đình ,chức năng của gia đình</w:t>
            </w:r>
          </w:p>
        </w:tc>
        <w:tc>
          <w:tcPr>
            <w:tcW w:w="3544" w:type="dxa"/>
            <w:vMerge w:val="restart"/>
          </w:tcPr>
          <w:p w:rsidR="00211E1C" w:rsidRPr="00135AFA" w:rsidRDefault="00211E1C" w:rsidP="00135AFA">
            <w:pPr>
              <w:widowControl w:val="0"/>
              <w:autoSpaceDE w:val="0"/>
              <w:autoSpaceDN w:val="0"/>
              <w:rPr>
                <w:b/>
                <w:bCs/>
                <w:i/>
                <w:iCs/>
                <w:szCs w:val="28"/>
              </w:rPr>
            </w:pPr>
            <w:r w:rsidRPr="00135AFA">
              <w:rPr>
                <w:b/>
                <w:bCs/>
                <w:i/>
                <w:iCs/>
                <w:szCs w:val="28"/>
              </w:rPr>
              <w:t>1. Về kiến thức :</w:t>
            </w:r>
          </w:p>
          <w:p w:rsidR="00211E1C" w:rsidRPr="00135AFA" w:rsidRDefault="00211E1C" w:rsidP="00135AFA">
            <w:pPr>
              <w:widowControl w:val="0"/>
              <w:autoSpaceDE w:val="0"/>
              <w:autoSpaceDN w:val="0"/>
              <w:rPr>
                <w:szCs w:val="28"/>
              </w:rPr>
            </w:pPr>
            <w:r w:rsidRPr="00135AFA">
              <w:rPr>
                <w:szCs w:val="28"/>
              </w:rPr>
              <w:t xml:space="preserve">- </w:t>
            </w:r>
            <w:r w:rsidRPr="00135AFA">
              <w:rPr>
                <w:spacing w:val="-2"/>
                <w:szCs w:val="28"/>
              </w:rPr>
              <w:t>Hiểu được thế nào là tình yêu, tình yêu chân chính, hôn nhân</w:t>
            </w:r>
            <w:r w:rsidRPr="00135AFA">
              <w:rPr>
                <w:szCs w:val="28"/>
              </w:rPr>
              <w:t>, gia đình.</w:t>
            </w:r>
          </w:p>
          <w:p w:rsidR="00211E1C" w:rsidRPr="00135AFA" w:rsidRDefault="00211E1C" w:rsidP="00135AFA">
            <w:pPr>
              <w:widowControl w:val="0"/>
              <w:autoSpaceDE w:val="0"/>
              <w:autoSpaceDN w:val="0"/>
              <w:rPr>
                <w:szCs w:val="28"/>
              </w:rPr>
            </w:pPr>
            <w:r w:rsidRPr="00135AFA">
              <w:rPr>
                <w:szCs w:val="28"/>
              </w:rPr>
              <w:t>- Biết được các đặc trưng tốt đẹp, tiến bộ của chế độ hôn nhân ở nước ta hiện nay.</w:t>
            </w:r>
          </w:p>
          <w:p w:rsidR="00211E1C" w:rsidRPr="00135AFA" w:rsidRDefault="00211E1C" w:rsidP="00135AFA">
            <w:pPr>
              <w:widowControl w:val="0"/>
              <w:autoSpaceDE w:val="0"/>
              <w:autoSpaceDN w:val="0"/>
              <w:rPr>
                <w:szCs w:val="28"/>
              </w:rPr>
            </w:pPr>
            <w:r w:rsidRPr="00135AFA">
              <w:rPr>
                <w:szCs w:val="28"/>
              </w:rPr>
              <w:t>- Nêu được các chức năng cơ bản của gia đình.</w:t>
            </w:r>
          </w:p>
          <w:p w:rsidR="00211E1C" w:rsidRPr="00135AFA" w:rsidRDefault="00211E1C" w:rsidP="00135AFA">
            <w:pPr>
              <w:widowControl w:val="0"/>
              <w:autoSpaceDE w:val="0"/>
              <w:autoSpaceDN w:val="0"/>
              <w:rPr>
                <w:szCs w:val="28"/>
              </w:rPr>
            </w:pPr>
            <w:r w:rsidRPr="00135AFA">
              <w:rPr>
                <w:szCs w:val="28"/>
              </w:rPr>
              <w:t>- Hiểu được các mối quan hệ trong gia đình và trách nhiệm của các thành viên.</w:t>
            </w:r>
          </w:p>
          <w:p w:rsidR="00211E1C" w:rsidRPr="00135AFA" w:rsidRDefault="00211E1C" w:rsidP="00135AFA">
            <w:pPr>
              <w:widowControl w:val="0"/>
              <w:autoSpaceDE w:val="0"/>
              <w:autoSpaceDN w:val="0"/>
              <w:rPr>
                <w:szCs w:val="28"/>
              </w:rPr>
            </w:pPr>
            <w:r w:rsidRPr="00135AFA">
              <w:rPr>
                <w:szCs w:val="28"/>
              </w:rPr>
              <w:t>- Hiểu được mối quan hệ giữa tình yêu, hôn nhân và gia đình.</w:t>
            </w:r>
          </w:p>
          <w:p w:rsidR="00211E1C" w:rsidRPr="00135AFA" w:rsidRDefault="00211E1C" w:rsidP="00135AFA">
            <w:pPr>
              <w:widowControl w:val="0"/>
              <w:autoSpaceDE w:val="0"/>
              <w:autoSpaceDN w:val="0"/>
              <w:rPr>
                <w:b/>
                <w:bCs/>
                <w:i/>
                <w:iCs/>
                <w:szCs w:val="28"/>
              </w:rPr>
            </w:pPr>
            <w:r w:rsidRPr="00135AFA">
              <w:rPr>
                <w:b/>
                <w:bCs/>
                <w:i/>
                <w:iCs/>
                <w:szCs w:val="28"/>
              </w:rPr>
              <w:t>2. Về kĩ năng :</w:t>
            </w:r>
          </w:p>
          <w:p w:rsidR="00211E1C" w:rsidRPr="00135AFA" w:rsidRDefault="00211E1C" w:rsidP="00135AFA">
            <w:pPr>
              <w:widowControl w:val="0"/>
              <w:autoSpaceDE w:val="0"/>
              <w:autoSpaceDN w:val="0"/>
              <w:rPr>
                <w:szCs w:val="28"/>
              </w:rPr>
            </w:pPr>
            <w:r w:rsidRPr="00135AFA">
              <w:rPr>
                <w:szCs w:val="28"/>
              </w:rPr>
              <w:t>- Biết nhận xét, đánh giá một số quan niệm sai lầm về tình yêu, hôn nhân, gia đình.</w:t>
            </w:r>
          </w:p>
          <w:p w:rsidR="00211E1C" w:rsidRPr="00135AFA" w:rsidRDefault="00211E1C" w:rsidP="00135AFA">
            <w:pPr>
              <w:widowControl w:val="0"/>
              <w:autoSpaceDE w:val="0"/>
              <w:autoSpaceDN w:val="0"/>
              <w:rPr>
                <w:szCs w:val="28"/>
              </w:rPr>
            </w:pPr>
            <w:r w:rsidRPr="00135AFA">
              <w:rPr>
                <w:szCs w:val="28"/>
              </w:rPr>
              <w:t xml:space="preserve">- Thực hiện tốt trách nhiệm </w:t>
            </w:r>
            <w:r w:rsidRPr="00135AFA">
              <w:rPr>
                <w:szCs w:val="28"/>
              </w:rPr>
              <w:lastRenderedPageBreak/>
              <w:t>của bản thân trong gia đình.</w:t>
            </w:r>
          </w:p>
          <w:p w:rsidR="00211E1C" w:rsidRPr="00135AFA" w:rsidRDefault="00211E1C" w:rsidP="00135AFA">
            <w:pPr>
              <w:widowControl w:val="0"/>
              <w:autoSpaceDE w:val="0"/>
              <w:autoSpaceDN w:val="0"/>
              <w:rPr>
                <w:b/>
                <w:bCs/>
                <w:i/>
                <w:iCs/>
                <w:szCs w:val="28"/>
              </w:rPr>
            </w:pPr>
            <w:r w:rsidRPr="00135AFA">
              <w:rPr>
                <w:b/>
                <w:bCs/>
                <w:i/>
                <w:iCs/>
                <w:szCs w:val="28"/>
              </w:rPr>
              <w:t>3. Về thái độ :</w:t>
            </w:r>
          </w:p>
          <w:p w:rsidR="00211E1C" w:rsidRPr="00135AFA" w:rsidRDefault="00211E1C" w:rsidP="00135AFA">
            <w:pPr>
              <w:widowControl w:val="0"/>
              <w:autoSpaceDE w:val="0"/>
              <w:autoSpaceDN w:val="0"/>
              <w:rPr>
                <w:szCs w:val="28"/>
              </w:rPr>
            </w:pPr>
            <w:r w:rsidRPr="00135AFA">
              <w:rPr>
                <w:szCs w:val="28"/>
              </w:rPr>
              <w:t>- Đồng tình, ủng hộ các quan niệm đúng đắn về tình yêu, hôn nhân, gia đình.</w:t>
            </w:r>
          </w:p>
          <w:p w:rsidR="00211E1C" w:rsidRPr="00135AFA" w:rsidRDefault="00211E1C" w:rsidP="00135AFA">
            <w:pPr>
              <w:widowControl w:val="0"/>
              <w:autoSpaceDE w:val="0"/>
              <w:autoSpaceDN w:val="0"/>
              <w:rPr>
                <w:szCs w:val="28"/>
                <w:lang w:val="fr-FR"/>
              </w:rPr>
            </w:pPr>
            <w:r w:rsidRPr="00135AFA">
              <w:rPr>
                <w:szCs w:val="28"/>
                <w:lang w:val="fr-FR"/>
              </w:rPr>
              <w:t>- Yêu quý gia đình.</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C57029">
            <w:pPr>
              <w:rPr>
                <w:szCs w:val="28"/>
                <w:lang w:val="pl-PL"/>
              </w:rPr>
            </w:pP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t>24</w:t>
            </w:r>
          </w:p>
          <w:p w:rsidR="00211E1C" w:rsidRPr="00135AFA" w:rsidRDefault="00211E1C" w:rsidP="00135AFA">
            <w:pPr>
              <w:jc w:val="center"/>
              <w:rPr>
                <w:color w:val="000000"/>
                <w:szCs w:val="28"/>
              </w:rPr>
            </w:pPr>
            <w:r w:rsidRPr="00135AFA">
              <w:rPr>
                <w:color w:val="000000"/>
                <w:szCs w:val="28"/>
              </w:rPr>
              <w:t>(1/3-7/3)</w:t>
            </w:r>
          </w:p>
          <w:p w:rsidR="00211E1C" w:rsidRPr="00135AFA" w:rsidRDefault="00211E1C" w:rsidP="00F41304">
            <w:pPr>
              <w:rPr>
                <w:szCs w:val="28"/>
                <w:lang w:val="pl-PL"/>
              </w:rPr>
            </w:pPr>
          </w:p>
        </w:tc>
        <w:tc>
          <w:tcPr>
            <w:tcW w:w="708" w:type="dxa"/>
          </w:tcPr>
          <w:p w:rsidR="00211E1C" w:rsidRPr="00135AFA" w:rsidRDefault="00211E1C" w:rsidP="00F41304">
            <w:pPr>
              <w:rPr>
                <w:szCs w:val="28"/>
                <w:lang w:val="pl-PL"/>
              </w:rPr>
            </w:pPr>
            <w:r w:rsidRPr="00135AFA">
              <w:rPr>
                <w:szCs w:val="28"/>
                <w:lang w:val="pl-PL"/>
              </w:rPr>
              <w:t>24</w:t>
            </w:r>
          </w:p>
        </w:tc>
        <w:tc>
          <w:tcPr>
            <w:tcW w:w="2737" w:type="dxa"/>
            <w:gridSpan w:val="2"/>
          </w:tcPr>
          <w:p w:rsidR="00211E1C" w:rsidRPr="00135AFA" w:rsidRDefault="00211E1C" w:rsidP="00F41304">
            <w:pPr>
              <w:rPr>
                <w:szCs w:val="28"/>
                <w:lang w:val="pl-PL"/>
              </w:rPr>
            </w:pPr>
            <w:r w:rsidRPr="00135AFA">
              <w:rPr>
                <w:b/>
                <w:szCs w:val="28"/>
              </w:rPr>
              <w:t xml:space="preserve">Bài 12: </w:t>
            </w:r>
            <w:r w:rsidRPr="00135AFA">
              <w:rPr>
                <w:szCs w:val="28"/>
              </w:rPr>
              <w:t>Công dân với tình yêu, hôn nhân và gia đình. (Mục:2b,3a,b)</w:t>
            </w: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25</w:t>
            </w:r>
          </w:p>
          <w:p w:rsidR="00211E1C" w:rsidRPr="00135AFA" w:rsidRDefault="00211E1C" w:rsidP="006116FC">
            <w:pPr>
              <w:rPr>
                <w:szCs w:val="28"/>
                <w:lang w:val="pl-PL"/>
              </w:rPr>
            </w:pPr>
            <w:r w:rsidRPr="00135AFA">
              <w:rPr>
                <w:color w:val="000000"/>
                <w:szCs w:val="28"/>
              </w:rPr>
              <w:t xml:space="preserve">     (8-14/3)</w:t>
            </w:r>
          </w:p>
        </w:tc>
        <w:tc>
          <w:tcPr>
            <w:tcW w:w="708" w:type="dxa"/>
          </w:tcPr>
          <w:p w:rsidR="00211E1C" w:rsidRPr="00135AFA" w:rsidRDefault="00211E1C" w:rsidP="00F41304">
            <w:pPr>
              <w:rPr>
                <w:szCs w:val="28"/>
                <w:lang w:val="pl-PL"/>
              </w:rPr>
            </w:pPr>
            <w:r w:rsidRPr="00135AFA">
              <w:rPr>
                <w:szCs w:val="28"/>
                <w:lang w:val="pl-PL"/>
              </w:rPr>
              <w:t>25</w:t>
            </w:r>
          </w:p>
        </w:tc>
        <w:tc>
          <w:tcPr>
            <w:tcW w:w="2737" w:type="dxa"/>
            <w:gridSpan w:val="2"/>
          </w:tcPr>
          <w:p w:rsidR="00211E1C" w:rsidRPr="00135AFA" w:rsidRDefault="00211E1C" w:rsidP="00F41304">
            <w:pPr>
              <w:rPr>
                <w:szCs w:val="28"/>
                <w:lang w:val="pl-PL"/>
              </w:rPr>
            </w:pPr>
            <w:r w:rsidRPr="00135AFA">
              <w:rPr>
                <w:szCs w:val="28"/>
              </w:rPr>
              <w:t>Kiểm tra viết</w:t>
            </w:r>
            <w:r>
              <w:rPr>
                <w:szCs w:val="28"/>
              </w:rPr>
              <w:t xml:space="preserve"> giữa hk</w:t>
            </w:r>
          </w:p>
        </w:tc>
        <w:tc>
          <w:tcPr>
            <w:tcW w:w="3402" w:type="dxa"/>
          </w:tcPr>
          <w:p w:rsidR="00211E1C" w:rsidRPr="00135AFA" w:rsidRDefault="00211E1C" w:rsidP="00F41304">
            <w:pPr>
              <w:rPr>
                <w:szCs w:val="28"/>
                <w:lang w:val="pl-PL"/>
              </w:rPr>
            </w:pPr>
          </w:p>
        </w:tc>
        <w:tc>
          <w:tcPr>
            <w:tcW w:w="3544" w:type="dxa"/>
          </w:tcPr>
          <w:p w:rsidR="00211E1C" w:rsidRPr="00135AFA" w:rsidRDefault="00211E1C" w:rsidP="00135AFA">
            <w:pPr>
              <w:widowControl w:val="0"/>
              <w:autoSpaceDE w:val="0"/>
              <w:autoSpaceDN w:val="0"/>
              <w:rPr>
                <w:szCs w:val="28"/>
                <w:lang w:val="vi-VN"/>
              </w:rPr>
            </w:pPr>
            <w:r w:rsidRPr="00135AFA">
              <w:rPr>
                <w:b/>
                <w:szCs w:val="28"/>
                <w:lang w:val="vi-VN"/>
              </w:rPr>
              <w:t xml:space="preserve">Về kiến thức: </w:t>
            </w:r>
            <w:r w:rsidRPr="00135AFA">
              <w:rPr>
                <w:szCs w:val="28"/>
                <w:lang w:val="vi-VN"/>
              </w:rPr>
              <w:t xml:space="preserve">Củng cố hệ thống lại các kiến thức đã học, </w:t>
            </w:r>
          </w:p>
          <w:p w:rsidR="00211E1C" w:rsidRPr="00135AFA" w:rsidRDefault="00211E1C" w:rsidP="00135AFA">
            <w:pPr>
              <w:widowControl w:val="0"/>
              <w:autoSpaceDE w:val="0"/>
              <w:autoSpaceDN w:val="0"/>
              <w:rPr>
                <w:szCs w:val="28"/>
                <w:lang w:val="vi-VN"/>
              </w:rPr>
            </w:pPr>
            <w:r w:rsidRPr="00135AFA">
              <w:rPr>
                <w:b/>
                <w:szCs w:val="28"/>
                <w:lang w:val="vi-VN"/>
              </w:rPr>
              <w:t xml:space="preserve">Về kỹ năng: </w:t>
            </w:r>
            <w:r w:rsidRPr="00135AFA">
              <w:rPr>
                <w:szCs w:val="28"/>
                <w:lang w:val="vi-VN"/>
              </w:rPr>
              <w:t>Hình thành các kỹ năng và thói quen vận dụng kiến thức vào giải quyết thực tiễn</w:t>
            </w:r>
          </w:p>
          <w:p w:rsidR="00211E1C" w:rsidRPr="00135AFA" w:rsidRDefault="00211E1C" w:rsidP="004E1A27">
            <w:pPr>
              <w:rPr>
                <w:szCs w:val="28"/>
                <w:lang w:val="pl-PL"/>
              </w:rPr>
            </w:pPr>
            <w:r w:rsidRPr="00135AFA">
              <w:rPr>
                <w:b/>
                <w:szCs w:val="28"/>
                <w:lang w:val="vi-VN"/>
              </w:rPr>
              <w:t xml:space="preserve">Về thái độ: </w:t>
            </w:r>
            <w:r w:rsidRPr="00135AFA">
              <w:rPr>
                <w:szCs w:val="28"/>
                <w:lang w:val="vi-VN"/>
              </w:rPr>
              <w:t xml:space="preserve"> Tin tưởng, ủng hộ cái mới, cái phát triển, đấu tranh phê bình cái lạc hậu, bảo thủ</w:t>
            </w:r>
          </w:p>
        </w:tc>
        <w:tc>
          <w:tcPr>
            <w:tcW w:w="1276" w:type="dxa"/>
          </w:tcPr>
          <w:p w:rsidR="00211E1C" w:rsidRPr="00135AFA" w:rsidRDefault="00211E1C" w:rsidP="00F41304">
            <w:pPr>
              <w:rPr>
                <w:szCs w:val="28"/>
                <w:lang w:val="pl-PL"/>
              </w:rPr>
            </w:pPr>
            <w:r w:rsidRPr="00135AFA">
              <w:rPr>
                <w:szCs w:val="28"/>
                <w:lang w:val="pl-PL"/>
              </w:rPr>
              <w:t>Kiểm tra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t>26</w:t>
            </w:r>
          </w:p>
          <w:p w:rsidR="00211E1C" w:rsidRPr="00135AFA" w:rsidRDefault="00211E1C" w:rsidP="00FD7388">
            <w:pPr>
              <w:rPr>
                <w:szCs w:val="28"/>
                <w:lang w:val="pl-PL"/>
              </w:rPr>
            </w:pPr>
            <w:r w:rsidRPr="00135AFA">
              <w:rPr>
                <w:color w:val="000000"/>
                <w:szCs w:val="28"/>
              </w:rPr>
              <w:t xml:space="preserve">    (15-21/3)</w:t>
            </w:r>
          </w:p>
        </w:tc>
        <w:tc>
          <w:tcPr>
            <w:tcW w:w="708" w:type="dxa"/>
          </w:tcPr>
          <w:p w:rsidR="00211E1C" w:rsidRPr="00135AFA" w:rsidRDefault="00211E1C" w:rsidP="00F41304">
            <w:pPr>
              <w:rPr>
                <w:szCs w:val="28"/>
                <w:lang w:val="pl-PL"/>
              </w:rPr>
            </w:pPr>
            <w:r w:rsidRPr="00135AFA">
              <w:rPr>
                <w:szCs w:val="28"/>
                <w:lang w:val="pl-PL"/>
              </w:rPr>
              <w:t>26</w:t>
            </w:r>
          </w:p>
        </w:tc>
        <w:tc>
          <w:tcPr>
            <w:tcW w:w="2737" w:type="dxa"/>
            <w:gridSpan w:val="2"/>
          </w:tcPr>
          <w:p w:rsidR="00211E1C" w:rsidRPr="00135AFA" w:rsidRDefault="00211E1C" w:rsidP="00F41304">
            <w:pPr>
              <w:rPr>
                <w:szCs w:val="28"/>
                <w:lang w:val="pl-PL"/>
              </w:rPr>
            </w:pPr>
            <w:r w:rsidRPr="00135AFA">
              <w:rPr>
                <w:b/>
                <w:szCs w:val="28"/>
              </w:rPr>
              <w:t>Bài 13:</w:t>
            </w:r>
            <w:r w:rsidRPr="00135AFA">
              <w:rPr>
                <w:szCs w:val="28"/>
              </w:rPr>
              <w:t xml:space="preserve"> Công dân với cộng đồng. (Mục 1, 2.a)</w:t>
            </w:r>
          </w:p>
        </w:tc>
        <w:tc>
          <w:tcPr>
            <w:tcW w:w="3402" w:type="dxa"/>
            <w:vMerge w:val="restart"/>
          </w:tcPr>
          <w:p w:rsidR="00211E1C" w:rsidRPr="00135AFA" w:rsidRDefault="00211E1C" w:rsidP="00F41304">
            <w:pPr>
              <w:rPr>
                <w:szCs w:val="28"/>
                <w:lang w:val="pl-PL"/>
              </w:rPr>
            </w:pPr>
            <w:r w:rsidRPr="00135AFA">
              <w:rPr>
                <w:szCs w:val="28"/>
                <w:lang w:val="pl-PL"/>
              </w:rPr>
              <w:t>1.Cộng đồng  và  vai trò của cộng đồng đối với cuộc sống của con người.</w:t>
            </w:r>
          </w:p>
          <w:p w:rsidR="00211E1C" w:rsidRPr="00135AFA" w:rsidRDefault="00211E1C" w:rsidP="00F41304">
            <w:pPr>
              <w:rPr>
                <w:szCs w:val="28"/>
                <w:lang w:val="pl-PL"/>
              </w:rPr>
            </w:pPr>
            <w:r w:rsidRPr="00135AFA">
              <w:rPr>
                <w:szCs w:val="28"/>
                <w:lang w:val="pl-PL"/>
              </w:rPr>
              <w:t>2.Trách nhiệm của công dân với cộng đồng</w:t>
            </w:r>
          </w:p>
        </w:tc>
        <w:tc>
          <w:tcPr>
            <w:tcW w:w="3544" w:type="dxa"/>
            <w:vMerge w:val="restart"/>
          </w:tcPr>
          <w:p w:rsidR="00211E1C" w:rsidRPr="00135AFA" w:rsidRDefault="00211E1C" w:rsidP="00135AFA">
            <w:pPr>
              <w:widowControl w:val="0"/>
              <w:autoSpaceDE w:val="0"/>
              <w:autoSpaceDN w:val="0"/>
              <w:rPr>
                <w:b/>
                <w:bCs/>
                <w:i/>
                <w:iCs/>
                <w:szCs w:val="28"/>
              </w:rPr>
            </w:pPr>
            <w:r w:rsidRPr="00135AFA">
              <w:rPr>
                <w:b/>
                <w:bCs/>
                <w:i/>
                <w:iCs/>
                <w:szCs w:val="28"/>
              </w:rPr>
              <w:t>1. Về kiến thức :</w:t>
            </w:r>
          </w:p>
          <w:p w:rsidR="00211E1C" w:rsidRPr="00135AFA" w:rsidRDefault="00211E1C" w:rsidP="00135AFA">
            <w:pPr>
              <w:widowControl w:val="0"/>
              <w:autoSpaceDE w:val="0"/>
              <w:autoSpaceDN w:val="0"/>
              <w:rPr>
                <w:szCs w:val="28"/>
              </w:rPr>
            </w:pPr>
            <w:r w:rsidRPr="00135AFA">
              <w:rPr>
                <w:szCs w:val="28"/>
              </w:rPr>
              <w:t>- Nêu được cộng đồng là gì và vai trò của cộng đồng đối với cuộc sống của con người.</w:t>
            </w:r>
          </w:p>
          <w:p w:rsidR="00211E1C" w:rsidRPr="00135AFA" w:rsidRDefault="00211E1C" w:rsidP="00135AFA">
            <w:pPr>
              <w:widowControl w:val="0"/>
              <w:autoSpaceDE w:val="0"/>
              <w:autoSpaceDN w:val="0"/>
              <w:rPr>
                <w:szCs w:val="28"/>
              </w:rPr>
            </w:pPr>
            <w:r w:rsidRPr="00135AFA">
              <w:rPr>
                <w:szCs w:val="28"/>
              </w:rPr>
              <w:t>- Nêu được thế nào là nhân nghĩa, hoà nhập, hợp tác.</w:t>
            </w:r>
          </w:p>
          <w:p w:rsidR="00211E1C" w:rsidRPr="00135AFA" w:rsidRDefault="00211E1C" w:rsidP="00135AFA">
            <w:pPr>
              <w:widowControl w:val="0"/>
              <w:autoSpaceDE w:val="0"/>
              <w:autoSpaceDN w:val="0"/>
              <w:rPr>
                <w:szCs w:val="28"/>
              </w:rPr>
            </w:pPr>
            <w:r w:rsidRPr="00135AFA">
              <w:rPr>
                <w:szCs w:val="28"/>
              </w:rPr>
              <w:lastRenderedPageBreak/>
              <w:t>- Nêu được các biểu hiện đặc trưng của nhân nghĩa, hoà nhập, hợp tác.</w:t>
            </w:r>
          </w:p>
          <w:p w:rsidR="00211E1C" w:rsidRPr="00135AFA" w:rsidRDefault="00211E1C" w:rsidP="00135AFA">
            <w:pPr>
              <w:widowControl w:val="0"/>
              <w:autoSpaceDE w:val="0"/>
              <w:autoSpaceDN w:val="0"/>
              <w:rPr>
                <w:szCs w:val="28"/>
              </w:rPr>
            </w:pPr>
            <w:r w:rsidRPr="00135AFA">
              <w:rPr>
                <w:szCs w:val="28"/>
              </w:rPr>
              <w:t>- Hiểu được nhân nghĩa, hoà nhập, hợp tác là những yêu cầu đạo đức của người công dân hiện nay trong mối quan hệ với cộng đồng nơi ở và lớp học, trường học.</w:t>
            </w:r>
          </w:p>
          <w:p w:rsidR="00211E1C" w:rsidRPr="00135AFA" w:rsidRDefault="00211E1C" w:rsidP="00135AFA">
            <w:pPr>
              <w:widowControl w:val="0"/>
              <w:autoSpaceDE w:val="0"/>
              <w:autoSpaceDN w:val="0"/>
              <w:rPr>
                <w:b/>
                <w:bCs/>
                <w:i/>
                <w:iCs/>
                <w:szCs w:val="28"/>
              </w:rPr>
            </w:pPr>
            <w:r w:rsidRPr="00135AFA">
              <w:rPr>
                <w:b/>
                <w:bCs/>
                <w:i/>
                <w:iCs/>
                <w:szCs w:val="28"/>
              </w:rPr>
              <w:t>2. Về kĩ năng :</w:t>
            </w:r>
          </w:p>
          <w:p w:rsidR="00211E1C" w:rsidRPr="00135AFA" w:rsidRDefault="00211E1C" w:rsidP="00135AFA">
            <w:pPr>
              <w:widowControl w:val="0"/>
              <w:autoSpaceDE w:val="0"/>
              <w:autoSpaceDN w:val="0"/>
              <w:rPr>
                <w:szCs w:val="28"/>
              </w:rPr>
            </w:pPr>
            <w:r w:rsidRPr="00135AFA">
              <w:rPr>
                <w:szCs w:val="28"/>
              </w:rPr>
              <w:t>Biết sống nhân nghĩa, hoà nhập, hợp tác với mọi người</w:t>
            </w:r>
            <w:r w:rsidRPr="00135AFA">
              <w:rPr>
                <w:szCs w:val="28"/>
              </w:rPr>
              <w:br/>
              <w:t xml:space="preserve">xung quanh. </w:t>
            </w:r>
          </w:p>
          <w:p w:rsidR="00211E1C" w:rsidRPr="00135AFA" w:rsidRDefault="00211E1C" w:rsidP="00135AFA">
            <w:pPr>
              <w:widowControl w:val="0"/>
              <w:autoSpaceDE w:val="0"/>
              <w:autoSpaceDN w:val="0"/>
              <w:rPr>
                <w:b/>
                <w:bCs/>
                <w:i/>
                <w:iCs/>
                <w:szCs w:val="28"/>
              </w:rPr>
            </w:pPr>
            <w:r w:rsidRPr="00135AFA">
              <w:rPr>
                <w:b/>
                <w:bCs/>
                <w:i/>
                <w:iCs/>
                <w:szCs w:val="28"/>
              </w:rPr>
              <w:t>3. Về thái độ :</w:t>
            </w:r>
          </w:p>
          <w:p w:rsidR="00211E1C" w:rsidRPr="00135AFA" w:rsidRDefault="00211E1C" w:rsidP="00135AFA">
            <w:pPr>
              <w:widowControl w:val="0"/>
              <w:autoSpaceDE w:val="0"/>
              <w:autoSpaceDN w:val="0"/>
              <w:rPr>
                <w:szCs w:val="28"/>
              </w:rPr>
            </w:pPr>
            <w:r w:rsidRPr="00135AFA">
              <w:rPr>
                <w:szCs w:val="28"/>
              </w:rPr>
              <w:t>Yêu quý, gắn bó với lớp, với trường và cộng đồng nơi ở.</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51529D">
            <w:pPr>
              <w:rPr>
                <w:szCs w:val="28"/>
                <w:lang w:val="pl-PL"/>
              </w:rPr>
            </w:pPr>
            <w:r w:rsidRPr="00135AFA">
              <w:rPr>
                <w:szCs w:val="28"/>
                <w:lang w:val="vi-VN"/>
              </w:rPr>
              <w:t>Năng lựng:</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vAlign w:val="center"/>
          </w:tcPr>
          <w:p w:rsidR="00211E1C" w:rsidRPr="00135AFA" w:rsidRDefault="00211E1C" w:rsidP="00135AFA">
            <w:pPr>
              <w:jc w:val="center"/>
              <w:rPr>
                <w:color w:val="000000"/>
                <w:szCs w:val="28"/>
              </w:rPr>
            </w:pPr>
            <w:r w:rsidRPr="00135AFA">
              <w:rPr>
                <w:color w:val="000000"/>
                <w:szCs w:val="28"/>
              </w:rPr>
              <w:t>27</w:t>
            </w:r>
          </w:p>
          <w:p w:rsidR="00211E1C" w:rsidRPr="00135AFA" w:rsidRDefault="00211E1C" w:rsidP="00135AFA">
            <w:pPr>
              <w:jc w:val="center"/>
              <w:rPr>
                <w:color w:val="000000"/>
                <w:szCs w:val="28"/>
              </w:rPr>
            </w:pPr>
            <w:r w:rsidRPr="00135AFA">
              <w:rPr>
                <w:color w:val="000000"/>
                <w:szCs w:val="28"/>
              </w:rPr>
              <w:t>(22/3-28/3)</w:t>
            </w:r>
          </w:p>
        </w:tc>
        <w:tc>
          <w:tcPr>
            <w:tcW w:w="708" w:type="dxa"/>
          </w:tcPr>
          <w:p w:rsidR="00211E1C" w:rsidRPr="00135AFA" w:rsidRDefault="00211E1C" w:rsidP="00F41304">
            <w:pPr>
              <w:rPr>
                <w:szCs w:val="28"/>
                <w:lang w:val="pl-PL"/>
              </w:rPr>
            </w:pPr>
            <w:r w:rsidRPr="00135AFA">
              <w:rPr>
                <w:szCs w:val="28"/>
                <w:lang w:val="pl-PL"/>
              </w:rPr>
              <w:t>27</w:t>
            </w:r>
          </w:p>
        </w:tc>
        <w:tc>
          <w:tcPr>
            <w:tcW w:w="2737" w:type="dxa"/>
            <w:gridSpan w:val="2"/>
          </w:tcPr>
          <w:p w:rsidR="00211E1C" w:rsidRPr="00135AFA" w:rsidRDefault="00211E1C" w:rsidP="00F41304">
            <w:pPr>
              <w:rPr>
                <w:szCs w:val="28"/>
                <w:lang w:val="pl-PL"/>
              </w:rPr>
            </w:pPr>
            <w:r w:rsidRPr="00135AFA">
              <w:rPr>
                <w:b/>
                <w:szCs w:val="28"/>
              </w:rPr>
              <w:t xml:space="preserve">Bài 13: </w:t>
            </w:r>
            <w:r w:rsidRPr="00135AFA">
              <w:rPr>
                <w:szCs w:val="28"/>
              </w:rPr>
              <w:t>Công dân với cộng đồng. (Mục 2.b, c)</w:t>
            </w: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28</w:t>
            </w:r>
          </w:p>
          <w:p w:rsidR="00211E1C" w:rsidRPr="00135AFA" w:rsidRDefault="00211E1C" w:rsidP="00161DE4">
            <w:pPr>
              <w:rPr>
                <w:szCs w:val="28"/>
                <w:lang w:val="pl-PL"/>
              </w:rPr>
            </w:pPr>
            <w:r w:rsidRPr="00135AFA">
              <w:rPr>
                <w:color w:val="000000"/>
                <w:szCs w:val="28"/>
              </w:rPr>
              <w:t xml:space="preserve">     (29/3-4/4)</w:t>
            </w:r>
          </w:p>
        </w:tc>
        <w:tc>
          <w:tcPr>
            <w:tcW w:w="708" w:type="dxa"/>
          </w:tcPr>
          <w:p w:rsidR="00211E1C" w:rsidRPr="00135AFA" w:rsidRDefault="00211E1C" w:rsidP="00F41304">
            <w:pPr>
              <w:rPr>
                <w:szCs w:val="28"/>
                <w:lang w:val="pl-PL"/>
              </w:rPr>
            </w:pPr>
            <w:r w:rsidRPr="00135AFA">
              <w:rPr>
                <w:szCs w:val="28"/>
                <w:lang w:val="pl-PL"/>
              </w:rPr>
              <w:t>28</w:t>
            </w:r>
          </w:p>
        </w:tc>
        <w:tc>
          <w:tcPr>
            <w:tcW w:w="2737" w:type="dxa"/>
            <w:gridSpan w:val="2"/>
          </w:tcPr>
          <w:p w:rsidR="00211E1C" w:rsidRPr="00135AFA" w:rsidRDefault="00211E1C" w:rsidP="00F41304">
            <w:pPr>
              <w:rPr>
                <w:szCs w:val="28"/>
                <w:lang w:val="pl-PL"/>
              </w:rPr>
            </w:pPr>
            <w:r w:rsidRPr="00135AFA">
              <w:rPr>
                <w:b/>
                <w:szCs w:val="28"/>
              </w:rPr>
              <w:t xml:space="preserve">Bài 14: </w:t>
            </w:r>
            <w:r w:rsidRPr="00135AFA">
              <w:rPr>
                <w:szCs w:val="28"/>
              </w:rPr>
              <w:t>Công dân với sự nghiệp xây dựng và bảo vệ tổ quốc. (Mục 1)</w:t>
            </w:r>
          </w:p>
        </w:tc>
        <w:tc>
          <w:tcPr>
            <w:tcW w:w="3402" w:type="dxa"/>
            <w:vMerge w:val="restart"/>
          </w:tcPr>
          <w:p w:rsidR="00211E1C" w:rsidRPr="00135AFA" w:rsidRDefault="00211E1C" w:rsidP="00F41304">
            <w:pPr>
              <w:rPr>
                <w:szCs w:val="28"/>
                <w:lang w:val="pl-PL"/>
              </w:rPr>
            </w:pPr>
            <w:r w:rsidRPr="00135AFA">
              <w:rPr>
                <w:szCs w:val="28"/>
                <w:lang w:val="pl-PL"/>
              </w:rPr>
              <w:t>1.Lòng yêu nước</w:t>
            </w:r>
          </w:p>
          <w:p w:rsidR="00211E1C" w:rsidRPr="00135AFA" w:rsidRDefault="00211E1C" w:rsidP="003305E3">
            <w:pPr>
              <w:rPr>
                <w:szCs w:val="28"/>
                <w:lang w:val="pl-PL"/>
              </w:rPr>
            </w:pPr>
            <w:r w:rsidRPr="00135AFA">
              <w:rPr>
                <w:szCs w:val="28"/>
                <w:lang w:val="pl-PL"/>
              </w:rPr>
              <w:t>2.Trách nhiệm xây dựng và bảo vệ tổ quốc</w:t>
            </w:r>
          </w:p>
        </w:tc>
        <w:tc>
          <w:tcPr>
            <w:tcW w:w="3544" w:type="dxa"/>
            <w:vMerge w:val="restart"/>
          </w:tcPr>
          <w:p w:rsidR="00211E1C" w:rsidRPr="00135AFA" w:rsidRDefault="00211E1C" w:rsidP="00135AFA">
            <w:pPr>
              <w:widowControl w:val="0"/>
              <w:autoSpaceDE w:val="0"/>
              <w:autoSpaceDN w:val="0"/>
              <w:rPr>
                <w:b/>
                <w:bCs/>
                <w:i/>
                <w:iCs/>
                <w:szCs w:val="28"/>
              </w:rPr>
            </w:pPr>
            <w:r w:rsidRPr="00135AFA">
              <w:rPr>
                <w:b/>
                <w:bCs/>
                <w:i/>
                <w:iCs/>
                <w:szCs w:val="28"/>
              </w:rPr>
              <w:t>1. Về kiến thức :</w:t>
            </w:r>
          </w:p>
          <w:p w:rsidR="00211E1C" w:rsidRPr="00135AFA" w:rsidRDefault="00211E1C" w:rsidP="00135AFA">
            <w:pPr>
              <w:widowControl w:val="0"/>
              <w:autoSpaceDE w:val="0"/>
              <w:autoSpaceDN w:val="0"/>
              <w:rPr>
                <w:szCs w:val="28"/>
              </w:rPr>
            </w:pPr>
            <w:r w:rsidRPr="00135AFA">
              <w:rPr>
                <w:szCs w:val="28"/>
              </w:rPr>
              <w:t>- Nêu được thế nào là lòng yêu nước</w:t>
            </w:r>
          </w:p>
          <w:p w:rsidR="00211E1C" w:rsidRPr="00135AFA" w:rsidRDefault="00211E1C" w:rsidP="00135AFA">
            <w:pPr>
              <w:widowControl w:val="0"/>
              <w:autoSpaceDE w:val="0"/>
              <w:autoSpaceDN w:val="0"/>
              <w:rPr>
                <w:szCs w:val="28"/>
              </w:rPr>
            </w:pPr>
            <w:r w:rsidRPr="00135AFA">
              <w:rPr>
                <w:szCs w:val="28"/>
              </w:rPr>
              <w:t xml:space="preserve">- Trình bày được trách nhiệm của công dân, đặc biệt là công dân học sinh đối với sự nghiệp xây dựng và bảo vệ </w:t>
            </w:r>
            <w:r w:rsidRPr="00135AFA">
              <w:rPr>
                <w:szCs w:val="28"/>
              </w:rPr>
              <w:lastRenderedPageBreak/>
              <w:t>Tổ quốc Việt Nam xã hội chủ nghĩa.</w:t>
            </w:r>
          </w:p>
          <w:p w:rsidR="00211E1C" w:rsidRPr="00135AFA" w:rsidRDefault="00211E1C" w:rsidP="00135AFA">
            <w:pPr>
              <w:widowControl w:val="0"/>
              <w:autoSpaceDE w:val="0"/>
              <w:autoSpaceDN w:val="0"/>
              <w:rPr>
                <w:b/>
                <w:bCs/>
                <w:i/>
                <w:iCs/>
                <w:szCs w:val="28"/>
              </w:rPr>
            </w:pPr>
            <w:r w:rsidRPr="00135AFA">
              <w:rPr>
                <w:b/>
                <w:bCs/>
                <w:i/>
                <w:iCs/>
                <w:szCs w:val="28"/>
              </w:rPr>
              <w:t>2. Về kĩ năng :</w:t>
            </w:r>
          </w:p>
          <w:p w:rsidR="00211E1C" w:rsidRPr="00135AFA" w:rsidRDefault="00211E1C" w:rsidP="00135AFA">
            <w:pPr>
              <w:widowControl w:val="0"/>
              <w:autoSpaceDE w:val="0"/>
              <w:autoSpaceDN w:val="0"/>
              <w:rPr>
                <w:i/>
                <w:iCs/>
                <w:szCs w:val="28"/>
              </w:rPr>
            </w:pPr>
            <w:r w:rsidRPr="00135AFA">
              <w:rPr>
                <w:szCs w:val="28"/>
              </w:rPr>
              <w:t>Biết tham gia các hoạt động xây dựng, bảo vệ quê hương, đất nước phù hợp với khả năng của bản thân.</w:t>
            </w:r>
          </w:p>
          <w:p w:rsidR="00211E1C" w:rsidRPr="00135AFA" w:rsidRDefault="00211E1C" w:rsidP="00135AFA">
            <w:pPr>
              <w:widowControl w:val="0"/>
              <w:autoSpaceDE w:val="0"/>
              <w:autoSpaceDN w:val="0"/>
              <w:rPr>
                <w:b/>
                <w:bCs/>
                <w:i/>
                <w:iCs/>
                <w:szCs w:val="28"/>
              </w:rPr>
            </w:pPr>
            <w:r w:rsidRPr="00135AFA">
              <w:rPr>
                <w:b/>
                <w:bCs/>
                <w:i/>
                <w:iCs/>
                <w:szCs w:val="28"/>
              </w:rPr>
              <w:t>3. Về thái độ :</w:t>
            </w:r>
          </w:p>
          <w:p w:rsidR="00211E1C" w:rsidRPr="00135AFA" w:rsidRDefault="00211E1C" w:rsidP="00135AFA">
            <w:pPr>
              <w:widowControl w:val="0"/>
              <w:autoSpaceDE w:val="0"/>
              <w:autoSpaceDN w:val="0"/>
              <w:rPr>
                <w:szCs w:val="28"/>
              </w:rPr>
            </w:pPr>
            <w:r w:rsidRPr="00135AFA">
              <w:rPr>
                <w:szCs w:val="28"/>
              </w:rPr>
              <w:t>- Yêu quê hương, đất nước ; Tự hào về truyền thống yêu nước của dân tộc.</w:t>
            </w:r>
          </w:p>
          <w:p w:rsidR="00211E1C" w:rsidRPr="00135AFA" w:rsidRDefault="00211E1C" w:rsidP="00135AFA">
            <w:pPr>
              <w:widowControl w:val="0"/>
              <w:autoSpaceDE w:val="0"/>
              <w:autoSpaceDN w:val="0"/>
              <w:rPr>
                <w:szCs w:val="28"/>
              </w:rPr>
            </w:pPr>
            <w:r w:rsidRPr="00135AFA">
              <w:rPr>
                <w:szCs w:val="28"/>
              </w:rPr>
              <w:t>- Có ý thức học tập, rèn luyện để góp phần vào sự nghiệp xây dựng và bảo vệ quê hương, đất nước.</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B0679A">
            <w:pPr>
              <w:rPr>
                <w:szCs w:val="28"/>
                <w:lang w:val="pl-PL"/>
              </w:rPr>
            </w:pPr>
            <w:r w:rsidRPr="00135AFA">
              <w:rPr>
                <w:szCs w:val="28"/>
                <w:lang w:val="vi-VN"/>
              </w:rPr>
              <w:t>Năng lựng:</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vAlign w:val="center"/>
          </w:tcPr>
          <w:p w:rsidR="00211E1C" w:rsidRPr="00135AFA" w:rsidRDefault="00211E1C" w:rsidP="00135AFA">
            <w:pPr>
              <w:jc w:val="center"/>
              <w:rPr>
                <w:color w:val="000000"/>
                <w:szCs w:val="28"/>
              </w:rPr>
            </w:pPr>
            <w:r w:rsidRPr="00135AFA">
              <w:rPr>
                <w:color w:val="000000"/>
                <w:szCs w:val="28"/>
              </w:rPr>
              <w:t>29</w:t>
            </w:r>
          </w:p>
          <w:p w:rsidR="00211E1C" w:rsidRPr="00135AFA" w:rsidRDefault="00211E1C" w:rsidP="00135AFA">
            <w:pPr>
              <w:jc w:val="center"/>
              <w:rPr>
                <w:color w:val="000000"/>
                <w:szCs w:val="28"/>
              </w:rPr>
            </w:pPr>
            <w:r w:rsidRPr="00135AFA">
              <w:rPr>
                <w:color w:val="000000"/>
                <w:szCs w:val="28"/>
              </w:rPr>
              <w:t>(5/4-11/4)</w:t>
            </w:r>
          </w:p>
        </w:tc>
        <w:tc>
          <w:tcPr>
            <w:tcW w:w="708" w:type="dxa"/>
          </w:tcPr>
          <w:p w:rsidR="00211E1C" w:rsidRPr="00135AFA" w:rsidRDefault="00211E1C" w:rsidP="00F41304">
            <w:pPr>
              <w:rPr>
                <w:szCs w:val="28"/>
                <w:lang w:val="pl-PL"/>
              </w:rPr>
            </w:pPr>
            <w:r w:rsidRPr="00135AFA">
              <w:rPr>
                <w:szCs w:val="28"/>
                <w:lang w:val="pl-PL"/>
              </w:rPr>
              <w:t>29</w:t>
            </w:r>
          </w:p>
        </w:tc>
        <w:tc>
          <w:tcPr>
            <w:tcW w:w="2737" w:type="dxa"/>
            <w:gridSpan w:val="2"/>
          </w:tcPr>
          <w:p w:rsidR="00211E1C" w:rsidRPr="00135AFA" w:rsidRDefault="00211E1C" w:rsidP="00F41304">
            <w:pPr>
              <w:rPr>
                <w:szCs w:val="28"/>
                <w:lang w:val="pl-PL"/>
              </w:rPr>
            </w:pPr>
            <w:r w:rsidRPr="00135AFA">
              <w:rPr>
                <w:b/>
                <w:szCs w:val="28"/>
              </w:rPr>
              <w:t xml:space="preserve">Bài 14: </w:t>
            </w:r>
            <w:r w:rsidRPr="00135AFA">
              <w:rPr>
                <w:szCs w:val="28"/>
              </w:rPr>
              <w:t xml:space="preserve">Công dân với sự nghiệp xây dựng và bảo vệ tổ quốc. </w:t>
            </w:r>
            <w:r w:rsidRPr="00135AFA">
              <w:rPr>
                <w:szCs w:val="28"/>
              </w:rPr>
              <w:lastRenderedPageBreak/>
              <w:t>(Mục 2,3)</w:t>
            </w: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30</w:t>
            </w:r>
          </w:p>
          <w:p w:rsidR="00211E1C" w:rsidRPr="00135AFA" w:rsidRDefault="00211E1C" w:rsidP="007930CA">
            <w:pPr>
              <w:rPr>
                <w:szCs w:val="28"/>
                <w:lang w:val="pl-PL"/>
              </w:rPr>
            </w:pPr>
            <w:r w:rsidRPr="00135AFA">
              <w:rPr>
                <w:color w:val="000000"/>
                <w:szCs w:val="28"/>
              </w:rPr>
              <w:t xml:space="preserve">     (12-18/4)</w:t>
            </w:r>
          </w:p>
        </w:tc>
        <w:tc>
          <w:tcPr>
            <w:tcW w:w="708" w:type="dxa"/>
          </w:tcPr>
          <w:p w:rsidR="00211E1C" w:rsidRPr="00135AFA" w:rsidRDefault="00211E1C" w:rsidP="00F41304">
            <w:pPr>
              <w:rPr>
                <w:szCs w:val="28"/>
                <w:lang w:val="pl-PL"/>
              </w:rPr>
            </w:pPr>
            <w:r w:rsidRPr="00135AFA">
              <w:rPr>
                <w:szCs w:val="28"/>
                <w:lang w:val="pl-PL"/>
              </w:rPr>
              <w:t>30</w:t>
            </w:r>
          </w:p>
        </w:tc>
        <w:tc>
          <w:tcPr>
            <w:tcW w:w="2737" w:type="dxa"/>
            <w:gridSpan w:val="2"/>
          </w:tcPr>
          <w:p w:rsidR="00211E1C" w:rsidRPr="00135AFA" w:rsidRDefault="00211E1C" w:rsidP="00F41304">
            <w:pPr>
              <w:rPr>
                <w:szCs w:val="28"/>
                <w:lang w:val="pl-PL"/>
              </w:rPr>
            </w:pPr>
            <w:r w:rsidRPr="00135AFA">
              <w:rPr>
                <w:b/>
                <w:szCs w:val="28"/>
              </w:rPr>
              <w:t xml:space="preserve">Bài 15: </w:t>
            </w:r>
            <w:r w:rsidRPr="00135AFA">
              <w:rPr>
                <w:szCs w:val="28"/>
              </w:rPr>
              <w:t>Công dân với một số vấn đề cấp thiết của nhân loại. (Mục 1)</w:t>
            </w:r>
          </w:p>
        </w:tc>
        <w:tc>
          <w:tcPr>
            <w:tcW w:w="3402" w:type="dxa"/>
            <w:vMerge w:val="restart"/>
          </w:tcPr>
          <w:p w:rsidR="00211E1C" w:rsidRPr="00135AFA" w:rsidRDefault="00211E1C" w:rsidP="00F41304">
            <w:pPr>
              <w:rPr>
                <w:szCs w:val="28"/>
                <w:lang w:val="pl-PL"/>
              </w:rPr>
            </w:pPr>
            <w:r w:rsidRPr="00135AFA">
              <w:rPr>
                <w:szCs w:val="28"/>
                <w:lang w:val="pl-PL"/>
              </w:rPr>
              <w:t>1.Ô nhiễm môi trường và trách nhiệm của công dân đối với việc bảo vệ môi trường</w:t>
            </w:r>
          </w:p>
          <w:p w:rsidR="00211E1C" w:rsidRPr="00135AFA" w:rsidRDefault="00211E1C" w:rsidP="00F41304">
            <w:pPr>
              <w:rPr>
                <w:szCs w:val="28"/>
                <w:lang w:val="pl-PL"/>
              </w:rPr>
            </w:pPr>
            <w:r w:rsidRPr="00135AFA">
              <w:rPr>
                <w:szCs w:val="28"/>
                <w:lang w:val="pl-PL"/>
              </w:rPr>
              <w:t>2.Sự bùng nổ dân số và trách nhiệm của công dân trong việc hạn chế sự bùng nổ dân số.</w:t>
            </w:r>
          </w:p>
        </w:tc>
        <w:tc>
          <w:tcPr>
            <w:tcW w:w="3544" w:type="dxa"/>
            <w:vMerge w:val="restart"/>
          </w:tcPr>
          <w:p w:rsidR="00211E1C" w:rsidRPr="00135AFA" w:rsidRDefault="00211E1C" w:rsidP="00135AFA">
            <w:pPr>
              <w:widowControl w:val="0"/>
              <w:autoSpaceDE w:val="0"/>
              <w:autoSpaceDN w:val="0"/>
              <w:rPr>
                <w:b/>
                <w:bCs/>
                <w:i/>
                <w:iCs/>
                <w:szCs w:val="28"/>
              </w:rPr>
            </w:pPr>
            <w:r w:rsidRPr="00135AFA">
              <w:rPr>
                <w:b/>
                <w:bCs/>
                <w:i/>
                <w:iCs/>
                <w:szCs w:val="28"/>
              </w:rPr>
              <w:t>1. Về kiến thức :</w:t>
            </w:r>
          </w:p>
          <w:p w:rsidR="00211E1C" w:rsidRPr="00135AFA" w:rsidRDefault="00211E1C" w:rsidP="00135AFA">
            <w:pPr>
              <w:widowControl w:val="0"/>
              <w:autoSpaceDE w:val="0"/>
              <w:autoSpaceDN w:val="0"/>
              <w:rPr>
                <w:szCs w:val="28"/>
              </w:rPr>
            </w:pPr>
            <w:r w:rsidRPr="00135AFA">
              <w:rPr>
                <w:szCs w:val="28"/>
              </w:rPr>
              <w:t>- Biết được một số vấn đề cấp thiết của nhân loại hiện nay.</w:t>
            </w:r>
          </w:p>
          <w:p w:rsidR="00211E1C" w:rsidRPr="00135AFA" w:rsidRDefault="00211E1C" w:rsidP="00135AFA">
            <w:pPr>
              <w:widowControl w:val="0"/>
              <w:autoSpaceDE w:val="0"/>
              <w:autoSpaceDN w:val="0"/>
              <w:rPr>
                <w:szCs w:val="28"/>
              </w:rPr>
            </w:pPr>
            <w:r w:rsidRPr="00135AFA">
              <w:rPr>
                <w:szCs w:val="28"/>
              </w:rPr>
              <w:t xml:space="preserve">- Hiểu được trách nhiệm của công dân nói chung và công dân học sinh nói riêng trong việc tham gia góp phần giải </w:t>
            </w:r>
            <w:r w:rsidRPr="00135AFA">
              <w:rPr>
                <w:szCs w:val="28"/>
              </w:rPr>
              <w:lastRenderedPageBreak/>
              <w:t>quyết những vấn đề đó.</w:t>
            </w:r>
          </w:p>
          <w:p w:rsidR="00211E1C" w:rsidRPr="00135AFA" w:rsidRDefault="00211E1C" w:rsidP="00135AFA">
            <w:pPr>
              <w:widowControl w:val="0"/>
              <w:autoSpaceDE w:val="0"/>
              <w:autoSpaceDN w:val="0"/>
              <w:rPr>
                <w:b/>
                <w:bCs/>
                <w:i/>
                <w:iCs/>
                <w:szCs w:val="28"/>
              </w:rPr>
            </w:pPr>
            <w:r w:rsidRPr="00135AFA">
              <w:rPr>
                <w:b/>
                <w:bCs/>
                <w:i/>
                <w:iCs/>
                <w:szCs w:val="28"/>
              </w:rPr>
              <w:t>2. Về kĩ năng :</w:t>
            </w:r>
          </w:p>
          <w:p w:rsidR="00211E1C" w:rsidRPr="00135AFA" w:rsidRDefault="00211E1C" w:rsidP="00135AFA">
            <w:pPr>
              <w:widowControl w:val="0"/>
              <w:autoSpaceDE w:val="0"/>
              <w:autoSpaceDN w:val="0"/>
              <w:rPr>
                <w:szCs w:val="28"/>
              </w:rPr>
            </w:pPr>
            <w:r w:rsidRPr="00135AFA">
              <w:rPr>
                <w:szCs w:val="28"/>
              </w:rPr>
              <w:t>Tham gia các hoạt động phù hợp với khả năng của bản thân để góp phần vào việc bảo vệ môi trường, hạn chế sự bùng nổ dân số, phòng ngừa và đẩy lùi dịch bệnh hiểm nghèo.</w:t>
            </w:r>
          </w:p>
          <w:p w:rsidR="00211E1C" w:rsidRPr="00135AFA" w:rsidRDefault="00211E1C" w:rsidP="00135AFA">
            <w:pPr>
              <w:widowControl w:val="0"/>
              <w:autoSpaceDE w:val="0"/>
              <w:autoSpaceDN w:val="0"/>
              <w:rPr>
                <w:b/>
                <w:bCs/>
                <w:i/>
                <w:iCs/>
                <w:szCs w:val="28"/>
                <w:lang w:val="fr-FR"/>
              </w:rPr>
            </w:pPr>
            <w:r w:rsidRPr="00135AFA">
              <w:rPr>
                <w:b/>
                <w:bCs/>
                <w:i/>
                <w:iCs/>
                <w:szCs w:val="28"/>
                <w:lang w:val="fr-FR"/>
              </w:rPr>
              <w:t xml:space="preserve">3. Về thái độ : </w:t>
            </w:r>
          </w:p>
          <w:p w:rsidR="00211E1C" w:rsidRPr="00135AFA" w:rsidRDefault="00211E1C" w:rsidP="00135AFA">
            <w:pPr>
              <w:widowControl w:val="0"/>
              <w:autoSpaceDE w:val="0"/>
              <w:autoSpaceDN w:val="0"/>
              <w:rPr>
                <w:szCs w:val="28"/>
                <w:lang w:val="fr-FR"/>
              </w:rPr>
            </w:pPr>
            <w:r w:rsidRPr="00135AFA">
              <w:rPr>
                <w:szCs w:val="28"/>
                <w:lang w:val="fr-FR"/>
              </w:rPr>
              <w:t xml:space="preserve"> Tích cực ủng hộ những chủ trương, chính sách của Đảng và Nhà nước ; ủng hộ những hoạt động góp phần giải quyết một số vấn đề cấp thiết của nhân loại hiện nay do nhà trường, địa phương tổ chức.</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DF7D18">
            <w:pPr>
              <w:rPr>
                <w:szCs w:val="28"/>
                <w:lang w:val="pl-PL"/>
              </w:rPr>
            </w:pP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t>31</w:t>
            </w:r>
          </w:p>
          <w:p w:rsidR="00211E1C" w:rsidRPr="00135AFA" w:rsidRDefault="00211E1C" w:rsidP="00135AFA">
            <w:pPr>
              <w:jc w:val="center"/>
              <w:rPr>
                <w:color w:val="000000"/>
                <w:szCs w:val="28"/>
              </w:rPr>
            </w:pPr>
            <w:r w:rsidRPr="00135AFA">
              <w:rPr>
                <w:color w:val="000000"/>
                <w:szCs w:val="28"/>
              </w:rPr>
              <w:t>(19-25/4)</w:t>
            </w:r>
          </w:p>
          <w:p w:rsidR="00211E1C" w:rsidRPr="00135AFA" w:rsidRDefault="00211E1C" w:rsidP="00F41304">
            <w:pPr>
              <w:rPr>
                <w:szCs w:val="28"/>
                <w:lang w:val="pl-PL"/>
              </w:rPr>
            </w:pPr>
          </w:p>
        </w:tc>
        <w:tc>
          <w:tcPr>
            <w:tcW w:w="708" w:type="dxa"/>
          </w:tcPr>
          <w:p w:rsidR="00211E1C" w:rsidRPr="00135AFA" w:rsidRDefault="00211E1C" w:rsidP="00F41304">
            <w:pPr>
              <w:rPr>
                <w:szCs w:val="28"/>
                <w:lang w:val="pl-PL"/>
              </w:rPr>
            </w:pPr>
            <w:r w:rsidRPr="00135AFA">
              <w:rPr>
                <w:szCs w:val="28"/>
                <w:lang w:val="pl-PL"/>
              </w:rPr>
              <w:t>31</w:t>
            </w:r>
          </w:p>
        </w:tc>
        <w:tc>
          <w:tcPr>
            <w:tcW w:w="2737" w:type="dxa"/>
            <w:gridSpan w:val="2"/>
          </w:tcPr>
          <w:p w:rsidR="00211E1C" w:rsidRPr="00135AFA" w:rsidRDefault="00211E1C" w:rsidP="00135AFA">
            <w:pPr>
              <w:jc w:val="both"/>
              <w:rPr>
                <w:szCs w:val="28"/>
              </w:rPr>
            </w:pPr>
            <w:r w:rsidRPr="00135AFA">
              <w:rPr>
                <w:b/>
                <w:szCs w:val="28"/>
              </w:rPr>
              <w:t xml:space="preserve">Bài 15: </w:t>
            </w:r>
            <w:r w:rsidRPr="00135AFA">
              <w:rPr>
                <w:szCs w:val="28"/>
              </w:rPr>
              <w:t>Công dân với một số vấn đề cấp thiết của nhân loại. (Mục 2.b và 3)</w:t>
            </w:r>
          </w:p>
          <w:p w:rsidR="00211E1C" w:rsidRPr="00135AFA" w:rsidRDefault="00211E1C" w:rsidP="00F41304">
            <w:pPr>
              <w:rPr>
                <w:szCs w:val="28"/>
                <w:lang w:val="pl-PL"/>
              </w:rPr>
            </w:pPr>
          </w:p>
        </w:tc>
        <w:tc>
          <w:tcPr>
            <w:tcW w:w="3402" w:type="dxa"/>
            <w:vMerge/>
          </w:tcPr>
          <w:p w:rsidR="00211E1C" w:rsidRPr="00135AFA" w:rsidRDefault="00211E1C" w:rsidP="00F41304">
            <w:pPr>
              <w:rPr>
                <w:szCs w:val="28"/>
                <w:lang w:val="pl-PL"/>
              </w:rPr>
            </w:pPr>
          </w:p>
        </w:tc>
        <w:tc>
          <w:tcPr>
            <w:tcW w:w="3544" w:type="dxa"/>
            <w:vMerge/>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32</w:t>
            </w:r>
          </w:p>
          <w:p w:rsidR="00211E1C" w:rsidRPr="00135AFA" w:rsidRDefault="00211E1C" w:rsidP="007930CA">
            <w:pPr>
              <w:rPr>
                <w:szCs w:val="28"/>
                <w:lang w:val="pl-PL"/>
              </w:rPr>
            </w:pPr>
            <w:r w:rsidRPr="00135AFA">
              <w:rPr>
                <w:color w:val="000000"/>
                <w:szCs w:val="28"/>
              </w:rPr>
              <w:t xml:space="preserve">    (26-2/5)</w:t>
            </w:r>
          </w:p>
        </w:tc>
        <w:tc>
          <w:tcPr>
            <w:tcW w:w="708" w:type="dxa"/>
          </w:tcPr>
          <w:p w:rsidR="00211E1C" w:rsidRPr="00135AFA" w:rsidRDefault="00211E1C" w:rsidP="00F41304">
            <w:pPr>
              <w:rPr>
                <w:szCs w:val="28"/>
                <w:lang w:val="pl-PL"/>
              </w:rPr>
            </w:pPr>
            <w:r w:rsidRPr="00135AFA">
              <w:rPr>
                <w:szCs w:val="28"/>
                <w:lang w:val="pl-PL"/>
              </w:rPr>
              <w:t>32</w:t>
            </w:r>
          </w:p>
        </w:tc>
        <w:tc>
          <w:tcPr>
            <w:tcW w:w="2737" w:type="dxa"/>
            <w:gridSpan w:val="2"/>
          </w:tcPr>
          <w:p w:rsidR="00211E1C" w:rsidRPr="00135AFA" w:rsidRDefault="00211E1C" w:rsidP="00F41304">
            <w:pPr>
              <w:rPr>
                <w:szCs w:val="28"/>
                <w:lang w:val="pl-PL"/>
              </w:rPr>
            </w:pPr>
            <w:r w:rsidRPr="00135AFA">
              <w:rPr>
                <w:b/>
                <w:bCs/>
                <w:color w:val="000000"/>
                <w:szCs w:val="28"/>
              </w:rPr>
              <w:t xml:space="preserve">Bài 16. </w:t>
            </w:r>
            <w:r w:rsidRPr="00135AFA">
              <w:rPr>
                <w:color w:val="000000"/>
                <w:szCs w:val="28"/>
              </w:rPr>
              <w:t>Tự hoàn thiện bản thân</w:t>
            </w:r>
          </w:p>
        </w:tc>
        <w:tc>
          <w:tcPr>
            <w:tcW w:w="3402" w:type="dxa"/>
          </w:tcPr>
          <w:p w:rsidR="00211E1C" w:rsidRPr="00135AFA" w:rsidRDefault="00211E1C" w:rsidP="00F41304">
            <w:pPr>
              <w:rPr>
                <w:szCs w:val="28"/>
                <w:lang w:val="pl-PL"/>
              </w:rPr>
            </w:pPr>
            <w:r w:rsidRPr="00135AFA">
              <w:rPr>
                <w:szCs w:val="28"/>
                <w:lang w:val="pl-PL"/>
              </w:rPr>
              <w:t>1.Thế nào là tự nhận thức về bản thân ?</w:t>
            </w:r>
          </w:p>
          <w:p w:rsidR="00211E1C" w:rsidRPr="00135AFA" w:rsidRDefault="00211E1C" w:rsidP="00F41304">
            <w:pPr>
              <w:rPr>
                <w:szCs w:val="28"/>
                <w:lang w:val="pl-PL"/>
              </w:rPr>
            </w:pPr>
            <w:r w:rsidRPr="00135AFA">
              <w:rPr>
                <w:szCs w:val="28"/>
                <w:lang w:val="pl-PL"/>
              </w:rPr>
              <w:t>2.Tự hoàn thiện bản thân</w:t>
            </w:r>
          </w:p>
          <w:p w:rsidR="00211E1C" w:rsidRPr="00135AFA" w:rsidRDefault="00211E1C" w:rsidP="00F41304">
            <w:pPr>
              <w:rPr>
                <w:szCs w:val="28"/>
                <w:lang w:val="pl-PL"/>
              </w:rPr>
            </w:pPr>
            <w:r w:rsidRPr="00135AFA">
              <w:rPr>
                <w:szCs w:val="28"/>
                <w:lang w:val="pl-PL"/>
              </w:rPr>
              <w:t>3.Tự hoàn thiện bản thân như thế nào ?</w:t>
            </w:r>
          </w:p>
        </w:tc>
        <w:tc>
          <w:tcPr>
            <w:tcW w:w="3544" w:type="dxa"/>
          </w:tcPr>
          <w:p w:rsidR="00211E1C" w:rsidRPr="00135AFA" w:rsidRDefault="00211E1C" w:rsidP="00135AFA">
            <w:pPr>
              <w:widowControl w:val="0"/>
              <w:autoSpaceDE w:val="0"/>
              <w:autoSpaceDN w:val="0"/>
              <w:rPr>
                <w:b/>
                <w:bCs/>
                <w:i/>
                <w:iCs/>
                <w:szCs w:val="28"/>
              </w:rPr>
            </w:pPr>
            <w:r w:rsidRPr="00135AFA">
              <w:rPr>
                <w:b/>
                <w:bCs/>
                <w:i/>
                <w:iCs/>
                <w:szCs w:val="28"/>
              </w:rPr>
              <w:t>1. Về kiến thức :</w:t>
            </w:r>
          </w:p>
          <w:p w:rsidR="00211E1C" w:rsidRPr="00135AFA" w:rsidRDefault="00211E1C" w:rsidP="00135AFA">
            <w:pPr>
              <w:widowControl w:val="0"/>
              <w:autoSpaceDE w:val="0"/>
              <w:autoSpaceDN w:val="0"/>
              <w:rPr>
                <w:szCs w:val="28"/>
              </w:rPr>
            </w:pPr>
            <w:r w:rsidRPr="00135AFA">
              <w:rPr>
                <w:szCs w:val="28"/>
              </w:rPr>
              <w:t>- Hiểu được thế nào là tự hoàn thiện bản thân.</w:t>
            </w:r>
          </w:p>
          <w:p w:rsidR="00211E1C" w:rsidRPr="00135AFA" w:rsidRDefault="00211E1C" w:rsidP="00135AFA">
            <w:pPr>
              <w:widowControl w:val="0"/>
              <w:autoSpaceDE w:val="0"/>
              <w:autoSpaceDN w:val="0"/>
              <w:rPr>
                <w:szCs w:val="28"/>
              </w:rPr>
            </w:pPr>
            <w:r w:rsidRPr="00135AFA">
              <w:rPr>
                <w:szCs w:val="28"/>
              </w:rPr>
              <w:t xml:space="preserve">- Phân tích được sự cần thiết phải tự hoàn thiện bản thân </w:t>
            </w:r>
            <w:r w:rsidRPr="00135AFA">
              <w:rPr>
                <w:szCs w:val="28"/>
              </w:rPr>
              <w:lastRenderedPageBreak/>
              <w:t>theo các yêu cầu đạo đức xã hội.</w:t>
            </w:r>
          </w:p>
          <w:p w:rsidR="00211E1C" w:rsidRPr="00135AFA" w:rsidRDefault="00211E1C" w:rsidP="00135AFA">
            <w:pPr>
              <w:widowControl w:val="0"/>
              <w:autoSpaceDE w:val="0"/>
              <w:autoSpaceDN w:val="0"/>
              <w:rPr>
                <w:b/>
                <w:bCs/>
                <w:i/>
                <w:iCs/>
                <w:szCs w:val="28"/>
              </w:rPr>
            </w:pPr>
            <w:r w:rsidRPr="00135AFA">
              <w:rPr>
                <w:b/>
                <w:bCs/>
                <w:i/>
                <w:iCs/>
                <w:szCs w:val="28"/>
              </w:rPr>
              <w:t xml:space="preserve">2. Về kĩ năng :                                                                      </w:t>
            </w:r>
          </w:p>
          <w:p w:rsidR="00211E1C" w:rsidRPr="00135AFA" w:rsidRDefault="00211E1C" w:rsidP="00135AFA">
            <w:pPr>
              <w:widowControl w:val="0"/>
              <w:autoSpaceDE w:val="0"/>
              <w:autoSpaceDN w:val="0"/>
              <w:rPr>
                <w:szCs w:val="28"/>
              </w:rPr>
            </w:pPr>
            <w:r w:rsidRPr="00135AFA">
              <w:rPr>
                <w:szCs w:val="28"/>
              </w:rPr>
              <w:t>- Biết tự nhận thức về bản thân đối chiếu với các yêu cầu đạo đức xã hội.</w:t>
            </w:r>
          </w:p>
          <w:p w:rsidR="00211E1C" w:rsidRPr="00135AFA" w:rsidRDefault="00211E1C" w:rsidP="00135AFA">
            <w:pPr>
              <w:widowControl w:val="0"/>
              <w:autoSpaceDE w:val="0"/>
              <w:autoSpaceDN w:val="0"/>
              <w:rPr>
                <w:szCs w:val="28"/>
              </w:rPr>
            </w:pPr>
            <w:r w:rsidRPr="00135AFA">
              <w:rPr>
                <w:szCs w:val="28"/>
              </w:rPr>
              <w:t>- Biết đặt mục tiêu phấn đấu, rèn luyện, tự hoàn thiện bản thân theo các giá trị đạo đức xã hội.</w:t>
            </w:r>
          </w:p>
          <w:p w:rsidR="00211E1C" w:rsidRPr="00135AFA" w:rsidRDefault="00211E1C" w:rsidP="00135AFA">
            <w:pPr>
              <w:widowControl w:val="0"/>
              <w:autoSpaceDE w:val="0"/>
              <w:autoSpaceDN w:val="0"/>
              <w:rPr>
                <w:b/>
                <w:bCs/>
                <w:szCs w:val="28"/>
              </w:rPr>
            </w:pPr>
            <w:r w:rsidRPr="00135AFA">
              <w:rPr>
                <w:b/>
                <w:bCs/>
                <w:i/>
                <w:iCs/>
                <w:szCs w:val="28"/>
              </w:rPr>
              <w:t>3. Về thái độ</w:t>
            </w:r>
            <w:r w:rsidRPr="00135AFA">
              <w:rPr>
                <w:b/>
                <w:bCs/>
                <w:szCs w:val="28"/>
              </w:rPr>
              <w:t xml:space="preserve"> </w:t>
            </w:r>
            <w:r w:rsidRPr="00135AFA">
              <w:rPr>
                <w:b/>
                <w:bCs/>
                <w:i/>
                <w:iCs/>
                <w:szCs w:val="28"/>
              </w:rPr>
              <w:t>:</w:t>
            </w:r>
          </w:p>
          <w:p w:rsidR="00211E1C" w:rsidRPr="00135AFA" w:rsidRDefault="00211E1C" w:rsidP="00135AFA">
            <w:pPr>
              <w:widowControl w:val="0"/>
              <w:autoSpaceDE w:val="0"/>
              <w:autoSpaceDN w:val="0"/>
              <w:rPr>
                <w:szCs w:val="28"/>
              </w:rPr>
            </w:pPr>
            <w:r w:rsidRPr="00135AFA">
              <w:rPr>
                <w:szCs w:val="28"/>
              </w:rPr>
              <w:t>- Coi trọng việc tu dưỡng và tự hoàn thiện bản thân.</w:t>
            </w:r>
          </w:p>
          <w:p w:rsidR="00211E1C" w:rsidRPr="00135AFA" w:rsidRDefault="00211E1C" w:rsidP="00135AFA">
            <w:pPr>
              <w:widowControl w:val="0"/>
              <w:autoSpaceDE w:val="0"/>
              <w:autoSpaceDN w:val="0"/>
              <w:rPr>
                <w:szCs w:val="28"/>
                <w:lang w:val="pt-BR"/>
              </w:rPr>
            </w:pPr>
            <w:r w:rsidRPr="00135AFA">
              <w:rPr>
                <w:szCs w:val="28"/>
                <w:lang w:val="pt-BR"/>
              </w:rPr>
              <w:t>- Tự trọng, tự tin vào khả năng phát triển của bản thân ; đồng thời biết tôn trọng, thừa nhận và học hỏi những điểm tốt của người khác.</w:t>
            </w:r>
          </w:p>
          <w:p w:rsidR="00211E1C" w:rsidRPr="00135AFA" w:rsidRDefault="00211E1C" w:rsidP="00135AFA">
            <w:pPr>
              <w:widowControl w:val="0"/>
              <w:tabs>
                <w:tab w:val="left" w:pos="382"/>
              </w:tabs>
              <w:autoSpaceDE w:val="0"/>
              <w:autoSpaceDN w:val="0"/>
              <w:rPr>
                <w:b/>
                <w:bCs/>
                <w:i/>
                <w:iCs/>
                <w:szCs w:val="28"/>
                <w:lang w:val="vi-VN"/>
              </w:rPr>
            </w:pPr>
            <w:r w:rsidRPr="00135AFA">
              <w:rPr>
                <w:b/>
                <w:i/>
                <w:szCs w:val="28"/>
                <w:lang w:val="vi-VN"/>
              </w:rPr>
              <w:t>4</w:t>
            </w:r>
            <w:r w:rsidRPr="00135AFA">
              <w:rPr>
                <w:b/>
                <w:bCs/>
                <w:i/>
                <w:iCs/>
                <w:szCs w:val="28"/>
                <w:lang w:val="vi-VN"/>
              </w:rPr>
              <w:t>. 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C05239">
            <w:pPr>
              <w:rPr>
                <w:szCs w:val="28"/>
                <w:lang w:val="pl-PL"/>
              </w:rPr>
            </w:pPr>
            <w:r w:rsidRPr="00135AFA">
              <w:rPr>
                <w:szCs w:val="28"/>
                <w:lang w:val="vi-VN"/>
              </w:rPr>
              <w:t>Năng lựng:</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vAlign w:val="center"/>
          </w:tcPr>
          <w:p w:rsidR="00211E1C" w:rsidRPr="00135AFA" w:rsidRDefault="00211E1C" w:rsidP="00135AFA">
            <w:pPr>
              <w:jc w:val="center"/>
              <w:rPr>
                <w:color w:val="000000"/>
                <w:szCs w:val="28"/>
              </w:rPr>
            </w:pPr>
            <w:r w:rsidRPr="00135AFA">
              <w:rPr>
                <w:color w:val="000000"/>
                <w:szCs w:val="28"/>
              </w:rPr>
              <w:lastRenderedPageBreak/>
              <w:t>33</w:t>
            </w:r>
          </w:p>
          <w:p w:rsidR="00211E1C" w:rsidRPr="00135AFA" w:rsidRDefault="00211E1C" w:rsidP="00135AFA">
            <w:pPr>
              <w:jc w:val="center"/>
              <w:rPr>
                <w:color w:val="000000"/>
                <w:szCs w:val="28"/>
              </w:rPr>
            </w:pPr>
            <w:r w:rsidRPr="00135AFA">
              <w:rPr>
                <w:color w:val="000000"/>
                <w:szCs w:val="28"/>
              </w:rPr>
              <w:t>(3/5-9/5)</w:t>
            </w:r>
          </w:p>
        </w:tc>
        <w:tc>
          <w:tcPr>
            <w:tcW w:w="708" w:type="dxa"/>
          </w:tcPr>
          <w:p w:rsidR="00211E1C" w:rsidRPr="00135AFA" w:rsidRDefault="00211E1C" w:rsidP="00F41304">
            <w:pPr>
              <w:rPr>
                <w:szCs w:val="28"/>
                <w:lang w:val="pl-PL"/>
              </w:rPr>
            </w:pPr>
            <w:r w:rsidRPr="00135AFA">
              <w:rPr>
                <w:szCs w:val="28"/>
                <w:lang w:val="pl-PL"/>
              </w:rPr>
              <w:t>33</w:t>
            </w:r>
          </w:p>
        </w:tc>
        <w:tc>
          <w:tcPr>
            <w:tcW w:w="2737" w:type="dxa"/>
            <w:gridSpan w:val="2"/>
          </w:tcPr>
          <w:p w:rsidR="00211E1C" w:rsidRPr="00135AFA" w:rsidRDefault="00211E1C" w:rsidP="002100F5">
            <w:pPr>
              <w:rPr>
                <w:szCs w:val="28"/>
                <w:lang w:val="pl-PL"/>
              </w:rPr>
            </w:pPr>
            <w:r w:rsidRPr="00135AFA">
              <w:rPr>
                <w:szCs w:val="28"/>
              </w:rPr>
              <w:t>Ngoại khóa : Giáo dục  cách phòng phòng chống Ma túy đối với học sinh THPT</w:t>
            </w:r>
          </w:p>
        </w:tc>
        <w:tc>
          <w:tcPr>
            <w:tcW w:w="3402" w:type="dxa"/>
          </w:tcPr>
          <w:p w:rsidR="00211E1C" w:rsidRPr="00135AFA" w:rsidRDefault="00211E1C" w:rsidP="00F41304">
            <w:pPr>
              <w:rPr>
                <w:szCs w:val="28"/>
                <w:lang w:val="pl-PL"/>
              </w:rPr>
            </w:pPr>
            <w:r w:rsidRPr="00135AFA">
              <w:rPr>
                <w:szCs w:val="28"/>
                <w:lang w:val="pl-PL"/>
              </w:rPr>
              <w:t>1.Tìm hiểu về Ma túy</w:t>
            </w:r>
          </w:p>
          <w:p w:rsidR="00211E1C" w:rsidRPr="00135AFA" w:rsidRDefault="00211E1C" w:rsidP="00F41304">
            <w:pPr>
              <w:rPr>
                <w:szCs w:val="28"/>
                <w:lang w:val="pl-PL"/>
              </w:rPr>
            </w:pPr>
            <w:r w:rsidRPr="00135AFA">
              <w:rPr>
                <w:szCs w:val="28"/>
                <w:lang w:val="pl-PL"/>
              </w:rPr>
              <w:t>2.Tình hình Ma túy ở nước ta hiện nay</w:t>
            </w:r>
          </w:p>
          <w:p w:rsidR="00211E1C" w:rsidRPr="00135AFA" w:rsidRDefault="00211E1C" w:rsidP="00F41304">
            <w:pPr>
              <w:rPr>
                <w:szCs w:val="28"/>
                <w:lang w:val="pl-PL"/>
              </w:rPr>
            </w:pPr>
            <w:r w:rsidRPr="00135AFA">
              <w:rPr>
                <w:szCs w:val="28"/>
                <w:lang w:val="pl-PL"/>
              </w:rPr>
              <w:t>2.Cách phòng chống Ma túy</w:t>
            </w:r>
          </w:p>
        </w:tc>
        <w:tc>
          <w:tcPr>
            <w:tcW w:w="3544" w:type="dxa"/>
          </w:tcPr>
          <w:p w:rsidR="00211E1C" w:rsidRPr="00135AFA" w:rsidRDefault="00211E1C" w:rsidP="00135AFA">
            <w:pPr>
              <w:widowControl w:val="0"/>
              <w:autoSpaceDE w:val="0"/>
              <w:autoSpaceDN w:val="0"/>
              <w:rPr>
                <w:szCs w:val="28"/>
                <w:lang w:val="vi-VN"/>
              </w:rPr>
            </w:pPr>
            <w:r w:rsidRPr="00135AFA">
              <w:rPr>
                <w:b/>
                <w:szCs w:val="28"/>
              </w:rPr>
              <w:t>1.</w:t>
            </w:r>
            <w:r w:rsidRPr="00135AFA">
              <w:rPr>
                <w:b/>
                <w:szCs w:val="28"/>
                <w:lang w:val="vi-VN"/>
              </w:rPr>
              <w:t xml:space="preserve">Về kiến thức: </w:t>
            </w:r>
            <w:r w:rsidRPr="00135AFA">
              <w:rPr>
                <w:szCs w:val="28"/>
                <w:lang w:val="vi-VN"/>
              </w:rPr>
              <w:t xml:space="preserve">Củng cố hệ thống lại các kiến thức đã học, </w:t>
            </w:r>
          </w:p>
          <w:p w:rsidR="00211E1C" w:rsidRPr="00135AFA" w:rsidRDefault="00211E1C" w:rsidP="00135AFA">
            <w:pPr>
              <w:widowControl w:val="0"/>
              <w:autoSpaceDE w:val="0"/>
              <w:autoSpaceDN w:val="0"/>
              <w:rPr>
                <w:szCs w:val="28"/>
                <w:lang w:val="vi-VN"/>
              </w:rPr>
            </w:pPr>
            <w:r w:rsidRPr="00135AFA">
              <w:rPr>
                <w:b/>
                <w:szCs w:val="28"/>
              </w:rPr>
              <w:t>2.</w:t>
            </w:r>
            <w:r w:rsidRPr="00135AFA">
              <w:rPr>
                <w:b/>
                <w:szCs w:val="28"/>
                <w:lang w:val="vi-VN"/>
              </w:rPr>
              <w:t xml:space="preserve">Về kỹ năng: </w:t>
            </w:r>
            <w:r w:rsidRPr="00135AFA">
              <w:rPr>
                <w:szCs w:val="28"/>
                <w:lang w:val="vi-VN"/>
              </w:rPr>
              <w:t xml:space="preserve">Hình thành các kỹ năng và thói quen vận </w:t>
            </w:r>
            <w:r w:rsidRPr="00135AFA">
              <w:rPr>
                <w:szCs w:val="28"/>
                <w:lang w:val="vi-VN"/>
              </w:rPr>
              <w:lastRenderedPageBreak/>
              <w:t>dụng kiến thức vào giải quyết thực tiễn</w:t>
            </w:r>
          </w:p>
          <w:p w:rsidR="00211E1C" w:rsidRPr="00135AFA" w:rsidRDefault="00211E1C" w:rsidP="005C24E3">
            <w:pPr>
              <w:rPr>
                <w:szCs w:val="28"/>
              </w:rPr>
            </w:pPr>
            <w:r w:rsidRPr="00135AFA">
              <w:rPr>
                <w:b/>
                <w:szCs w:val="28"/>
              </w:rPr>
              <w:t>3.</w:t>
            </w:r>
            <w:r w:rsidRPr="00135AFA">
              <w:rPr>
                <w:b/>
                <w:szCs w:val="28"/>
                <w:lang w:val="vi-VN"/>
              </w:rPr>
              <w:t xml:space="preserve">Về thái độ: </w:t>
            </w:r>
            <w:r w:rsidRPr="00135AFA">
              <w:rPr>
                <w:szCs w:val="28"/>
                <w:lang w:val="vi-VN"/>
              </w:rPr>
              <w:t xml:space="preserve"> Tin tưởng, ủng hộ cái mới, cái phát triển, đấu tranh phê bình cái lạc hậu, bảo thủ</w:t>
            </w:r>
          </w:p>
          <w:p w:rsidR="00211E1C" w:rsidRPr="00135AFA" w:rsidRDefault="00211E1C" w:rsidP="00135AFA">
            <w:pPr>
              <w:widowControl w:val="0"/>
              <w:tabs>
                <w:tab w:val="left" w:pos="382"/>
              </w:tabs>
              <w:autoSpaceDE w:val="0"/>
              <w:autoSpaceDN w:val="0"/>
              <w:rPr>
                <w:b/>
                <w:bCs/>
                <w:i/>
                <w:iCs/>
                <w:szCs w:val="28"/>
                <w:lang w:val="vi-VN"/>
              </w:rPr>
            </w:pPr>
            <w:r w:rsidRPr="00135AFA">
              <w:rPr>
                <w:b/>
                <w:bCs/>
                <w:i/>
                <w:iCs/>
                <w:szCs w:val="28"/>
              </w:rPr>
              <w:t>4.</w:t>
            </w:r>
            <w:r w:rsidRPr="00135AFA">
              <w:rPr>
                <w:b/>
                <w:bCs/>
                <w:i/>
                <w:iCs/>
                <w:szCs w:val="28"/>
                <w:lang w:val="vi-VN"/>
              </w:rPr>
              <w:t>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w:t>
            </w:r>
            <w:r w:rsidRPr="00135AFA">
              <w:rPr>
                <w:szCs w:val="28"/>
                <w:lang w:bidi="th-TH"/>
              </w:rPr>
              <w:t>.</w:t>
            </w:r>
            <w:r w:rsidRPr="00135AFA">
              <w:rPr>
                <w:szCs w:val="28"/>
                <w:lang w:val="vi-VN" w:bidi="th-TH"/>
              </w:rPr>
              <w:t xml:space="preserve"> Phẩm chất: Yêu gia đình, yêu quê hương đất nước; nhân ái, khoan dung; trung thực, tự trọng, chí công vô tư; </w:t>
            </w:r>
          </w:p>
          <w:p w:rsidR="00211E1C" w:rsidRPr="00135AFA" w:rsidRDefault="00211E1C" w:rsidP="008671EF">
            <w:pPr>
              <w:rPr>
                <w:szCs w:val="28"/>
              </w:rPr>
            </w:pPr>
            <w:r w:rsidRPr="00135AFA">
              <w:rPr>
                <w:szCs w:val="28"/>
                <w:lang w:val="vi-VN"/>
              </w:rPr>
              <w:t>Năng lựng:</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tcPr>
          <w:p w:rsidR="00211E1C" w:rsidRPr="00135AFA" w:rsidRDefault="00211E1C" w:rsidP="00135AFA">
            <w:pPr>
              <w:jc w:val="center"/>
              <w:rPr>
                <w:color w:val="000000"/>
                <w:szCs w:val="28"/>
              </w:rPr>
            </w:pPr>
            <w:r w:rsidRPr="00135AFA">
              <w:rPr>
                <w:color w:val="000000"/>
                <w:szCs w:val="28"/>
              </w:rPr>
              <w:lastRenderedPageBreak/>
              <w:t>34</w:t>
            </w:r>
          </w:p>
          <w:p w:rsidR="00211E1C" w:rsidRPr="00135AFA" w:rsidRDefault="00211E1C" w:rsidP="007930CA">
            <w:pPr>
              <w:rPr>
                <w:szCs w:val="28"/>
                <w:lang w:val="pl-PL"/>
              </w:rPr>
            </w:pPr>
            <w:r w:rsidRPr="00135AFA">
              <w:rPr>
                <w:color w:val="000000"/>
                <w:szCs w:val="28"/>
              </w:rPr>
              <w:t xml:space="preserve">     (10-16/5)</w:t>
            </w:r>
          </w:p>
        </w:tc>
        <w:tc>
          <w:tcPr>
            <w:tcW w:w="708" w:type="dxa"/>
          </w:tcPr>
          <w:p w:rsidR="00211E1C" w:rsidRPr="00135AFA" w:rsidRDefault="00211E1C" w:rsidP="00F41304">
            <w:pPr>
              <w:rPr>
                <w:szCs w:val="28"/>
                <w:lang w:val="pl-PL"/>
              </w:rPr>
            </w:pPr>
            <w:r w:rsidRPr="00135AFA">
              <w:rPr>
                <w:szCs w:val="28"/>
                <w:lang w:val="pl-PL"/>
              </w:rPr>
              <w:t>34</w:t>
            </w:r>
          </w:p>
        </w:tc>
        <w:tc>
          <w:tcPr>
            <w:tcW w:w="2737" w:type="dxa"/>
            <w:gridSpan w:val="2"/>
          </w:tcPr>
          <w:p w:rsidR="00211E1C" w:rsidRPr="00135AFA" w:rsidRDefault="00211E1C" w:rsidP="00135AFA">
            <w:pPr>
              <w:jc w:val="both"/>
              <w:rPr>
                <w:szCs w:val="28"/>
              </w:rPr>
            </w:pPr>
            <w:r w:rsidRPr="00135AFA">
              <w:rPr>
                <w:szCs w:val="28"/>
              </w:rPr>
              <w:t>Ôn tập</w:t>
            </w:r>
            <w:r>
              <w:rPr>
                <w:szCs w:val="28"/>
              </w:rPr>
              <w:t xml:space="preserve"> cuối</w:t>
            </w:r>
            <w:r w:rsidRPr="00135AFA">
              <w:rPr>
                <w:szCs w:val="28"/>
              </w:rPr>
              <w:t xml:space="preserve"> học kỳ II</w:t>
            </w:r>
          </w:p>
          <w:p w:rsidR="00211E1C" w:rsidRPr="00135AFA" w:rsidRDefault="00211E1C" w:rsidP="00F41304">
            <w:pPr>
              <w:rPr>
                <w:szCs w:val="28"/>
                <w:lang w:val="pl-PL"/>
              </w:rPr>
            </w:pPr>
          </w:p>
        </w:tc>
        <w:tc>
          <w:tcPr>
            <w:tcW w:w="3402" w:type="dxa"/>
          </w:tcPr>
          <w:p w:rsidR="00211E1C" w:rsidRPr="00135AFA" w:rsidRDefault="00211E1C" w:rsidP="008924DF">
            <w:pPr>
              <w:rPr>
                <w:szCs w:val="28"/>
                <w:lang w:val="pl-PL"/>
              </w:rPr>
            </w:pPr>
            <w:r w:rsidRPr="00135AFA">
              <w:rPr>
                <w:szCs w:val="28"/>
                <w:lang w:val="pl-PL"/>
              </w:rPr>
              <w:t>Ôn tập lại  kiến thức nội dung  của các  bài 10-&gt; 13</w:t>
            </w:r>
          </w:p>
        </w:tc>
        <w:tc>
          <w:tcPr>
            <w:tcW w:w="3544" w:type="dxa"/>
          </w:tcPr>
          <w:p w:rsidR="00211E1C" w:rsidRPr="00135AFA" w:rsidRDefault="00211E1C" w:rsidP="00135AFA">
            <w:pPr>
              <w:widowControl w:val="0"/>
              <w:autoSpaceDE w:val="0"/>
              <w:autoSpaceDN w:val="0"/>
              <w:rPr>
                <w:szCs w:val="28"/>
              </w:rPr>
            </w:pPr>
            <w:r w:rsidRPr="00135AFA">
              <w:rPr>
                <w:b/>
                <w:szCs w:val="28"/>
              </w:rPr>
              <w:t>.</w:t>
            </w:r>
            <w:r w:rsidRPr="00135AFA">
              <w:rPr>
                <w:b/>
                <w:szCs w:val="28"/>
                <w:lang w:val="vi-VN"/>
              </w:rPr>
              <w:t xml:space="preserve">Về kiến thức: </w:t>
            </w:r>
            <w:r w:rsidRPr="00135AFA">
              <w:rPr>
                <w:szCs w:val="28"/>
                <w:lang w:val="vi-VN"/>
              </w:rPr>
              <w:t>Củng cố hệ thống lại các kiến thức đã học</w:t>
            </w:r>
            <w:r w:rsidRPr="00135AFA">
              <w:rPr>
                <w:szCs w:val="28"/>
              </w:rPr>
              <w:t>.</w:t>
            </w:r>
          </w:p>
          <w:p w:rsidR="00211E1C" w:rsidRPr="00135AFA" w:rsidRDefault="00211E1C" w:rsidP="00135AFA">
            <w:pPr>
              <w:widowControl w:val="0"/>
              <w:autoSpaceDE w:val="0"/>
              <w:autoSpaceDN w:val="0"/>
              <w:rPr>
                <w:szCs w:val="28"/>
                <w:lang w:val="vi-VN"/>
              </w:rPr>
            </w:pPr>
            <w:r w:rsidRPr="00135AFA">
              <w:rPr>
                <w:b/>
                <w:szCs w:val="28"/>
              </w:rPr>
              <w:t>2.</w:t>
            </w:r>
            <w:r w:rsidRPr="00135AFA">
              <w:rPr>
                <w:b/>
                <w:szCs w:val="28"/>
                <w:lang w:val="vi-VN"/>
              </w:rPr>
              <w:t xml:space="preserve">Về kỹ năng: </w:t>
            </w:r>
            <w:r w:rsidRPr="00135AFA">
              <w:rPr>
                <w:szCs w:val="28"/>
                <w:lang w:val="vi-VN"/>
              </w:rPr>
              <w:t>Hình thành các kỹ năng và thói quen vận dụng kiến thức vào giải quyết thực tiễn</w:t>
            </w:r>
          </w:p>
          <w:p w:rsidR="00211E1C" w:rsidRPr="00135AFA" w:rsidRDefault="00211E1C" w:rsidP="00613CC4">
            <w:pPr>
              <w:rPr>
                <w:szCs w:val="28"/>
              </w:rPr>
            </w:pPr>
            <w:r w:rsidRPr="00135AFA">
              <w:rPr>
                <w:b/>
                <w:szCs w:val="28"/>
              </w:rPr>
              <w:t>3.</w:t>
            </w:r>
            <w:r w:rsidRPr="00135AFA">
              <w:rPr>
                <w:b/>
                <w:szCs w:val="28"/>
                <w:lang w:val="vi-VN"/>
              </w:rPr>
              <w:t xml:space="preserve">Về thái độ: </w:t>
            </w:r>
            <w:r w:rsidRPr="00135AFA">
              <w:rPr>
                <w:szCs w:val="28"/>
                <w:lang w:val="vi-VN"/>
              </w:rPr>
              <w:t xml:space="preserve"> Tin tưởng, ủng hộ cái mới, cái phát triển, đấu tranh phê bình cái lạc hậu, bảo thủ</w:t>
            </w:r>
          </w:p>
          <w:p w:rsidR="00211E1C" w:rsidRPr="00135AFA" w:rsidRDefault="00211E1C" w:rsidP="00135AFA">
            <w:pPr>
              <w:widowControl w:val="0"/>
              <w:tabs>
                <w:tab w:val="left" w:pos="382"/>
              </w:tabs>
              <w:autoSpaceDE w:val="0"/>
              <w:autoSpaceDN w:val="0"/>
              <w:rPr>
                <w:b/>
                <w:bCs/>
                <w:i/>
                <w:iCs/>
                <w:szCs w:val="28"/>
                <w:lang w:val="vi-VN"/>
              </w:rPr>
            </w:pPr>
            <w:r w:rsidRPr="00135AFA">
              <w:rPr>
                <w:b/>
                <w:bCs/>
                <w:i/>
                <w:iCs/>
                <w:szCs w:val="28"/>
              </w:rPr>
              <w:t>4.</w:t>
            </w:r>
            <w:r w:rsidRPr="00135AFA">
              <w:rPr>
                <w:b/>
                <w:bCs/>
                <w:i/>
                <w:iCs/>
                <w:szCs w:val="28"/>
                <w:lang w:val="vi-VN"/>
              </w:rPr>
              <w:t>Về phẩm chất, năng lực</w:t>
            </w:r>
          </w:p>
          <w:p w:rsidR="00211E1C" w:rsidRPr="00135AFA" w:rsidRDefault="00211E1C" w:rsidP="00135AFA">
            <w:pPr>
              <w:widowControl w:val="0"/>
              <w:tabs>
                <w:tab w:val="left" w:pos="382"/>
              </w:tabs>
              <w:autoSpaceDE w:val="0"/>
              <w:autoSpaceDN w:val="0"/>
              <w:rPr>
                <w:szCs w:val="28"/>
                <w:lang w:val="vi-VN" w:bidi="th-TH"/>
              </w:rPr>
            </w:pPr>
            <w:r w:rsidRPr="00135AFA">
              <w:rPr>
                <w:szCs w:val="28"/>
                <w:lang w:val="vi-VN" w:bidi="th-TH"/>
              </w:rPr>
              <w:t xml:space="preserve">  </w:t>
            </w:r>
            <w:r w:rsidRPr="00135AFA">
              <w:rPr>
                <w:szCs w:val="28"/>
                <w:lang w:bidi="th-TH"/>
              </w:rPr>
              <w:t>-</w:t>
            </w:r>
            <w:r w:rsidRPr="00135AFA">
              <w:rPr>
                <w:szCs w:val="28"/>
                <w:lang w:val="vi-VN" w:bidi="th-TH"/>
              </w:rPr>
              <w:t xml:space="preserve">Phẩm chất: Yêu gia đình, yêu quê hương đất nước; nhân ái, khoan dung; trung thực, tự trọng, chí công vô tư; </w:t>
            </w:r>
          </w:p>
          <w:p w:rsidR="00211E1C" w:rsidRPr="00135AFA" w:rsidRDefault="00211E1C" w:rsidP="00622059">
            <w:pPr>
              <w:rPr>
                <w:szCs w:val="28"/>
                <w:lang w:val="pl-PL"/>
              </w:rPr>
            </w:pPr>
            <w:r w:rsidRPr="00135AFA">
              <w:rPr>
                <w:szCs w:val="28"/>
              </w:rPr>
              <w:lastRenderedPageBreak/>
              <w:t>-</w:t>
            </w:r>
            <w:r w:rsidRPr="00135AFA">
              <w:rPr>
                <w:szCs w:val="28"/>
                <w:lang w:val="vi-VN"/>
              </w:rPr>
              <w:t>Năng lự</w:t>
            </w:r>
            <w:r w:rsidRPr="00135AFA">
              <w:rPr>
                <w:szCs w:val="28"/>
              </w:rPr>
              <w:t>c</w:t>
            </w:r>
            <w:r w:rsidRPr="00135AFA">
              <w:rPr>
                <w:szCs w:val="28"/>
                <w:lang w:val="vi-VN"/>
              </w:rPr>
              <w:t>:</w:t>
            </w:r>
            <w:r w:rsidRPr="00135AFA">
              <w:rPr>
                <w:b/>
                <w:bCs/>
                <w:i/>
                <w:iCs/>
                <w:szCs w:val="28"/>
                <w:lang w:val="vi-VN"/>
              </w:rPr>
              <w:t xml:space="preserve"> </w:t>
            </w:r>
            <w:r w:rsidRPr="00135AFA">
              <w:rPr>
                <w:szCs w:val="28"/>
                <w:lang w:val="vi-VN" w:bidi="th-TH"/>
              </w:rPr>
              <w:t>Tự học, sáng tạo; giải quyết vấn đề trong cuộc sống</w:t>
            </w:r>
          </w:p>
        </w:tc>
        <w:tc>
          <w:tcPr>
            <w:tcW w:w="1276" w:type="dxa"/>
          </w:tcPr>
          <w:p w:rsidR="00211E1C" w:rsidRPr="00135AFA" w:rsidRDefault="00211E1C" w:rsidP="00F41304">
            <w:pPr>
              <w:rPr>
                <w:szCs w:val="28"/>
                <w:lang w:val="pl-PL"/>
              </w:rPr>
            </w:pPr>
            <w:r w:rsidRPr="00135AFA">
              <w:rPr>
                <w:szCs w:val="28"/>
                <w:lang w:val="pl-PL"/>
              </w:rPr>
              <w:lastRenderedPageBreak/>
              <w:t>Dạy học trên lớp</w:t>
            </w:r>
          </w:p>
        </w:tc>
      </w:tr>
      <w:tr w:rsidR="00211E1C" w:rsidRPr="00300D21" w:rsidTr="00135AFA">
        <w:tc>
          <w:tcPr>
            <w:tcW w:w="1908" w:type="dxa"/>
            <w:vAlign w:val="center"/>
          </w:tcPr>
          <w:p w:rsidR="00211E1C" w:rsidRPr="00135AFA" w:rsidRDefault="00211E1C" w:rsidP="00135AFA">
            <w:pPr>
              <w:jc w:val="center"/>
              <w:rPr>
                <w:color w:val="000000"/>
                <w:szCs w:val="28"/>
              </w:rPr>
            </w:pPr>
            <w:r w:rsidRPr="00135AFA">
              <w:rPr>
                <w:color w:val="000000"/>
                <w:szCs w:val="28"/>
              </w:rPr>
              <w:lastRenderedPageBreak/>
              <w:t>35</w:t>
            </w:r>
          </w:p>
          <w:p w:rsidR="00211E1C" w:rsidRPr="00135AFA" w:rsidRDefault="00211E1C" w:rsidP="00135AFA">
            <w:pPr>
              <w:jc w:val="center"/>
              <w:rPr>
                <w:color w:val="000000"/>
                <w:szCs w:val="28"/>
              </w:rPr>
            </w:pPr>
            <w:r w:rsidRPr="00135AFA">
              <w:rPr>
                <w:color w:val="000000"/>
                <w:szCs w:val="28"/>
              </w:rPr>
              <w:t>(17-23/5)</w:t>
            </w:r>
          </w:p>
        </w:tc>
        <w:tc>
          <w:tcPr>
            <w:tcW w:w="708" w:type="dxa"/>
          </w:tcPr>
          <w:p w:rsidR="00211E1C" w:rsidRPr="00135AFA" w:rsidRDefault="00211E1C" w:rsidP="00F41304">
            <w:pPr>
              <w:rPr>
                <w:szCs w:val="28"/>
                <w:lang w:val="pl-PL"/>
              </w:rPr>
            </w:pPr>
            <w:r w:rsidRPr="00135AFA">
              <w:rPr>
                <w:szCs w:val="28"/>
                <w:lang w:val="pl-PL"/>
              </w:rPr>
              <w:t>35</w:t>
            </w:r>
          </w:p>
        </w:tc>
        <w:tc>
          <w:tcPr>
            <w:tcW w:w="2737" w:type="dxa"/>
            <w:gridSpan w:val="2"/>
          </w:tcPr>
          <w:p w:rsidR="00211E1C" w:rsidRPr="00135AFA" w:rsidRDefault="00211E1C" w:rsidP="00F41304">
            <w:pPr>
              <w:rPr>
                <w:szCs w:val="28"/>
                <w:lang w:val="pl-PL"/>
              </w:rPr>
            </w:pPr>
            <w:r w:rsidRPr="00135AFA">
              <w:rPr>
                <w:szCs w:val="28"/>
              </w:rPr>
              <w:t>Kiểm tra</w:t>
            </w:r>
            <w:r>
              <w:rPr>
                <w:szCs w:val="28"/>
              </w:rPr>
              <w:t xml:space="preserve"> cuối</w:t>
            </w:r>
            <w:r w:rsidRPr="00135AFA">
              <w:rPr>
                <w:szCs w:val="28"/>
              </w:rPr>
              <w:t xml:space="preserve"> học kỳ II</w:t>
            </w:r>
          </w:p>
        </w:tc>
        <w:tc>
          <w:tcPr>
            <w:tcW w:w="3402" w:type="dxa"/>
          </w:tcPr>
          <w:p w:rsidR="00211E1C" w:rsidRPr="00135AFA" w:rsidRDefault="00211E1C" w:rsidP="00F41304">
            <w:pPr>
              <w:rPr>
                <w:szCs w:val="28"/>
                <w:lang w:val="pl-PL"/>
              </w:rPr>
            </w:pPr>
          </w:p>
        </w:tc>
        <w:tc>
          <w:tcPr>
            <w:tcW w:w="3544" w:type="dxa"/>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r w:rsidRPr="00135AFA">
              <w:rPr>
                <w:szCs w:val="28"/>
                <w:lang w:val="pl-PL"/>
              </w:rPr>
              <w:t>Kiểm tra trên lớp</w:t>
            </w:r>
          </w:p>
        </w:tc>
      </w:tr>
      <w:tr w:rsidR="00211E1C" w:rsidRPr="00300D21" w:rsidTr="00135AFA">
        <w:tc>
          <w:tcPr>
            <w:tcW w:w="1908" w:type="dxa"/>
            <w:vAlign w:val="center"/>
          </w:tcPr>
          <w:p w:rsidR="00211E1C" w:rsidRPr="00135AFA" w:rsidRDefault="00211E1C" w:rsidP="00135AFA">
            <w:pPr>
              <w:jc w:val="both"/>
              <w:rPr>
                <w:color w:val="000000"/>
                <w:szCs w:val="28"/>
              </w:rPr>
            </w:pPr>
            <w:r w:rsidRPr="00135AFA">
              <w:rPr>
                <w:szCs w:val="28"/>
              </w:rPr>
              <w:t xml:space="preserve">   Dự phòng</w:t>
            </w:r>
          </w:p>
          <w:p w:rsidR="00211E1C" w:rsidRPr="00135AFA" w:rsidRDefault="00211E1C" w:rsidP="00135AFA">
            <w:pPr>
              <w:jc w:val="center"/>
              <w:rPr>
                <w:color w:val="000000"/>
                <w:szCs w:val="28"/>
              </w:rPr>
            </w:pPr>
            <w:r w:rsidRPr="00135AFA">
              <w:rPr>
                <w:color w:val="000000"/>
                <w:szCs w:val="28"/>
              </w:rPr>
              <w:t>(24-25/5)</w:t>
            </w:r>
          </w:p>
        </w:tc>
        <w:tc>
          <w:tcPr>
            <w:tcW w:w="708" w:type="dxa"/>
          </w:tcPr>
          <w:p w:rsidR="00211E1C" w:rsidRPr="00135AFA" w:rsidRDefault="00211E1C" w:rsidP="00F41304">
            <w:pPr>
              <w:rPr>
                <w:szCs w:val="28"/>
                <w:lang w:val="pl-PL"/>
              </w:rPr>
            </w:pPr>
          </w:p>
        </w:tc>
        <w:tc>
          <w:tcPr>
            <w:tcW w:w="2737" w:type="dxa"/>
            <w:gridSpan w:val="2"/>
          </w:tcPr>
          <w:p w:rsidR="00211E1C" w:rsidRPr="00135AFA" w:rsidRDefault="00211E1C" w:rsidP="00F41304">
            <w:pPr>
              <w:rPr>
                <w:szCs w:val="28"/>
                <w:lang w:val="pl-PL"/>
              </w:rPr>
            </w:pPr>
          </w:p>
        </w:tc>
        <w:tc>
          <w:tcPr>
            <w:tcW w:w="3402" w:type="dxa"/>
          </w:tcPr>
          <w:p w:rsidR="00211E1C" w:rsidRPr="00135AFA" w:rsidRDefault="00211E1C" w:rsidP="00F41304">
            <w:pPr>
              <w:rPr>
                <w:szCs w:val="28"/>
                <w:lang w:val="pl-PL"/>
              </w:rPr>
            </w:pPr>
          </w:p>
        </w:tc>
        <w:tc>
          <w:tcPr>
            <w:tcW w:w="3544" w:type="dxa"/>
          </w:tcPr>
          <w:p w:rsidR="00211E1C" w:rsidRPr="00135AFA" w:rsidRDefault="00211E1C" w:rsidP="00F41304">
            <w:pPr>
              <w:rPr>
                <w:szCs w:val="28"/>
                <w:lang w:val="pl-PL"/>
              </w:rPr>
            </w:pPr>
          </w:p>
        </w:tc>
        <w:tc>
          <w:tcPr>
            <w:tcW w:w="1276" w:type="dxa"/>
          </w:tcPr>
          <w:p w:rsidR="00211E1C" w:rsidRPr="00135AFA" w:rsidRDefault="00211E1C" w:rsidP="00F41304">
            <w:pPr>
              <w:rPr>
                <w:szCs w:val="28"/>
                <w:lang w:val="pl-PL"/>
              </w:rPr>
            </w:pPr>
          </w:p>
        </w:tc>
      </w:tr>
    </w:tbl>
    <w:p w:rsidR="00211E1C" w:rsidRPr="00300D21" w:rsidRDefault="00211E1C" w:rsidP="00F41304">
      <w:pPr>
        <w:rPr>
          <w:b/>
          <w:szCs w:val="28"/>
        </w:rPr>
      </w:pPr>
    </w:p>
    <w:p w:rsidR="00211E1C" w:rsidRPr="005C629D" w:rsidRDefault="00211E1C" w:rsidP="00300C4E">
      <w:pPr>
        <w:ind w:firstLine="360"/>
        <w:rPr>
          <w:b/>
          <w:sz w:val="24"/>
        </w:rPr>
      </w:pPr>
      <w:r w:rsidRPr="005C629D">
        <w:rPr>
          <w:b/>
          <w:sz w:val="24"/>
        </w:rPr>
        <w:t xml:space="preserve">DUYỆT CỦA BAN GIÁM </w:t>
      </w:r>
      <w:r>
        <w:rPr>
          <w:b/>
          <w:sz w:val="24"/>
        </w:rPr>
        <w:t xml:space="preserve">HIỆU                       </w:t>
      </w:r>
      <w:r w:rsidRPr="005C629D">
        <w:rPr>
          <w:b/>
          <w:sz w:val="24"/>
        </w:rPr>
        <w:t>TỔ TRƯỞNG</w:t>
      </w:r>
      <w:r w:rsidRPr="005C629D">
        <w:rPr>
          <w:b/>
          <w:sz w:val="24"/>
        </w:rPr>
        <w:tab/>
      </w:r>
      <w:r w:rsidRPr="005C629D">
        <w:rPr>
          <w:b/>
          <w:sz w:val="24"/>
        </w:rPr>
        <w:tab/>
      </w:r>
      <w:r w:rsidRPr="005C629D">
        <w:rPr>
          <w:b/>
          <w:sz w:val="24"/>
        </w:rPr>
        <w:tab/>
        <w:t>NHÓM TRƯỞNG CHUYÊN MÔN</w:t>
      </w:r>
    </w:p>
    <w:p w:rsidR="00211E1C" w:rsidRPr="00300D21" w:rsidRDefault="00211E1C" w:rsidP="00C23B6D">
      <w:pPr>
        <w:jc w:val="center"/>
        <w:rPr>
          <w:b/>
          <w:szCs w:val="28"/>
        </w:rPr>
      </w:pPr>
    </w:p>
    <w:p w:rsidR="00211E1C" w:rsidRPr="00300D21" w:rsidRDefault="00211E1C">
      <w:pPr>
        <w:rPr>
          <w:szCs w:val="28"/>
        </w:rPr>
      </w:pPr>
    </w:p>
    <w:sectPr w:rsidR="00211E1C" w:rsidRPr="00300D21" w:rsidSect="004C64A7">
      <w:headerReference w:type="even" r:id="rId8"/>
      <w:headerReference w:type="default" r:id="rId9"/>
      <w:footerReference w:type="even" r:id="rId10"/>
      <w:footerReference w:type="default" r:id="rId11"/>
      <w:headerReference w:type="first" r:id="rId12"/>
      <w:footerReference w:type="first" r:id="rId13"/>
      <w:pgSz w:w="15840" w:h="12240" w:orient="landscape"/>
      <w:pgMar w:top="609" w:right="839" w:bottom="1134"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26" w:rsidRDefault="00733326" w:rsidP="004C64A7">
      <w:r>
        <w:separator/>
      </w:r>
    </w:p>
  </w:endnote>
  <w:endnote w:type="continuationSeparator" w:id="0">
    <w:p w:rsidR="00733326" w:rsidRDefault="00733326" w:rsidP="004C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22" w:rsidRDefault="00036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A7" w:rsidRPr="004C64A7" w:rsidRDefault="004C64A7" w:rsidP="004C64A7">
    <w:pPr>
      <w:pStyle w:val="Footer"/>
      <w:pBdr>
        <w:top w:val="thinThickSmallGap" w:sz="24" w:space="1" w:color="622423"/>
      </w:pBdr>
      <w:tabs>
        <w:tab w:val="clear" w:pos="4680"/>
        <w:tab w:val="clear" w:pos="9360"/>
        <w:tab w:val="right" w:pos="13300"/>
      </w:tabs>
      <w:rPr>
        <w:sz w:val="24"/>
      </w:rPr>
    </w:pPr>
    <w:r w:rsidRPr="004C64A7">
      <w:rPr>
        <w:b/>
        <w:color w:val="00B0F0"/>
        <w:sz w:val="24"/>
        <w:lang w:val="nl-NL"/>
      </w:rPr>
      <w:t xml:space="preserve">                                                                                         </w:t>
    </w:r>
    <w:r w:rsidRPr="004C64A7">
      <w:rPr>
        <w:b/>
        <w:color w:val="00B0F0"/>
        <w:sz w:val="24"/>
        <w:lang w:val="nl-NL"/>
      </w:rPr>
      <w:t/>
    </w:r>
    <w:r w:rsidRPr="004C64A7">
      <w:rPr>
        <w:b/>
        <w:color w:val="FF0000"/>
        <w:sz w:val="24"/>
        <w:lang w:val="nl-NL"/>
      </w:rPr>
      <w:t/>
    </w:r>
    <w:r w:rsidRPr="004C64A7">
      <w:rPr>
        <w:b/>
        <w:color w:val="FF0000"/>
        <w:sz w:val="24"/>
        <w:lang w:val="nl-NL"/>
      </w:rPr>
      <w:t xml:space="preserve"> </w:t>
    </w:r>
    <w:r w:rsidRPr="004C64A7">
      <w:rPr>
        <w:rFonts w:eastAsiaTheme="majorEastAsia"/>
        <w:sz w:val="24"/>
      </w:rPr>
      <w:tab/>
      <w:t>Trang</w:t>
    </w:r>
    <w:r w:rsidRPr="004C64A7">
      <w:rPr>
        <w:sz w:val="24"/>
      </w:rPr>
      <w:t xml:space="preserve"> </w:t>
    </w:r>
    <w:r w:rsidRPr="004C64A7">
      <w:rPr>
        <w:sz w:val="24"/>
      </w:rPr>
      <w:fldChar w:fldCharType="begin"/>
    </w:r>
    <w:r w:rsidRPr="004C64A7">
      <w:rPr>
        <w:sz w:val="24"/>
      </w:rPr>
      <w:instrText xml:space="preserve"> PAGE   \* MERGEFORMAT </w:instrText>
    </w:r>
    <w:r w:rsidRPr="004C64A7">
      <w:rPr>
        <w:sz w:val="24"/>
      </w:rPr>
      <w:fldChar w:fldCharType="separate"/>
    </w:r>
    <w:r w:rsidR="00036122">
      <w:rPr>
        <w:noProof/>
        <w:sz w:val="24"/>
      </w:rPr>
      <w:t>1</w:t>
    </w:r>
    <w:r w:rsidRPr="004C64A7">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22" w:rsidRDefault="00036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26" w:rsidRDefault="00733326" w:rsidP="004C64A7">
      <w:r>
        <w:separator/>
      </w:r>
    </w:p>
  </w:footnote>
  <w:footnote w:type="continuationSeparator" w:id="0">
    <w:p w:rsidR="00733326" w:rsidRDefault="00733326" w:rsidP="004C6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22" w:rsidRDefault="00036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A7" w:rsidRDefault="004C64A7" w:rsidP="004C64A7">
    <w:pPr>
      <w:pStyle w:val="Header"/>
      <w:jc w:val="center"/>
    </w:pPr>
    <w:r w:rsidRPr="0047201A">
      <w:rPr>
        <w:b/>
        <w:color w:val="00B0F0"/>
        <w:sz w:val="24"/>
        <w:lang w:val="nl-NL"/>
      </w:rPr>
      <w:t/>
    </w:r>
    <w:r w:rsidRPr="0047201A">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22" w:rsidRDefault="00036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46660"/>
    <w:multiLevelType w:val="hybridMultilevel"/>
    <w:tmpl w:val="E4E0FE0E"/>
    <w:lvl w:ilvl="0" w:tplc="042A0015">
      <w:start w:val="1"/>
      <w:numFmt w:val="upperLetter"/>
      <w:lvlText w:val="%1."/>
      <w:lvlJc w:val="left"/>
      <w:pPr>
        <w:tabs>
          <w:tab w:val="num" w:pos="720"/>
        </w:tabs>
        <w:ind w:left="720" w:hanging="360"/>
      </w:pPr>
      <w:rPr>
        <w:rFonts w:cs="Times New Roman"/>
      </w:rPr>
    </w:lvl>
    <w:lvl w:ilvl="1" w:tplc="038C7996">
      <w:start w:val="1"/>
      <w:numFmt w:val="decimal"/>
      <w:lvlText w:val="%2."/>
      <w:lvlJc w:val="left"/>
      <w:pPr>
        <w:tabs>
          <w:tab w:val="num" w:pos="360"/>
        </w:tabs>
        <w:ind w:left="360" w:hanging="360"/>
      </w:pPr>
      <w:rPr>
        <w:rFonts w:cs="Times New Roman"/>
      </w:rPr>
    </w:lvl>
    <w:lvl w:ilvl="2" w:tplc="042A001B">
      <w:start w:val="1"/>
      <w:numFmt w:val="lowerRoman"/>
      <w:lvlText w:val="%3."/>
      <w:lvlJc w:val="right"/>
      <w:pPr>
        <w:tabs>
          <w:tab w:val="num" w:pos="2160"/>
        </w:tabs>
        <w:ind w:left="2160" w:hanging="180"/>
      </w:pPr>
      <w:rPr>
        <w:rFonts w:cs="Times New Roman"/>
      </w:rPr>
    </w:lvl>
    <w:lvl w:ilvl="3" w:tplc="042A000F">
      <w:start w:val="1"/>
      <w:numFmt w:val="decimal"/>
      <w:lvlText w:val="%4."/>
      <w:lvlJc w:val="left"/>
      <w:pPr>
        <w:tabs>
          <w:tab w:val="num" w:pos="2880"/>
        </w:tabs>
        <w:ind w:left="2880" w:hanging="360"/>
      </w:pPr>
      <w:rPr>
        <w:rFonts w:cs="Times New Roman"/>
      </w:rPr>
    </w:lvl>
    <w:lvl w:ilvl="4" w:tplc="042A0019">
      <w:start w:val="1"/>
      <w:numFmt w:val="lowerLetter"/>
      <w:lvlText w:val="%5."/>
      <w:lvlJc w:val="left"/>
      <w:pPr>
        <w:tabs>
          <w:tab w:val="num" w:pos="3600"/>
        </w:tabs>
        <w:ind w:left="3600" w:hanging="360"/>
      </w:pPr>
      <w:rPr>
        <w:rFonts w:cs="Times New Roman"/>
      </w:rPr>
    </w:lvl>
    <w:lvl w:ilvl="5" w:tplc="042A001B">
      <w:start w:val="1"/>
      <w:numFmt w:val="lowerRoman"/>
      <w:lvlText w:val="%6."/>
      <w:lvlJc w:val="right"/>
      <w:pPr>
        <w:tabs>
          <w:tab w:val="num" w:pos="4320"/>
        </w:tabs>
        <w:ind w:left="4320" w:hanging="180"/>
      </w:pPr>
      <w:rPr>
        <w:rFonts w:cs="Times New Roman"/>
      </w:rPr>
    </w:lvl>
    <w:lvl w:ilvl="6" w:tplc="042A000F">
      <w:start w:val="1"/>
      <w:numFmt w:val="decimal"/>
      <w:lvlText w:val="%7."/>
      <w:lvlJc w:val="left"/>
      <w:pPr>
        <w:tabs>
          <w:tab w:val="num" w:pos="5040"/>
        </w:tabs>
        <w:ind w:left="5040" w:hanging="360"/>
      </w:pPr>
      <w:rPr>
        <w:rFonts w:cs="Times New Roman"/>
      </w:rPr>
    </w:lvl>
    <w:lvl w:ilvl="7" w:tplc="042A0019">
      <w:start w:val="1"/>
      <w:numFmt w:val="lowerLetter"/>
      <w:lvlText w:val="%8."/>
      <w:lvlJc w:val="left"/>
      <w:pPr>
        <w:tabs>
          <w:tab w:val="num" w:pos="5760"/>
        </w:tabs>
        <w:ind w:left="5760" w:hanging="360"/>
      </w:pPr>
      <w:rPr>
        <w:rFonts w:cs="Times New Roman"/>
      </w:rPr>
    </w:lvl>
    <w:lvl w:ilvl="8" w:tplc="042A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4E"/>
    <w:rsid w:val="0000555E"/>
    <w:rsid w:val="00021C1B"/>
    <w:rsid w:val="00022DAA"/>
    <w:rsid w:val="00027975"/>
    <w:rsid w:val="0003046B"/>
    <w:rsid w:val="00036122"/>
    <w:rsid w:val="00040D52"/>
    <w:rsid w:val="00041B55"/>
    <w:rsid w:val="00050729"/>
    <w:rsid w:val="00063F65"/>
    <w:rsid w:val="00067C9D"/>
    <w:rsid w:val="0007717B"/>
    <w:rsid w:val="00082CCD"/>
    <w:rsid w:val="00087578"/>
    <w:rsid w:val="00090157"/>
    <w:rsid w:val="00090262"/>
    <w:rsid w:val="00096B4F"/>
    <w:rsid w:val="00096F18"/>
    <w:rsid w:val="000F2D51"/>
    <w:rsid w:val="00120F48"/>
    <w:rsid w:val="001258FF"/>
    <w:rsid w:val="0012595D"/>
    <w:rsid w:val="00132155"/>
    <w:rsid w:val="00135AFA"/>
    <w:rsid w:val="00141BBB"/>
    <w:rsid w:val="00150875"/>
    <w:rsid w:val="00161DE4"/>
    <w:rsid w:val="00162928"/>
    <w:rsid w:val="00170BC1"/>
    <w:rsid w:val="001809DE"/>
    <w:rsid w:val="001A1E81"/>
    <w:rsid w:val="001B24D5"/>
    <w:rsid w:val="001B2A2E"/>
    <w:rsid w:val="001B6B05"/>
    <w:rsid w:val="001C23B6"/>
    <w:rsid w:val="001E35EB"/>
    <w:rsid w:val="001F4C85"/>
    <w:rsid w:val="00200C3B"/>
    <w:rsid w:val="002100F5"/>
    <w:rsid w:val="00211E1C"/>
    <w:rsid w:val="0026529F"/>
    <w:rsid w:val="00266837"/>
    <w:rsid w:val="002728F4"/>
    <w:rsid w:val="00295283"/>
    <w:rsid w:val="00296832"/>
    <w:rsid w:val="002B0BD0"/>
    <w:rsid w:val="002C2A3A"/>
    <w:rsid w:val="002F2F37"/>
    <w:rsid w:val="00300C4E"/>
    <w:rsid w:val="00300D21"/>
    <w:rsid w:val="00306DDF"/>
    <w:rsid w:val="00314029"/>
    <w:rsid w:val="0032195B"/>
    <w:rsid w:val="003234C7"/>
    <w:rsid w:val="003305E3"/>
    <w:rsid w:val="00332424"/>
    <w:rsid w:val="00340701"/>
    <w:rsid w:val="00341091"/>
    <w:rsid w:val="0034663E"/>
    <w:rsid w:val="00383DAF"/>
    <w:rsid w:val="0038643C"/>
    <w:rsid w:val="00394DCC"/>
    <w:rsid w:val="003950E2"/>
    <w:rsid w:val="003A08FB"/>
    <w:rsid w:val="003B59D9"/>
    <w:rsid w:val="003B6D2C"/>
    <w:rsid w:val="003C484E"/>
    <w:rsid w:val="003F11F0"/>
    <w:rsid w:val="00410106"/>
    <w:rsid w:val="00441CD0"/>
    <w:rsid w:val="00472291"/>
    <w:rsid w:val="00475547"/>
    <w:rsid w:val="004810A9"/>
    <w:rsid w:val="004850AD"/>
    <w:rsid w:val="00495CCA"/>
    <w:rsid w:val="004B2B3B"/>
    <w:rsid w:val="004B3F7B"/>
    <w:rsid w:val="004C64A7"/>
    <w:rsid w:val="004D53F8"/>
    <w:rsid w:val="004D6DF7"/>
    <w:rsid w:val="004E1A27"/>
    <w:rsid w:val="004E7203"/>
    <w:rsid w:val="004E7457"/>
    <w:rsid w:val="004F37C7"/>
    <w:rsid w:val="0050033A"/>
    <w:rsid w:val="0050047E"/>
    <w:rsid w:val="00502CFF"/>
    <w:rsid w:val="0050485F"/>
    <w:rsid w:val="0050561F"/>
    <w:rsid w:val="0051529D"/>
    <w:rsid w:val="00522DF3"/>
    <w:rsid w:val="00524117"/>
    <w:rsid w:val="0052642C"/>
    <w:rsid w:val="005430BD"/>
    <w:rsid w:val="00543D79"/>
    <w:rsid w:val="0055626E"/>
    <w:rsid w:val="00561385"/>
    <w:rsid w:val="00565456"/>
    <w:rsid w:val="00586606"/>
    <w:rsid w:val="00590589"/>
    <w:rsid w:val="0059220B"/>
    <w:rsid w:val="00592C26"/>
    <w:rsid w:val="005C24E3"/>
    <w:rsid w:val="005C5503"/>
    <w:rsid w:val="005C629D"/>
    <w:rsid w:val="005E0215"/>
    <w:rsid w:val="005E5C41"/>
    <w:rsid w:val="006116FC"/>
    <w:rsid w:val="00613CC4"/>
    <w:rsid w:val="00622059"/>
    <w:rsid w:val="00623423"/>
    <w:rsid w:val="00626BFA"/>
    <w:rsid w:val="006316F8"/>
    <w:rsid w:val="00634BF2"/>
    <w:rsid w:val="00655484"/>
    <w:rsid w:val="0068622F"/>
    <w:rsid w:val="0069173E"/>
    <w:rsid w:val="006A0B71"/>
    <w:rsid w:val="006B1F3D"/>
    <w:rsid w:val="006B53D6"/>
    <w:rsid w:val="006E1019"/>
    <w:rsid w:val="006E618D"/>
    <w:rsid w:val="00733326"/>
    <w:rsid w:val="007335C7"/>
    <w:rsid w:val="00736990"/>
    <w:rsid w:val="007370D5"/>
    <w:rsid w:val="00737996"/>
    <w:rsid w:val="00751BAC"/>
    <w:rsid w:val="00755B1C"/>
    <w:rsid w:val="007930CA"/>
    <w:rsid w:val="007976B1"/>
    <w:rsid w:val="007A44F6"/>
    <w:rsid w:val="007B6775"/>
    <w:rsid w:val="007B69D7"/>
    <w:rsid w:val="007C6128"/>
    <w:rsid w:val="007D680B"/>
    <w:rsid w:val="007E1C48"/>
    <w:rsid w:val="0080676A"/>
    <w:rsid w:val="0081142F"/>
    <w:rsid w:val="0082468C"/>
    <w:rsid w:val="00825CBD"/>
    <w:rsid w:val="00836A28"/>
    <w:rsid w:val="008415D5"/>
    <w:rsid w:val="00853FA3"/>
    <w:rsid w:val="00862BD2"/>
    <w:rsid w:val="008671EF"/>
    <w:rsid w:val="00870792"/>
    <w:rsid w:val="0087693A"/>
    <w:rsid w:val="008924DF"/>
    <w:rsid w:val="008A19C9"/>
    <w:rsid w:val="008A1CC8"/>
    <w:rsid w:val="008C6B6C"/>
    <w:rsid w:val="008E4605"/>
    <w:rsid w:val="00903B4D"/>
    <w:rsid w:val="00910146"/>
    <w:rsid w:val="00912BE9"/>
    <w:rsid w:val="009355FB"/>
    <w:rsid w:val="00942AA2"/>
    <w:rsid w:val="00957492"/>
    <w:rsid w:val="00993EA0"/>
    <w:rsid w:val="0099552A"/>
    <w:rsid w:val="00997CD2"/>
    <w:rsid w:val="009D02C7"/>
    <w:rsid w:val="009D6674"/>
    <w:rsid w:val="009F5B70"/>
    <w:rsid w:val="00A0436D"/>
    <w:rsid w:val="00A16FBE"/>
    <w:rsid w:val="00A2033F"/>
    <w:rsid w:val="00A4628D"/>
    <w:rsid w:val="00A65A4E"/>
    <w:rsid w:val="00A72BEF"/>
    <w:rsid w:val="00A76098"/>
    <w:rsid w:val="00A80E76"/>
    <w:rsid w:val="00B0679A"/>
    <w:rsid w:val="00B165FD"/>
    <w:rsid w:val="00B23DAC"/>
    <w:rsid w:val="00B31782"/>
    <w:rsid w:val="00B57B80"/>
    <w:rsid w:val="00BE04BD"/>
    <w:rsid w:val="00C03D71"/>
    <w:rsid w:val="00C05239"/>
    <w:rsid w:val="00C23B6D"/>
    <w:rsid w:val="00C23D09"/>
    <w:rsid w:val="00C266A7"/>
    <w:rsid w:val="00C2672A"/>
    <w:rsid w:val="00C57029"/>
    <w:rsid w:val="00C71C75"/>
    <w:rsid w:val="00C7336C"/>
    <w:rsid w:val="00C930C2"/>
    <w:rsid w:val="00C9327A"/>
    <w:rsid w:val="00C95DC4"/>
    <w:rsid w:val="00CB0A77"/>
    <w:rsid w:val="00CF2ABA"/>
    <w:rsid w:val="00CF5FAF"/>
    <w:rsid w:val="00D00AA4"/>
    <w:rsid w:val="00D133C3"/>
    <w:rsid w:val="00D17D25"/>
    <w:rsid w:val="00D26CE7"/>
    <w:rsid w:val="00D27E80"/>
    <w:rsid w:val="00D31928"/>
    <w:rsid w:val="00D329EC"/>
    <w:rsid w:val="00D3438F"/>
    <w:rsid w:val="00D4126A"/>
    <w:rsid w:val="00D63A85"/>
    <w:rsid w:val="00D95291"/>
    <w:rsid w:val="00D95F7A"/>
    <w:rsid w:val="00DA3068"/>
    <w:rsid w:val="00DB2D75"/>
    <w:rsid w:val="00DB7C5E"/>
    <w:rsid w:val="00DC51CE"/>
    <w:rsid w:val="00DC7E08"/>
    <w:rsid w:val="00DE6211"/>
    <w:rsid w:val="00DF7D18"/>
    <w:rsid w:val="00E3306E"/>
    <w:rsid w:val="00E365E9"/>
    <w:rsid w:val="00E96AAC"/>
    <w:rsid w:val="00EA2EC3"/>
    <w:rsid w:val="00EB2C47"/>
    <w:rsid w:val="00EB4A05"/>
    <w:rsid w:val="00EC2C68"/>
    <w:rsid w:val="00ED00AC"/>
    <w:rsid w:val="00ED45E0"/>
    <w:rsid w:val="00EF0E6D"/>
    <w:rsid w:val="00EF4D1D"/>
    <w:rsid w:val="00EF6F39"/>
    <w:rsid w:val="00F13368"/>
    <w:rsid w:val="00F13B4E"/>
    <w:rsid w:val="00F150BC"/>
    <w:rsid w:val="00F41304"/>
    <w:rsid w:val="00F55FDF"/>
    <w:rsid w:val="00F647B8"/>
    <w:rsid w:val="00F76902"/>
    <w:rsid w:val="00F84D57"/>
    <w:rsid w:val="00FA26F6"/>
    <w:rsid w:val="00FD61C8"/>
    <w:rsid w:val="00FD7388"/>
    <w:rsid w:val="00FE6DC5"/>
    <w:rsid w:val="00FF2D55"/>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4E"/>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3B4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E6211"/>
    <w:pPr>
      <w:widowControl w:val="0"/>
      <w:autoSpaceDE w:val="0"/>
      <w:autoSpaceDN w:val="0"/>
      <w:spacing w:before="89"/>
      <w:ind w:left="1101" w:hanging="261"/>
    </w:pPr>
    <w:rPr>
      <w:sz w:val="22"/>
      <w:szCs w:val="22"/>
    </w:rPr>
  </w:style>
  <w:style w:type="paragraph" w:styleId="Header">
    <w:name w:val="header"/>
    <w:basedOn w:val="Normal"/>
    <w:link w:val="HeaderChar"/>
    <w:uiPriority w:val="99"/>
    <w:unhideWhenUsed/>
    <w:rsid w:val="004C64A7"/>
    <w:pPr>
      <w:tabs>
        <w:tab w:val="center" w:pos="4680"/>
        <w:tab w:val="right" w:pos="9360"/>
      </w:tabs>
    </w:pPr>
  </w:style>
  <w:style w:type="character" w:customStyle="1" w:styleId="HeaderChar">
    <w:name w:val="Header Char"/>
    <w:basedOn w:val="DefaultParagraphFont"/>
    <w:link w:val="Header"/>
    <w:uiPriority w:val="99"/>
    <w:rsid w:val="004C64A7"/>
    <w:rPr>
      <w:rFonts w:ascii="Times New Roman" w:eastAsia="Times New Roman" w:hAnsi="Times New Roman"/>
      <w:sz w:val="28"/>
      <w:szCs w:val="24"/>
    </w:rPr>
  </w:style>
  <w:style w:type="paragraph" w:styleId="Footer">
    <w:name w:val="footer"/>
    <w:basedOn w:val="Normal"/>
    <w:link w:val="FooterChar"/>
    <w:uiPriority w:val="99"/>
    <w:unhideWhenUsed/>
    <w:rsid w:val="004C64A7"/>
    <w:pPr>
      <w:tabs>
        <w:tab w:val="center" w:pos="4680"/>
        <w:tab w:val="right" w:pos="9360"/>
      </w:tabs>
    </w:pPr>
  </w:style>
  <w:style w:type="character" w:customStyle="1" w:styleId="FooterChar">
    <w:name w:val="Footer Char"/>
    <w:basedOn w:val="DefaultParagraphFont"/>
    <w:link w:val="Footer"/>
    <w:uiPriority w:val="99"/>
    <w:rsid w:val="004C64A7"/>
    <w:rPr>
      <w:rFonts w:ascii="Times New Roman" w:eastAsia="Times New Roman" w:hAnsi="Times New Roman"/>
      <w:sz w:val="28"/>
      <w:szCs w:val="24"/>
    </w:rPr>
  </w:style>
  <w:style w:type="paragraph" w:styleId="BalloonText">
    <w:name w:val="Balloon Text"/>
    <w:basedOn w:val="Normal"/>
    <w:link w:val="BalloonTextChar"/>
    <w:uiPriority w:val="99"/>
    <w:semiHidden/>
    <w:unhideWhenUsed/>
    <w:rsid w:val="004C64A7"/>
    <w:rPr>
      <w:rFonts w:ascii="Tahoma" w:hAnsi="Tahoma" w:cs="Tahoma"/>
      <w:sz w:val="16"/>
      <w:szCs w:val="16"/>
    </w:rPr>
  </w:style>
  <w:style w:type="character" w:customStyle="1" w:styleId="BalloonTextChar">
    <w:name w:val="Balloon Text Char"/>
    <w:basedOn w:val="DefaultParagraphFont"/>
    <w:link w:val="BalloonText"/>
    <w:uiPriority w:val="99"/>
    <w:semiHidden/>
    <w:rsid w:val="004C64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4E"/>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3B4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E6211"/>
    <w:pPr>
      <w:widowControl w:val="0"/>
      <w:autoSpaceDE w:val="0"/>
      <w:autoSpaceDN w:val="0"/>
      <w:spacing w:before="89"/>
      <w:ind w:left="1101" w:hanging="261"/>
    </w:pPr>
    <w:rPr>
      <w:sz w:val="22"/>
      <w:szCs w:val="22"/>
    </w:rPr>
  </w:style>
  <w:style w:type="paragraph" w:styleId="Header">
    <w:name w:val="header"/>
    <w:basedOn w:val="Normal"/>
    <w:link w:val="HeaderChar"/>
    <w:uiPriority w:val="99"/>
    <w:unhideWhenUsed/>
    <w:rsid w:val="004C64A7"/>
    <w:pPr>
      <w:tabs>
        <w:tab w:val="center" w:pos="4680"/>
        <w:tab w:val="right" w:pos="9360"/>
      </w:tabs>
    </w:pPr>
  </w:style>
  <w:style w:type="character" w:customStyle="1" w:styleId="HeaderChar">
    <w:name w:val="Header Char"/>
    <w:basedOn w:val="DefaultParagraphFont"/>
    <w:link w:val="Header"/>
    <w:uiPriority w:val="99"/>
    <w:rsid w:val="004C64A7"/>
    <w:rPr>
      <w:rFonts w:ascii="Times New Roman" w:eastAsia="Times New Roman" w:hAnsi="Times New Roman"/>
      <w:sz w:val="28"/>
      <w:szCs w:val="24"/>
    </w:rPr>
  </w:style>
  <w:style w:type="paragraph" w:styleId="Footer">
    <w:name w:val="footer"/>
    <w:basedOn w:val="Normal"/>
    <w:link w:val="FooterChar"/>
    <w:uiPriority w:val="99"/>
    <w:unhideWhenUsed/>
    <w:rsid w:val="004C64A7"/>
    <w:pPr>
      <w:tabs>
        <w:tab w:val="center" w:pos="4680"/>
        <w:tab w:val="right" w:pos="9360"/>
      </w:tabs>
    </w:pPr>
  </w:style>
  <w:style w:type="character" w:customStyle="1" w:styleId="FooterChar">
    <w:name w:val="Footer Char"/>
    <w:basedOn w:val="DefaultParagraphFont"/>
    <w:link w:val="Footer"/>
    <w:uiPriority w:val="99"/>
    <w:rsid w:val="004C64A7"/>
    <w:rPr>
      <w:rFonts w:ascii="Times New Roman" w:eastAsia="Times New Roman" w:hAnsi="Times New Roman"/>
      <w:sz w:val="28"/>
      <w:szCs w:val="24"/>
    </w:rPr>
  </w:style>
  <w:style w:type="paragraph" w:styleId="BalloonText">
    <w:name w:val="Balloon Text"/>
    <w:basedOn w:val="Normal"/>
    <w:link w:val="BalloonTextChar"/>
    <w:uiPriority w:val="99"/>
    <w:semiHidden/>
    <w:unhideWhenUsed/>
    <w:rsid w:val="004C64A7"/>
    <w:rPr>
      <w:rFonts w:ascii="Tahoma" w:hAnsi="Tahoma" w:cs="Tahoma"/>
      <w:sz w:val="16"/>
      <w:szCs w:val="16"/>
    </w:rPr>
  </w:style>
  <w:style w:type="character" w:customStyle="1" w:styleId="BalloonTextChar">
    <w:name w:val="Balloon Text Char"/>
    <w:basedOn w:val="DefaultParagraphFont"/>
    <w:link w:val="BalloonText"/>
    <w:uiPriority w:val="99"/>
    <w:semiHidden/>
    <w:rsid w:val="004C64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27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2380</Words>
  <Characters>13571</Characters>
  <Application>Microsoft Office Word</Application>
  <DocSecurity>0</DocSecurity>
  <Lines>113</Lines>
  <Paragraphs>31</Paragraphs>
  <ScaleCrop>false</ScaleCrop>
  <Company>www.thuvienhoclieu.com</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2021-01-15T04:12:00Z</dcterms:created>
  <dc:creator>admin</dc:creator>
  <dc:description>Kế hoạch  giáo dục GDCD 10 cả năm theo mẫu của Bộ giáo dục và Đào tạo được soạn dưới dạng file word gồm 16 trang. Các bạn xem và tải về ở dưới.</dc:description>
  <dcterms:modified xsi:type="dcterms:W3CDTF">2021-01-15T04:12:00Z</dcterms:modified>
  <cp:revision>1</cp:revision>
  <dc:title>Kế Hoạch Giáo Dục GDCD 10 Cả Năm</dc:title>
</cp:coreProperties>
</file>