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397" w:type="dxa"/>
        <w:tblLayout w:type="fixed"/>
        <w:tblLook w:val="04A0" w:firstRow="1" w:lastRow="0" w:firstColumn="1" w:lastColumn="0" w:noHBand="0" w:noVBand="1"/>
      </w:tblPr>
      <w:tblGrid>
        <w:gridCol w:w="3595"/>
        <w:gridCol w:w="6845"/>
      </w:tblGrid>
      <w:tr w:rsidR="00DF2CEC" w14:paraId="443E1F96" w14:textId="77777777">
        <w:trPr>
          <w:trHeight w:val="1260"/>
        </w:trPr>
        <w:tc>
          <w:tcPr>
            <w:tcW w:w="3595" w:type="dxa"/>
          </w:tcPr>
          <w:p w14:paraId="637F8220" w14:textId="77777777" w:rsidR="00DF2CEC" w:rsidRDefault="008A457B">
            <w:pPr>
              <w:spacing w:after="0" w:line="240" w:lineRule="auto"/>
              <w:ind w:right="72"/>
              <w:jc w:val="center"/>
              <w:rPr>
                <w:rFonts w:eastAsia="Times New Roman"/>
                <w:b/>
                <w:sz w:val="24"/>
                <w:szCs w:val="24"/>
              </w:rPr>
            </w:pPr>
            <w:r>
              <w:rPr>
                <w:rFonts w:eastAsia="Times New Roman"/>
                <w:sz w:val="26"/>
                <w:szCs w:val="26"/>
              </w:rPr>
              <w:t xml:space="preserve"> </w:t>
            </w:r>
            <w:r>
              <w:rPr>
                <w:rFonts w:eastAsia="Times New Roman"/>
                <w:b/>
                <w:sz w:val="24"/>
                <w:szCs w:val="24"/>
              </w:rPr>
              <w:t>SỞ GIÁO DỤC VÀ ĐÀO TẠO</w:t>
            </w:r>
          </w:p>
          <w:p w14:paraId="2DAFE709" w14:textId="77777777" w:rsidR="00DF2CEC" w:rsidRDefault="008A457B">
            <w:pPr>
              <w:spacing w:after="0" w:line="240" w:lineRule="auto"/>
              <w:ind w:leftChars="106" w:left="297" w:right="72" w:firstLineChars="350" w:firstLine="843"/>
              <w:jc w:val="both"/>
              <w:rPr>
                <w:rFonts w:eastAsia="Times New Roman"/>
                <w:b/>
                <w:bCs/>
                <w:sz w:val="24"/>
                <w:szCs w:val="24"/>
              </w:rPr>
            </w:pPr>
            <w:r>
              <w:rPr>
                <w:rFonts w:eastAsia="Times New Roman"/>
                <w:b/>
                <w:bCs/>
                <w:sz w:val="24"/>
                <w:szCs w:val="24"/>
              </w:rPr>
              <w:t>BẮC NINH</w:t>
            </w:r>
          </w:p>
          <w:p w14:paraId="503EFCD7" w14:textId="77777777" w:rsidR="00DF2CEC" w:rsidRDefault="008A457B">
            <w:pPr>
              <w:spacing w:after="0" w:line="240" w:lineRule="auto"/>
              <w:ind w:leftChars="106" w:left="297" w:right="72" w:firstLineChars="100" w:firstLine="241"/>
              <w:jc w:val="center"/>
              <w:rPr>
                <w:rFonts w:eastAsia="Times New Roman"/>
                <w:b/>
                <w:sz w:val="26"/>
                <w:szCs w:val="26"/>
              </w:rPr>
            </w:pPr>
            <w:r>
              <w:rPr>
                <w:rFonts w:eastAsia="Calibri"/>
                <w:b/>
                <w:bCs/>
                <w:noProof/>
                <w:sz w:val="24"/>
                <w:szCs w:val="24"/>
              </w:rPr>
              <mc:AlternateContent>
                <mc:Choice Requires="wps">
                  <w:drawing>
                    <wp:anchor distT="0" distB="0" distL="114300" distR="114300" simplePos="0" relativeHeight="251659264" behindDoc="0" locked="0" layoutInCell="1" allowOverlap="1" wp14:anchorId="78088A32" wp14:editId="7AAAA130">
                      <wp:simplePos x="0" y="0"/>
                      <wp:positionH relativeFrom="column">
                        <wp:posOffset>751840</wp:posOffset>
                      </wp:positionH>
                      <wp:positionV relativeFrom="paragraph">
                        <wp:posOffset>8255</wp:posOffset>
                      </wp:positionV>
                      <wp:extent cx="7137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418C33" id="_x0000_t32" coordsize="21600,21600" o:spt="32" o:oned="t" path="m,l21600,21600e" filled="f">
                      <v:path arrowok="t" fillok="f" o:connecttype="none"/>
                      <o:lock v:ext="edit" shapetype="t"/>
                    </v:shapetype>
                    <v:shape id="Straight Arrow Connector 2" o:spid="_x0000_s1026" type="#_x0000_t32" style="position:absolute;margin-left:59.2pt;margin-top:.65pt;width:56.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9OuwrAEAAD0DAAAOAAAAZHJzL2Uyb0RvYy54bWysUsFu2zAMvQ/YPwi6L4qzdd2MOD2k6C7d FqDdBzCybAuTRYFUYufvJ6lJVmy3YT4Ipig+vvfI9d08OnE0xBZ9I6vFUgrjNbbW94388fzw7pMU HMG34NCbRp4My7vN2zfrKdRmhQO61pBIIJ7rKTRyiDHUSrEezAi8wGB8SnZII8QUUq9agimhj06t lsuPakJqA6E2zOn2/iUpNwW/64yO37uOTRSukYlbLCeVc59PtVlD3ROEweozDfgHFiNYn5peoe4h gjiQ/QtqtJqQsYsLjaPCrrPaFA1JTbX8Q83TAMEULckcDleb+P/B6m/Hrd9Rpq5n/xQeUf9k4XE7 gO9NIfB8CmlwVbZKTYHra0kOOOxI7Kev2KY3cIhYXJg7GjNk0ifmYvbparaZo9Dp8rZ6f/shjURf UgrqS10gjl8MjiL/NJIjge2HuEXv00SRqtIFjo8cMyuoLwW5qccH61wZrPNiauTnm9VNKWB0ts3J /Iyp328diSPk1ShfkZgyr58RHnz70sT5swNZdN4wrvfYnnZ0cSbNqLA571Negtdxqf699ZtfAAAA //8DAFBLAwQUAAYACAAAACEAUINQ+dsAAAAHAQAADwAAAGRycy9kb3ducmV2LnhtbEyPzU7DMBCE 70i8g7WVuCBqJwVUQpyqQuLAsT8SVzdektB4HcVOE/r0XbjQ245mNPtNvppcK07Yh8aThmSuQCCV 3jZUadjv3h+WIEI0ZE3rCTX8YIBVcXuTm8z6kTZ42sZKcAmFzGioY+wyKUNZozNh7jsk9r5870xk 2VfS9mbkctfKVKln6UxD/KE2Hb7VWB63g9OAYXhK1PrFVfuP83j/mZ6/x26n9d1sWr+CiDjF/zD8 4jM6FMx08APZIFrWyfKRo3wsQLCfLhRPOfxpWeTymr+4AAAA//8DAFBLAQItABQABgAIAAAAIQC2 gziS/gAAAOEBAAATAAAAAAAAAAAAAAAAAAAAAABbQ29udGVudF9UeXBlc10ueG1sUEsBAi0AFAAG AAgAAAAhADj9If/WAAAAlAEAAAsAAAAAAAAAAAAAAAAALwEAAF9yZWxzLy5yZWxzUEsBAi0AFAAG AAgAAAAhAL3067CsAQAAPQMAAA4AAAAAAAAAAAAAAAAALgIAAGRycy9lMm9Eb2MueG1sUEsBAi0A FAAGAAgAAAAhAFCDUPnbAAAABwEAAA8AAAAAAAAAAAAAAAAABgQAAGRycy9kb3ducmV2LnhtbFBL BQYAAAAABAAEAPMAAAAOBQAAAAA= "/>
                  </w:pict>
                </mc:Fallback>
              </mc:AlternateContent>
            </w:r>
          </w:p>
          <w:p w14:paraId="1B76A344" w14:textId="77777777" w:rsidR="00DF2CEC" w:rsidRDefault="008A457B">
            <w:pPr>
              <w:spacing w:after="0" w:line="240" w:lineRule="auto"/>
              <w:ind w:leftChars="106" w:left="297" w:firstLineChars="100" w:firstLine="260"/>
              <w:jc w:val="both"/>
              <w:rPr>
                <w:rFonts w:eastAsia="Times New Roman"/>
                <w:sz w:val="26"/>
                <w:szCs w:val="26"/>
              </w:rPr>
            </w:pPr>
            <w:r>
              <w:rPr>
                <w:i/>
                <w:iCs/>
                <w:sz w:val="26"/>
                <w:szCs w:val="26"/>
              </w:rPr>
              <w:t xml:space="preserve">(Đề gồm có 02 trang)      </w:t>
            </w:r>
          </w:p>
          <w:p w14:paraId="31623568" w14:textId="77777777" w:rsidR="00DF2CEC" w:rsidRDefault="00DF2CEC">
            <w:pPr>
              <w:tabs>
                <w:tab w:val="left" w:pos="1035"/>
              </w:tabs>
              <w:spacing w:after="0" w:line="240" w:lineRule="auto"/>
              <w:ind w:leftChars="106" w:left="297" w:firstLineChars="100" w:firstLine="260"/>
              <w:jc w:val="both"/>
              <w:rPr>
                <w:rFonts w:eastAsia="Times New Roman"/>
                <w:sz w:val="26"/>
                <w:szCs w:val="26"/>
              </w:rPr>
            </w:pPr>
          </w:p>
        </w:tc>
        <w:tc>
          <w:tcPr>
            <w:tcW w:w="6845" w:type="dxa"/>
          </w:tcPr>
          <w:p w14:paraId="1FA7981F" w14:textId="77777777" w:rsidR="00DF2CEC" w:rsidRDefault="008A457B">
            <w:pPr>
              <w:spacing w:after="0" w:line="240" w:lineRule="auto"/>
              <w:ind w:leftChars="106" w:left="297" w:firstLineChars="100" w:firstLine="261"/>
              <w:jc w:val="center"/>
              <w:rPr>
                <w:rFonts w:eastAsia="Times New Roman"/>
                <w:b/>
                <w:sz w:val="26"/>
                <w:szCs w:val="26"/>
              </w:rPr>
            </w:pPr>
            <w:r>
              <w:rPr>
                <w:rFonts w:eastAsia="Times New Roman"/>
                <w:b/>
                <w:sz w:val="26"/>
                <w:szCs w:val="26"/>
              </w:rPr>
              <w:t>ĐỀ KIỂM TRA GIỮA KÌ I</w:t>
            </w:r>
          </w:p>
          <w:p w14:paraId="7B839FB8" w14:textId="77777777" w:rsidR="00DF2CEC" w:rsidRDefault="008A457B">
            <w:pPr>
              <w:spacing w:after="0" w:line="240" w:lineRule="auto"/>
              <w:ind w:leftChars="106" w:left="297" w:firstLineChars="100" w:firstLine="261"/>
              <w:jc w:val="center"/>
              <w:rPr>
                <w:rFonts w:eastAsia="Times New Roman"/>
                <w:b/>
                <w:sz w:val="26"/>
                <w:szCs w:val="26"/>
              </w:rPr>
            </w:pPr>
            <w:r>
              <w:rPr>
                <w:rFonts w:eastAsia="Times New Roman"/>
                <w:b/>
                <w:sz w:val="26"/>
                <w:szCs w:val="26"/>
              </w:rPr>
              <w:t>NĂM HỌC 20</w:t>
            </w:r>
            <w:r>
              <w:rPr>
                <w:rFonts w:eastAsia="Times New Roman"/>
                <w:b/>
                <w:sz w:val="26"/>
                <w:szCs w:val="26"/>
                <w:lang w:val="vi-VN"/>
              </w:rPr>
              <w:t>2</w:t>
            </w:r>
            <w:r>
              <w:rPr>
                <w:rFonts w:eastAsia="Times New Roman"/>
                <w:b/>
                <w:sz w:val="26"/>
                <w:szCs w:val="26"/>
              </w:rPr>
              <w:t>2-20</w:t>
            </w:r>
            <w:r>
              <w:rPr>
                <w:rFonts w:eastAsia="Times New Roman"/>
                <w:b/>
                <w:sz w:val="26"/>
                <w:szCs w:val="26"/>
                <w:lang w:val="vi-VN"/>
              </w:rPr>
              <w:t>2</w:t>
            </w:r>
            <w:r>
              <w:rPr>
                <w:rFonts w:eastAsia="Times New Roman"/>
                <w:b/>
                <w:sz w:val="26"/>
                <w:szCs w:val="26"/>
              </w:rPr>
              <w:t>3</w:t>
            </w:r>
          </w:p>
          <w:p w14:paraId="03935A79" w14:textId="77777777" w:rsidR="00DF2CEC" w:rsidRDefault="008A457B">
            <w:pPr>
              <w:spacing w:after="0" w:line="240" w:lineRule="auto"/>
              <w:ind w:leftChars="106" w:left="297" w:firstLineChars="100" w:firstLine="261"/>
              <w:jc w:val="center"/>
              <w:rPr>
                <w:rFonts w:eastAsia="Times New Roman"/>
                <w:b/>
                <w:sz w:val="26"/>
                <w:szCs w:val="26"/>
              </w:rPr>
            </w:pPr>
            <w:r>
              <w:rPr>
                <w:rFonts w:eastAsia="Times New Roman"/>
                <w:b/>
                <w:sz w:val="26"/>
                <w:szCs w:val="26"/>
              </w:rPr>
              <w:t>Môn: NGỮ VĂN – Lớp 10</w:t>
            </w:r>
          </w:p>
          <w:p w14:paraId="4702748D" w14:textId="77777777" w:rsidR="00DF2CEC" w:rsidRDefault="008A457B">
            <w:pPr>
              <w:spacing w:after="0" w:line="240" w:lineRule="auto"/>
              <w:ind w:leftChars="106" w:left="297" w:firstLineChars="100" w:firstLine="260"/>
              <w:jc w:val="center"/>
              <w:rPr>
                <w:rFonts w:eastAsia="Times New Roman"/>
                <w:b/>
                <w:sz w:val="26"/>
                <w:szCs w:val="26"/>
              </w:rPr>
            </w:pPr>
            <w:r>
              <w:rPr>
                <w:rFonts w:eastAsia="Calibri"/>
                <w:noProof/>
                <w:sz w:val="26"/>
                <w:szCs w:val="26"/>
              </w:rPr>
              <mc:AlternateContent>
                <mc:Choice Requires="wps">
                  <w:drawing>
                    <wp:anchor distT="0" distB="0" distL="114300" distR="114300" simplePos="0" relativeHeight="251660288" behindDoc="0" locked="0" layoutInCell="1" allowOverlap="1" wp14:anchorId="7EF6A68B" wp14:editId="5760294A">
                      <wp:simplePos x="0" y="0"/>
                      <wp:positionH relativeFrom="column">
                        <wp:posOffset>1504315</wp:posOffset>
                      </wp:positionH>
                      <wp:positionV relativeFrom="paragraph">
                        <wp:posOffset>254000</wp:posOffset>
                      </wp:positionV>
                      <wp:extent cx="1586230" cy="6985"/>
                      <wp:effectExtent l="0" t="4445" r="1397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5B899" id="Straight Arrow Connector 1" o:spid="_x0000_s1026" type="#_x0000_t32" style="position:absolute;margin-left:118.45pt;margin-top:20pt;width:124.9pt;height:.5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cpCbtgEAAEsDAAAOAAAAZHJzL2Uyb0RvYy54bWysU01v2zAMvQ/ofxB0X5xkSJAacXpI0V66 LUA/7oos2cIkUSCV2Pn3k5QsXbfbMB8IUxQfHx+p9d3oLDsqJAO+4bPJlDPlJbTGdw1/fXn4vOKM ovCtsOBVw0+K+N3m5tN6CLWaQw+2VcgSiKd6CA3vYwx1VZHslRM0gaB8CmpAJ2JysataFENCd7aa T6fLagBsA4JUROn0/hzkm4KvtZLxu9akIrMNT9xisVjsPttqsxZ1hyL0Rl5oiH9g4YTxqegV6l5E wQ5o/oJyRiIQ6DiR4CrQ2khVekjdzKZ/dPPci6BKL0kcCleZ6P/Bym/Hrd9hpi5H/xyeQP4g5mHb C9+pQuDlFNLgZlmqaghUX1OyQ2GHbD98hTbdEYcIRYVRo2PamvCWEzN46pSNRfbTVXY1RibT4Wyx Ws6/pOnIFFverhallKgzSs4NSPFRgWP5p+EUUZiuj1vwPs0X8FxBHJ8oZo7vCTnZw4OxtozZejY0 /HYxXxRKBNa0OZivEXb7rUV2FHlRyndh8eEawsG35yLWX/TIEuR9o3oP7WmHv3RKEytsLtuVV+J3 v2S/v4HNTwAAAP//AwBQSwMEFAAGAAgAAAAhAEH2vXjeAAAACQEAAA8AAABkcnMvZG93bnJldi54 bWxMj8FOg0AQhu8mvsNmTLzZhUooRZbGmGg8GBKrvW/ZEVB2Ftkt0Ld3POltJvPln+8vdovtxYSj 7xwpiFcRCKTamY4aBe9vjzcZCB80Gd07QgVn9LArLy8KnRs30ytO+9AIDiGfawVtCEMupa9btNqv 3IDEtw83Wh14HRtpRj1zuO3lOopSaXVH/KHVAz60WH/tT1bBN23Oh0RO2WdVhfTp+aUhrGalrq+W +zsQAZfwB8OvPqtDyU5HdyLjRa9gfZtuGVWQRNyJgSRLNyCOPMQxyLKQ/xuUPwAAAP//AwBQSwEC LQAUAAYACAAAACEAtoM4kv4AAADhAQAAEwAAAAAAAAAAAAAAAAAAAAAAW0NvbnRlbnRfVHlwZXNd LnhtbFBLAQItABQABgAIAAAAIQA4/SH/1gAAAJQBAAALAAAAAAAAAAAAAAAAAC8BAABfcmVscy8u cmVsc1BLAQItABQABgAIAAAAIQDtcpCbtgEAAEsDAAAOAAAAAAAAAAAAAAAAAC4CAABkcnMvZTJv RG9jLnhtbFBLAQItABQABgAIAAAAIQBB9r143gAAAAkBAAAPAAAAAAAAAAAAAAAAABAEAABkcnMv ZG93bnJldi54bWxQSwUGAAAAAAQABADzAAAAGwUAAAAA "/>
                  </w:pict>
                </mc:Fallback>
              </mc:AlternateContent>
            </w:r>
            <w:r>
              <w:rPr>
                <w:rFonts w:eastAsia="Times New Roman"/>
                <w:i/>
                <w:sz w:val="26"/>
                <w:szCs w:val="26"/>
              </w:rPr>
              <w:t>Thời gian làm bài: 90 phút (không kể thời gian phát đề)</w:t>
            </w:r>
          </w:p>
        </w:tc>
      </w:tr>
    </w:tbl>
    <w:p w14:paraId="1E4E9995" w14:textId="77777777" w:rsidR="00DF2CEC" w:rsidRDefault="008A457B">
      <w:pPr>
        <w:numPr>
          <w:ilvl w:val="0"/>
          <w:numId w:val="1"/>
        </w:numPr>
        <w:spacing w:beforeLines="50" w:before="120" w:afterLines="50" w:after="120" w:line="240" w:lineRule="auto"/>
        <w:rPr>
          <w:b/>
          <w:bCs/>
          <w:sz w:val="26"/>
          <w:szCs w:val="26"/>
        </w:rPr>
      </w:pPr>
      <w:r>
        <w:rPr>
          <w:b/>
          <w:bCs/>
          <w:sz w:val="26"/>
          <w:szCs w:val="26"/>
        </w:rPr>
        <w:t>Phần Đọc hiểu (6.0 điểm)</w:t>
      </w:r>
    </w:p>
    <w:p w14:paraId="4866A5AC" w14:textId="77777777" w:rsidR="00DF2CEC" w:rsidRDefault="008A457B">
      <w:pPr>
        <w:spacing w:beforeLines="50" w:before="120" w:afterLines="50" w:after="120" w:line="240" w:lineRule="auto"/>
        <w:rPr>
          <w:b/>
          <w:bCs/>
          <w:sz w:val="26"/>
          <w:szCs w:val="26"/>
        </w:rPr>
      </w:pPr>
      <w:r>
        <w:rPr>
          <w:b/>
          <w:bCs/>
          <w:sz w:val="26"/>
          <w:szCs w:val="26"/>
        </w:rPr>
        <w:t>Đọc văn bản sau:</w:t>
      </w:r>
    </w:p>
    <w:p w14:paraId="24EE8855" w14:textId="77777777" w:rsidR="00DF2CEC" w:rsidRDefault="008A457B">
      <w:pPr>
        <w:spacing w:beforeLines="50" w:before="120" w:afterLines="50" w:after="120" w:line="240" w:lineRule="auto"/>
        <w:jc w:val="center"/>
        <w:rPr>
          <w:b/>
          <w:bCs/>
          <w:i/>
          <w:iCs/>
          <w:sz w:val="26"/>
          <w:szCs w:val="26"/>
        </w:rPr>
      </w:pPr>
      <w:r>
        <w:rPr>
          <w:b/>
          <w:bCs/>
          <w:i/>
          <w:iCs/>
          <w:sz w:val="26"/>
          <w:szCs w:val="26"/>
        </w:rPr>
        <w:t>LÚA VÀ CỎ</w:t>
      </w:r>
    </w:p>
    <w:p w14:paraId="6DF0FE57" w14:textId="77777777" w:rsidR="00DF2CEC" w:rsidRDefault="008A457B">
      <w:pPr>
        <w:spacing w:beforeLines="50" w:before="120" w:afterLines="50" w:after="120" w:line="240" w:lineRule="auto"/>
        <w:ind w:firstLine="720"/>
        <w:jc w:val="both"/>
        <w:rPr>
          <w:i/>
          <w:iCs/>
          <w:sz w:val="26"/>
          <w:szCs w:val="26"/>
        </w:rPr>
      </w:pPr>
      <w:r>
        <w:rPr>
          <w:i/>
          <w:iCs/>
          <w:sz w:val="26"/>
          <w:szCs w:val="26"/>
        </w:rPr>
        <w:t>Một hôm Trời ngự giữa lưng trời phán hỏi loài người muốn điều gì trước nhất. Tổ tiên chúng ta xin một ngày hai bữa cơm.</w:t>
      </w:r>
    </w:p>
    <w:p w14:paraId="515A4B29" w14:textId="77777777" w:rsidR="00DF2CEC" w:rsidRDefault="008A457B">
      <w:pPr>
        <w:spacing w:beforeLines="50" w:before="120" w:afterLines="50" w:after="120" w:line="240" w:lineRule="auto"/>
        <w:ind w:firstLine="720"/>
        <w:jc w:val="both"/>
        <w:rPr>
          <w:i/>
          <w:iCs/>
          <w:sz w:val="26"/>
          <w:szCs w:val="26"/>
        </w:rPr>
      </w:pPr>
      <w:r>
        <w:rPr>
          <w:i/>
          <w:iCs/>
          <w:sz w:val="26"/>
          <w:szCs w:val="26"/>
        </w:rPr>
        <w:t>Trời bèn hoá phép cứ mỗi ngày có một hạt lúa khổng lồ lăn qua khắp các cửa nhà. Các bà chỉ việc đưa tay ra hứng  là có số gạo đủ ăn trong ngày. Sau mỗi ngày làm xong phận sự, hạt lúa được Trời hoá phép lại lớn như cũ. Người ta chỉ cần quét dọn nhà cửa sạch sẽ để tiếp rước hạt ngọc của trời lăn đến cửa.</w:t>
      </w:r>
    </w:p>
    <w:p w14:paraId="100251F8" w14:textId="77777777" w:rsidR="00DF2CEC" w:rsidRDefault="008A457B">
      <w:pPr>
        <w:spacing w:beforeLines="50" w:before="120" w:afterLines="50" w:after="120" w:line="240" w:lineRule="auto"/>
        <w:ind w:firstLine="720"/>
        <w:jc w:val="both"/>
        <w:rPr>
          <w:i/>
          <w:iCs/>
          <w:sz w:val="26"/>
          <w:szCs w:val="26"/>
        </w:rPr>
      </w:pPr>
      <w:r>
        <w:rPr>
          <w:i/>
          <w:iCs/>
          <w:sz w:val="26"/>
          <w:szCs w:val="26"/>
        </w:rPr>
        <w:t>Có một người đàn bà kia tính tình lười biếng, không nghe lời dặn của Trời. Khi hạt lúa lăn đến cửa không thấy chủ nhà quét dọn tiếp rước mình bèn quay sang nhà khác. Người chủ nhà tức giận cầm chổi rượt theo, đập một cái thật mạnh làm cho hạt ngọc vỡ tan từng mảnh.  Loài người phải nhịn đói một thời gian bèn đi thưa với Trời, Trời bảo rằng:</w:t>
      </w:r>
    </w:p>
    <w:p w14:paraId="440F440D" w14:textId="77777777" w:rsidR="00DF2CEC" w:rsidRDefault="008A457B">
      <w:pPr>
        <w:spacing w:beforeLines="50" w:before="120" w:afterLines="50" w:after="120" w:line="240" w:lineRule="auto"/>
        <w:ind w:firstLine="720"/>
        <w:jc w:val="both"/>
        <w:rPr>
          <w:i/>
          <w:iCs/>
          <w:sz w:val="26"/>
          <w:szCs w:val="26"/>
        </w:rPr>
      </w:pPr>
      <w:r>
        <w:rPr>
          <w:i/>
          <w:iCs/>
          <w:sz w:val="26"/>
          <w:szCs w:val="26"/>
        </w:rPr>
        <w:t>- Các người không kính nể hạt ngọc của ta, từ đây, các người phải làm hết sức mình để cho hạt ngọc được sống dậy. Mỗi người phải đi tìm mảnh gạo vỡ của ta đem về, xới đất, tưới nước, săn sóc cho đến khi trổ bông sinh hạt. Ta sẽ giúp các ngươi làm việc, ta sẽ làm mưa và nắng …</w:t>
      </w:r>
    </w:p>
    <w:p w14:paraId="18B27FF7" w14:textId="77777777" w:rsidR="00DF2CEC" w:rsidRDefault="008A457B">
      <w:pPr>
        <w:spacing w:beforeLines="50" w:before="120" w:afterLines="50" w:after="120" w:line="240" w:lineRule="auto"/>
        <w:ind w:firstLine="720"/>
        <w:jc w:val="both"/>
        <w:rPr>
          <w:i/>
          <w:iCs/>
          <w:sz w:val="26"/>
          <w:szCs w:val="26"/>
        </w:rPr>
      </w:pPr>
      <w:r>
        <w:rPr>
          <w:i/>
          <w:iCs/>
          <w:sz w:val="26"/>
          <w:szCs w:val="26"/>
        </w:rPr>
        <w:t>Từ đó loài người mới bắt đầu trồng lúa.</w:t>
      </w:r>
    </w:p>
    <w:p w14:paraId="12E3E706" w14:textId="77777777" w:rsidR="00DF2CEC" w:rsidRDefault="008A457B">
      <w:pPr>
        <w:spacing w:beforeLines="50" w:before="120" w:afterLines="50" w:after="120" w:line="240" w:lineRule="auto"/>
        <w:ind w:firstLine="720"/>
        <w:jc w:val="both"/>
        <w:rPr>
          <w:i/>
          <w:iCs/>
          <w:sz w:val="26"/>
          <w:szCs w:val="26"/>
        </w:rPr>
      </w:pPr>
      <w:r>
        <w:rPr>
          <w:i/>
          <w:iCs/>
          <w:sz w:val="26"/>
          <w:szCs w:val="26"/>
        </w:rPr>
        <w:t>Cũng vào lúc sinh ra lúa, Trời sai một Thiên thần đưa xuống hạ giới một số hạt giống lúa và một số hạt giống cỏ vãi ra khắp mặt đất để nuôi người và vật. Ban đầu, thần gieo tất cả hạt giống cỏ ở trong tay trái, cỏ mọc rất nhanh, lan tràn rất mạnh qua đêm. Đến nỗi hôm sau Thần mới chỉ gieo hết một nửa số hạt giống lúa ở trong tay phải thì đã không còn một khoảng đất nào để gieo nữa. Thần đành đem nửa số hạt giống lúa về trời. Do đó mà ở trên mặt đất, cỏ mọc nhiều mà lại rất khoẻ, còn lúa thì ít lại mọc rất khó khăn, nếu không chăm bón, làm cỏ thì bị cỏ át mất.</w:t>
      </w:r>
    </w:p>
    <w:p w14:paraId="4C227ED0" w14:textId="77777777" w:rsidR="00DF2CEC" w:rsidRDefault="008A457B">
      <w:pPr>
        <w:spacing w:beforeLines="50" w:before="120" w:afterLines="50" w:after="120" w:line="240" w:lineRule="auto"/>
        <w:ind w:firstLine="720"/>
        <w:jc w:val="both"/>
        <w:rPr>
          <w:i/>
          <w:iCs/>
          <w:sz w:val="26"/>
          <w:szCs w:val="26"/>
        </w:rPr>
      </w:pPr>
      <w:r>
        <w:rPr>
          <w:i/>
          <w:iCs/>
          <w:sz w:val="26"/>
          <w:szCs w:val="26"/>
        </w:rPr>
        <w:t xml:space="preserve">Khi đã biết rõ việc ấy, Trời liền nổi giận đày thần xuống trần hoá làm con trâu, ăn cỏ đời này qua đời khác và phải kéo cày cho loài người trồng lúa. </w:t>
      </w:r>
    </w:p>
    <w:p w14:paraId="6267BCCA" w14:textId="77777777" w:rsidR="00DF2CEC" w:rsidRDefault="008A457B">
      <w:pPr>
        <w:spacing w:beforeLines="50" w:before="120" w:afterLines="50" w:after="120" w:line="240" w:lineRule="auto"/>
        <w:ind w:firstLine="720"/>
        <w:jc w:val="both"/>
        <w:rPr>
          <w:i/>
          <w:iCs/>
          <w:sz w:val="26"/>
          <w:szCs w:val="26"/>
        </w:rPr>
      </w:pPr>
      <w:r>
        <w:rPr>
          <w:i/>
          <w:iCs/>
          <w:sz w:val="26"/>
          <w:szCs w:val="26"/>
        </w:rPr>
        <w:t>Trời đặt ra một vị thần để trông nom lúa gạo. Thần Lúa là một ông cụ già râu tóc bạc phơ, thường hay chống gậy đi đó đây.</w:t>
      </w:r>
    </w:p>
    <w:p w14:paraId="40C2794F" w14:textId="77777777" w:rsidR="00DF2CEC" w:rsidRDefault="008A457B">
      <w:pPr>
        <w:spacing w:beforeLines="50" w:before="120" w:afterLines="50" w:after="120" w:line="240" w:lineRule="auto"/>
        <w:jc w:val="right"/>
        <w:rPr>
          <w:i/>
          <w:iCs/>
          <w:sz w:val="26"/>
          <w:szCs w:val="26"/>
        </w:rPr>
      </w:pPr>
      <w:r>
        <w:rPr>
          <w:i/>
          <w:iCs/>
          <w:sz w:val="26"/>
          <w:szCs w:val="26"/>
        </w:rPr>
        <w:t xml:space="preserve">     </w:t>
      </w:r>
      <w:r>
        <w:rPr>
          <w:sz w:val="26"/>
          <w:szCs w:val="26"/>
        </w:rPr>
        <w:t>(</w:t>
      </w:r>
      <w:r>
        <w:rPr>
          <w:i/>
          <w:iCs/>
          <w:sz w:val="26"/>
          <w:szCs w:val="26"/>
        </w:rPr>
        <w:t>Thần thoại</w:t>
      </w:r>
      <w:r>
        <w:rPr>
          <w:sz w:val="26"/>
          <w:szCs w:val="26"/>
        </w:rPr>
        <w:t>, Doãn Quốc Sỹ sưu tầm và dịch thuật, NXB Sáng tạo, 1970, tr.29-30)</w:t>
      </w:r>
    </w:p>
    <w:p w14:paraId="7FB4A310" w14:textId="77777777" w:rsidR="00DF2CEC" w:rsidRDefault="008A457B">
      <w:pPr>
        <w:spacing w:beforeLines="50" w:before="120" w:afterLines="50" w:after="120" w:line="240" w:lineRule="auto"/>
        <w:jc w:val="both"/>
        <w:rPr>
          <w:b/>
          <w:bCs/>
          <w:sz w:val="26"/>
          <w:szCs w:val="26"/>
        </w:rPr>
      </w:pPr>
      <w:r>
        <w:rPr>
          <w:b/>
          <w:bCs/>
          <w:sz w:val="26"/>
          <w:szCs w:val="26"/>
        </w:rPr>
        <w:t>Lựa chọn đáp án đúng nhất (</w:t>
      </w:r>
      <w:r>
        <w:rPr>
          <w:b/>
          <w:bCs/>
          <w:i/>
          <w:iCs/>
          <w:sz w:val="26"/>
          <w:szCs w:val="26"/>
        </w:rPr>
        <w:t>3,0 điểm</w:t>
      </w:r>
      <w:r>
        <w:rPr>
          <w:b/>
          <w:bCs/>
          <w:sz w:val="26"/>
          <w:szCs w:val="26"/>
        </w:rPr>
        <w:t>):</w:t>
      </w:r>
    </w:p>
    <w:p w14:paraId="4FE09512" w14:textId="77777777" w:rsidR="00DF2CEC" w:rsidRDefault="008A457B">
      <w:pPr>
        <w:spacing w:beforeLines="50" w:before="120" w:afterLines="50" w:after="120" w:line="240" w:lineRule="auto"/>
        <w:jc w:val="both"/>
        <w:rPr>
          <w:sz w:val="26"/>
          <w:szCs w:val="26"/>
        </w:rPr>
      </w:pPr>
      <w:r>
        <w:rPr>
          <w:b/>
          <w:bCs/>
          <w:sz w:val="26"/>
          <w:szCs w:val="26"/>
        </w:rPr>
        <w:t xml:space="preserve">Câu 1. </w:t>
      </w:r>
      <w:r>
        <w:rPr>
          <w:sz w:val="26"/>
          <w:szCs w:val="26"/>
        </w:rPr>
        <w:t>Xác định phương thức biểu đạt chính của văn bản trên.</w:t>
      </w:r>
    </w:p>
    <w:p w14:paraId="75C3C1E8" w14:textId="77777777" w:rsidR="00DF2CEC" w:rsidRDefault="008A457B">
      <w:pPr>
        <w:spacing w:beforeLines="50" w:before="120" w:afterLines="50" w:after="120" w:line="240" w:lineRule="auto"/>
        <w:jc w:val="both"/>
        <w:rPr>
          <w:sz w:val="26"/>
          <w:szCs w:val="26"/>
        </w:rPr>
      </w:pPr>
      <w:r>
        <w:rPr>
          <w:sz w:val="26"/>
          <w:szCs w:val="26"/>
        </w:rPr>
        <w:t xml:space="preserve">A. Biểu cảm </w:t>
      </w:r>
    </w:p>
    <w:p w14:paraId="71F2D079" w14:textId="77777777" w:rsidR="00DF2CEC" w:rsidRDefault="008A457B">
      <w:pPr>
        <w:spacing w:beforeLines="50" w:before="120" w:afterLines="50" w:after="120" w:line="240" w:lineRule="auto"/>
        <w:jc w:val="both"/>
        <w:rPr>
          <w:sz w:val="26"/>
          <w:szCs w:val="26"/>
        </w:rPr>
      </w:pPr>
      <w:r>
        <w:rPr>
          <w:sz w:val="26"/>
          <w:szCs w:val="26"/>
        </w:rPr>
        <w:t>B. Miêu tả</w:t>
      </w:r>
    </w:p>
    <w:p w14:paraId="0B34A114" w14:textId="77777777" w:rsidR="00DF2CEC" w:rsidRDefault="008A457B">
      <w:pPr>
        <w:spacing w:beforeLines="50" w:before="120" w:afterLines="50" w:after="120" w:line="240" w:lineRule="auto"/>
        <w:jc w:val="both"/>
        <w:rPr>
          <w:sz w:val="26"/>
          <w:szCs w:val="26"/>
        </w:rPr>
      </w:pPr>
      <w:r>
        <w:rPr>
          <w:sz w:val="26"/>
          <w:szCs w:val="26"/>
        </w:rPr>
        <w:t>C. Tự sự</w:t>
      </w:r>
    </w:p>
    <w:p w14:paraId="7D143E20" w14:textId="77777777" w:rsidR="00DF2CEC" w:rsidRDefault="008A457B">
      <w:pPr>
        <w:spacing w:beforeLines="50" w:before="120" w:afterLines="50" w:after="120" w:line="240" w:lineRule="auto"/>
        <w:jc w:val="both"/>
        <w:rPr>
          <w:sz w:val="26"/>
          <w:szCs w:val="26"/>
        </w:rPr>
      </w:pPr>
      <w:r>
        <w:rPr>
          <w:sz w:val="26"/>
          <w:szCs w:val="26"/>
        </w:rPr>
        <w:t>D. Thuyết minh</w:t>
      </w:r>
    </w:p>
    <w:p w14:paraId="0CA044DE" w14:textId="77777777" w:rsidR="00DF2CEC" w:rsidRDefault="00DF2CEC">
      <w:pPr>
        <w:shd w:val="clear" w:color="auto" w:fill="FFFFFF"/>
        <w:spacing w:line="276" w:lineRule="auto"/>
        <w:rPr>
          <w:sz w:val="26"/>
          <w:szCs w:val="26"/>
        </w:rPr>
      </w:pPr>
    </w:p>
    <w:p w14:paraId="7B7EBA35" w14:textId="77777777" w:rsidR="00DF2CEC" w:rsidRDefault="008A457B">
      <w:pPr>
        <w:shd w:val="clear" w:color="auto" w:fill="FFFFFF"/>
        <w:spacing w:line="276" w:lineRule="auto"/>
        <w:rPr>
          <w:sz w:val="26"/>
          <w:szCs w:val="26"/>
        </w:rPr>
      </w:pPr>
      <w:r>
        <w:rPr>
          <w:b/>
          <w:bCs/>
          <w:sz w:val="26"/>
          <w:szCs w:val="26"/>
        </w:rPr>
        <w:lastRenderedPageBreak/>
        <w:t>Câu 2.</w:t>
      </w:r>
      <w:r>
        <w:rPr>
          <w:sz w:val="26"/>
          <w:szCs w:val="26"/>
        </w:rPr>
        <w:t xml:space="preserve">  Nội dung chủ yếu của văn bản là:</w:t>
      </w:r>
    </w:p>
    <w:p w14:paraId="47BA80FC" w14:textId="77777777" w:rsidR="00DF2CEC" w:rsidRDefault="008A457B">
      <w:pPr>
        <w:shd w:val="clear" w:color="auto" w:fill="FFFFFF"/>
        <w:spacing w:line="276" w:lineRule="auto"/>
        <w:rPr>
          <w:sz w:val="26"/>
          <w:szCs w:val="26"/>
        </w:rPr>
      </w:pPr>
      <w:r>
        <w:rPr>
          <w:sz w:val="26"/>
          <w:szCs w:val="26"/>
        </w:rPr>
        <w:t>A. Lí giải về nguồn gốc vũ trụ và các hiện tượng tự nhiên.</w:t>
      </w:r>
    </w:p>
    <w:p w14:paraId="58F31598" w14:textId="77777777" w:rsidR="00DF2CEC" w:rsidRDefault="008A457B">
      <w:pPr>
        <w:shd w:val="clear" w:color="auto" w:fill="FFFFFF"/>
        <w:spacing w:line="276" w:lineRule="auto"/>
        <w:rPr>
          <w:sz w:val="26"/>
          <w:szCs w:val="26"/>
        </w:rPr>
      </w:pPr>
      <w:r>
        <w:rPr>
          <w:sz w:val="26"/>
          <w:szCs w:val="26"/>
        </w:rPr>
        <w:t>B. Lí giải về nguồn gốc con người và nguồn gốc các dân tộc ở Việt Nam.</w:t>
      </w:r>
    </w:p>
    <w:p w14:paraId="00903E17" w14:textId="77777777" w:rsidR="00DF2CEC" w:rsidRDefault="008A457B">
      <w:pPr>
        <w:shd w:val="clear" w:color="auto" w:fill="FFFFFF"/>
        <w:spacing w:line="276" w:lineRule="auto"/>
        <w:rPr>
          <w:sz w:val="26"/>
          <w:szCs w:val="26"/>
        </w:rPr>
      </w:pPr>
      <w:r>
        <w:rPr>
          <w:sz w:val="26"/>
          <w:szCs w:val="26"/>
        </w:rPr>
        <w:t>C. Lí giải về các anh hùng thời khuyết sử, các anh hùng văn hoá, tổ sư các nghề.</w:t>
      </w:r>
    </w:p>
    <w:p w14:paraId="38AAB1FA" w14:textId="77777777" w:rsidR="00DF2CEC" w:rsidRDefault="008A457B">
      <w:pPr>
        <w:shd w:val="clear" w:color="auto" w:fill="FFFFFF"/>
        <w:spacing w:line="276" w:lineRule="auto"/>
        <w:rPr>
          <w:sz w:val="26"/>
          <w:szCs w:val="26"/>
        </w:rPr>
      </w:pPr>
      <w:r>
        <w:rPr>
          <w:sz w:val="26"/>
          <w:szCs w:val="26"/>
        </w:rPr>
        <w:t>D. Lí giải về nguồn gốc các loài động, thực vật.</w:t>
      </w:r>
    </w:p>
    <w:p w14:paraId="077A9173" w14:textId="77777777" w:rsidR="00DF2CEC" w:rsidRDefault="008A457B">
      <w:pPr>
        <w:spacing w:beforeLines="50" w:before="120" w:afterLines="50" w:after="120" w:line="240" w:lineRule="auto"/>
        <w:jc w:val="both"/>
        <w:rPr>
          <w:sz w:val="26"/>
          <w:szCs w:val="26"/>
        </w:rPr>
      </w:pPr>
      <w:r>
        <w:rPr>
          <w:b/>
          <w:bCs/>
          <w:sz w:val="26"/>
          <w:szCs w:val="26"/>
        </w:rPr>
        <w:t xml:space="preserve">Câu 3. </w:t>
      </w:r>
      <w:r>
        <w:rPr>
          <w:sz w:val="26"/>
          <w:szCs w:val="26"/>
        </w:rPr>
        <w:t>Hạt lúa được Trời hoá phép có những đặc điểm gì?</w:t>
      </w:r>
    </w:p>
    <w:p w14:paraId="042AAE9D" w14:textId="77777777" w:rsidR="00DF2CEC" w:rsidRDefault="008A457B">
      <w:pPr>
        <w:numPr>
          <w:ilvl w:val="0"/>
          <w:numId w:val="2"/>
        </w:numPr>
        <w:spacing w:beforeLines="50" w:before="120" w:afterLines="50" w:after="120" w:line="240" w:lineRule="auto"/>
        <w:jc w:val="both"/>
        <w:rPr>
          <w:sz w:val="26"/>
          <w:szCs w:val="26"/>
        </w:rPr>
      </w:pPr>
      <w:r>
        <w:rPr>
          <w:sz w:val="26"/>
          <w:szCs w:val="26"/>
        </w:rPr>
        <w:t xml:space="preserve">Hạt lúa khổng lồ, lăn qua các cửa nhà, chỉ cần đưa tay ra hứng là có đủ số gạo ăn trong ngày, sau mỗi ngày làm xong phận sự, hạt lúa lại lớn như cũ. </w:t>
      </w:r>
    </w:p>
    <w:p w14:paraId="74797B99" w14:textId="77777777" w:rsidR="00DF2CEC" w:rsidRDefault="008A457B">
      <w:pPr>
        <w:numPr>
          <w:ilvl w:val="0"/>
          <w:numId w:val="2"/>
        </w:numPr>
        <w:spacing w:beforeLines="50" w:before="120" w:afterLines="50" w:after="120" w:line="240" w:lineRule="auto"/>
        <w:jc w:val="both"/>
        <w:rPr>
          <w:sz w:val="26"/>
          <w:szCs w:val="26"/>
        </w:rPr>
      </w:pPr>
      <w:r>
        <w:rPr>
          <w:sz w:val="26"/>
          <w:szCs w:val="26"/>
        </w:rPr>
        <w:t xml:space="preserve">Hạt lúa khổng lồ, tự nhiên mọc lên, loài người chỉ cần ra ruộng mang về đủ số gạo ăn, sau mỗi ngày làm xong phận sự, hạt lúa lại lớn trở lại như cũ. </w:t>
      </w:r>
    </w:p>
    <w:p w14:paraId="7387901E" w14:textId="77777777" w:rsidR="00DF2CEC" w:rsidRDefault="008A457B">
      <w:pPr>
        <w:spacing w:beforeLines="50" w:before="120" w:afterLines="50" w:after="120" w:line="240" w:lineRule="auto"/>
        <w:jc w:val="both"/>
        <w:rPr>
          <w:sz w:val="26"/>
          <w:szCs w:val="26"/>
        </w:rPr>
      </w:pPr>
      <w:r>
        <w:rPr>
          <w:sz w:val="26"/>
          <w:szCs w:val="26"/>
        </w:rPr>
        <w:t xml:space="preserve">C. Hạt lúa nhỏ, loài người phải tự mình cày cấy, vun xới, gặt hái và mang về nhà, nếu không chăm bón tốt, cỏ sẽ mọc át hết lúa. </w:t>
      </w:r>
    </w:p>
    <w:p w14:paraId="32B0D2B3" w14:textId="77777777" w:rsidR="00DF2CEC" w:rsidRDefault="008A457B">
      <w:pPr>
        <w:spacing w:beforeLines="50" w:before="120" w:afterLines="50" w:after="120" w:line="240" w:lineRule="auto"/>
        <w:jc w:val="both"/>
        <w:rPr>
          <w:sz w:val="26"/>
          <w:szCs w:val="26"/>
        </w:rPr>
      </w:pPr>
      <w:r>
        <w:rPr>
          <w:sz w:val="26"/>
          <w:szCs w:val="26"/>
        </w:rPr>
        <w:t xml:space="preserve">D. Hạt lúa nhỏ, loài người phải tự mình cày cấy, vun xới, hạt lúa tự lăn về nhà, nếu không chăm bón tốt, cỏ sẽ mọc át hết lúa. </w:t>
      </w:r>
    </w:p>
    <w:p w14:paraId="448FE3FC" w14:textId="77777777" w:rsidR="00DF2CEC" w:rsidRDefault="008A457B">
      <w:pPr>
        <w:spacing w:beforeLines="50" w:before="120" w:afterLines="50" w:after="120" w:line="240" w:lineRule="auto"/>
        <w:jc w:val="both"/>
        <w:rPr>
          <w:i/>
          <w:iCs/>
          <w:sz w:val="26"/>
          <w:szCs w:val="26"/>
        </w:rPr>
      </w:pPr>
      <w:r>
        <w:rPr>
          <w:b/>
          <w:bCs/>
          <w:sz w:val="26"/>
          <w:szCs w:val="26"/>
        </w:rPr>
        <w:t xml:space="preserve">Câu 4. </w:t>
      </w:r>
      <w:r>
        <w:rPr>
          <w:sz w:val="26"/>
          <w:szCs w:val="26"/>
        </w:rPr>
        <w:t xml:space="preserve">Chỉ ra biện pháp tu từ được sử dụng trong câu văn: </w:t>
      </w:r>
      <w:r>
        <w:rPr>
          <w:i/>
          <w:iCs/>
          <w:sz w:val="26"/>
          <w:szCs w:val="26"/>
        </w:rPr>
        <w:t xml:space="preserve">Khi hạt lúa lăn đến cửa, không thấy chủ nhà quét dọn tiếp rước mình, bèn quay sang nhà khác. </w:t>
      </w:r>
    </w:p>
    <w:p w14:paraId="5F2A14E9" w14:textId="77777777" w:rsidR="00DF2CEC" w:rsidRDefault="008A457B">
      <w:pPr>
        <w:numPr>
          <w:ilvl w:val="0"/>
          <w:numId w:val="3"/>
        </w:numPr>
        <w:spacing w:beforeLines="50" w:before="120" w:afterLines="50" w:after="120" w:line="240" w:lineRule="auto"/>
        <w:jc w:val="both"/>
        <w:rPr>
          <w:sz w:val="26"/>
          <w:szCs w:val="26"/>
        </w:rPr>
      </w:pPr>
      <w:r>
        <w:rPr>
          <w:sz w:val="26"/>
          <w:szCs w:val="26"/>
        </w:rPr>
        <w:t>So sánh</w:t>
      </w:r>
    </w:p>
    <w:p w14:paraId="6C710ABB" w14:textId="77777777" w:rsidR="00DF2CEC" w:rsidRDefault="008A457B">
      <w:pPr>
        <w:numPr>
          <w:ilvl w:val="0"/>
          <w:numId w:val="3"/>
        </w:numPr>
        <w:spacing w:beforeLines="50" w:before="120" w:afterLines="50" w:after="120" w:line="240" w:lineRule="auto"/>
        <w:jc w:val="both"/>
        <w:rPr>
          <w:sz w:val="26"/>
          <w:szCs w:val="26"/>
        </w:rPr>
      </w:pPr>
      <w:r>
        <w:rPr>
          <w:sz w:val="26"/>
          <w:szCs w:val="26"/>
        </w:rPr>
        <w:t>Nhân hoá</w:t>
      </w:r>
    </w:p>
    <w:p w14:paraId="47B58AD7" w14:textId="77777777" w:rsidR="00DF2CEC" w:rsidRDefault="008A457B">
      <w:pPr>
        <w:numPr>
          <w:ilvl w:val="0"/>
          <w:numId w:val="3"/>
        </w:numPr>
        <w:spacing w:beforeLines="50" w:before="120" w:afterLines="50" w:after="120" w:line="240" w:lineRule="auto"/>
        <w:jc w:val="both"/>
        <w:rPr>
          <w:sz w:val="26"/>
          <w:szCs w:val="26"/>
        </w:rPr>
      </w:pPr>
      <w:r>
        <w:rPr>
          <w:sz w:val="26"/>
          <w:szCs w:val="26"/>
        </w:rPr>
        <w:t>Ẩn dụ</w:t>
      </w:r>
    </w:p>
    <w:p w14:paraId="1A9C2AF5" w14:textId="77777777" w:rsidR="00DF2CEC" w:rsidRDefault="008A457B">
      <w:pPr>
        <w:numPr>
          <w:ilvl w:val="0"/>
          <w:numId w:val="3"/>
        </w:numPr>
        <w:spacing w:beforeLines="50" w:before="120" w:afterLines="50" w:after="120" w:line="240" w:lineRule="auto"/>
        <w:jc w:val="both"/>
        <w:rPr>
          <w:sz w:val="26"/>
          <w:szCs w:val="26"/>
        </w:rPr>
      </w:pPr>
      <w:r>
        <w:rPr>
          <w:sz w:val="26"/>
          <w:szCs w:val="26"/>
        </w:rPr>
        <w:t>Liệt kê</w:t>
      </w:r>
    </w:p>
    <w:p w14:paraId="7428AC1A" w14:textId="77777777" w:rsidR="00DF2CEC" w:rsidRDefault="008A457B">
      <w:pPr>
        <w:spacing w:beforeLines="50" w:before="120" w:afterLines="50" w:after="120" w:line="240" w:lineRule="auto"/>
        <w:jc w:val="both"/>
        <w:rPr>
          <w:sz w:val="26"/>
          <w:szCs w:val="26"/>
        </w:rPr>
      </w:pPr>
      <w:r>
        <w:rPr>
          <w:b/>
          <w:bCs/>
          <w:sz w:val="26"/>
          <w:szCs w:val="26"/>
        </w:rPr>
        <w:t xml:space="preserve">Câu 5. </w:t>
      </w:r>
      <w:r>
        <w:rPr>
          <w:sz w:val="26"/>
          <w:szCs w:val="26"/>
        </w:rPr>
        <w:t>Theo văn bản, vì sao hạt lúa sau này lại có kích thước nhỏ đi?</w:t>
      </w:r>
    </w:p>
    <w:p w14:paraId="575F5D00" w14:textId="77777777" w:rsidR="00DF2CEC" w:rsidRDefault="008A457B">
      <w:pPr>
        <w:spacing w:beforeLines="50" w:before="120" w:afterLines="50" w:after="120" w:line="240" w:lineRule="auto"/>
        <w:jc w:val="both"/>
        <w:rPr>
          <w:b/>
          <w:bCs/>
          <w:sz w:val="26"/>
          <w:szCs w:val="26"/>
        </w:rPr>
      </w:pPr>
      <w:r>
        <w:rPr>
          <w:sz w:val="26"/>
          <w:szCs w:val="26"/>
        </w:rPr>
        <w:t xml:space="preserve">A. Vì lúa giận người chủ nhà không tiếp đón mình chu đáo, cẩn thận. </w:t>
      </w:r>
    </w:p>
    <w:p w14:paraId="007FB713" w14:textId="77777777" w:rsidR="00DF2CEC" w:rsidRDefault="008A457B">
      <w:pPr>
        <w:spacing w:beforeLines="50" w:before="120" w:afterLines="50" w:after="120" w:line="240" w:lineRule="auto"/>
        <w:jc w:val="both"/>
        <w:rPr>
          <w:sz w:val="26"/>
          <w:szCs w:val="26"/>
        </w:rPr>
      </w:pPr>
      <w:r>
        <w:rPr>
          <w:sz w:val="26"/>
          <w:szCs w:val="26"/>
        </w:rPr>
        <w:t>B. Vì người chủ nhà thờ ơ, lười biếng đã không chịu nghe lời dặn của Trời.</w:t>
      </w:r>
    </w:p>
    <w:p w14:paraId="3E9F00DC" w14:textId="77777777" w:rsidR="00DF2CEC" w:rsidRDefault="008A457B">
      <w:pPr>
        <w:spacing w:beforeLines="50" w:before="120" w:afterLines="50" w:after="120" w:line="240" w:lineRule="auto"/>
        <w:jc w:val="both"/>
        <w:rPr>
          <w:sz w:val="26"/>
          <w:szCs w:val="26"/>
        </w:rPr>
      </w:pPr>
      <w:r>
        <w:rPr>
          <w:sz w:val="26"/>
          <w:szCs w:val="26"/>
        </w:rPr>
        <w:t>C. Vì người chủ nhà cầm chổi đập mạnh làm cho hạt ngọc vỡ tan từng mảnh.</w:t>
      </w:r>
    </w:p>
    <w:p w14:paraId="74F0D129" w14:textId="77777777" w:rsidR="00DF2CEC" w:rsidRDefault="008A457B">
      <w:pPr>
        <w:spacing w:beforeLines="50" w:before="120" w:afterLines="50" w:after="120" w:line="240" w:lineRule="auto"/>
        <w:jc w:val="both"/>
        <w:rPr>
          <w:b/>
          <w:bCs/>
          <w:sz w:val="26"/>
          <w:szCs w:val="26"/>
        </w:rPr>
      </w:pPr>
      <w:r>
        <w:rPr>
          <w:sz w:val="26"/>
          <w:szCs w:val="26"/>
        </w:rPr>
        <w:t>D. Vì Thiên thần làm ăn tắc trách, nhầm lẫn giữa cỏ và lúa.</w:t>
      </w:r>
    </w:p>
    <w:p w14:paraId="55950402" w14:textId="77777777" w:rsidR="00DF2CEC" w:rsidRDefault="008A457B">
      <w:pPr>
        <w:spacing w:beforeLines="50" w:before="120" w:afterLines="50" w:after="120" w:line="240" w:lineRule="auto"/>
        <w:jc w:val="both"/>
        <w:rPr>
          <w:sz w:val="26"/>
          <w:szCs w:val="26"/>
        </w:rPr>
      </w:pPr>
      <w:r>
        <w:rPr>
          <w:b/>
          <w:bCs/>
          <w:sz w:val="26"/>
          <w:szCs w:val="26"/>
        </w:rPr>
        <w:t xml:space="preserve">Câu 6. </w:t>
      </w:r>
      <w:r>
        <w:rPr>
          <w:sz w:val="26"/>
          <w:szCs w:val="26"/>
        </w:rPr>
        <w:t xml:space="preserve">Chi tiết </w:t>
      </w:r>
      <w:r>
        <w:rPr>
          <w:i/>
          <w:iCs/>
          <w:sz w:val="26"/>
          <w:szCs w:val="26"/>
        </w:rPr>
        <w:t>trên mặt đất, cỏ mọc nhiều mà lại rất khoẻ, còn lúa thì ít lại mọc rất khó khăn, nếu không chăm bón, làm cỏ thì bị cỏ át mất</w:t>
      </w:r>
      <w:r>
        <w:rPr>
          <w:sz w:val="26"/>
          <w:szCs w:val="26"/>
        </w:rPr>
        <w:t xml:space="preserve"> có ý nghĩa gì?</w:t>
      </w:r>
    </w:p>
    <w:p w14:paraId="50C7B324" w14:textId="77777777" w:rsidR="00DF2CEC" w:rsidRDefault="008A457B">
      <w:pPr>
        <w:numPr>
          <w:ilvl w:val="0"/>
          <w:numId w:val="4"/>
        </w:numPr>
        <w:spacing w:beforeLines="50" w:before="120" w:afterLines="50" w:after="120" w:line="240" w:lineRule="auto"/>
        <w:jc w:val="both"/>
        <w:rPr>
          <w:sz w:val="26"/>
          <w:szCs w:val="26"/>
        </w:rPr>
      </w:pPr>
      <w:r>
        <w:rPr>
          <w:sz w:val="26"/>
          <w:szCs w:val="26"/>
        </w:rPr>
        <w:t>Muốn lúa tốt phải làm cỏ.</w:t>
      </w:r>
    </w:p>
    <w:p w14:paraId="183053EE" w14:textId="77777777" w:rsidR="00DF2CEC" w:rsidRDefault="008A457B">
      <w:pPr>
        <w:numPr>
          <w:ilvl w:val="0"/>
          <w:numId w:val="4"/>
        </w:numPr>
        <w:spacing w:beforeLines="50" w:before="120" w:afterLines="50" w:after="120" w:line="240" w:lineRule="auto"/>
        <w:jc w:val="both"/>
        <w:rPr>
          <w:sz w:val="26"/>
          <w:szCs w:val="26"/>
        </w:rPr>
      </w:pPr>
      <w:r>
        <w:rPr>
          <w:sz w:val="26"/>
          <w:szCs w:val="26"/>
        </w:rPr>
        <w:t>Sự ra đời của cỏ và lúa.</w:t>
      </w:r>
    </w:p>
    <w:p w14:paraId="1110A1DD" w14:textId="77777777" w:rsidR="00DF2CEC" w:rsidRDefault="008A457B">
      <w:pPr>
        <w:numPr>
          <w:ilvl w:val="0"/>
          <w:numId w:val="4"/>
        </w:numPr>
        <w:spacing w:beforeLines="50" w:before="120" w:afterLines="50" w:after="120" w:line="240" w:lineRule="auto"/>
        <w:jc w:val="both"/>
        <w:rPr>
          <w:sz w:val="26"/>
          <w:szCs w:val="26"/>
        </w:rPr>
      </w:pPr>
      <w:r>
        <w:rPr>
          <w:sz w:val="26"/>
          <w:szCs w:val="26"/>
        </w:rPr>
        <w:t>Sức sống của cỏ và lúa.</w:t>
      </w:r>
    </w:p>
    <w:p w14:paraId="461E4AF1" w14:textId="77777777" w:rsidR="00DF2CEC" w:rsidRDefault="008A457B">
      <w:pPr>
        <w:numPr>
          <w:ilvl w:val="0"/>
          <w:numId w:val="4"/>
        </w:numPr>
        <w:spacing w:beforeLines="50" w:before="120" w:afterLines="50" w:after="120" w:line="240" w:lineRule="auto"/>
        <w:jc w:val="both"/>
        <w:rPr>
          <w:sz w:val="26"/>
          <w:szCs w:val="26"/>
        </w:rPr>
      </w:pPr>
      <w:r>
        <w:rPr>
          <w:sz w:val="26"/>
          <w:szCs w:val="26"/>
        </w:rPr>
        <w:t>Cách chăm sóc cỏ và lúa.</w:t>
      </w:r>
    </w:p>
    <w:p w14:paraId="132DC71C" w14:textId="77777777" w:rsidR="00DF2CEC" w:rsidRDefault="008A457B">
      <w:pPr>
        <w:spacing w:beforeLines="50" w:before="120" w:afterLines="50" w:after="120" w:line="240" w:lineRule="auto"/>
        <w:jc w:val="both"/>
        <w:rPr>
          <w:b/>
          <w:bCs/>
          <w:sz w:val="26"/>
          <w:szCs w:val="26"/>
        </w:rPr>
      </w:pPr>
      <w:r>
        <w:rPr>
          <w:b/>
          <w:bCs/>
          <w:sz w:val="26"/>
          <w:szCs w:val="26"/>
        </w:rPr>
        <w:t>Trả lời các câu hỏi (</w:t>
      </w:r>
      <w:r>
        <w:rPr>
          <w:b/>
          <w:bCs/>
          <w:i/>
          <w:iCs/>
          <w:sz w:val="26"/>
          <w:szCs w:val="26"/>
        </w:rPr>
        <w:t>3,0 điểm</w:t>
      </w:r>
      <w:r>
        <w:rPr>
          <w:b/>
          <w:bCs/>
          <w:sz w:val="26"/>
          <w:szCs w:val="26"/>
        </w:rPr>
        <w:t>):</w:t>
      </w:r>
    </w:p>
    <w:p w14:paraId="5E3C428E" w14:textId="77777777" w:rsidR="00DF2CEC" w:rsidRDefault="008A457B">
      <w:pPr>
        <w:spacing w:beforeLines="50" w:before="120" w:afterLines="50" w:after="120" w:line="240" w:lineRule="auto"/>
        <w:rPr>
          <w:sz w:val="26"/>
          <w:szCs w:val="26"/>
        </w:rPr>
      </w:pPr>
      <w:r>
        <w:rPr>
          <w:b/>
          <w:bCs/>
          <w:sz w:val="26"/>
          <w:szCs w:val="26"/>
        </w:rPr>
        <w:t xml:space="preserve">Câu 7. </w:t>
      </w:r>
      <w:r>
        <w:rPr>
          <w:sz w:val="26"/>
          <w:szCs w:val="26"/>
        </w:rPr>
        <w:t xml:space="preserve">Theo văn bản, loài người phải làm gì để </w:t>
      </w:r>
      <w:r>
        <w:rPr>
          <w:i/>
          <w:iCs/>
          <w:sz w:val="26"/>
          <w:szCs w:val="26"/>
        </w:rPr>
        <w:t>hạt lúa được sống dậy</w:t>
      </w:r>
      <w:r>
        <w:rPr>
          <w:sz w:val="26"/>
          <w:szCs w:val="26"/>
        </w:rPr>
        <w:t xml:space="preserve">? </w:t>
      </w:r>
    </w:p>
    <w:p w14:paraId="48D22311" w14:textId="77777777" w:rsidR="00DF2CEC" w:rsidRDefault="008A457B">
      <w:pPr>
        <w:spacing w:beforeLines="50" w:before="120" w:afterLines="50" w:after="120" w:line="240" w:lineRule="auto"/>
        <w:jc w:val="both"/>
        <w:rPr>
          <w:sz w:val="26"/>
          <w:szCs w:val="26"/>
        </w:rPr>
      </w:pPr>
      <w:r>
        <w:rPr>
          <w:b/>
          <w:bCs/>
          <w:sz w:val="26"/>
          <w:szCs w:val="26"/>
        </w:rPr>
        <w:t>Câu 8.</w:t>
      </w:r>
      <w:r>
        <w:rPr>
          <w:sz w:val="26"/>
          <w:szCs w:val="26"/>
        </w:rPr>
        <w:t xml:space="preserve"> Chi tiết </w:t>
      </w:r>
      <w:r>
        <w:rPr>
          <w:i/>
          <w:iCs/>
          <w:sz w:val="26"/>
          <w:szCs w:val="26"/>
        </w:rPr>
        <w:t>Trời phán hỏi loài người muốn điều gì trước nhất, tổ tiên chúng ta xin một ngày hai bữa cơm</w:t>
      </w:r>
      <w:r>
        <w:rPr>
          <w:sz w:val="26"/>
          <w:szCs w:val="26"/>
        </w:rPr>
        <w:t xml:space="preserve"> đã thể hiện khát vọng gì của nhân dân ta xưa?</w:t>
      </w:r>
    </w:p>
    <w:p w14:paraId="40982914" w14:textId="77777777" w:rsidR="00DF2CEC" w:rsidRDefault="008A457B">
      <w:pPr>
        <w:spacing w:beforeLines="50" w:before="120" w:afterLines="50" w:after="120" w:line="240" w:lineRule="auto"/>
        <w:jc w:val="both"/>
        <w:rPr>
          <w:sz w:val="26"/>
          <w:szCs w:val="26"/>
        </w:rPr>
      </w:pPr>
      <w:r>
        <w:rPr>
          <w:b/>
          <w:bCs/>
          <w:sz w:val="26"/>
          <w:szCs w:val="26"/>
        </w:rPr>
        <w:t>Câu 9.</w:t>
      </w:r>
      <w:r>
        <w:rPr>
          <w:sz w:val="26"/>
          <w:szCs w:val="26"/>
        </w:rPr>
        <w:t xml:space="preserve"> Từ câu chuyện </w:t>
      </w:r>
      <w:r>
        <w:rPr>
          <w:i/>
          <w:iCs/>
          <w:sz w:val="26"/>
          <w:szCs w:val="26"/>
        </w:rPr>
        <w:t>Lúa và cỏ</w:t>
      </w:r>
      <w:r>
        <w:rPr>
          <w:sz w:val="26"/>
          <w:szCs w:val="26"/>
        </w:rPr>
        <w:t>, anh /chị rút ra được bài học gì cho mình? (Trả lời bằng 4-5 câu).</w:t>
      </w:r>
    </w:p>
    <w:p w14:paraId="286CBF4E" w14:textId="77777777" w:rsidR="00DF2CEC" w:rsidRDefault="008A457B">
      <w:pPr>
        <w:numPr>
          <w:ilvl w:val="0"/>
          <w:numId w:val="1"/>
        </w:numPr>
        <w:spacing w:beforeLines="50" w:before="120" w:afterLines="50" w:after="120" w:line="240" w:lineRule="auto"/>
        <w:jc w:val="both"/>
        <w:rPr>
          <w:b/>
          <w:bCs/>
          <w:sz w:val="26"/>
          <w:szCs w:val="26"/>
        </w:rPr>
      </w:pPr>
      <w:r>
        <w:rPr>
          <w:b/>
          <w:bCs/>
          <w:sz w:val="26"/>
          <w:szCs w:val="26"/>
        </w:rPr>
        <w:lastRenderedPageBreak/>
        <w:t>Phần Viết (4.0 điểm)</w:t>
      </w:r>
    </w:p>
    <w:p w14:paraId="6EF3E169" w14:textId="77777777" w:rsidR="00DF2CEC" w:rsidRDefault="008A457B">
      <w:pPr>
        <w:spacing w:beforeLines="50" w:before="120" w:afterLines="50" w:after="120" w:line="240" w:lineRule="auto"/>
        <w:jc w:val="both"/>
        <w:rPr>
          <w:b/>
          <w:bCs/>
          <w:sz w:val="26"/>
          <w:szCs w:val="26"/>
        </w:rPr>
      </w:pPr>
      <w:r>
        <w:rPr>
          <w:b/>
          <w:bCs/>
          <w:sz w:val="26"/>
          <w:szCs w:val="26"/>
        </w:rPr>
        <w:t>Chọn một trong hai đề văn sau:</w:t>
      </w:r>
    </w:p>
    <w:p w14:paraId="1D1B5D53" w14:textId="77777777" w:rsidR="00DF2CEC" w:rsidRDefault="008A457B">
      <w:pPr>
        <w:spacing w:beforeLines="50" w:before="120" w:afterLines="50" w:after="120" w:line="240" w:lineRule="auto"/>
        <w:jc w:val="both"/>
        <w:rPr>
          <w:bCs/>
          <w:sz w:val="26"/>
          <w:szCs w:val="26"/>
        </w:rPr>
      </w:pPr>
      <w:r>
        <w:rPr>
          <w:b/>
          <w:sz w:val="26"/>
          <w:szCs w:val="26"/>
        </w:rPr>
        <w:t xml:space="preserve">Đề 1. </w:t>
      </w:r>
      <w:r>
        <w:rPr>
          <w:bCs/>
          <w:sz w:val="26"/>
          <w:szCs w:val="26"/>
        </w:rPr>
        <w:t xml:space="preserve">Viết một bài văn nghị luận (khoảng 500 chữ) phân tích, đánh giá nội dung và nghệ thuật của truyện </w:t>
      </w:r>
      <w:r>
        <w:rPr>
          <w:bCs/>
          <w:i/>
          <w:iCs/>
          <w:sz w:val="26"/>
          <w:szCs w:val="26"/>
        </w:rPr>
        <w:t>Lúa và cỏ</w:t>
      </w:r>
      <w:r>
        <w:rPr>
          <w:bCs/>
          <w:sz w:val="26"/>
          <w:szCs w:val="26"/>
        </w:rPr>
        <w:t>.</w:t>
      </w:r>
    </w:p>
    <w:p w14:paraId="3DD80D72" w14:textId="77777777" w:rsidR="00DF2CEC" w:rsidRDefault="008A457B">
      <w:pPr>
        <w:spacing w:beforeLines="50" w:before="120" w:afterLines="50" w:after="120" w:line="240" w:lineRule="auto"/>
        <w:jc w:val="both"/>
        <w:rPr>
          <w:bCs/>
          <w:sz w:val="26"/>
          <w:szCs w:val="26"/>
        </w:rPr>
      </w:pPr>
      <w:r>
        <w:rPr>
          <w:b/>
          <w:sz w:val="26"/>
          <w:szCs w:val="26"/>
        </w:rPr>
        <w:t>Đề 2.</w:t>
      </w:r>
      <w:r>
        <w:rPr>
          <w:bCs/>
          <w:sz w:val="26"/>
          <w:szCs w:val="26"/>
        </w:rPr>
        <w:t xml:space="preserve"> Từ đoạn trích phần Đọc hiểu, viết một bài văn nghị luận (khoảng 500 chữ) bàn về vai trò của lao động trong cuộc sống con người.</w:t>
      </w:r>
    </w:p>
    <w:p w14:paraId="2488B584" w14:textId="77777777" w:rsidR="00DF2CEC" w:rsidRDefault="00DF2CEC">
      <w:pPr>
        <w:spacing w:beforeLines="50" w:before="120" w:afterLines="50" w:after="120" w:line="240" w:lineRule="auto"/>
        <w:jc w:val="both"/>
        <w:rPr>
          <w:bCs/>
          <w:sz w:val="26"/>
          <w:szCs w:val="26"/>
        </w:rPr>
      </w:pPr>
    </w:p>
    <w:p w14:paraId="2BA86065" w14:textId="77777777" w:rsidR="00DF2CEC" w:rsidRDefault="008A457B">
      <w:pPr>
        <w:spacing w:beforeLines="50" w:before="120" w:afterLines="50" w:after="120" w:line="240" w:lineRule="auto"/>
        <w:jc w:val="center"/>
        <w:rPr>
          <w:sz w:val="26"/>
          <w:szCs w:val="26"/>
          <w:lang w:val="vi-VN"/>
        </w:rPr>
      </w:pPr>
      <w:r>
        <w:rPr>
          <w:rFonts w:eastAsia="Calibri"/>
          <w:sz w:val="26"/>
          <w:szCs w:val="26"/>
        </w:rPr>
        <w:t xml:space="preserve">                        ------------------Hết------------------</w:t>
      </w:r>
    </w:p>
    <w:p w14:paraId="1A12A4B6" w14:textId="77777777" w:rsidR="00DF2CEC" w:rsidRDefault="00DF2CEC">
      <w:pPr>
        <w:spacing w:after="0" w:line="240" w:lineRule="auto"/>
        <w:jc w:val="both"/>
        <w:rPr>
          <w:rFonts w:eastAsia="Times New Roman"/>
          <w:b/>
          <w:sz w:val="26"/>
          <w:szCs w:val="26"/>
        </w:rPr>
      </w:pPr>
      <w:bookmarkStart w:id="0" w:name="_GoBack"/>
      <w:bookmarkEnd w:id="0"/>
    </w:p>
    <w:p w14:paraId="6C9284EE" w14:textId="3B5F438D" w:rsidR="00DF2CEC" w:rsidRDefault="00DF2CEC" w:rsidP="00CB4A39">
      <w:pPr>
        <w:spacing w:after="0" w:line="240" w:lineRule="auto"/>
        <w:rPr>
          <w:b/>
          <w:bCs/>
          <w:sz w:val="26"/>
          <w:szCs w:val="26"/>
        </w:rPr>
      </w:pPr>
    </w:p>
    <w:p w14:paraId="4C0287BD" w14:textId="0BE5DB8B" w:rsidR="00DF2CEC" w:rsidRDefault="008A457B">
      <w:pPr>
        <w:spacing w:after="0" w:line="240" w:lineRule="auto"/>
        <w:jc w:val="center"/>
        <w:rPr>
          <w:b/>
          <w:bCs/>
          <w:sz w:val="26"/>
          <w:szCs w:val="26"/>
        </w:rPr>
      </w:pPr>
      <w:r>
        <w:rPr>
          <w:b/>
          <w:bCs/>
          <w:sz w:val="26"/>
          <w:szCs w:val="26"/>
        </w:rPr>
        <w:t>MÔN NGỮ VĂN - LỚP 10</w:t>
      </w:r>
    </w:p>
    <w:p w14:paraId="0C24164D" w14:textId="5F78414B" w:rsidR="00CB4A39" w:rsidRDefault="00CB4A39">
      <w:pPr>
        <w:spacing w:after="0" w:line="240" w:lineRule="auto"/>
        <w:jc w:val="center"/>
        <w:rPr>
          <w:b/>
          <w:bCs/>
          <w:sz w:val="26"/>
          <w:szCs w:val="26"/>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5146"/>
        <w:gridCol w:w="5146"/>
      </w:tblGrid>
      <w:tr w:rsidR="00CB4A39" w14:paraId="0AD60E3D" w14:textId="77777777" w:rsidTr="00804938">
        <w:trPr>
          <w:trHeight w:val="1245"/>
        </w:trPr>
        <w:tc>
          <w:tcPr>
            <w:tcW w:w="5146" w:type="dxa"/>
            <w:tcBorders>
              <w:top w:val="nil"/>
              <w:left w:val="nil"/>
              <w:bottom w:val="nil"/>
              <w:right w:val="nil"/>
            </w:tcBorders>
          </w:tcPr>
          <w:p w14:paraId="0701ACAA" w14:textId="77777777" w:rsidR="00CB4A39" w:rsidRDefault="00CB4A39" w:rsidP="00804938">
            <w:pPr>
              <w:spacing w:after="0" w:line="240" w:lineRule="auto"/>
              <w:jc w:val="center"/>
              <w:rPr>
                <w:rFonts w:eastAsia="Calibri"/>
                <w:b/>
                <w:sz w:val="24"/>
                <w:szCs w:val="24"/>
              </w:rPr>
            </w:pPr>
            <w:r>
              <w:rPr>
                <w:rFonts w:eastAsia="Calibri"/>
                <w:b/>
                <w:sz w:val="24"/>
                <w:szCs w:val="24"/>
              </w:rPr>
              <w:t>SỞ GIÁO DỤC VÀ ĐÀO TẠO</w:t>
            </w:r>
          </w:p>
          <w:p w14:paraId="6649BB5D" w14:textId="77777777" w:rsidR="00CB4A39" w:rsidRDefault="00CB4A39" w:rsidP="00804938">
            <w:pPr>
              <w:spacing w:after="0" w:line="240" w:lineRule="auto"/>
              <w:jc w:val="center"/>
              <w:rPr>
                <w:rFonts w:eastAsia="Calibri"/>
                <w:b/>
                <w:sz w:val="24"/>
                <w:szCs w:val="24"/>
              </w:rPr>
            </w:pPr>
            <w:r>
              <w:rPr>
                <w:rFonts w:eastAsia="Calibri"/>
                <w:b/>
                <w:bCs/>
                <w:noProof/>
                <w:sz w:val="24"/>
                <w:szCs w:val="24"/>
              </w:rPr>
              <mc:AlternateContent>
                <mc:Choice Requires="wps">
                  <w:drawing>
                    <wp:anchor distT="0" distB="0" distL="114300" distR="114300" simplePos="0" relativeHeight="251662336" behindDoc="0" locked="0" layoutInCell="1" allowOverlap="1" wp14:anchorId="50ECE205" wp14:editId="2AA7CBEF">
                      <wp:simplePos x="0" y="0"/>
                      <wp:positionH relativeFrom="column">
                        <wp:posOffset>1200150</wp:posOffset>
                      </wp:positionH>
                      <wp:positionV relativeFrom="paragraph">
                        <wp:posOffset>194310</wp:posOffset>
                      </wp:positionV>
                      <wp:extent cx="713740" cy="0"/>
                      <wp:effectExtent l="0" t="0" r="2921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7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99D7D" id="Straight Arrow Connector 3" o:spid="_x0000_s1026" type="#_x0000_t32" style="position:absolute;margin-left:94.5pt;margin-top:15.3pt;width:56.2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9OuwrAEAAD0DAAAOAAAAZHJzL2Uyb0RvYy54bWysUsFu2zAMvQ/YPwi6L4qzdd2MOD2k6C7d FqDdBzCybAuTRYFUYufvJ6lJVmy3YT4Ipig+vvfI9d08OnE0xBZ9I6vFUgrjNbbW94388fzw7pMU HMG34NCbRp4My7vN2zfrKdRmhQO61pBIIJ7rKTRyiDHUSrEezAi8wGB8SnZII8QUUq9agimhj06t lsuPakJqA6E2zOn2/iUpNwW/64yO37uOTRSukYlbLCeVc59PtVlD3ROEweozDfgHFiNYn5peoe4h gjiQ/QtqtJqQsYsLjaPCrrPaFA1JTbX8Q83TAMEULckcDleb+P/B6m/Hrd9Rpq5n/xQeUf9k4XE7 gO9NIfB8CmlwVbZKTYHra0kOOOxI7Kev2KY3cIhYXJg7GjNk0ifmYvbparaZo9Dp8rZ6f/shjURf UgrqS10gjl8MjiL/NJIjge2HuEXv00SRqtIFjo8cMyuoLwW5qccH61wZrPNiauTnm9VNKWB0ts3J /Iyp328diSPk1ShfkZgyr58RHnz70sT5swNZdN4wrvfYnnZ0cSbNqLA571Negtdxqf699ZtfAAAA //8DAFBLAwQUAAYACAAAACEAWil4kd4AAAAJAQAADwAAAGRycy9kb3ducmV2LnhtbEyPzU7DMBCE 70i8g7WVuCBqp4WqDXGqCokDx/5IXN14SULjdRQ7TejTdxEHepzZ0ew32Xp0jThjF2pPGpKpAoFU eFtTqeGwf39aggjRkDWNJ9TwgwHW+f1dZlLrB9rieRdLwSUUUqOhirFNpQxFhc6EqW+R+PblO2ci y66UtjMDl7tGzpRaSGdq4g+VafGtwuK0650GDP1LojYrVx4+LsPj5+zyPbR7rR8m4+YVRMQx/ofh F5/RIWemo+/JBtGwXq54S9QwVwsQHJir5BnE8c+QeSZvF+RXAAAA//8DAFBLAQItABQABgAIAAAA IQC2gziS/gAAAOEBAAATAAAAAAAAAAAAAAAAAAAAAABbQ29udGVudF9UeXBlc10ueG1sUEsBAi0A FAAGAAgAAAAhADj9If/WAAAAlAEAAAsAAAAAAAAAAAAAAAAALwEAAF9yZWxzLy5yZWxzUEsBAi0A FAAGAAgAAAAhAL3067CsAQAAPQMAAA4AAAAAAAAAAAAAAAAALgIAAGRycy9lMm9Eb2MueG1sUEsB Ai0AFAAGAAgAAAAhAFopeJHeAAAACQEAAA8AAAAAAAAAAAAAAAAABgQAAGRycy9kb3ducmV2Lnht bFBLBQYAAAAABAAEAPMAAAARBQAAAAA= "/>
                  </w:pict>
                </mc:Fallback>
              </mc:AlternateContent>
            </w:r>
            <w:r>
              <w:rPr>
                <w:rFonts w:eastAsia="Calibri"/>
                <w:b/>
                <w:sz w:val="24"/>
                <w:szCs w:val="24"/>
              </w:rPr>
              <w:t>BẮC NINH</w:t>
            </w:r>
          </w:p>
          <w:p w14:paraId="35A5D52C" w14:textId="77777777" w:rsidR="00CB4A39" w:rsidRDefault="00CB4A39" w:rsidP="00804938">
            <w:pPr>
              <w:spacing w:after="0" w:line="240" w:lineRule="auto"/>
              <w:jc w:val="center"/>
              <w:rPr>
                <w:rFonts w:eastAsia="Calibri"/>
                <w:b/>
                <w:sz w:val="24"/>
                <w:szCs w:val="24"/>
              </w:rPr>
            </w:pPr>
          </w:p>
          <w:p w14:paraId="35EFD286" w14:textId="77777777" w:rsidR="00CB4A39" w:rsidRDefault="00CB4A39" w:rsidP="00804938">
            <w:pPr>
              <w:spacing w:after="0" w:line="240" w:lineRule="auto"/>
              <w:jc w:val="center"/>
              <w:rPr>
                <w:rFonts w:eastAsia="Calibri"/>
                <w:b/>
                <w:i/>
                <w:sz w:val="24"/>
                <w:szCs w:val="24"/>
              </w:rPr>
            </w:pPr>
            <w:r>
              <w:rPr>
                <w:rFonts w:eastAsia="Calibri"/>
                <w:bCs/>
                <w:i/>
                <w:sz w:val="24"/>
                <w:szCs w:val="24"/>
              </w:rPr>
              <w:t>(Hướng dẫn chấm có 03  trang)</w:t>
            </w:r>
          </w:p>
        </w:tc>
        <w:tc>
          <w:tcPr>
            <w:tcW w:w="5146" w:type="dxa"/>
            <w:tcBorders>
              <w:top w:val="nil"/>
              <w:left w:val="nil"/>
              <w:bottom w:val="nil"/>
              <w:right w:val="nil"/>
            </w:tcBorders>
          </w:tcPr>
          <w:p w14:paraId="4C6C3AD7" w14:textId="77777777" w:rsidR="00CB4A39" w:rsidRDefault="00CB4A39" w:rsidP="00804938">
            <w:pPr>
              <w:spacing w:after="0" w:line="240" w:lineRule="auto"/>
              <w:jc w:val="center"/>
              <w:rPr>
                <w:rFonts w:eastAsia="Calibri"/>
                <w:b/>
                <w:sz w:val="24"/>
                <w:szCs w:val="24"/>
              </w:rPr>
            </w:pPr>
            <w:r>
              <w:rPr>
                <w:rFonts w:eastAsia="Calibri"/>
                <w:b/>
                <w:sz w:val="24"/>
                <w:szCs w:val="24"/>
              </w:rPr>
              <w:t>HƯỚNG DẪN CHẤM</w:t>
            </w:r>
          </w:p>
          <w:p w14:paraId="6F1A33FA" w14:textId="77777777" w:rsidR="00CB4A39" w:rsidRDefault="00CB4A39" w:rsidP="00804938">
            <w:pPr>
              <w:spacing w:after="0" w:line="240" w:lineRule="auto"/>
              <w:jc w:val="center"/>
              <w:rPr>
                <w:rFonts w:eastAsia="Calibri"/>
                <w:b/>
                <w:sz w:val="24"/>
                <w:szCs w:val="24"/>
              </w:rPr>
            </w:pPr>
            <w:r>
              <w:rPr>
                <w:rFonts w:eastAsia="Calibri"/>
                <w:b/>
                <w:sz w:val="24"/>
                <w:szCs w:val="24"/>
              </w:rPr>
              <w:t xml:space="preserve"> ĐỀ KIỂM TRA GIỮA HỌC KÌ 1</w:t>
            </w:r>
          </w:p>
          <w:p w14:paraId="5B48F0E9" w14:textId="77777777" w:rsidR="00CB4A39" w:rsidRDefault="00CB4A39" w:rsidP="00804938">
            <w:pPr>
              <w:spacing w:after="0" w:line="240" w:lineRule="auto"/>
              <w:jc w:val="center"/>
              <w:rPr>
                <w:rFonts w:eastAsia="Calibri"/>
                <w:b/>
                <w:sz w:val="24"/>
                <w:szCs w:val="24"/>
              </w:rPr>
            </w:pPr>
            <w:r>
              <w:rPr>
                <w:rFonts w:eastAsia="Calibri"/>
                <w:b/>
                <w:sz w:val="24"/>
                <w:szCs w:val="24"/>
              </w:rPr>
              <w:t>NĂM HỌC 2022-2023</w:t>
            </w:r>
          </w:p>
          <w:p w14:paraId="184EF47C" w14:textId="70E9219C" w:rsidR="00CB4A39" w:rsidRDefault="00CB4A39" w:rsidP="00804938">
            <w:pPr>
              <w:spacing w:after="0" w:line="240" w:lineRule="auto"/>
              <w:jc w:val="center"/>
              <w:rPr>
                <w:rFonts w:eastAsia="Calibri"/>
                <w:b/>
                <w:sz w:val="24"/>
                <w:szCs w:val="24"/>
              </w:rPr>
            </w:pPr>
            <w:r>
              <w:rPr>
                <w:rFonts w:eastAsia="Calibri"/>
                <w:b/>
                <w:sz w:val="24"/>
                <w:szCs w:val="24"/>
              </w:rPr>
              <w:t>Môn: Ngữ văn - Lớp 10</w:t>
            </w:r>
          </w:p>
          <w:p w14:paraId="28060AB8" w14:textId="77777777" w:rsidR="00CB4A39" w:rsidRDefault="00CB4A39" w:rsidP="00804938">
            <w:pPr>
              <w:spacing w:after="0" w:line="240" w:lineRule="auto"/>
              <w:jc w:val="center"/>
              <w:rPr>
                <w:rFonts w:eastAsia="Calibri"/>
                <w:b/>
                <w:sz w:val="24"/>
                <w:szCs w:val="24"/>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DF2CEC" w14:paraId="127FFD4D" w14:textId="77777777">
        <w:trPr>
          <w:jc w:val="center"/>
        </w:trPr>
        <w:tc>
          <w:tcPr>
            <w:tcW w:w="693" w:type="dxa"/>
            <w:shd w:val="clear" w:color="auto" w:fill="auto"/>
          </w:tcPr>
          <w:p w14:paraId="181E3002" w14:textId="77777777" w:rsidR="00DF2CEC" w:rsidRDefault="008A457B">
            <w:pPr>
              <w:spacing w:before="40" w:after="20" w:line="240" w:lineRule="auto"/>
              <w:jc w:val="center"/>
              <w:rPr>
                <w:b/>
                <w:bCs/>
                <w:iCs/>
                <w:sz w:val="26"/>
                <w:szCs w:val="26"/>
              </w:rPr>
            </w:pPr>
            <w:r>
              <w:rPr>
                <w:b/>
                <w:bCs/>
                <w:iCs/>
                <w:sz w:val="26"/>
                <w:szCs w:val="26"/>
              </w:rPr>
              <w:t>Phần</w:t>
            </w:r>
          </w:p>
        </w:tc>
        <w:tc>
          <w:tcPr>
            <w:tcW w:w="577" w:type="dxa"/>
            <w:shd w:val="clear" w:color="auto" w:fill="auto"/>
          </w:tcPr>
          <w:p w14:paraId="5924881A" w14:textId="77777777" w:rsidR="00DF2CEC" w:rsidRDefault="008A457B">
            <w:pPr>
              <w:spacing w:before="40" w:after="20" w:line="240" w:lineRule="auto"/>
              <w:jc w:val="center"/>
              <w:rPr>
                <w:b/>
                <w:bCs/>
                <w:iCs/>
                <w:sz w:val="26"/>
                <w:szCs w:val="26"/>
              </w:rPr>
            </w:pPr>
            <w:r>
              <w:rPr>
                <w:b/>
                <w:bCs/>
                <w:iCs/>
                <w:sz w:val="26"/>
                <w:szCs w:val="26"/>
              </w:rPr>
              <w:t>Câu</w:t>
            </w:r>
          </w:p>
        </w:tc>
        <w:tc>
          <w:tcPr>
            <w:tcW w:w="7096" w:type="dxa"/>
            <w:shd w:val="clear" w:color="auto" w:fill="auto"/>
          </w:tcPr>
          <w:p w14:paraId="6986434E" w14:textId="77777777" w:rsidR="00DF2CEC" w:rsidRDefault="008A457B">
            <w:pPr>
              <w:spacing w:before="40" w:after="20" w:line="240" w:lineRule="auto"/>
              <w:jc w:val="center"/>
              <w:rPr>
                <w:b/>
                <w:bCs/>
                <w:iCs/>
                <w:sz w:val="26"/>
                <w:szCs w:val="26"/>
              </w:rPr>
            </w:pPr>
            <w:r>
              <w:rPr>
                <w:b/>
                <w:bCs/>
                <w:iCs/>
                <w:sz w:val="26"/>
                <w:szCs w:val="26"/>
              </w:rPr>
              <w:t>Nội dung</w:t>
            </w:r>
          </w:p>
        </w:tc>
        <w:tc>
          <w:tcPr>
            <w:tcW w:w="706" w:type="dxa"/>
            <w:shd w:val="clear" w:color="auto" w:fill="auto"/>
          </w:tcPr>
          <w:p w14:paraId="5ED0FCD2" w14:textId="77777777" w:rsidR="00DF2CEC" w:rsidRDefault="008A457B">
            <w:pPr>
              <w:spacing w:before="40" w:after="20" w:line="240" w:lineRule="auto"/>
              <w:jc w:val="center"/>
              <w:rPr>
                <w:b/>
                <w:bCs/>
                <w:iCs/>
                <w:sz w:val="26"/>
                <w:szCs w:val="26"/>
              </w:rPr>
            </w:pPr>
            <w:r>
              <w:rPr>
                <w:b/>
                <w:bCs/>
                <w:iCs/>
                <w:sz w:val="26"/>
                <w:szCs w:val="26"/>
              </w:rPr>
              <w:t>Điểm</w:t>
            </w:r>
          </w:p>
        </w:tc>
      </w:tr>
      <w:tr w:rsidR="00DF2CEC" w14:paraId="66778EA2" w14:textId="77777777">
        <w:trPr>
          <w:jc w:val="center"/>
        </w:trPr>
        <w:tc>
          <w:tcPr>
            <w:tcW w:w="693" w:type="dxa"/>
            <w:shd w:val="clear" w:color="auto" w:fill="auto"/>
          </w:tcPr>
          <w:p w14:paraId="532533DC" w14:textId="77777777" w:rsidR="00DF2CEC" w:rsidRDefault="008A457B">
            <w:pPr>
              <w:spacing w:before="40" w:after="20" w:line="240" w:lineRule="auto"/>
              <w:jc w:val="center"/>
              <w:rPr>
                <w:b/>
                <w:bCs/>
                <w:iCs/>
                <w:sz w:val="26"/>
                <w:szCs w:val="26"/>
              </w:rPr>
            </w:pPr>
            <w:r>
              <w:rPr>
                <w:b/>
                <w:bCs/>
                <w:iCs/>
                <w:sz w:val="26"/>
                <w:szCs w:val="26"/>
              </w:rPr>
              <w:t>I</w:t>
            </w:r>
          </w:p>
        </w:tc>
        <w:tc>
          <w:tcPr>
            <w:tcW w:w="577" w:type="dxa"/>
            <w:shd w:val="clear" w:color="auto" w:fill="auto"/>
          </w:tcPr>
          <w:p w14:paraId="5543644D" w14:textId="77777777" w:rsidR="00DF2CEC" w:rsidRDefault="00DF2CEC">
            <w:pPr>
              <w:spacing w:before="40" w:after="20" w:line="240" w:lineRule="auto"/>
              <w:jc w:val="center"/>
              <w:rPr>
                <w:b/>
                <w:bCs/>
                <w:iCs/>
                <w:sz w:val="26"/>
                <w:szCs w:val="26"/>
              </w:rPr>
            </w:pPr>
          </w:p>
        </w:tc>
        <w:tc>
          <w:tcPr>
            <w:tcW w:w="7096" w:type="dxa"/>
            <w:shd w:val="clear" w:color="auto" w:fill="auto"/>
          </w:tcPr>
          <w:p w14:paraId="156BAE99" w14:textId="77777777" w:rsidR="00DF2CEC" w:rsidRDefault="008A457B">
            <w:pPr>
              <w:spacing w:before="40" w:after="20" w:line="240" w:lineRule="auto"/>
              <w:rPr>
                <w:b/>
                <w:bCs/>
                <w:iCs/>
                <w:sz w:val="26"/>
                <w:szCs w:val="26"/>
              </w:rPr>
            </w:pPr>
            <w:r>
              <w:rPr>
                <w:b/>
                <w:bCs/>
                <w:iCs/>
                <w:sz w:val="26"/>
                <w:szCs w:val="26"/>
              </w:rPr>
              <w:t>ĐỌC HIỂU</w:t>
            </w:r>
          </w:p>
        </w:tc>
        <w:tc>
          <w:tcPr>
            <w:tcW w:w="706" w:type="dxa"/>
            <w:shd w:val="clear" w:color="auto" w:fill="auto"/>
          </w:tcPr>
          <w:p w14:paraId="5F15E824" w14:textId="77777777" w:rsidR="00DF2CEC" w:rsidRDefault="008A457B">
            <w:pPr>
              <w:spacing w:before="40" w:after="20" w:line="240" w:lineRule="auto"/>
              <w:jc w:val="center"/>
              <w:rPr>
                <w:b/>
                <w:bCs/>
                <w:iCs/>
                <w:sz w:val="26"/>
                <w:szCs w:val="26"/>
              </w:rPr>
            </w:pPr>
            <w:r>
              <w:rPr>
                <w:b/>
                <w:bCs/>
                <w:iCs/>
                <w:sz w:val="26"/>
                <w:szCs w:val="26"/>
              </w:rPr>
              <w:t>6,0</w:t>
            </w:r>
          </w:p>
        </w:tc>
      </w:tr>
      <w:tr w:rsidR="00DF2CEC" w14:paraId="4BA6EFC7" w14:textId="77777777">
        <w:trPr>
          <w:jc w:val="center"/>
        </w:trPr>
        <w:tc>
          <w:tcPr>
            <w:tcW w:w="693" w:type="dxa"/>
            <w:vMerge w:val="restart"/>
            <w:shd w:val="clear" w:color="auto" w:fill="auto"/>
          </w:tcPr>
          <w:p w14:paraId="13A7C9BA" w14:textId="77777777" w:rsidR="00DF2CEC" w:rsidRDefault="00DF2CEC">
            <w:pPr>
              <w:spacing w:before="40" w:after="20" w:line="240" w:lineRule="auto"/>
              <w:rPr>
                <w:iCs/>
                <w:sz w:val="26"/>
                <w:szCs w:val="26"/>
              </w:rPr>
            </w:pPr>
          </w:p>
          <w:p w14:paraId="26F29520" w14:textId="77777777" w:rsidR="00DF2CEC" w:rsidRDefault="00DF2CEC">
            <w:pPr>
              <w:spacing w:before="40" w:after="20" w:line="240" w:lineRule="auto"/>
              <w:rPr>
                <w:iCs/>
                <w:sz w:val="26"/>
                <w:szCs w:val="26"/>
              </w:rPr>
            </w:pPr>
          </w:p>
          <w:p w14:paraId="434FBB13" w14:textId="77777777" w:rsidR="00DF2CEC" w:rsidRDefault="00DF2CEC">
            <w:pPr>
              <w:spacing w:before="40" w:after="20" w:line="240" w:lineRule="auto"/>
              <w:rPr>
                <w:iCs/>
                <w:sz w:val="26"/>
                <w:szCs w:val="26"/>
              </w:rPr>
            </w:pPr>
          </w:p>
          <w:p w14:paraId="64C8A88F" w14:textId="77777777" w:rsidR="00DF2CEC" w:rsidRDefault="00DF2CEC">
            <w:pPr>
              <w:spacing w:before="40" w:after="20" w:line="240" w:lineRule="auto"/>
              <w:rPr>
                <w:iCs/>
                <w:sz w:val="26"/>
                <w:szCs w:val="26"/>
              </w:rPr>
            </w:pPr>
          </w:p>
          <w:p w14:paraId="00F75BEE" w14:textId="77777777" w:rsidR="00DF2CEC" w:rsidRDefault="00DF2CEC">
            <w:pPr>
              <w:spacing w:before="40" w:after="20" w:line="240" w:lineRule="auto"/>
              <w:rPr>
                <w:iCs/>
                <w:sz w:val="26"/>
                <w:szCs w:val="26"/>
              </w:rPr>
            </w:pPr>
          </w:p>
          <w:p w14:paraId="2C8E751B" w14:textId="77777777" w:rsidR="00DF2CEC" w:rsidRDefault="00DF2CEC">
            <w:pPr>
              <w:spacing w:before="40" w:after="20" w:line="240" w:lineRule="auto"/>
              <w:rPr>
                <w:iCs/>
                <w:sz w:val="26"/>
                <w:szCs w:val="26"/>
              </w:rPr>
            </w:pPr>
          </w:p>
          <w:p w14:paraId="702F56C3" w14:textId="77777777" w:rsidR="00DF2CEC" w:rsidRDefault="00DF2CEC">
            <w:pPr>
              <w:spacing w:before="40" w:after="20" w:line="240" w:lineRule="auto"/>
              <w:rPr>
                <w:iCs/>
                <w:sz w:val="26"/>
                <w:szCs w:val="26"/>
              </w:rPr>
            </w:pPr>
          </w:p>
          <w:p w14:paraId="632066E5" w14:textId="77777777" w:rsidR="00DF2CEC" w:rsidRDefault="00DF2CEC">
            <w:pPr>
              <w:spacing w:before="40" w:after="20" w:line="240" w:lineRule="auto"/>
              <w:rPr>
                <w:iCs/>
                <w:sz w:val="26"/>
                <w:szCs w:val="26"/>
              </w:rPr>
            </w:pPr>
          </w:p>
          <w:p w14:paraId="6D183E93" w14:textId="77777777" w:rsidR="00DF2CEC" w:rsidRDefault="00DF2CEC">
            <w:pPr>
              <w:spacing w:before="40" w:after="20" w:line="240" w:lineRule="auto"/>
              <w:rPr>
                <w:iCs/>
                <w:sz w:val="26"/>
                <w:szCs w:val="26"/>
              </w:rPr>
            </w:pPr>
          </w:p>
          <w:p w14:paraId="56257002" w14:textId="77777777" w:rsidR="00DF2CEC" w:rsidRDefault="00DF2CEC">
            <w:pPr>
              <w:spacing w:before="40" w:after="20" w:line="240" w:lineRule="auto"/>
              <w:rPr>
                <w:iCs/>
                <w:sz w:val="26"/>
                <w:szCs w:val="26"/>
              </w:rPr>
            </w:pPr>
          </w:p>
          <w:p w14:paraId="7546D810" w14:textId="77777777" w:rsidR="00DF2CEC" w:rsidRDefault="00DF2CEC">
            <w:pPr>
              <w:spacing w:before="40" w:after="20" w:line="240" w:lineRule="auto"/>
              <w:rPr>
                <w:iCs/>
                <w:sz w:val="26"/>
                <w:szCs w:val="26"/>
              </w:rPr>
            </w:pPr>
          </w:p>
          <w:p w14:paraId="39DBC7C3" w14:textId="77777777" w:rsidR="00DF2CEC" w:rsidRDefault="00DF2CEC">
            <w:pPr>
              <w:spacing w:before="40" w:after="20" w:line="240" w:lineRule="auto"/>
              <w:rPr>
                <w:iCs/>
                <w:sz w:val="26"/>
                <w:szCs w:val="26"/>
              </w:rPr>
            </w:pPr>
          </w:p>
        </w:tc>
        <w:tc>
          <w:tcPr>
            <w:tcW w:w="577" w:type="dxa"/>
            <w:shd w:val="clear" w:color="auto" w:fill="auto"/>
          </w:tcPr>
          <w:p w14:paraId="3F8B57AF" w14:textId="77777777" w:rsidR="00DF2CEC" w:rsidRDefault="008A457B">
            <w:pPr>
              <w:spacing w:before="40" w:after="20" w:line="240" w:lineRule="auto"/>
              <w:jc w:val="center"/>
              <w:rPr>
                <w:b/>
                <w:bCs/>
                <w:iCs/>
                <w:sz w:val="26"/>
                <w:szCs w:val="26"/>
              </w:rPr>
            </w:pPr>
            <w:r>
              <w:rPr>
                <w:b/>
                <w:bCs/>
                <w:iCs/>
                <w:sz w:val="26"/>
                <w:szCs w:val="26"/>
              </w:rPr>
              <w:t>1</w:t>
            </w:r>
          </w:p>
        </w:tc>
        <w:tc>
          <w:tcPr>
            <w:tcW w:w="7096" w:type="dxa"/>
            <w:shd w:val="clear" w:color="auto" w:fill="auto"/>
          </w:tcPr>
          <w:p w14:paraId="5FAFB83A" w14:textId="77777777" w:rsidR="00DF2CEC" w:rsidRDefault="008A457B">
            <w:pPr>
              <w:spacing w:before="40" w:after="20" w:line="240" w:lineRule="auto"/>
              <w:jc w:val="both"/>
              <w:rPr>
                <w:b/>
                <w:bCs/>
                <w:iCs/>
                <w:sz w:val="26"/>
                <w:szCs w:val="26"/>
              </w:rPr>
            </w:pPr>
            <w:r>
              <w:rPr>
                <w:b/>
                <w:bCs/>
                <w:iCs/>
                <w:sz w:val="26"/>
                <w:szCs w:val="26"/>
              </w:rPr>
              <w:t>C</w:t>
            </w:r>
          </w:p>
        </w:tc>
        <w:tc>
          <w:tcPr>
            <w:tcW w:w="706" w:type="dxa"/>
            <w:shd w:val="clear" w:color="auto" w:fill="auto"/>
          </w:tcPr>
          <w:p w14:paraId="733B793C" w14:textId="77777777" w:rsidR="00DF2CEC" w:rsidRDefault="008A457B">
            <w:pPr>
              <w:spacing w:before="40" w:after="20" w:line="240" w:lineRule="auto"/>
              <w:jc w:val="center"/>
              <w:rPr>
                <w:iCs/>
                <w:sz w:val="26"/>
                <w:szCs w:val="26"/>
              </w:rPr>
            </w:pPr>
            <w:r>
              <w:rPr>
                <w:iCs/>
                <w:sz w:val="26"/>
                <w:szCs w:val="26"/>
              </w:rPr>
              <w:t>0,5</w:t>
            </w:r>
          </w:p>
        </w:tc>
      </w:tr>
      <w:tr w:rsidR="00DF2CEC" w14:paraId="0231AF08" w14:textId="77777777">
        <w:trPr>
          <w:jc w:val="center"/>
        </w:trPr>
        <w:tc>
          <w:tcPr>
            <w:tcW w:w="693" w:type="dxa"/>
            <w:vMerge/>
            <w:shd w:val="clear" w:color="auto" w:fill="auto"/>
          </w:tcPr>
          <w:p w14:paraId="5E497E3B" w14:textId="77777777" w:rsidR="00DF2CEC" w:rsidRDefault="00DF2CEC">
            <w:pPr>
              <w:spacing w:before="40" w:after="20" w:line="240" w:lineRule="auto"/>
              <w:rPr>
                <w:iCs/>
                <w:sz w:val="26"/>
                <w:szCs w:val="26"/>
              </w:rPr>
            </w:pPr>
          </w:p>
        </w:tc>
        <w:tc>
          <w:tcPr>
            <w:tcW w:w="577" w:type="dxa"/>
            <w:shd w:val="clear" w:color="auto" w:fill="auto"/>
          </w:tcPr>
          <w:p w14:paraId="447C8E93" w14:textId="77777777" w:rsidR="00DF2CEC" w:rsidRDefault="008A457B">
            <w:pPr>
              <w:spacing w:before="40" w:after="20" w:line="240" w:lineRule="auto"/>
              <w:jc w:val="center"/>
              <w:rPr>
                <w:b/>
                <w:bCs/>
                <w:iCs/>
                <w:sz w:val="26"/>
                <w:szCs w:val="26"/>
              </w:rPr>
            </w:pPr>
            <w:r>
              <w:rPr>
                <w:b/>
                <w:bCs/>
                <w:iCs/>
                <w:sz w:val="26"/>
                <w:szCs w:val="26"/>
              </w:rPr>
              <w:t>2</w:t>
            </w:r>
          </w:p>
        </w:tc>
        <w:tc>
          <w:tcPr>
            <w:tcW w:w="7096" w:type="dxa"/>
            <w:shd w:val="clear" w:color="auto" w:fill="auto"/>
          </w:tcPr>
          <w:p w14:paraId="797681E1" w14:textId="77777777" w:rsidR="00DF2CEC" w:rsidRDefault="008A457B">
            <w:pPr>
              <w:spacing w:before="40" w:after="20" w:line="240" w:lineRule="auto"/>
              <w:jc w:val="both"/>
              <w:rPr>
                <w:b/>
                <w:bCs/>
                <w:iCs/>
                <w:sz w:val="26"/>
                <w:szCs w:val="26"/>
              </w:rPr>
            </w:pPr>
            <w:r>
              <w:rPr>
                <w:b/>
                <w:bCs/>
                <w:iCs/>
                <w:sz w:val="26"/>
                <w:szCs w:val="26"/>
              </w:rPr>
              <w:t>D</w:t>
            </w:r>
          </w:p>
        </w:tc>
        <w:tc>
          <w:tcPr>
            <w:tcW w:w="706" w:type="dxa"/>
            <w:shd w:val="clear" w:color="auto" w:fill="auto"/>
          </w:tcPr>
          <w:p w14:paraId="526184D5" w14:textId="77777777" w:rsidR="00DF2CEC" w:rsidRDefault="008A457B">
            <w:pPr>
              <w:spacing w:before="40" w:after="20" w:line="240" w:lineRule="auto"/>
              <w:jc w:val="center"/>
              <w:rPr>
                <w:iCs/>
                <w:sz w:val="26"/>
                <w:szCs w:val="26"/>
              </w:rPr>
            </w:pPr>
            <w:r>
              <w:rPr>
                <w:iCs/>
                <w:sz w:val="26"/>
                <w:szCs w:val="26"/>
              </w:rPr>
              <w:t>0,5</w:t>
            </w:r>
          </w:p>
        </w:tc>
      </w:tr>
      <w:tr w:rsidR="00DF2CEC" w14:paraId="4D99DEE0" w14:textId="77777777">
        <w:trPr>
          <w:jc w:val="center"/>
        </w:trPr>
        <w:tc>
          <w:tcPr>
            <w:tcW w:w="693" w:type="dxa"/>
            <w:vMerge/>
            <w:shd w:val="clear" w:color="auto" w:fill="auto"/>
          </w:tcPr>
          <w:p w14:paraId="47147C9B" w14:textId="77777777" w:rsidR="00DF2CEC" w:rsidRDefault="00DF2CEC">
            <w:pPr>
              <w:spacing w:before="40" w:after="20" w:line="240" w:lineRule="auto"/>
              <w:rPr>
                <w:iCs/>
                <w:sz w:val="26"/>
                <w:szCs w:val="26"/>
              </w:rPr>
            </w:pPr>
          </w:p>
        </w:tc>
        <w:tc>
          <w:tcPr>
            <w:tcW w:w="577" w:type="dxa"/>
            <w:shd w:val="clear" w:color="auto" w:fill="auto"/>
          </w:tcPr>
          <w:p w14:paraId="77FD10B6" w14:textId="77777777" w:rsidR="00DF2CEC" w:rsidRDefault="008A457B">
            <w:pPr>
              <w:spacing w:before="40" w:after="20" w:line="240" w:lineRule="auto"/>
              <w:jc w:val="center"/>
              <w:rPr>
                <w:b/>
                <w:bCs/>
                <w:iCs/>
                <w:sz w:val="26"/>
                <w:szCs w:val="26"/>
              </w:rPr>
            </w:pPr>
            <w:r>
              <w:rPr>
                <w:b/>
                <w:bCs/>
                <w:iCs/>
                <w:sz w:val="26"/>
                <w:szCs w:val="26"/>
              </w:rPr>
              <w:t>3</w:t>
            </w:r>
          </w:p>
        </w:tc>
        <w:tc>
          <w:tcPr>
            <w:tcW w:w="7096" w:type="dxa"/>
            <w:shd w:val="clear" w:color="auto" w:fill="auto"/>
          </w:tcPr>
          <w:p w14:paraId="4277151F" w14:textId="77777777" w:rsidR="00DF2CEC" w:rsidRDefault="008A457B">
            <w:pPr>
              <w:spacing w:before="40" w:after="20" w:line="240" w:lineRule="auto"/>
              <w:jc w:val="both"/>
              <w:rPr>
                <w:b/>
                <w:bCs/>
                <w:iCs/>
                <w:sz w:val="26"/>
                <w:szCs w:val="26"/>
              </w:rPr>
            </w:pPr>
            <w:r>
              <w:rPr>
                <w:b/>
                <w:bCs/>
                <w:iCs/>
                <w:sz w:val="26"/>
                <w:szCs w:val="26"/>
              </w:rPr>
              <w:t>A</w:t>
            </w:r>
          </w:p>
        </w:tc>
        <w:tc>
          <w:tcPr>
            <w:tcW w:w="706" w:type="dxa"/>
            <w:shd w:val="clear" w:color="auto" w:fill="auto"/>
          </w:tcPr>
          <w:p w14:paraId="6D721B9A" w14:textId="77777777" w:rsidR="00DF2CEC" w:rsidRDefault="008A457B">
            <w:pPr>
              <w:spacing w:before="40" w:after="20" w:line="240" w:lineRule="auto"/>
              <w:jc w:val="center"/>
              <w:rPr>
                <w:iCs/>
                <w:sz w:val="26"/>
                <w:szCs w:val="26"/>
              </w:rPr>
            </w:pPr>
            <w:r>
              <w:rPr>
                <w:iCs/>
                <w:sz w:val="26"/>
                <w:szCs w:val="26"/>
              </w:rPr>
              <w:t>0,5</w:t>
            </w:r>
          </w:p>
        </w:tc>
      </w:tr>
      <w:tr w:rsidR="00DF2CEC" w14:paraId="2FF3F042" w14:textId="77777777">
        <w:trPr>
          <w:jc w:val="center"/>
        </w:trPr>
        <w:tc>
          <w:tcPr>
            <w:tcW w:w="693" w:type="dxa"/>
            <w:vMerge/>
            <w:shd w:val="clear" w:color="auto" w:fill="auto"/>
          </w:tcPr>
          <w:p w14:paraId="23082200" w14:textId="77777777" w:rsidR="00DF2CEC" w:rsidRDefault="00DF2CEC">
            <w:pPr>
              <w:spacing w:before="40" w:after="20" w:line="240" w:lineRule="auto"/>
              <w:rPr>
                <w:iCs/>
                <w:sz w:val="26"/>
                <w:szCs w:val="26"/>
              </w:rPr>
            </w:pPr>
          </w:p>
        </w:tc>
        <w:tc>
          <w:tcPr>
            <w:tcW w:w="577" w:type="dxa"/>
            <w:shd w:val="clear" w:color="auto" w:fill="auto"/>
          </w:tcPr>
          <w:p w14:paraId="0A0D1FB0" w14:textId="77777777" w:rsidR="00DF2CEC" w:rsidRDefault="008A457B">
            <w:pPr>
              <w:spacing w:before="40" w:after="20" w:line="240" w:lineRule="auto"/>
              <w:jc w:val="center"/>
              <w:rPr>
                <w:b/>
                <w:bCs/>
                <w:iCs/>
                <w:sz w:val="26"/>
                <w:szCs w:val="26"/>
              </w:rPr>
            </w:pPr>
            <w:r>
              <w:rPr>
                <w:b/>
                <w:bCs/>
                <w:iCs/>
                <w:sz w:val="26"/>
                <w:szCs w:val="26"/>
              </w:rPr>
              <w:t>4</w:t>
            </w:r>
          </w:p>
        </w:tc>
        <w:tc>
          <w:tcPr>
            <w:tcW w:w="7096" w:type="dxa"/>
            <w:shd w:val="clear" w:color="auto" w:fill="auto"/>
          </w:tcPr>
          <w:p w14:paraId="34855391" w14:textId="77777777" w:rsidR="00DF2CEC" w:rsidRDefault="008A457B">
            <w:pPr>
              <w:spacing w:before="40" w:after="20" w:line="240" w:lineRule="auto"/>
              <w:jc w:val="both"/>
              <w:rPr>
                <w:b/>
                <w:bCs/>
                <w:sz w:val="26"/>
                <w:szCs w:val="26"/>
              </w:rPr>
            </w:pPr>
            <w:r>
              <w:rPr>
                <w:b/>
                <w:bCs/>
                <w:sz w:val="26"/>
                <w:szCs w:val="26"/>
              </w:rPr>
              <w:t>B</w:t>
            </w:r>
          </w:p>
        </w:tc>
        <w:tc>
          <w:tcPr>
            <w:tcW w:w="706" w:type="dxa"/>
            <w:shd w:val="clear" w:color="auto" w:fill="auto"/>
          </w:tcPr>
          <w:p w14:paraId="79E3B717" w14:textId="77777777" w:rsidR="00DF2CEC" w:rsidRDefault="008A457B">
            <w:pPr>
              <w:spacing w:before="40" w:after="20" w:line="240" w:lineRule="auto"/>
              <w:jc w:val="center"/>
              <w:rPr>
                <w:iCs/>
                <w:sz w:val="26"/>
                <w:szCs w:val="26"/>
              </w:rPr>
            </w:pPr>
            <w:r>
              <w:rPr>
                <w:iCs/>
                <w:sz w:val="26"/>
                <w:szCs w:val="26"/>
              </w:rPr>
              <w:t>0,5</w:t>
            </w:r>
          </w:p>
        </w:tc>
      </w:tr>
      <w:tr w:rsidR="00DF2CEC" w14:paraId="5FD82664" w14:textId="77777777">
        <w:trPr>
          <w:jc w:val="center"/>
        </w:trPr>
        <w:tc>
          <w:tcPr>
            <w:tcW w:w="693" w:type="dxa"/>
            <w:vMerge/>
            <w:shd w:val="clear" w:color="auto" w:fill="auto"/>
          </w:tcPr>
          <w:p w14:paraId="3C54D40A" w14:textId="77777777" w:rsidR="00DF2CEC" w:rsidRDefault="00DF2CEC">
            <w:pPr>
              <w:spacing w:before="40" w:after="20" w:line="240" w:lineRule="auto"/>
              <w:rPr>
                <w:iCs/>
                <w:sz w:val="26"/>
                <w:szCs w:val="26"/>
              </w:rPr>
            </w:pPr>
          </w:p>
        </w:tc>
        <w:tc>
          <w:tcPr>
            <w:tcW w:w="577" w:type="dxa"/>
            <w:shd w:val="clear" w:color="auto" w:fill="auto"/>
          </w:tcPr>
          <w:p w14:paraId="1D576917" w14:textId="77777777" w:rsidR="00DF2CEC" w:rsidRDefault="008A457B">
            <w:pPr>
              <w:spacing w:before="40" w:after="20" w:line="240" w:lineRule="auto"/>
              <w:jc w:val="center"/>
              <w:rPr>
                <w:b/>
                <w:bCs/>
                <w:iCs/>
                <w:sz w:val="26"/>
                <w:szCs w:val="26"/>
              </w:rPr>
            </w:pPr>
            <w:r>
              <w:rPr>
                <w:b/>
                <w:bCs/>
                <w:iCs/>
                <w:sz w:val="26"/>
                <w:szCs w:val="26"/>
              </w:rPr>
              <w:t>5</w:t>
            </w:r>
          </w:p>
        </w:tc>
        <w:tc>
          <w:tcPr>
            <w:tcW w:w="7096" w:type="dxa"/>
            <w:shd w:val="clear" w:color="auto" w:fill="auto"/>
          </w:tcPr>
          <w:p w14:paraId="3D674895" w14:textId="77777777" w:rsidR="00DF2CEC" w:rsidRDefault="008A457B">
            <w:pPr>
              <w:spacing w:before="40" w:after="20" w:line="240" w:lineRule="auto"/>
              <w:jc w:val="both"/>
              <w:rPr>
                <w:b/>
                <w:bCs/>
                <w:sz w:val="26"/>
                <w:szCs w:val="26"/>
              </w:rPr>
            </w:pPr>
            <w:r>
              <w:rPr>
                <w:b/>
                <w:bCs/>
                <w:sz w:val="26"/>
                <w:szCs w:val="26"/>
              </w:rPr>
              <w:t>C</w:t>
            </w:r>
          </w:p>
        </w:tc>
        <w:tc>
          <w:tcPr>
            <w:tcW w:w="706" w:type="dxa"/>
            <w:shd w:val="clear" w:color="auto" w:fill="auto"/>
          </w:tcPr>
          <w:p w14:paraId="3E5862EE" w14:textId="77777777" w:rsidR="00DF2CEC" w:rsidRDefault="008A457B">
            <w:pPr>
              <w:spacing w:before="40" w:after="20" w:line="240" w:lineRule="auto"/>
              <w:jc w:val="center"/>
              <w:rPr>
                <w:iCs/>
                <w:sz w:val="26"/>
                <w:szCs w:val="26"/>
              </w:rPr>
            </w:pPr>
            <w:r>
              <w:rPr>
                <w:iCs/>
                <w:sz w:val="26"/>
                <w:szCs w:val="26"/>
              </w:rPr>
              <w:t>0,5</w:t>
            </w:r>
          </w:p>
        </w:tc>
      </w:tr>
      <w:tr w:rsidR="00DF2CEC" w14:paraId="029D407D" w14:textId="77777777">
        <w:trPr>
          <w:jc w:val="center"/>
        </w:trPr>
        <w:tc>
          <w:tcPr>
            <w:tcW w:w="693" w:type="dxa"/>
            <w:vMerge/>
            <w:shd w:val="clear" w:color="auto" w:fill="auto"/>
          </w:tcPr>
          <w:p w14:paraId="0245B3AE" w14:textId="77777777" w:rsidR="00DF2CEC" w:rsidRDefault="00DF2CEC">
            <w:pPr>
              <w:spacing w:before="40" w:after="20" w:line="240" w:lineRule="auto"/>
              <w:rPr>
                <w:iCs/>
                <w:sz w:val="26"/>
                <w:szCs w:val="26"/>
              </w:rPr>
            </w:pPr>
          </w:p>
        </w:tc>
        <w:tc>
          <w:tcPr>
            <w:tcW w:w="577" w:type="dxa"/>
            <w:shd w:val="clear" w:color="auto" w:fill="auto"/>
          </w:tcPr>
          <w:p w14:paraId="470ADC86" w14:textId="77777777" w:rsidR="00DF2CEC" w:rsidRDefault="008A457B">
            <w:pPr>
              <w:spacing w:before="40" w:after="20" w:line="240" w:lineRule="auto"/>
              <w:jc w:val="center"/>
              <w:rPr>
                <w:b/>
                <w:bCs/>
                <w:iCs/>
                <w:sz w:val="26"/>
                <w:szCs w:val="26"/>
              </w:rPr>
            </w:pPr>
            <w:r>
              <w:rPr>
                <w:b/>
                <w:bCs/>
                <w:iCs/>
                <w:sz w:val="26"/>
                <w:szCs w:val="26"/>
              </w:rPr>
              <w:t>6</w:t>
            </w:r>
          </w:p>
        </w:tc>
        <w:tc>
          <w:tcPr>
            <w:tcW w:w="7096" w:type="dxa"/>
            <w:shd w:val="clear" w:color="auto" w:fill="auto"/>
          </w:tcPr>
          <w:p w14:paraId="06BAD102" w14:textId="77777777" w:rsidR="00DF2CEC" w:rsidRDefault="008A457B">
            <w:pPr>
              <w:spacing w:before="40" w:after="20" w:line="240" w:lineRule="auto"/>
              <w:jc w:val="both"/>
              <w:rPr>
                <w:b/>
                <w:bCs/>
                <w:sz w:val="26"/>
                <w:szCs w:val="26"/>
              </w:rPr>
            </w:pPr>
            <w:r>
              <w:rPr>
                <w:b/>
                <w:bCs/>
                <w:sz w:val="26"/>
                <w:szCs w:val="26"/>
              </w:rPr>
              <w:t>A</w:t>
            </w:r>
          </w:p>
        </w:tc>
        <w:tc>
          <w:tcPr>
            <w:tcW w:w="706" w:type="dxa"/>
            <w:shd w:val="clear" w:color="auto" w:fill="auto"/>
          </w:tcPr>
          <w:p w14:paraId="47F0F96A" w14:textId="77777777" w:rsidR="00DF2CEC" w:rsidRDefault="008A457B">
            <w:pPr>
              <w:spacing w:before="40" w:after="20" w:line="240" w:lineRule="auto"/>
              <w:jc w:val="center"/>
              <w:rPr>
                <w:iCs/>
                <w:sz w:val="26"/>
                <w:szCs w:val="26"/>
              </w:rPr>
            </w:pPr>
            <w:r>
              <w:rPr>
                <w:iCs/>
                <w:sz w:val="26"/>
                <w:szCs w:val="26"/>
              </w:rPr>
              <w:t>0,5</w:t>
            </w:r>
          </w:p>
        </w:tc>
      </w:tr>
      <w:tr w:rsidR="00DF2CEC" w14:paraId="007B76DF" w14:textId="77777777">
        <w:trPr>
          <w:jc w:val="center"/>
        </w:trPr>
        <w:tc>
          <w:tcPr>
            <w:tcW w:w="693" w:type="dxa"/>
            <w:vMerge/>
            <w:shd w:val="clear" w:color="auto" w:fill="auto"/>
          </w:tcPr>
          <w:p w14:paraId="65BF9AE1" w14:textId="77777777" w:rsidR="00DF2CEC" w:rsidRDefault="00DF2CEC">
            <w:pPr>
              <w:spacing w:before="40" w:after="20" w:line="240" w:lineRule="auto"/>
              <w:rPr>
                <w:iCs/>
                <w:sz w:val="26"/>
                <w:szCs w:val="26"/>
              </w:rPr>
            </w:pPr>
          </w:p>
        </w:tc>
        <w:tc>
          <w:tcPr>
            <w:tcW w:w="577" w:type="dxa"/>
            <w:shd w:val="clear" w:color="auto" w:fill="auto"/>
          </w:tcPr>
          <w:p w14:paraId="02A58EAC" w14:textId="77777777" w:rsidR="00DF2CEC" w:rsidRDefault="008A457B">
            <w:pPr>
              <w:spacing w:before="40" w:after="20" w:line="240" w:lineRule="auto"/>
              <w:jc w:val="center"/>
              <w:rPr>
                <w:b/>
                <w:bCs/>
                <w:iCs/>
                <w:sz w:val="26"/>
                <w:szCs w:val="26"/>
              </w:rPr>
            </w:pPr>
            <w:r>
              <w:rPr>
                <w:b/>
                <w:bCs/>
                <w:iCs/>
                <w:sz w:val="26"/>
                <w:szCs w:val="26"/>
              </w:rPr>
              <w:t>7</w:t>
            </w:r>
          </w:p>
        </w:tc>
        <w:tc>
          <w:tcPr>
            <w:tcW w:w="7096" w:type="dxa"/>
            <w:shd w:val="clear" w:color="auto" w:fill="auto"/>
          </w:tcPr>
          <w:p w14:paraId="245F1A4D" w14:textId="77777777" w:rsidR="00DF2CEC" w:rsidRDefault="008A457B">
            <w:pPr>
              <w:spacing w:after="0" w:line="240" w:lineRule="auto"/>
              <w:jc w:val="both"/>
              <w:rPr>
                <w:i/>
                <w:iCs/>
                <w:sz w:val="26"/>
                <w:szCs w:val="26"/>
              </w:rPr>
            </w:pPr>
            <w:r>
              <w:rPr>
                <w:sz w:val="26"/>
                <w:szCs w:val="26"/>
              </w:rPr>
              <w:t xml:space="preserve">Theo văn bản, để </w:t>
            </w:r>
            <w:r>
              <w:rPr>
                <w:i/>
                <w:iCs/>
                <w:sz w:val="26"/>
                <w:szCs w:val="26"/>
              </w:rPr>
              <w:t>hạt lúa được sống dậy</w:t>
            </w:r>
            <w:r>
              <w:rPr>
                <w:sz w:val="26"/>
                <w:szCs w:val="26"/>
              </w:rPr>
              <w:t xml:space="preserve">, loài người phải: </w:t>
            </w:r>
            <w:r>
              <w:rPr>
                <w:i/>
                <w:iCs/>
                <w:sz w:val="26"/>
                <w:szCs w:val="26"/>
              </w:rPr>
              <w:t xml:space="preserve">đi tìm mảnh gạo vỡ, đem về, xới đất, tưới nước, săn sóc cho đến khi nó trổ bông sinh hạt. </w:t>
            </w:r>
          </w:p>
          <w:p w14:paraId="6F80D031" w14:textId="77777777" w:rsidR="00DF2CEC" w:rsidRDefault="008A457B">
            <w:pPr>
              <w:spacing w:after="0" w:line="240" w:lineRule="auto"/>
              <w:jc w:val="both"/>
              <w:rPr>
                <w:i/>
                <w:iCs/>
                <w:sz w:val="26"/>
                <w:szCs w:val="26"/>
              </w:rPr>
            </w:pPr>
            <w:r>
              <w:rPr>
                <w:rFonts w:eastAsia="Calibri"/>
                <w:b/>
                <w:i/>
                <w:sz w:val="26"/>
                <w:szCs w:val="26"/>
              </w:rPr>
              <w:t>Hướng dẫn chấm:</w:t>
            </w:r>
          </w:p>
          <w:p w14:paraId="3BBFDEF0" w14:textId="77777777" w:rsidR="00DF2CEC" w:rsidRDefault="008A457B">
            <w:pPr>
              <w:spacing w:after="0" w:line="240" w:lineRule="auto"/>
              <w:jc w:val="both"/>
              <w:rPr>
                <w:rFonts w:eastAsia="Calibri"/>
                <w:i/>
                <w:sz w:val="26"/>
                <w:szCs w:val="26"/>
              </w:rPr>
            </w:pPr>
            <w:r>
              <w:rPr>
                <w:rFonts w:eastAsia="Calibri"/>
                <w:i/>
                <w:sz w:val="26"/>
                <w:szCs w:val="26"/>
              </w:rPr>
              <w:t>- HS trả lời được từ 04 ý trở lên đạt 0,5 điểm.</w:t>
            </w:r>
          </w:p>
          <w:p w14:paraId="4AD86FD5" w14:textId="77777777" w:rsidR="00DF2CEC" w:rsidRDefault="008A457B">
            <w:pPr>
              <w:spacing w:after="0" w:line="240" w:lineRule="auto"/>
              <w:jc w:val="both"/>
              <w:rPr>
                <w:rFonts w:eastAsia="Calibri"/>
                <w:i/>
                <w:sz w:val="26"/>
                <w:szCs w:val="26"/>
              </w:rPr>
            </w:pPr>
            <w:r>
              <w:rPr>
                <w:rFonts w:eastAsia="Calibri"/>
                <w:i/>
                <w:sz w:val="26"/>
                <w:szCs w:val="26"/>
              </w:rPr>
              <w:t>- HS trả lời được từ 02 - 03 ý đạt 0,25 điểm.</w:t>
            </w:r>
          </w:p>
        </w:tc>
        <w:tc>
          <w:tcPr>
            <w:tcW w:w="706" w:type="dxa"/>
            <w:shd w:val="clear" w:color="auto" w:fill="auto"/>
          </w:tcPr>
          <w:p w14:paraId="6C4725A1" w14:textId="77777777" w:rsidR="00DF2CEC" w:rsidRDefault="008A457B">
            <w:pPr>
              <w:spacing w:before="40" w:after="20" w:line="240" w:lineRule="auto"/>
              <w:jc w:val="center"/>
              <w:rPr>
                <w:iCs/>
                <w:sz w:val="26"/>
                <w:szCs w:val="26"/>
              </w:rPr>
            </w:pPr>
            <w:r>
              <w:rPr>
                <w:iCs/>
                <w:sz w:val="26"/>
                <w:szCs w:val="26"/>
              </w:rPr>
              <w:t>1,0</w:t>
            </w:r>
          </w:p>
        </w:tc>
      </w:tr>
      <w:tr w:rsidR="00DF2CEC" w14:paraId="1D74BCD0" w14:textId="77777777">
        <w:trPr>
          <w:jc w:val="center"/>
        </w:trPr>
        <w:tc>
          <w:tcPr>
            <w:tcW w:w="693" w:type="dxa"/>
            <w:vMerge/>
            <w:shd w:val="clear" w:color="auto" w:fill="auto"/>
          </w:tcPr>
          <w:p w14:paraId="1B8BF359" w14:textId="77777777" w:rsidR="00DF2CEC" w:rsidRDefault="00DF2CEC">
            <w:pPr>
              <w:spacing w:before="40" w:after="20" w:line="240" w:lineRule="auto"/>
              <w:rPr>
                <w:iCs/>
                <w:sz w:val="26"/>
                <w:szCs w:val="26"/>
              </w:rPr>
            </w:pPr>
          </w:p>
        </w:tc>
        <w:tc>
          <w:tcPr>
            <w:tcW w:w="577" w:type="dxa"/>
            <w:shd w:val="clear" w:color="auto" w:fill="auto"/>
          </w:tcPr>
          <w:p w14:paraId="630368DC" w14:textId="77777777" w:rsidR="00DF2CEC" w:rsidRDefault="008A457B">
            <w:pPr>
              <w:spacing w:before="40" w:after="20" w:line="240" w:lineRule="auto"/>
              <w:jc w:val="center"/>
              <w:rPr>
                <w:b/>
                <w:bCs/>
                <w:iCs/>
                <w:sz w:val="26"/>
                <w:szCs w:val="26"/>
              </w:rPr>
            </w:pPr>
            <w:r>
              <w:rPr>
                <w:b/>
                <w:bCs/>
                <w:iCs/>
                <w:sz w:val="26"/>
                <w:szCs w:val="26"/>
              </w:rPr>
              <w:t>8</w:t>
            </w:r>
          </w:p>
        </w:tc>
        <w:tc>
          <w:tcPr>
            <w:tcW w:w="7096" w:type="dxa"/>
            <w:shd w:val="clear" w:color="auto" w:fill="auto"/>
          </w:tcPr>
          <w:p w14:paraId="14DAA8DD" w14:textId="77777777" w:rsidR="00DF2CEC" w:rsidRDefault="008A457B">
            <w:pPr>
              <w:spacing w:after="0" w:line="240" w:lineRule="auto"/>
              <w:jc w:val="both"/>
              <w:rPr>
                <w:sz w:val="26"/>
                <w:szCs w:val="26"/>
              </w:rPr>
            </w:pPr>
            <w:r>
              <w:rPr>
                <w:sz w:val="26"/>
                <w:szCs w:val="26"/>
              </w:rPr>
              <w:t xml:space="preserve">Chi tiết </w:t>
            </w:r>
            <w:r>
              <w:rPr>
                <w:i/>
                <w:iCs/>
                <w:sz w:val="26"/>
                <w:szCs w:val="26"/>
              </w:rPr>
              <w:t>trời phán hỏi loài người muốn điều gì trước nhất, tổ tiên chúng ta xin một ngày hai bữa cơm</w:t>
            </w:r>
            <w:r>
              <w:rPr>
                <w:sz w:val="26"/>
                <w:szCs w:val="26"/>
              </w:rPr>
              <w:t xml:space="preserve"> đã thể hiện khát vọng về cuộc sống ấm no, đủ đầy của nhân dân ta xưa.</w:t>
            </w:r>
          </w:p>
          <w:p w14:paraId="238CD57E" w14:textId="77777777" w:rsidR="00DF2CEC" w:rsidRDefault="008A457B">
            <w:pPr>
              <w:spacing w:after="0" w:line="240" w:lineRule="auto"/>
              <w:jc w:val="both"/>
              <w:rPr>
                <w:i/>
                <w:iCs/>
                <w:sz w:val="26"/>
                <w:szCs w:val="26"/>
              </w:rPr>
            </w:pPr>
            <w:r>
              <w:rPr>
                <w:rFonts w:eastAsia="Calibri"/>
                <w:b/>
                <w:i/>
                <w:sz w:val="26"/>
                <w:szCs w:val="26"/>
              </w:rPr>
              <w:t>Hướng dẫn chấm:</w:t>
            </w:r>
          </w:p>
          <w:p w14:paraId="6CE706E1" w14:textId="77777777" w:rsidR="00DF2CEC" w:rsidRDefault="008A457B">
            <w:pPr>
              <w:spacing w:after="0" w:line="240" w:lineRule="auto"/>
              <w:jc w:val="both"/>
              <w:rPr>
                <w:sz w:val="26"/>
                <w:szCs w:val="26"/>
              </w:rPr>
            </w:pPr>
            <w:r>
              <w:rPr>
                <w:rFonts w:eastAsia="Calibri"/>
                <w:b/>
                <w:i/>
                <w:iCs/>
                <w:color w:val="000000"/>
                <w:sz w:val="26"/>
                <w:szCs w:val="26"/>
              </w:rPr>
              <w:t xml:space="preserve"> </w:t>
            </w:r>
            <w:r>
              <w:rPr>
                <w:rFonts w:eastAsia="Calibri"/>
                <w:i/>
                <w:sz w:val="26"/>
                <w:szCs w:val="26"/>
              </w:rPr>
              <w:t>- HS có cách diễn đạt tương đương đạt điểm tối đa.</w:t>
            </w:r>
          </w:p>
        </w:tc>
        <w:tc>
          <w:tcPr>
            <w:tcW w:w="706" w:type="dxa"/>
            <w:shd w:val="clear" w:color="auto" w:fill="auto"/>
          </w:tcPr>
          <w:p w14:paraId="75FFEA35" w14:textId="77777777" w:rsidR="00DF2CEC" w:rsidRDefault="008A457B">
            <w:pPr>
              <w:spacing w:before="40" w:after="20" w:line="240" w:lineRule="auto"/>
              <w:jc w:val="center"/>
              <w:rPr>
                <w:iCs/>
                <w:sz w:val="26"/>
                <w:szCs w:val="26"/>
              </w:rPr>
            </w:pPr>
            <w:r>
              <w:rPr>
                <w:iCs/>
                <w:sz w:val="26"/>
                <w:szCs w:val="26"/>
              </w:rPr>
              <w:t>1,0</w:t>
            </w:r>
          </w:p>
          <w:p w14:paraId="75C8F8D9" w14:textId="77777777" w:rsidR="00DF2CEC" w:rsidRDefault="00DF2CEC">
            <w:pPr>
              <w:spacing w:before="40" w:after="20" w:line="240" w:lineRule="auto"/>
              <w:jc w:val="center"/>
              <w:rPr>
                <w:iCs/>
                <w:sz w:val="26"/>
                <w:szCs w:val="26"/>
              </w:rPr>
            </w:pPr>
          </w:p>
          <w:p w14:paraId="39FF97F1" w14:textId="77777777" w:rsidR="00DF2CEC" w:rsidRDefault="00DF2CEC">
            <w:pPr>
              <w:spacing w:before="40" w:after="20" w:line="240" w:lineRule="auto"/>
              <w:jc w:val="both"/>
              <w:rPr>
                <w:iCs/>
                <w:sz w:val="26"/>
                <w:szCs w:val="26"/>
              </w:rPr>
            </w:pPr>
          </w:p>
        </w:tc>
      </w:tr>
      <w:tr w:rsidR="00DF2CEC" w14:paraId="5E48EF8A" w14:textId="77777777">
        <w:trPr>
          <w:trHeight w:val="1882"/>
          <w:jc w:val="center"/>
        </w:trPr>
        <w:tc>
          <w:tcPr>
            <w:tcW w:w="693" w:type="dxa"/>
            <w:vMerge/>
            <w:shd w:val="clear" w:color="auto" w:fill="auto"/>
          </w:tcPr>
          <w:p w14:paraId="227C3D3F" w14:textId="77777777" w:rsidR="00DF2CEC" w:rsidRDefault="00DF2CEC">
            <w:pPr>
              <w:spacing w:before="40" w:after="20" w:line="240" w:lineRule="auto"/>
              <w:rPr>
                <w:iCs/>
                <w:sz w:val="26"/>
                <w:szCs w:val="26"/>
              </w:rPr>
            </w:pPr>
          </w:p>
        </w:tc>
        <w:tc>
          <w:tcPr>
            <w:tcW w:w="577" w:type="dxa"/>
            <w:shd w:val="clear" w:color="auto" w:fill="auto"/>
          </w:tcPr>
          <w:p w14:paraId="134670E2" w14:textId="77777777" w:rsidR="00DF2CEC" w:rsidRDefault="008A457B">
            <w:pPr>
              <w:spacing w:before="40" w:after="20" w:line="240" w:lineRule="auto"/>
              <w:jc w:val="center"/>
              <w:rPr>
                <w:b/>
                <w:bCs/>
                <w:iCs/>
                <w:sz w:val="26"/>
                <w:szCs w:val="26"/>
              </w:rPr>
            </w:pPr>
            <w:r>
              <w:rPr>
                <w:b/>
                <w:bCs/>
                <w:iCs/>
                <w:sz w:val="26"/>
                <w:szCs w:val="26"/>
              </w:rPr>
              <w:t>9</w:t>
            </w:r>
          </w:p>
        </w:tc>
        <w:tc>
          <w:tcPr>
            <w:tcW w:w="7096" w:type="dxa"/>
            <w:shd w:val="clear" w:color="auto" w:fill="auto"/>
          </w:tcPr>
          <w:p w14:paraId="10653D29" w14:textId="77777777" w:rsidR="00DF2CEC" w:rsidRDefault="008A457B">
            <w:pPr>
              <w:spacing w:before="40" w:after="20" w:line="240" w:lineRule="auto"/>
              <w:jc w:val="both"/>
              <w:rPr>
                <w:sz w:val="26"/>
                <w:szCs w:val="26"/>
              </w:rPr>
            </w:pPr>
            <w:r>
              <w:rPr>
                <w:sz w:val="26"/>
                <w:szCs w:val="26"/>
              </w:rPr>
              <w:t>Gợi ý: Bài học về việc quý trọng lương thực; bảo vệ tài nguyên thiên nhiên; về giá trị của lao động ….</w:t>
            </w:r>
          </w:p>
          <w:p w14:paraId="16E80412" w14:textId="77777777" w:rsidR="00DF2CEC" w:rsidRDefault="008A457B">
            <w:pPr>
              <w:spacing w:after="0" w:line="240" w:lineRule="auto"/>
              <w:jc w:val="both"/>
              <w:rPr>
                <w:i/>
                <w:iCs/>
                <w:sz w:val="26"/>
                <w:szCs w:val="26"/>
              </w:rPr>
            </w:pPr>
            <w:r>
              <w:rPr>
                <w:rFonts w:eastAsia="Calibri"/>
                <w:b/>
                <w:i/>
                <w:sz w:val="26"/>
                <w:szCs w:val="26"/>
              </w:rPr>
              <w:t>Hướng dẫn chấm:</w:t>
            </w:r>
          </w:p>
          <w:p w14:paraId="5DF0E687" w14:textId="77777777" w:rsidR="00DF2CEC" w:rsidRDefault="008A457B">
            <w:pPr>
              <w:spacing w:after="0" w:line="240" w:lineRule="auto"/>
              <w:jc w:val="both"/>
              <w:rPr>
                <w:i/>
                <w:iCs/>
                <w:sz w:val="26"/>
                <w:szCs w:val="26"/>
              </w:rPr>
            </w:pPr>
            <w:r>
              <w:rPr>
                <w:rFonts w:eastAsia="Calibri"/>
                <w:b/>
                <w:i/>
                <w:iCs/>
                <w:color w:val="000000"/>
                <w:sz w:val="26"/>
                <w:szCs w:val="26"/>
              </w:rPr>
              <w:t xml:space="preserve"> - </w:t>
            </w:r>
            <w:r>
              <w:rPr>
                <w:i/>
                <w:iCs/>
                <w:sz w:val="26"/>
                <w:szCs w:val="26"/>
              </w:rPr>
              <w:t>HS nêu được 01 bài học, lí giải hợp lí, phù hợp với chuẩn mực đạo đức và pháp luật đạt 1,0 điểm.</w:t>
            </w:r>
          </w:p>
          <w:p w14:paraId="7DC8A786" w14:textId="77777777" w:rsidR="00DF2CEC" w:rsidRDefault="008A457B">
            <w:pPr>
              <w:spacing w:before="40" w:after="20" w:line="240" w:lineRule="auto"/>
              <w:jc w:val="both"/>
              <w:rPr>
                <w:sz w:val="26"/>
                <w:szCs w:val="26"/>
              </w:rPr>
            </w:pPr>
            <w:r>
              <w:rPr>
                <w:i/>
                <w:iCs/>
                <w:sz w:val="26"/>
                <w:szCs w:val="26"/>
              </w:rPr>
              <w:t>- HS nêu được 01 bài học, lí giải chưa đủ thuyết phục đạt 0,5 điểm.</w:t>
            </w:r>
          </w:p>
        </w:tc>
        <w:tc>
          <w:tcPr>
            <w:tcW w:w="706" w:type="dxa"/>
            <w:shd w:val="clear" w:color="auto" w:fill="auto"/>
          </w:tcPr>
          <w:p w14:paraId="15CFC1C2" w14:textId="77777777" w:rsidR="00DF2CEC" w:rsidRDefault="008A457B">
            <w:pPr>
              <w:spacing w:before="40" w:after="20" w:line="240" w:lineRule="auto"/>
              <w:jc w:val="center"/>
              <w:rPr>
                <w:iCs/>
                <w:sz w:val="26"/>
                <w:szCs w:val="26"/>
              </w:rPr>
            </w:pPr>
            <w:r>
              <w:rPr>
                <w:iCs/>
                <w:sz w:val="26"/>
                <w:szCs w:val="26"/>
              </w:rPr>
              <w:t>1,0</w:t>
            </w:r>
          </w:p>
        </w:tc>
      </w:tr>
      <w:tr w:rsidR="00DF2CEC" w14:paraId="6675292D" w14:textId="77777777">
        <w:trPr>
          <w:jc w:val="center"/>
        </w:trPr>
        <w:tc>
          <w:tcPr>
            <w:tcW w:w="693" w:type="dxa"/>
            <w:vMerge w:val="restart"/>
            <w:shd w:val="clear" w:color="auto" w:fill="auto"/>
          </w:tcPr>
          <w:p w14:paraId="2F1A6696" w14:textId="77777777" w:rsidR="00DF2CEC" w:rsidRDefault="008A457B">
            <w:pPr>
              <w:spacing w:before="40" w:after="20" w:line="240" w:lineRule="auto"/>
              <w:jc w:val="center"/>
              <w:rPr>
                <w:b/>
                <w:bCs/>
                <w:iCs/>
                <w:sz w:val="26"/>
                <w:szCs w:val="26"/>
              </w:rPr>
            </w:pPr>
            <w:r>
              <w:rPr>
                <w:b/>
                <w:bCs/>
                <w:iCs/>
                <w:sz w:val="26"/>
                <w:szCs w:val="26"/>
              </w:rPr>
              <w:t>II</w:t>
            </w:r>
          </w:p>
        </w:tc>
        <w:tc>
          <w:tcPr>
            <w:tcW w:w="577" w:type="dxa"/>
            <w:shd w:val="clear" w:color="auto" w:fill="auto"/>
          </w:tcPr>
          <w:p w14:paraId="22DE6016" w14:textId="77777777" w:rsidR="00DF2CEC" w:rsidRDefault="00DF2CEC">
            <w:pPr>
              <w:spacing w:before="40" w:after="20" w:line="240" w:lineRule="auto"/>
              <w:jc w:val="center"/>
              <w:rPr>
                <w:b/>
                <w:bCs/>
                <w:iCs/>
                <w:sz w:val="26"/>
                <w:szCs w:val="26"/>
              </w:rPr>
            </w:pPr>
          </w:p>
        </w:tc>
        <w:tc>
          <w:tcPr>
            <w:tcW w:w="7096" w:type="dxa"/>
            <w:shd w:val="clear" w:color="auto" w:fill="auto"/>
          </w:tcPr>
          <w:p w14:paraId="4818EC6E" w14:textId="77777777" w:rsidR="00DF2CEC" w:rsidRDefault="008A457B">
            <w:pPr>
              <w:spacing w:before="40" w:after="20" w:line="240" w:lineRule="auto"/>
              <w:jc w:val="both"/>
              <w:rPr>
                <w:b/>
                <w:bCs/>
                <w:iCs/>
                <w:sz w:val="26"/>
                <w:szCs w:val="26"/>
              </w:rPr>
            </w:pPr>
            <w:r>
              <w:rPr>
                <w:b/>
                <w:bCs/>
                <w:iCs/>
                <w:sz w:val="26"/>
                <w:szCs w:val="26"/>
              </w:rPr>
              <w:t>VIẾT</w:t>
            </w:r>
          </w:p>
        </w:tc>
        <w:tc>
          <w:tcPr>
            <w:tcW w:w="706" w:type="dxa"/>
            <w:shd w:val="clear" w:color="auto" w:fill="auto"/>
          </w:tcPr>
          <w:p w14:paraId="7F3319E4" w14:textId="77777777" w:rsidR="00DF2CEC" w:rsidRDefault="008A457B">
            <w:pPr>
              <w:spacing w:before="40" w:after="20" w:line="240" w:lineRule="auto"/>
              <w:jc w:val="center"/>
              <w:rPr>
                <w:b/>
                <w:bCs/>
                <w:iCs/>
                <w:sz w:val="26"/>
                <w:szCs w:val="26"/>
              </w:rPr>
            </w:pPr>
            <w:r>
              <w:rPr>
                <w:b/>
                <w:bCs/>
                <w:iCs/>
                <w:sz w:val="26"/>
                <w:szCs w:val="26"/>
              </w:rPr>
              <w:t>4,0</w:t>
            </w:r>
          </w:p>
        </w:tc>
      </w:tr>
      <w:tr w:rsidR="00DF2CEC" w14:paraId="02885FBC" w14:textId="77777777">
        <w:trPr>
          <w:jc w:val="center"/>
        </w:trPr>
        <w:tc>
          <w:tcPr>
            <w:tcW w:w="693" w:type="dxa"/>
            <w:vMerge/>
            <w:shd w:val="clear" w:color="auto" w:fill="auto"/>
          </w:tcPr>
          <w:p w14:paraId="37B98C2C" w14:textId="77777777" w:rsidR="00DF2CEC" w:rsidRDefault="00DF2CEC">
            <w:pPr>
              <w:spacing w:before="40" w:after="20" w:line="240" w:lineRule="auto"/>
              <w:rPr>
                <w:iCs/>
                <w:sz w:val="26"/>
                <w:szCs w:val="26"/>
              </w:rPr>
            </w:pPr>
          </w:p>
        </w:tc>
        <w:tc>
          <w:tcPr>
            <w:tcW w:w="577" w:type="dxa"/>
            <w:vMerge w:val="restart"/>
            <w:shd w:val="clear" w:color="auto" w:fill="auto"/>
          </w:tcPr>
          <w:p w14:paraId="6443523E" w14:textId="77777777" w:rsidR="00DF2CEC" w:rsidRDefault="008A457B">
            <w:pPr>
              <w:spacing w:before="40" w:after="20" w:line="240" w:lineRule="auto"/>
              <w:jc w:val="center"/>
              <w:rPr>
                <w:b/>
                <w:bCs/>
                <w:iCs/>
                <w:sz w:val="26"/>
                <w:szCs w:val="26"/>
              </w:rPr>
            </w:pPr>
            <w:r>
              <w:rPr>
                <w:b/>
                <w:bCs/>
                <w:iCs/>
                <w:sz w:val="26"/>
                <w:szCs w:val="26"/>
              </w:rPr>
              <w:t>1</w:t>
            </w:r>
          </w:p>
        </w:tc>
        <w:tc>
          <w:tcPr>
            <w:tcW w:w="7096" w:type="dxa"/>
            <w:shd w:val="clear" w:color="auto" w:fill="auto"/>
          </w:tcPr>
          <w:p w14:paraId="05B701B3" w14:textId="77777777" w:rsidR="00DF2CEC" w:rsidRDefault="008A457B">
            <w:pPr>
              <w:spacing w:before="40" w:after="20" w:line="240" w:lineRule="auto"/>
              <w:jc w:val="both"/>
              <w:rPr>
                <w:i/>
                <w:iCs/>
                <w:sz w:val="26"/>
                <w:szCs w:val="26"/>
              </w:rPr>
            </w:pPr>
            <w:r>
              <w:rPr>
                <w:i/>
                <w:iCs/>
                <w:sz w:val="26"/>
                <w:szCs w:val="26"/>
              </w:rPr>
              <w:t>a</w:t>
            </w:r>
            <w:r>
              <w:rPr>
                <w:sz w:val="26"/>
                <w:szCs w:val="26"/>
              </w:rPr>
              <w:t>.</w:t>
            </w:r>
            <w:r>
              <w:rPr>
                <w:i/>
                <w:iCs/>
                <w:sz w:val="26"/>
                <w:szCs w:val="26"/>
              </w:rPr>
              <w:t xml:space="preserve"> Đảm bảo cấu trúc bài văn nghị luận</w:t>
            </w:r>
          </w:p>
          <w:p w14:paraId="58C8D617" w14:textId="77777777" w:rsidR="00DF2CEC" w:rsidRDefault="008A457B">
            <w:pPr>
              <w:spacing w:before="40" w:after="20" w:line="240" w:lineRule="auto"/>
              <w:jc w:val="both"/>
              <w:rPr>
                <w:i/>
                <w:sz w:val="26"/>
                <w:szCs w:val="26"/>
              </w:rPr>
            </w:pPr>
            <w:r>
              <w:rPr>
                <w:i/>
                <w:iCs/>
                <w:sz w:val="26"/>
                <w:szCs w:val="26"/>
              </w:rPr>
              <w:lastRenderedPageBreak/>
              <w:t>Mở bài</w:t>
            </w:r>
            <w:r>
              <w:rPr>
                <w:sz w:val="26"/>
                <w:szCs w:val="26"/>
              </w:rPr>
              <w:t xml:space="preserve"> nêu được vấn đề, </w:t>
            </w:r>
            <w:r>
              <w:rPr>
                <w:i/>
                <w:iCs/>
                <w:sz w:val="26"/>
                <w:szCs w:val="26"/>
              </w:rPr>
              <w:t>Thân bài</w:t>
            </w:r>
            <w:r>
              <w:rPr>
                <w:sz w:val="26"/>
                <w:szCs w:val="26"/>
              </w:rPr>
              <w:t xml:space="preserve"> triển khai được vấn đề, </w:t>
            </w:r>
            <w:r>
              <w:rPr>
                <w:i/>
                <w:iCs/>
                <w:sz w:val="26"/>
                <w:szCs w:val="26"/>
                <w:u w:color="FF0000"/>
              </w:rPr>
              <w:t>Kết bài</w:t>
            </w:r>
            <w:r>
              <w:rPr>
                <w:sz w:val="26"/>
                <w:szCs w:val="26"/>
              </w:rPr>
              <w:t xml:space="preserve"> khái quát được vấn đề.</w:t>
            </w:r>
          </w:p>
        </w:tc>
        <w:tc>
          <w:tcPr>
            <w:tcW w:w="706" w:type="dxa"/>
            <w:shd w:val="clear" w:color="auto" w:fill="auto"/>
          </w:tcPr>
          <w:p w14:paraId="2BCA14B0" w14:textId="77777777" w:rsidR="00DF2CEC" w:rsidRDefault="008A457B">
            <w:pPr>
              <w:spacing w:before="40" w:after="20" w:line="240" w:lineRule="auto"/>
              <w:jc w:val="center"/>
              <w:rPr>
                <w:iCs/>
                <w:sz w:val="26"/>
                <w:szCs w:val="26"/>
              </w:rPr>
            </w:pPr>
            <w:r>
              <w:rPr>
                <w:iCs/>
                <w:sz w:val="26"/>
                <w:szCs w:val="26"/>
              </w:rPr>
              <w:lastRenderedPageBreak/>
              <w:t>0,25</w:t>
            </w:r>
          </w:p>
        </w:tc>
      </w:tr>
      <w:tr w:rsidR="00DF2CEC" w14:paraId="66BF30FE" w14:textId="77777777">
        <w:trPr>
          <w:jc w:val="center"/>
        </w:trPr>
        <w:tc>
          <w:tcPr>
            <w:tcW w:w="693" w:type="dxa"/>
            <w:vMerge/>
            <w:shd w:val="clear" w:color="auto" w:fill="auto"/>
          </w:tcPr>
          <w:p w14:paraId="44CD60D3" w14:textId="77777777" w:rsidR="00DF2CEC" w:rsidRDefault="00DF2CEC">
            <w:pPr>
              <w:spacing w:before="40" w:after="20" w:line="240" w:lineRule="auto"/>
              <w:rPr>
                <w:iCs/>
                <w:sz w:val="26"/>
                <w:szCs w:val="26"/>
              </w:rPr>
            </w:pPr>
          </w:p>
        </w:tc>
        <w:tc>
          <w:tcPr>
            <w:tcW w:w="577" w:type="dxa"/>
            <w:vMerge/>
            <w:shd w:val="clear" w:color="auto" w:fill="auto"/>
          </w:tcPr>
          <w:p w14:paraId="16085AF8" w14:textId="77777777" w:rsidR="00DF2CEC" w:rsidRDefault="00DF2CEC">
            <w:pPr>
              <w:spacing w:before="40" w:after="20" w:line="240" w:lineRule="auto"/>
              <w:jc w:val="center"/>
              <w:rPr>
                <w:b/>
                <w:bCs/>
                <w:iCs/>
                <w:sz w:val="26"/>
                <w:szCs w:val="26"/>
              </w:rPr>
            </w:pPr>
          </w:p>
        </w:tc>
        <w:tc>
          <w:tcPr>
            <w:tcW w:w="7096" w:type="dxa"/>
            <w:shd w:val="clear" w:color="auto" w:fill="auto"/>
          </w:tcPr>
          <w:p w14:paraId="59969E2E" w14:textId="77777777" w:rsidR="00DF2CEC" w:rsidRDefault="008A457B">
            <w:pPr>
              <w:spacing w:before="40" w:after="20" w:line="240" w:lineRule="auto"/>
              <w:jc w:val="both"/>
              <w:rPr>
                <w:sz w:val="26"/>
                <w:szCs w:val="26"/>
              </w:rPr>
            </w:pPr>
            <w:r>
              <w:rPr>
                <w:i/>
                <w:sz w:val="26"/>
                <w:szCs w:val="26"/>
              </w:rPr>
              <w:t>b. Xác định đúng yêu cầu của đề</w:t>
            </w:r>
          </w:p>
          <w:p w14:paraId="023F2C7F" w14:textId="77777777" w:rsidR="00DF2CEC" w:rsidRDefault="008A457B">
            <w:pPr>
              <w:spacing w:before="40" w:after="20" w:line="240" w:lineRule="auto"/>
              <w:jc w:val="both"/>
              <w:rPr>
                <w:i/>
                <w:sz w:val="26"/>
                <w:szCs w:val="26"/>
              </w:rPr>
            </w:pPr>
            <w:r>
              <w:rPr>
                <w:rFonts w:eastAsia="Times New Roman"/>
                <w:i/>
                <w:sz w:val="26"/>
                <w:szCs w:val="26"/>
              </w:rPr>
              <w:t>Phân tích, đánh giá nội dung, nghệ thuật của truyện “Lúa và cỏ”</w:t>
            </w:r>
          </w:p>
        </w:tc>
        <w:tc>
          <w:tcPr>
            <w:tcW w:w="706" w:type="dxa"/>
            <w:shd w:val="clear" w:color="auto" w:fill="auto"/>
          </w:tcPr>
          <w:p w14:paraId="4C9AB92F" w14:textId="77777777" w:rsidR="00DF2CEC" w:rsidRDefault="008A457B">
            <w:pPr>
              <w:spacing w:before="40" w:after="20" w:line="240" w:lineRule="auto"/>
              <w:jc w:val="center"/>
              <w:rPr>
                <w:iCs/>
                <w:sz w:val="26"/>
                <w:szCs w:val="26"/>
              </w:rPr>
            </w:pPr>
            <w:r>
              <w:rPr>
                <w:iCs/>
                <w:sz w:val="26"/>
                <w:szCs w:val="26"/>
              </w:rPr>
              <w:t>0,5</w:t>
            </w:r>
          </w:p>
        </w:tc>
      </w:tr>
      <w:tr w:rsidR="00DF2CEC" w14:paraId="4FB61C06" w14:textId="77777777">
        <w:trPr>
          <w:jc w:val="center"/>
        </w:trPr>
        <w:tc>
          <w:tcPr>
            <w:tcW w:w="693" w:type="dxa"/>
            <w:vMerge/>
            <w:shd w:val="clear" w:color="auto" w:fill="auto"/>
          </w:tcPr>
          <w:p w14:paraId="4FC766DA" w14:textId="77777777" w:rsidR="00DF2CEC" w:rsidRDefault="00DF2CEC">
            <w:pPr>
              <w:spacing w:before="40" w:after="20" w:line="240" w:lineRule="auto"/>
              <w:rPr>
                <w:iCs/>
                <w:sz w:val="26"/>
                <w:szCs w:val="26"/>
              </w:rPr>
            </w:pPr>
          </w:p>
        </w:tc>
        <w:tc>
          <w:tcPr>
            <w:tcW w:w="577" w:type="dxa"/>
            <w:vMerge/>
            <w:shd w:val="clear" w:color="auto" w:fill="auto"/>
          </w:tcPr>
          <w:p w14:paraId="2FC18639" w14:textId="77777777" w:rsidR="00DF2CEC" w:rsidRDefault="00DF2CEC">
            <w:pPr>
              <w:spacing w:before="40" w:after="20" w:line="240" w:lineRule="auto"/>
              <w:jc w:val="center"/>
              <w:rPr>
                <w:b/>
                <w:bCs/>
                <w:iCs/>
                <w:sz w:val="26"/>
                <w:szCs w:val="26"/>
              </w:rPr>
            </w:pPr>
          </w:p>
        </w:tc>
        <w:tc>
          <w:tcPr>
            <w:tcW w:w="7096" w:type="dxa"/>
            <w:shd w:val="clear" w:color="auto" w:fill="auto"/>
          </w:tcPr>
          <w:p w14:paraId="2E47080F" w14:textId="77777777" w:rsidR="00DF2CEC" w:rsidRDefault="008A457B">
            <w:pPr>
              <w:spacing w:before="40" w:after="20" w:line="240" w:lineRule="auto"/>
              <w:jc w:val="both"/>
              <w:rPr>
                <w:i/>
                <w:iCs/>
                <w:sz w:val="26"/>
                <w:szCs w:val="26"/>
              </w:rPr>
            </w:pPr>
            <w:r>
              <w:rPr>
                <w:i/>
                <w:iCs/>
                <w:sz w:val="26"/>
                <w:szCs w:val="26"/>
              </w:rPr>
              <w:t>c. Triển khai vấn đề nghị luận thành các luận điểm</w:t>
            </w:r>
          </w:p>
          <w:p w14:paraId="760CE8A2" w14:textId="77777777" w:rsidR="00DF2CEC" w:rsidRDefault="008A457B">
            <w:pPr>
              <w:spacing w:after="0" w:line="240" w:lineRule="auto"/>
              <w:jc w:val="both"/>
              <w:rPr>
                <w:i/>
                <w:sz w:val="26"/>
                <w:szCs w:val="26"/>
              </w:rPr>
            </w:pPr>
            <w:r>
              <w:rPr>
                <w:sz w:val="26"/>
                <w:szCs w:val="26"/>
              </w:rPr>
              <w:t>HS có thể viết bài nhiều cách trên cơ sở k</w:t>
            </w:r>
            <w:r>
              <w:rPr>
                <w:color w:val="000000"/>
                <w:sz w:val="26"/>
                <w:szCs w:val="26"/>
              </w:rPr>
              <w:t xml:space="preserve">ết hợp được lí lẽ và dẫn chứng để tạo tính chặt chẽ, logic của mỗi luận điểm; </w:t>
            </w:r>
            <w:r>
              <w:rPr>
                <w:sz w:val="26"/>
                <w:szCs w:val="26"/>
              </w:rPr>
              <w:t>đảm bảo các yêu cầu sau:</w:t>
            </w:r>
          </w:p>
        </w:tc>
        <w:tc>
          <w:tcPr>
            <w:tcW w:w="706" w:type="dxa"/>
            <w:vMerge w:val="restart"/>
            <w:shd w:val="clear" w:color="auto" w:fill="auto"/>
          </w:tcPr>
          <w:p w14:paraId="6845901A" w14:textId="77777777" w:rsidR="00DF2CEC" w:rsidRDefault="008A457B">
            <w:pPr>
              <w:spacing w:before="40" w:after="20" w:line="240" w:lineRule="auto"/>
              <w:jc w:val="center"/>
              <w:rPr>
                <w:iCs/>
                <w:sz w:val="26"/>
                <w:szCs w:val="26"/>
              </w:rPr>
            </w:pPr>
            <w:r>
              <w:rPr>
                <w:iCs/>
                <w:sz w:val="26"/>
                <w:szCs w:val="26"/>
              </w:rPr>
              <w:t>2,5</w:t>
            </w:r>
          </w:p>
        </w:tc>
      </w:tr>
      <w:tr w:rsidR="00DF2CEC" w14:paraId="08DD6F4E" w14:textId="77777777">
        <w:trPr>
          <w:jc w:val="center"/>
        </w:trPr>
        <w:tc>
          <w:tcPr>
            <w:tcW w:w="693" w:type="dxa"/>
            <w:vMerge/>
            <w:shd w:val="clear" w:color="auto" w:fill="auto"/>
          </w:tcPr>
          <w:p w14:paraId="185DDF35" w14:textId="77777777" w:rsidR="00DF2CEC" w:rsidRDefault="00DF2CEC">
            <w:pPr>
              <w:spacing w:before="40" w:after="20" w:line="240" w:lineRule="auto"/>
              <w:rPr>
                <w:iCs/>
                <w:sz w:val="26"/>
                <w:szCs w:val="26"/>
              </w:rPr>
            </w:pPr>
          </w:p>
        </w:tc>
        <w:tc>
          <w:tcPr>
            <w:tcW w:w="577" w:type="dxa"/>
            <w:vMerge/>
            <w:shd w:val="clear" w:color="auto" w:fill="auto"/>
          </w:tcPr>
          <w:p w14:paraId="6448C39A" w14:textId="77777777" w:rsidR="00DF2CEC" w:rsidRDefault="00DF2CEC">
            <w:pPr>
              <w:spacing w:before="40" w:after="20" w:line="240" w:lineRule="auto"/>
              <w:jc w:val="center"/>
              <w:rPr>
                <w:b/>
                <w:bCs/>
                <w:iCs/>
                <w:sz w:val="26"/>
                <w:szCs w:val="26"/>
              </w:rPr>
            </w:pPr>
          </w:p>
        </w:tc>
        <w:tc>
          <w:tcPr>
            <w:tcW w:w="7096" w:type="dxa"/>
            <w:shd w:val="clear" w:color="auto" w:fill="auto"/>
          </w:tcPr>
          <w:p w14:paraId="5684D27F" w14:textId="77777777" w:rsidR="00DF2CEC" w:rsidRDefault="008A457B">
            <w:pPr>
              <w:spacing w:before="40" w:after="20" w:line="240" w:lineRule="auto"/>
              <w:jc w:val="both"/>
              <w:rPr>
                <w:rFonts w:eastAsia="Times New Roman"/>
                <w:sz w:val="26"/>
                <w:szCs w:val="26"/>
              </w:rPr>
            </w:pPr>
            <w:r>
              <w:rPr>
                <w:sz w:val="26"/>
                <w:szCs w:val="26"/>
              </w:rPr>
              <w:t>* Giới thiệu ngắn gọn về tác phẩm truyện (nhan đề, tác giả…) và ý kiến khái quát của HS về tác phẩm, điều khiến HS yêu thích tác phẩm…</w:t>
            </w:r>
            <w:r>
              <w:rPr>
                <w:rFonts w:eastAsia="Times New Roman"/>
                <w:sz w:val="26"/>
                <w:szCs w:val="26"/>
              </w:rPr>
              <w:t xml:space="preserve"> </w:t>
            </w:r>
          </w:p>
          <w:p w14:paraId="408C2D06" w14:textId="77777777" w:rsidR="00DF2CEC" w:rsidRDefault="008A457B">
            <w:pPr>
              <w:spacing w:before="40" w:after="20" w:line="240" w:lineRule="auto"/>
              <w:jc w:val="both"/>
              <w:rPr>
                <w:rFonts w:eastAsia="Times New Roman"/>
                <w:sz w:val="26"/>
                <w:szCs w:val="26"/>
              </w:rPr>
            </w:pPr>
            <w:r>
              <w:rPr>
                <w:rFonts w:eastAsia="Times New Roman"/>
                <w:sz w:val="26"/>
                <w:szCs w:val="26"/>
              </w:rPr>
              <w:t>* Tóm tắt nội dung chính của truyện</w:t>
            </w:r>
          </w:p>
          <w:p w14:paraId="5CA825AE" w14:textId="77777777" w:rsidR="00DF2CEC" w:rsidRDefault="008A457B">
            <w:pPr>
              <w:spacing w:before="40" w:after="20" w:line="240" w:lineRule="auto"/>
              <w:jc w:val="both"/>
              <w:rPr>
                <w:sz w:val="26"/>
                <w:szCs w:val="26"/>
              </w:rPr>
            </w:pPr>
            <w:r>
              <w:rPr>
                <w:sz w:val="26"/>
                <w:szCs w:val="26"/>
              </w:rPr>
              <w:t>* Đặc điểm về nội dung và nghệ thuật của truyện:</w:t>
            </w:r>
          </w:p>
          <w:p w14:paraId="39BA70A2" w14:textId="77777777" w:rsidR="00DF2CEC" w:rsidRDefault="008A457B">
            <w:pPr>
              <w:spacing w:before="40" w:after="20" w:line="240" w:lineRule="auto"/>
              <w:jc w:val="both"/>
              <w:rPr>
                <w:sz w:val="26"/>
                <w:szCs w:val="26"/>
              </w:rPr>
            </w:pPr>
            <w:r>
              <w:rPr>
                <w:sz w:val="26"/>
                <w:szCs w:val="26"/>
              </w:rPr>
              <w:t>+ Nội dung: kể lại sự ra đời của cây lúa, nhấn mạnh quá trình lao động gian khổ tạo ra lương thực, từ đó thể hiện khát vọng về mùa màng tốt tươi, mưa thuận gió hoà, cuộc sống ấm no, đầy đủ; tín ngưỡng thờ thần Nông nghiệp…</w:t>
            </w:r>
          </w:p>
          <w:p w14:paraId="407FCA52" w14:textId="77777777" w:rsidR="00DF2CEC" w:rsidRDefault="008A457B">
            <w:pPr>
              <w:spacing w:before="40" w:after="20" w:line="240" w:lineRule="auto"/>
              <w:jc w:val="both"/>
              <w:rPr>
                <w:sz w:val="26"/>
                <w:szCs w:val="26"/>
              </w:rPr>
            </w:pPr>
            <w:r>
              <w:rPr>
                <w:sz w:val="26"/>
                <w:szCs w:val="26"/>
              </w:rPr>
              <w:t>+ Nghệ thuật: hình thức nghệ thuật và tác dụng của chúng: thể hiện những đặc trưng của thể loại thần thoại như sự phong phú của trí tưởng tượng; các chi tiết thần kì; lối kể chuyện hấp dẫn; cách xây dựng nhân vật độc đáo…</w:t>
            </w:r>
          </w:p>
          <w:p w14:paraId="018192F8" w14:textId="77777777" w:rsidR="00DF2CEC" w:rsidRDefault="008A457B">
            <w:pPr>
              <w:spacing w:before="40" w:after="20" w:line="240" w:lineRule="auto"/>
              <w:ind w:firstLineChars="50" w:firstLine="130"/>
              <w:jc w:val="both"/>
              <w:rPr>
                <w:sz w:val="26"/>
                <w:szCs w:val="26"/>
              </w:rPr>
            </w:pPr>
            <w:r>
              <w:rPr>
                <w:sz w:val="26"/>
                <w:szCs w:val="26"/>
              </w:rPr>
              <w:t>(Mỗi phân tích, đánh giá về nội dung và nghệ thuật đều có những chi tiết tiêu biểu dẫn ra từ tác phẩm.)</w:t>
            </w:r>
          </w:p>
          <w:p w14:paraId="62EFEC23" w14:textId="77777777" w:rsidR="00DF2CEC" w:rsidRDefault="008A457B">
            <w:pPr>
              <w:spacing w:before="40" w:after="20" w:line="240" w:lineRule="auto"/>
              <w:jc w:val="both"/>
              <w:rPr>
                <w:sz w:val="26"/>
                <w:szCs w:val="26"/>
              </w:rPr>
            </w:pPr>
            <w:r>
              <w:rPr>
                <w:sz w:val="26"/>
                <w:szCs w:val="26"/>
              </w:rPr>
              <w:t xml:space="preserve">* Khẳng định giá trị của truyện: bài học rút ra từ câu chuyện (có thể bài học về vai trò, giá trị của lao động, vai trò của lương thực đối với con người…), thể hiện sự đồng tình hoặc không đồng tình với thông điệp từ văn bản… </w:t>
            </w:r>
          </w:p>
        </w:tc>
        <w:tc>
          <w:tcPr>
            <w:tcW w:w="706" w:type="dxa"/>
            <w:vMerge/>
            <w:shd w:val="clear" w:color="auto" w:fill="auto"/>
          </w:tcPr>
          <w:p w14:paraId="2942F5D3" w14:textId="77777777" w:rsidR="00DF2CEC" w:rsidRDefault="00DF2CEC">
            <w:pPr>
              <w:spacing w:before="40" w:after="20" w:line="240" w:lineRule="auto"/>
              <w:jc w:val="center"/>
              <w:rPr>
                <w:i/>
                <w:sz w:val="26"/>
                <w:szCs w:val="26"/>
              </w:rPr>
            </w:pPr>
          </w:p>
        </w:tc>
      </w:tr>
      <w:tr w:rsidR="00DF2CEC" w14:paraId="1F9A308C" w14:textId="77777777">
        <w:trPr>
          <w:jc w:val="center"/>
        </w:trPr>
        <w:tc>
          <w:tcPr>
            <w:tcW w:w="693" w:type="dxa"/>
            <w:vMerge/>
            <w:shd w:val="clear" w:color="auto" w:fill="auto"/>
          </w:tcPr>
          <w:p w14:paraId="3203BA09" w14:textId="77777777" w:rsidR="00DF2CEC" w:rsidRDefault="00DF2CEC">
            <w:pPr>
              <w:spacing w:before="40" w:after="20" w:line="240" w:lineRule="auto"/>
              <w:rPr>
                <w:iCs/>
                <w:sz w:val="26"/>
                <w:szCs w:val="26"/>
              </w:rPr>
            </w:pPr>
          </w:p>
        </w:tc>
        <w:tc>
          <w:tcPr>
            <w:tcW w:w="577" w:type="dxa"/>
            <w:vMerge/>
            <w:shd w:val="clear" w:color="auto" w:fill="auto"/>
          </w:tcPr>
          <w:p w14:paraId="5404B5AC" w14:textId="77777777" w:rsidR="00DF2CEC" w:rsidRDefault="00DF2CEC">
            <w:pPr>
              <w:spacing w:before="40" w:after="20" w:line="240" w:lineRule="auto"/>
              <w:jc w:val="center"/>
              <w:rPr>
                <w:b/>
                <w:bCs/>
                <w:iCs/>
                <w:sz w:val="26"/>
                <w:szCs w:val="26"/>
              </w:rPr>
            </w:pPr>
          </w:p>
        </w:tc>
        <w:tc>
          <w:tcPr>
            <w:tcW w:w="7096" w:type="dxa"/>
            <w:shd w:val="clear" w:color="auto" w:fill="auto"/>
          </w:tcPr>
          <w:p w14:paraId="53BA6F7C" w14:textId="77777777" w:rsidR="00DF2CEC" w:rsidRDefault="008A457B">
            <w:pPr>
              <w:spacing w:before="40" w:after="20" w:line="240" w:lineRule="auto"/>
              <w:jc w:val="both"/>
              <w:rPr>
                <w:i/>
                <w:sz w:val="26"/>
                <w:szCs w:val="26"/>
              </w:rPr>
            </w:pPr>
            <w:r>
              <w:rPr>
                <w:i/>
                <w:sz w:val="26"/>
                <w:szCs w:val="26"/>
              </w:rPr>
              <w:t>d. Chính tả, ngữ pháp</w:t>
            </w:r>
          </w:p>
          <w:p w14:paraId="3253C662" w14:textId="77777777" w:rsidR="00DF2CEC" w:rsidRDefault="008A457B">
            <w:pPr>
              <w:spacing w:before="40" w:after="20" w:line="240" w:lineRule="auto"/>
              <w:jc w:val="both"/>
              <w:rPr>
                <w:iCs/>
                <w:sz w:val="26"/>
                <w:szCs w:val="26"/>
              </w:rPr>
            </w:pPr>
            <w:r>
              <w:rPr>
                <w:iCs/>
                <w:sz w:val="26"/>
                <w:szCs w:val="26"/>
              </w:rPr>
              <w:t>Đảm bảo chuẩn chính tả, ngữ pháp tiếng Việt.</w:t>
            </w:r>
          </w:p>
        </w:tc>
        <w:tc>
          <w:tcPr>
            <w:tcW w:w="706" w:type="dxa"/>
            <w:shd w:val="clear" w:color="auto" w:fill="auto"/>
          </w:tcPr>
          <w:p w14:paraId="52EE6B60" w14:textId="77777777" w:rsidR="00DF2CEC" w:rsidRDefault="008A457B">
            <w:pPr>
              <w:spacing w:before="40" w:after="20" w:line="240" w:lineRule="auto"/>
              <w:jc w:val="center"/>
              <w:rPr>
                <w:iCs/>
                <w:sz w:val="26"/>
                <w:szCs w:val="26"/>
              </w:rPr>
            </w:pPr>
            <w:r>
              <w:rPr>
                <w:iCs/>
                <w:sz w:val="26"/>
                <w:szCs w:val="26"/>
              </w:rPr>
              <w:t>0,25</w:t>
            </w:r>
          </w:p>
        </w:tc>
      </w:tr>
      <w:tr w:rsidR="00DF2CEC" w14:paraId="2619F32D" w14:textId="77777777">
        <w:trPr>
          <w:jc w:val="center"/>
        </w:trPr>
        <w:tc>
          <w:tcPr>
            <w:tcW w:w="693" w:type="dxa"/>
            <w:vMerge/>
            <w:shd w:val="clear" w:color="auto" w:fill="auto"/>
          </w:tcPr>
          <w:p w14:paraId="79452932" w14:textId="77777777" w:rsidR="00DF2CEC" w:rsidRDefault="00DF2CEC">
            <w:pPr>
              <w:spacing w:before="40" w:after="20" w:line="240" w:lineRule="auto"/>
              <w:rPr>
                <w:iCs/>
                <w:sz w:val="26"/>
                <w:szCs w:val="26"/>
              </w:rPr>
            </w:pPr>
          </w:p>
        </w:tc>
        <w:tc>
          <w:tcPr>
            <w:tcW w:w="577" w:type="dxa"/>
            <w:vMerge/>
            <w:shd w:val="clear" w:color="auto" w:fill="auto"/>
          </w:tcPr>
          <w:p w14:paraId="6D4A6829" w14:textId="77777777" w:rsidR="00DF2CEC" w:rsidRDefault="00DF2CEC">
            <w:pPr>
              <w:spacing w:before="40" w:after="20" w:line="240" w:lineRule="auto"/>
              <w:jc w:val="center"/>
              <w:rPr>
                <w:b/>
                <w:bCs/>
                <w:iCs/>
                <w:sz w:val="26"/>
                <w:szCs w:val="26"/>
              </w:rPr>
            </w:pPr>
          </w:p>
        </w:tc>
        <w:tc>
          <w:tcPr>
            <w:tcW w:w="7096" w:type="dxa"/>
            <w:shd w:val="clear" w:color="auto" w:fill="auto"/>
          </w:tcPr>
          <w:p w14:paraId="5A8AD69E" w14:textId="77777777" w:rsidR="00DF2CEC" w:rsidRDefault="008A457B">
            <w:pPr>
              <w:spacing w:before="40" w:after="20" w:line="240" w:lineRule="auto"/>
              <w:jc w:val="both"/>
              <w:rPr>
                <w:sz w:val="26"/>
                <w:szCs w:val="26"/>
              </w:rPr>
            </w:pPr>
            <w:r>
              <w:rPr>
                <w:i/>
                <w:sz w:val="26"/>
                <w:szCs w:val="26"/>
              </w:rPr>
              <w:t xml:space="preserve">e. Sáng </w:t>
            </w:r>
            <w:r>
              <w:rPr>
                <w:i/>
                <w:iCs/>
                <w:sz w:val="26"/>
                <w:szCs w:val="26"/>
              </w:rPr>
              <w:t>tạo</w:t>
            </w:r>
            <w:r>
              <w:rPr>
                <w:sz w:val="26"/>
                <w:szCs w:val="26"/>
              </w:rPr>
              <w:t>: Thể hiện suy nghĩ sâu sắc về vấn đề nghị luận; có cách diễn đạt mới mẻ.</w:t>
            </w:r>
          </w:p>
        </w:tc>
        <w:tc>
          <w:tcPr>
            <w:tcW w:w="706" w:type="dxa"/>
            <w:shd w:val="clear" w:color="auto" w:fill="auto"/>
          </w:tcPr>
          <w:p w14:paraId="1B5850A1" w14:textId="77777777" w:rsidR="00DF2CEC" w:rsidRDefault="008A457B">
            <w:pPr>
              <w:spacing w:before="40" w:after="20" w:line="240" w:lineRule="auto"/>
              <w:jc w:val="center"/>
              <w:rPr>
                <w:iCs/>
                <w:sz w:val="26"/>
                <w:szCs w:val="26"/>
              </w:rPr>
            </w:pPr>
            <w:r>
              <w:rPr>
                <w:iCs/>
                <w:sz w:val="26"/>
                <w:szCs w:val="26"/>
              </w:rPr>
              <w:t>0,5</w:t>
            </w:r>
          </w:p>
        </w:tc>
      </w:tr>
      <w:tr w:rsidR="00DF2CEC" w14:paraId="4A5A5AB9" w14:textId="77777777">
        <w:trPr>
          <w:jc w:val="center"/>
        </w:trPr>
        <w:tc>
          <w:tcPr>
            <w:tcW w:w="693" w:type="dxa"/>
            <w:vMerge w:val="restart"/>
            <w:shd w:val="clear" w:color="auto" w:fill="auto"/>
          </w:tcPr>
          <w:p w14:paraId="4C92D226" w14:textId="77777777" w:rsidR="00DF2CEC" w:rsidRDefault="00DF2CEC">
            <w:pPr>
              <w:spacing w:before="40" w:after="20" w:line="240" w:lineRule="auto"/>
              <w:rPr>
                <w:iCs/>
                <w:sz w:val="26"/>
                <w:szCs w:val="26"/>
              </w:rPr>
            </w:pPr>
          </w:p>
        </w:tc>
        <w:tc>
          <w:tcPr>
            <w:tcW w:w="577" w:type="dxa"/>
            <w:vMerge w:val="restart"/>
            <w:shd w:val="clear" w:color="auto" w:fill="auto"/>
          </w:tcPr>
          <w:p w14:paraId="3794DC9D" w14:textId="77777777" w:rsidR="00DF2CEC" w:rsidRDefault="008A457B">
            <w:pPr>
              <w:spacing w:before="40" w:after="20" w:line="240" w:lineRule="auto"/>
              <w:jc w:val="center"/>
              <w:rPr>
                <w:b/>
                <w:bCs/>
                <w:iCs/>
                <w:sz w:val="26"/>
                <w:szCs w:val="26"/>
              </w:rPr>
            </w:pPr>
            <w:r>
              <w:rPr>
                <w:b/>
                <w:bCs/>
                <w:iCs/>
                <w:sz w:val="26"/>
                <w:szCs w:val="26"/>
              </w:rPr>
              <w:t>2</w:t>
            </w:r>
          </w:p>
        </w:tc>
        <w:tc>
          <w:tcPr>
            <w:tcW w:w="7096" w:type="dxa"/>
            <w:shd w:val="clear" w:color="auto" w:fill="auto"/>
          </w:tcPr>
          <w:p w14:paraId="64E04096" w14:textId="77777777" w:rsidR="00DF2CEC" w:rsidRDefault="008A457B">
            <w:pPr>
              <w:spacing w:before="40" w:after="20" w:line="240" w:lineRule="auto"/>
              <w:jc w:val="both"/>
              <w:rPr>
                <w:i/>
                <w:iCs/>
                <w:sz w:val="26"/>
                <w:szCs w:val="26"/>
              </w:rPr>
            </w:pPr>
            <w:r>
              <w:rPr>
                <w:i/>
                <w:iCs/>
                <w:sz w:val="26"/>
                <w:szCs w:val="26"/>
              </w:rPr>
              <w:t>a</w:t>
            </w:r>
            <w:r>
              <w:rPr>
                <w:sz w:val="26"/>
                <w:szCs w:val="26"/>
              </w:rPr>
              <w:t>.</w:t>
            </w:r>
            <w:r>
              <w:rPr>
                <w:i/>
                <w:iCs/>
                <w:sz w:val="26"/>
                <w:szCs w:val="26"/>
              </w:rPr>
              <w:t xml:space="preserve"> Đảm bảo cấu trúc bài nghị luận</w:t>
            </w:r>
          </w:p>
          <w:p w14:paraId="0A1A9443" w14:textId="77777777" w:rsidR="00DF2CEC" w:rsidRDefault="008A457B">
            <w:pPr>
              <w:spacing w:before="40" w:after="20" w:line="240" w:lineRule="auto"/>
              <w:jc w:val="both"/>
              <w:rPr>
                <w:i/>
                <w:sz w:val="26"/>
                <w:szCs w:val="26"/>
              </w:rPr>
            </w:pPr>
            <w:r>
              <w:rPr>
                <w:i/>
                <w:iCs/>
                <w:sz w:val="26"/>
                <w:szCs w:val="26"/>
              </w:rPr>
              <w:t>Mở bài</w:t>
            </w:r>
            <w:r>
              <w:rPr>
                <w:sz w:val="26"/>
                <w:szCs w:val="26"/>
              </w:rPr>
              <w:t xml:space="preserve"> nêu được vấn đề, </w:t>
            </w:r>
            <w:r>
              <w:rPr>
                <w:i/>
                <w:iCs/>
                <w:sz w:val="26"/>
                <w:szCs w:val="26"/>
              </w:rPr>
              <w:t>Thân bài</w:t>
            </w:r>
            <w:r>
              <w:rPr>
                <w:sz w:val="26"/>
                <w:szCs w:val="26"/>
              </w:rPr>
              <w:t xml:space="preserve"> triển khai được vấn đề, </w:t>
            </w:r>
            <w:r>
              <w:rPr>
                <w:i/>
                <w:iCs/>
                <w:sz w:val="26"/>
                <w:szCs w:val="26"/>
                <w:u w:color="FF0000"/>
              </w:rPr>
              <w:t>Kết bài</w:t>
            </w:r>
            <w:r>
              <w:rPr>
                <w:sz w:val="26"/>
                <w:szCs w:val="26"/>
              </w:rPr>
              <w:t xml:space="preserve"> khái quát được vấn đề.</w:t>
            </w:r>
          </w:p>
        </w:tc>
        <w:tc>
          <w:tcPr>
            <w:tcW w:w="706" w:type="dxa"/>
            <w:shd w:val="clear" w:color="auto" w:fill="auto"/>
          </w:tcPr>
          <w:p w14:paraId="38B672AE" w14:textId="77777777" w:rsidR="00DF2CEC" w:rsidRDefault="008A457B">
            <w:pPr>
              <w:spacing w:before="40" w:after="20" w:line="240" w:lineRule="auto"/>
              <w:jc w:val="center"/>
              <w:rPr>
                <w:iCs/>
                <w:sz w:val="26"/>
                <w:szCs w:val="26"/>
              </w:rPr>
            </w:pPr>
            <w:r>
              <w:rPr>
                <w:iCs/>
                <w:sz w:val="26"/>
                <w:szCs w:val="26"/>
              </w:rPr>
              <w:t>0,25</w:t>
            </w:r>
          </w:p>
        </w:tc>
      </w:tr>
      <w:tr w:rsidR="00DF2CEC" w14:paraId="7A19E015" w14:textId="77777777">
        <w:trPr>
          <w:jc w:val="center"/>
        </w:trPr>
        <w:tc>
          <w:tcPr>
            <w:tcW w:w="693" w:type="dxa"/>
            <w:vMerge/>
            <w:shd w:val="clear" w:color="auto" w:fill="auto"/>
          </w:tcPr>
          <w:p w14:paraId="07573910" w14:textId="77777777" w:rsidR="00DF2CEC" w:rsidRDefault="00DF2CEC">
            <w:pPr>
              <w:spacing w:before="40" w:after="20" w:line="240" w:lineRule="auto"/>
              <w:rPr>
                <w:iCs/>
                <w:sz w:val="26"/>
                <w:szCs w:val="26"/>
              </w:rPr>
            </w:pPr>
          </w:p>
        </w:tc>
        <w:tc>
          <w:tcPr>
            <w:tcW w:w="577" w:type="dxa"/>
            <w:vMerge/>
            <w:shd w:val="clear" w:color="auto" w:fill="auto"/>
          </w:tcPr>
          <w:p w14:paraId="3834C3B9" w14:textId="77777777" w:rsidR="00DF2CEC" w:rsidRDefault="00DF2CEC">
            <w:pPr>
              <w:spacing w:before="40" w:after="20" w:line="240" w:lineRule="auto"/>
              <w:jc w:val="center"/>
              <w:rPr>
                <w:b/>
                <w:bCs/>
                <w:iCs/>
                <w:sz w:val="26"/>
                <w:szCs w:val="26"/>
              </w:rPr>
            </w:pPr>
          </w:p>
        </w:tc>
        <w:tc>
          <w:tcPr>
            <w:tcW w:w="7096" w:type="dxa"/>
            <w:shd w:val="clear" w:color="auto" w:fill="auto"/>
          </w:tcPr>
          <w:p w14:paraId="5B4570CA" w14:textId="77777777" w:rsidR="00DF2CEC" w:rsidRDefault="008A457B">
            <w:pPr>
              <w:spacing w:before="40" w:after="20" w:line="240" w:lineRule="auto"/>
              <w:jc w:val="both"/>
              <w:rPr>
                <w:sz w:val="26"/>
                <w:szCs w:val="26"/>
              </w:rPr>
            </w:pPr>
            <w:r>
              <w:rPr>
                <w:i/>
                <w:sz w:val="26"/>
                <w:szCs w:val="26"/>
              </w:rPr>
              <w:t>b. Xác định đúng yêu cầu của đề</w:t>
            </w:r>
            <w:r>
              <w:rPr>
                <w:sz w:val="26"/>
                <w:szCs w:val="26"/>
              </w:rPr>
              <w:t>.</w:t>
            </w:r>
          </w:p>
          <w:p w14:paraId="1204D465" w14:textId="77777777" w:rsidR="00DF2CEC" w:rsidRDefault="008A457B">
            <w:pPr>
              <w:spacing w:before="40" w:after="20" w:line="240" w:lineRule="auto"/>
              <w:jc w:val="both"/>
              <w:rPr>
                <w:sz w:val="26"/>
                <w:szCs w:val="26"/>
              </w:rPr>
            </w:pPr>
            <w:r>
              <w:rPr>
                <w:bCs/>
                <w:sz w:val="26"/>
                <w:szCs w:val="26"/>
              </w:rPr>
              <w:t>Nghị luận về vai trò của lao động trong cuộc sống con người.</w:t>
            </w:r>
          </w:p>
        </w:tc>
        <w:tc>
          <w:tcPr>
            <w:tcW w:w="706" w:type="dxa"/>
            <w:shd w:val="clear" w:color="auto" w:fill="auto"/>
          </w:tcPr>
          <w:p w14:paraId="5E54E674" w14:textId="77777777" w:rsidR="00DF2CEC" w:rsidRDefault="008A457B">
            <w:pPr>
              <w:spacing w:before="40" w:after="20" w:line="240" w:lineRule="auto"/>
              <w:jc w:val="center"/>
              <w:rPr>
                <w:iCs/>
                <w:sz w:val="26"/>
                <w:szCs w:val="26"/>
              </w:rPr>
            </w:pPr>
            <w:r>
              <w:rPr>
                <w:iCs/>
                <w:sz w:val="26"/>
                <w:szCs w:val="26"/>
              </w:rPr>
              <w:t>0,5</w:t>
            </w:r>
          </w:p>
        </w:tc>
      </w:tr>
      <w:tr w:rsidR="00DF2CEC" w14:paraId="71A5B6F2" w14:textId="77777777" w:rsidTr="00CB4A39">
        <w:trPr>
          <w:trHeight w:val="913"/>
          <w:jc w:val="center"/>
        </w:trPr>
        <w:tc>
          <w:tcPr>
            <w:tcW w:w="693" w:type="dxa"/>
            <w:vMerge/>
            <w:shd w:val="clear" w:color="auto" w:fill="auto"/>
          </w:tcPr>
          <w:p w14:paraId="4DB66DB4" w14:textId="77777777" w:rsidR="00DF2CEC" w:rsidRDefault="00DF2CEC">
            <w:pPr>
              <w:spacing w:before="40" w:after="20" w:line="240" w:lineRule="auto"/>
              <w:rPr>
                <w:iCs/>
                <w:sz w:val="26"/>
                <w:szCs w:val="26"/>
              </w:rPr>
            </w:pPr>
          </w:p>
        </w:tc>
        <w:tc>
          <w:tcPr>
            <w:tcW w:w="577" w:type="dxa"/>
            <w:vMerge/>
            <w:shd w:val="clear" w:color="auto" w:fill="auto"/>
          </w:tcPr>
          <w:p w14:paraId="6A9B77C4" w14:textId="77777777" w:rsidR="00DF2CEC" w:rsidRDefault="00DF2CEC">
            <w:pPr>
              <w:spacing w:before="40" w:after="20" w:line="240" w:lineRule="auto"/>
              <w:jc w:val="center"/>
              <w:rPr>
                <w:b/>
                <w:bCs/>
                <w:iCs/>
                <w:sz w:val="26"/>
                <w:szCs w:val="26"/>
              </w:rPr>
            </w:pPr>
          </w:p>
        </w:tc>
        <w:tc>
          <w:tcPr>
            <w:tcW w:w="7096" w:type="dxa"/>
            <w:shd w:val="clear" w:color="auto" w:fill="auto"/>
          </w:tcPr>
          <w:p w14:paraId="694E9130" w14:textId="77777777" w:rsidR="00DF2CEC" w:rsidRDefault="008A457B">
            <w:pPr>
              <w:spacing w:before="40" w:after="20" w:line="240" w:lineRule="auto"/>
              <w:jc w:val="both"/>
              <w:rPr>
                <w:i/>
                <w:iCs/>
                <w:sz w:val="26"/>
                <w:szCs w:val="26"/>
              </w:rPr>
            </w:pPr>
            <w:r>
              <w:rPr>
                <w:i/>
                <w:iCs/>
                <w:sz w:val="26"/>
                <w:szCs w:val="26"/>
              </w:rPr>
              <w:t>c. Triển khai vấn đề nghị luận thành các luận điểm</w:t>
            </w:r>
          </w:p>
          <w:p w14:paraId="0624C95D" w14:textId="77777777" w:rsidR="00DF2CEC" w:rsidRDefault="008A457B">
            <w:pPr>
              <w:spacing w:after="0" w:line="240" w:lineRule="auto"/>
              <w:jc w:val="both"/>
              <w:rPr>
                <w:sz w:val="26"/>
                <w:szCs w:val="26"/>
              </w:rPr>
            </w:pPr>
            <w:r>
              <w:rPr>
                <w:sz w:val="26"/>
                <w:szCs w:val="26"/>
              </w:rPr>
              <w:t>HS có thể viết bài nhiều cách trên cơ sở k</w:t>
            </w:r>
            <w:r>
              <w:rPr>
                <w:color w:val="000000"/>
                <w:sz w:val="26"/>
                <w:szCs w:val="26"/>
              </w:rPr>
              <w:t xml:space="preserve">ết hợp được lí lẽ và dẫn chứng để tạo tính chặt chẽ, logic của mỗi luận điểm; </w:t>
            </w:r>
            <w:r>
              <w:rPr>
                <w:sz w:val="26"/>
                <w:szCs w:val="26"/>
              </w:rPr>
              <w:t>đảm bảo các yêu cầu sau:</w:t>
            </w:r>
          </w:p>
          <w:p w14:paraId="4C4DAFFA" w14:textId="77777777" w:rsidR="00DF2CEC" w:rsidRDefault="008A457B">
            <w:pPr>
              <w:spacing w:after="0" w:line="240" w:lineRule="auto"/>
              <w:jc w:val="both"/>
              <w:rPr>
                <w:sz w:val="26"/>
                <w:szCs w:val="26"/>
              </w:rPr>
            </w:pPr>
            <w:r>
              <w:rPr>
                <w:sz w:val="26"/>
                <w:szCs w:val="26"/>
              </w:rPr>
              <w:t>* Giới thiệu vấn đề cần bàn luận</w:t>
            </w:r>
          </w:p>
          <w:p w14:paraId="5B64F6B1" w14:textId="77777777" w:rsidR="00DF2CEC" w:rsidRDefault="008A457B">
            <w:pPr>
              <w:spacing w:after="0" w:line="240" w:lineRule="auto"/>
              <w:jc w:val="both"/>
              <w:rPr>
                <w:sz w:val="26"/>
                <w:szCs w:val="26"/>
              </w:rPr>
            </w:pPr>
            <w:r>
              <w:rPr>
                <w:sz w:val="26"/>
                <w:szCs w:val="26"/>
              </w:rPr>
              <w:t>* Giải thích:</w:t>
            </w:r>
          </w:p>
          <w:p w14:paraId="4B58BB38" w14:textId="77777777" w:rsidR="00DF2CEC" w:rsidRDefault="008A457B">
            <w:pPr>
              <w:spacing w:after="0" w:line="240" w:lineRule="auto"/>
              <w:jc w:val="both"/>
              <w:rPr>
                <w:sz w:val="26"/>
                <w:szCs w:val="26"/>
              </w:rPr>
            </w:pPr>
            <w:r>
              <w:rPr>
                <w:sz w:val="26"/>
                <w:szCs w:val="26"/>
              </w:rPr>
              <w:t>- Lao động là hành động có chủ ý, mục đích của con người để tạo ra của cải vật chất, phục vụ các nhu cầu trong cuộc sống.</w:t>
            </w:r>
          </w:p>
          <w:p w14:paraId="261321CC" w14:textId="77777777" w:rsidR="00DF2CEC" w:rsidRDefault="008A457B">
            <w:pPr>
              <w:spacing w:after="0" w:line="240" w:lineRule="auto"/>
              <w:jc w:val="both"/>
              <w:rPr>
                <w:sz w:val="26"/>
                <w:szCs w:val="26"/>
              </w:rPr>
            </w:pPr>
            <w:r>
              <w:rPr>
                <w:sz w:val="26"/>
                <w:szCs w:val="26"/>
              </w:rPr>
              <w:t>* Phân tích vai trò của lao động  trong cuộc sống:</w:t>
            </w:r>
          </w:p>
          <w:p w14:paraId="47044967" w14:textId="77777777" w:rsidR="00DF2CEC" w:rsidRDefault="008A457B">
            <w:pPr>
              <w:spacing w:after="0" w:line="240" w:lineRule="auto"/>
              <w:jc w:val="both"/>
              <w:rPr>
                <w:sz w:val="26"/>
                <w:szCs w:val="26"/>
              </w:rPr>
            </w:pPr>
            <w:r>
              <w:rPr>
                <w:sz w:val="26"/>
                <w:szCs w:val="26"/>
              </w:rPr>
              <w:t>- Lao động thúc đẩy sự phát triển của xã hội, thể hiện trình độ văn minh, giúp cuộc sống ngày càng giàu đẹp.</w:t>
            </w:r>
          </w:p>
          <w:p w14:paraId="0A80DA66" w14:textId="77777777" w:rsidR="00DF2CEC" w:rsidRDefault="008A457B">
            <w:pPr>
              <w:spacing w:after="0" w:line="240" w:lineRule="auto"/>
              <w:jc w:val="both"/>
              <w:rPr>
                <w:sz w:val="26"/>
                <w:szCs w:val="26"/>
              </w:rPr>
            </w:pPr>
            <w:r>
              <w:rPr>
                <w:sz w:val="26"/>
                <w:szCs w:val="26"/>
              </w:rPr>
              <w:lastRenderedPageBreak/>
              <w:t>- Lao động giúp con người hoàn thiện bản thân trên mọi phương diện (nhân cách, vóc dáng, vị trí …)</w:t>
            </w:r>
          </w:p>
          <w:p w14:paraId="0C4736B3" w14:textId="77777777" w:rsidR="00DF2CEC" w:rsidRDefault="008A457B">
            <w:pPr>
              <w:spacing w:after="0" w:line="240" w:lineRule="auto"/>
              <w:jc w:val="both"/>
              <w:rPr>
                <w:sz w:val="26"/>
                <w:szCs w:val="26"/>
              </w:rPr>
            </w:pPr>
            <w:r>
              <w:rPr>
                <w:sz w:val="26"/>
                <w:szCs w:val="26"/>
              </w:rPr>
              <w:t>* Chứng minh: Nêu và phân tích các ví dụ trong cuộc sống, trong văn học xưa hoặc nay về những con người đã lao động chăm chỉ, sáng tạo…để khẳng định bản thân, vươn tới thành công, góp phần làm xã hội ngày càng văn minh và tốt đẹp hơn.</w:t>
            </w:r>
          </w:p>
          <w:p w14:paraId="230A3AFC" w14:textId="77777777" w:rsidR="00DF2CEC" w:rsidRDefault="008A457B">
            <w:pPr>
              <w:spacing w:after="0" w:line="240" w:lineRule="auto"/>
              <w:jc w:val="both"/>
              <w:rPr>
                <w:sz w:val="26"/>
                <w:szCs w:val="26"/>
              </w:rPr>
            </w:pPr>
            <w:r>
              <w:rPr>
                <w:sz w:val="26"/>
                <w:szCs w:val="26"/>
              </w:rPr>
              <w:t>* Bình luận: Đề cao vai trò của lao động trong cuộc sống; phê phán thói lười biếng, những quan niệm, hành vi sai lệch về lao động… liên hệ và nêu phương hướng rèn luyện để bản thân để có tinh thần lao động chăm chỉ, nhiệt tình , sáng tạo.</w:t>
            </w:r>
          </w:p>
          <w:p w14:paraId="5A8593BC" w14:textId="5F952BCB" w:rsidR="00CB4A39" w:rsidRDefault="008A457B">
            <w:pPr>
              <w:spacing w:after="0" w:line="240" w:lineRule="auto"/>
              <w:jc w:val="both"/>
              <w:rPr>
                <w:sz w:val="26"/>
                <w:szCs w:val="26"/>
              </w:rPr>
            </w:pPr>
            <w:r>
              <w:rPr>
                <w:sz w:val="26"/>
                <w:szCs w:val="26"/>
              </w:rPr>
              <w:t>* Khẳng định và đánh giá khái quát lại vấn đề</w:t>
            </w:r>
          </w:p>
        </w:tc>
        <w:tc>
          <w:tcPr>
            <w:tcW w:w="706" w:type="dxa"/>
            <w:shd w:val="clear" w:color="auto" w:fill="auto"/>
          </w:tcPr>
          <w:p w14:paraId="51818A5B" w14:textId="77777777" w:rsidR="00DF2CEC" w:rsidRDefault="008A457B">
            <w:pPr>
              <w:spacing w:before="40" w:after="20" w:line="240" w:lineRule="auto"/>
              <w:jc w:val="center"/>
              <w:rPr>
                <w:iCs/>
                <w:sz w:val="26"/>
                <w:szCs w:val="26"/>
              </w:rPr>
            </w:pPr>
            <w:r>
              <w:rPr>
                <w:iCs/>
                <w:sz w:val="26"/>
                <w:szCs w:val="26"/>
              </w:rPr>
              <w:lastRenderedPageBreak/>
              <w:t>2,5</w:t>
            </w:r>
          </w:p>
        </w:tc>
      </w:tr>
      <w:tr w:rsidR="00DF2CEC" w14:paraId="0A8A85DD" w14:textId="77777777">
        <w:trPr>
          <w:jc w:val="center"/>
        </w:trPr>
        <w:tc>
          <w:tcPr>
            <w:tcW w:w="693" w:type="dxa"/>
            <w:vMerge/>
            <w:shd w:val="clear" w:color="auto" w:fill="auto"/>
          </w:tcPr>
          <w:p w14:paraId="7D6865B6" w14:textId="77777777" w:rsidR="00DF2CEC" w:rsidRDefault="00DF2CEC">
            <w:pPr>
              <w:spacing w:before="40" w:after="20" w:line="240" w:lineRule="auto"/>
              <w:rPr>
                <w:iCs/>
                <w:sz w:val="26"/>
                <w:szCs w:val="26"/>
              </w:rPr>
            </w:pPr>
          </w:p>
        </w:tc>
        <w:tc>
          <w:tcPr>
            <w:tcW w:w="577" w:type="dxa"/>
            <w:vMerge/>
            <w:shd w:val="clear" w:color="auto" w:fill="auto"/>
          </w:tcPr>
          <w:p w14:paraId="2912E470" w14:textId="77777777" w:rsidR="00DF2CEC" w:rsidRDefault="00DF2CEC">
            <w:pPr>
              <w:spacing w:before="40" w:after="20" w:line="240" w:lineRule="auto"/>
              <w:jc w:val="center"/>
              <w:rPr>
                <w:b/>
                <w:bCs/>
                <w:iCs/>
                <w:sz w:val="26"/>
                <w:szCs w:val="26"/>
              </w:rPr>
            </w:pPr>
          </w:p>
        </w:tc>
        <w:tc>
          <w:tcPr>
            <w:tcW w:w="7096" w:type="dxa"/>
            <w:shd w:val="clear" w:color="auto" w:fill="auto"/>
          </w:tcPr>
          <w:p w14:paraId="54D27720" w14:textId="77777777" w:rsidR="00DF2CEC" w:rsidRDefault="008A457B">
            <w:pPr>
              <w:spacing w:before="40" w:after="20" w:line="240" w:lineRule="auto"/>
              <w:jc w:val="both"/>
              <w:rPr>
                <w:i/>
                <w:sz w:val="26"/>
                <w:szCs w:val="26"/>
              </w:rPr>
            </w:pPr>
            <w:r>
              <w:rPr>
                <w:i/>
                <w:sz w:val="26"/>
                <w:szCs w:val="26"/>
              </w:rPr>
              <w:t>d. Chính tả, ngữ pháp</w:t>
            </w:r>
          </w:p>
          <w:p w14:paraId="2930E9AF" w14:textId="77777777" w:rsidR="00DF2CEC" w:rsidRDefault="008A457B">
            <w:pPr>
              <w:spacing w:before="40" w:after="20" w:line="240" w:lineRule="auto"/>
              <w:jc w:val="both"/>
              <w:rPr>
                <w:sz w:val="26"/>
                <w:szCs w:val="26"/>
              </w:rPr>
            </w:pPr>
            <w:r>
              <w:rPr>
                <w:iCs/>
                <w:sz w:val="26"/>
                <w:szCs w:val="26"/>
              </w:rPr>
              <w:t>Đảm bảo chuẩn chính tả, ngữ pháp Tiếng Việt.</w:t>
            </w:r>
          </w:p>
        </w:tc>
        <w:tc>
          <w:tcPr>
            <w:tcW w:w="706" w:type="dxa"/>
            <w:shd w:val="clear" w:color="auto" w:fill="auto"/>
          </w:tcPr>
          <w:p w14:paraId="548196FF" w14:textId="77777777" w:rsidR="00DF2CEC" w:rsidRDefault="008A457B">
            <w:pPr>
              <w:spacing w:before="40" w:after="20" w:line="240" w:lineRule="auto"/>
              <w:jc w:val="center"/>
              <w:rPr>
                <w:iCs/>
                <w:sz w:val="26"/>
                <w:szCs w:val="26"/>
              </w:rPr>
            </w:pPr>
            <w:r>
              <w:rPr>
                <w:iCs/>
                <w:sz w:val="26"/>
                <w:szCs w:val="26"/>
              </w:rPr>
              <w:t>0,25</w:t>
            </w:r>
          </w:p>
        </w:tc>
      </w:tr>
      <w:tr w:rsidR="00DF2CEC" w14:paraId="07CC39A5" w14:textId="77777777">
        <w:trPr>
          <w:jc w:val="center"/>
        </w:trPr>
        <w:tc>
          <w:tcPr>
            <w:tcW w:w="693" w:type="dxa"/>
            <w:vMerge/>
            <w:shd w:val="clear" w:color="auto" w:fill="auto"/>
          </w:tcPr>
          <w:p w14:paraId="7F3E1EDC" w14:textId="77777777" w:rsidR="00DF2CEC" w:rsidRDefault="00DF2CEC">
            <w:pPr>
              <w:spacing w:before="40" w:after="20" w:line="240" w:lineRule="auto"/>
              <w:rPr>
                <w:iCs/>
                <w:sz w:val="26"/>
                <w:szCs w:val="26"/>
              </w:rPr>
            </w:pPr>
          </w:p>
        </w:tc>
        <w:tc>
          <w:tcPr>
            <w:tcW w:w="577" w:type="dxa"/>
            <w:vMerge/>
            <w:shd w:val="clear" w:color="auto" w:fill="auto"/>
          </w:tcPr>
          <w:p w14:paraId="0D32EB3D" w14:textId="77777777" w:rsidR="00DF2CEC" w:rsidRDefault="00DF2CEC">
            <w:pPr>
              <w:spacing w:before="40" w:after="20" w:line="240" w:lineRule="auto"/>
              <w:jc w:val="center"/>
              <w:rPr>
                <w:b/>
                <w:bCs/>
                <w:iCs/>
                <w:sz w:val="26"/>
                <w:szCs w:val="26"/>
              </w:rPr>
            </w:pPr>
          </w:p>
        </w:tc>
        <w:tc>
          <w:tcPr>
            <w:tcW w:w="7096" w:type="dxa"/>
            <w:shd w:val="clear" w:color="auto" w:fill="auto"/>
          </w:tcPr>
          <w:p w14:paraId="75774CD0" w14:textId="31609BA6" w:rsidR="00DF2CEC" w:rsidRDefault="008A457B">
            <w:pPr>
              <w:spacing w:before="40" w:after="20" w:line="240" w:lineRule="auto"/>
              <w:jc w:val="both"/>
              <w:rPr>
                <w:sz w:val="26"/>
                <w:szCs w:val="26"/>
              </w:rPr>
            </w:pPr>
            <w:r>
              <w:rPr>
                <w:i/>
                <w:sz w:val="26"/>
                <w:szCs w:val="26"/>
              </w:rPr>
              <w:t>e.</w:t>
            </w:r>
            <w:r w:rsidR="00CB4A39">
              <w:rPr>
                <w:i/>
                <w:sz w:val="26"/>
                <w:szCs w:val="26"/>
              </w:rPr>
              <w:t xml:space="preserve"> </w:t>
            </w:r>
            <w:r>
              <w:rPr>
                <w:i/>
                <w:sz w:val="26"/>
                <w:szCs w:val="26"/>
              </w:rPr>
              <w:t xml:space="preserve">Sáng </w:t>
            </w:r>
            <w:r>
              <w:rPr>
                <w:i/>
                <w:iCs/>
                <w:sz w:val="26"/>
                <w:szCs w:val="26"/>
              </w:rPr>
              <w:t>tạo</w:t>
            </w:r>
            <w:r>
              <w:rPr>
                <w:sz w:val="26"/>
                <w:szCs w:val="26"/>
              </w:rPr>
              <w:t>: Thể hiện suy nghĩ sâu sắc về vấn đề nghị luận; có cách diễn đạt mới mẻ.</w:t>
            </w:r>
          </w:p>
        </w:tc>
        <w:tc>
          <w:tcPr>
            <w:tcW w:w="706" w:type="dxa"/>
            <w:shd w:val="clear" w:color="auto" w:fill="auto"/>
          </w:tcPr>
          <w:p w14:paraId="7CCAB69A" w14:textId="77777777" w:rsidR="00DF2CEC" w:rsidRDefault="008A457B">
            <w:pPr>
              <w:spacing w:before="40" w:after="20" w:line="240" w:lineRule="auto"/>
              <w:jc w:val="center"/>
              <w:rPr>
                <w:iCs/>
                <w:sz w:val="26"/>
                <w:szCs w:val="26"/>
              </w:rPr>
            </w:pPr>
            <w:r>
              <w:rPr>
                <w:iCs/>
                <w:sz w:val="26"/>
                <w:szCs w:val="26"/>
              </w:rPr>
              <w:t>0,5</w:t>
            </w:r>
          </w:p>
        </w:tc>
      </w:tr>
      <w:tr w:rsidR="00DF2CEC" w14:paraId="59BFA482" w14:textId="77777777">
        <w:trPr>
          <w:jc w:val="center"/>
        </w:trPr>
        <w:tc>
          <w:tcPr>
            <w:tcW w:w="8366" w:type="dxa"/>
            <w:gridSpan w:val="3"/>
            <w:shd w:val="clear" w:color="auto" w:fill="auto"/>
          </w:tcPr>
          <w:p w14:paraId="40CC209F" w14:textId="77777777" w:rsidR="00DF2CEC" w:rsidRDefault="008A457B">
            <w:pPr>
              <w:spacing w:before="40" w:after="20" w:line="240" w:lineRule="auto"/>
              <w:jc w:val="center"/>
              <w:rPr>
                <w:b/>
                <w:bCs/>
                <w:iCs/>
                <w:sz w:val="26"/>
                <w:szCs w:val="26"/>
              </w:rPr>
            </w:pPr>
            <w:r>
              <w:rPr>
                <w:b/>
                <w:bCs/>
                <w:iCs/>
                <w:sz w:val="26"/>
                <w:szCs w:val="26"/>
              </w:rPr>
              <w:t>Tổng điểm</w:t>
            </w:r>
          </w:p>
        </w:tc>
        <w:tc>
          <w:tcPr>
            <w:tcW w:w="706" w:type="dxa"/>
            <w:shd w:val="clear" w:color="auto" w:fill="auto"/>
          </w:tcPr>
          <w:p w14:paraId="720C37A5" w14:textId="77777777" w:rsidR="00DF2CEC" w:rsidRDefault="008A457B">
            <w:pPr>
              <w:spacing w:before="40" w:after="20" w:line="240" w:lineRule="auto"/>
              <w:jc w:val="center"/>
              <w:rPr>
                <w:b/>
                <w:bCs/>
                <w:iCs/>
                <w:sz w:val="26"/>
                <w:szCs w:val="26"/>
              </w:rPr>
            </w:pPr>
            <w:r>
              <w:rPr>
                <w:b/>
                <w:bCs/>
                <w:iCs/>
                <w:sz w:val="26"/>
                <w:szCs w:val="26"/>
              </w:rPr>
              <w:t>10,0</w:t>
            </w:r>
          </w:p>
        </w:tc>
      </w:tr>
    </w:tbl>
    <w:p w14:paraId="2816FAE6" w14:textId="77777777" w:rsidR="00DF2CEC" w:rsidRDefault="00DF2CEC"/>
    <w:p w14:paraId="14A42412" w14:textId="77777777" w:rsidR="00DF2CEC" w:rsidRDefault="00DF2CEC"/>
    <w:sectPr w:rsidR="00DF2CEC" w:rsidSect="009B6EBB">
      <w:headerReference w:type="default" r:id="rId8"/>
      <w:footerReference w:type="default" r:id="rId9"/>
      <w:pgSz w:w="11906" w:h="16838"/>
      <w:pgMar w:top="601" w:right="866" w:bottom="990" w:left="1240" w:header="450"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8D32E" w14:textId="77777777" w:rsidR="00441BDF" w:rsidRDefault="00441BDF">
      <w:pPr>
        <w:spacing w:line="240" w:lineRule="auto"/>
      </w:pPr>
      <w:r>
        <w:separator/>
      </w:r>
    </w:p>
  </w:endnote>
  <w:endnote w:type="continuationSeparator" w:id="0">
    <w:p w14:paraId="1B4C12C5" w14:textId="77777777" w:rsidR="00441BDF" w:rsidRDefault="00441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15C98" w14:textId="15C3C369" w:rsidR="009B6EBB" w:rsidRPr="009B6EBB" w:rsidRDefault="009B6EBB" w:rsidP="009B6EB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9B6EBB">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B6EBB">
      <w:rPr>
        <w:rFonts w:eastAsia="SimSun"/>
        <w:b/>
        <w:color w:val="000000"/>
        <w:kern w:val="2"/>
        <w:sz w:val="24"/>
        <w:szCs w:val="24"/>
        <w:lang w:val="nl-NL" w:eastAsia="zh-CN"/>
      </w:rPr>
      <w:t xml:space="preserve">    </w:t>
    </w:r>
    <w:r w:rsidRPr="009B6EBB">
      <w:rPr>
        <w:rFonts w:eastAsia="SimSun"/>
        <w:b/>
        <w:color w:val="00B0F0"/>
        <w:kern w:val="2"/>
        <w:sz w:val="24"/>
        <w:szCs w:val="24"/>
        <w:lang w:val="nl-NL" w:eastAsia="zh-CN"/>
      </w:rPr>
      <w:t/>
    </w:r>
    <w:r w:rsidRPr="009B6EBB">
      <w:rPr>
        <w:rFonts w:eastAsia="SimSun"/>
        <w:b/>
        <w:color w:val="FF0000"/>
        <w:kern w:val="2"/>
        <w:sz w:val="24"/>
        <w:szCs w:val="24"/>
        <w:lang w:val="nl-NL" w:eastAsia="zh-CN"/>
      </w:rPr>
      <w:t xml:space="preserve"/>
    </w:r>
    <w:r w:rsidRPr="009B6EBB">
      <w:rPr>
        <w:rFonts w:eastAsia="SimSun"/>
        <w:b/>
        <w:color w:val="000000"/>
        <w:kern w:val="2"/>
        <w:sz w:val="24"/>
        <w:szCs w:val="24"/>
        <w:lang w:eastAsia="zh-CN"/>
      </w:rPr>
      <w:t xml:space="preserve">                                </w:t>
    </w:r>
    <w:r w:rsidRPr="009B6EBB">
      <w:rPr>
        <w:rFonts w:eastAsia="SimSun"/>
        <w:b/>
        <w:color w:val="FF0000"/>
        <w:kern w:val="2"/>
        <w:sz w:val="24"/>
        <w:szCs w:val="24"/>
        <w:lang w:eastAsia="zh-CN"/>
      </w:rPr>
      <w:t>Trang</w:t>
    </w:r>
    <w:r w:rsidRPr="009B6EBB">
      <w:rPr>
        <w:rFonts w:eastAsia="SimSun"/>
        <w:b/>
        <w:color w:val="0070C0"/>
        <w:kern w:val="2"/>
        <w:sz w:val="24"/>
        <w:szCs w:val="24"/>
        <w:lang w:eastAsia="zh-CN"/>
      </w:rPr>
      <w:t xml:space="preserve"> </w:t>
    </w:r>
    <w:r w:rsidRPr="009B6EBB">
      <w:rPr>
        <w:rFonts w:eastAsia="SimSun"/>
        <w:b/>
        <w:color w:val="0070C0"/>
        <w:kern w:val="2"/>
        <w:sz w:val="24"/>
        <w:szCs w:val="24"/>
        <w:lang w:eastAsia="zh-CN"/>
      </w:rPr>
      <w:fldChar w:fldCharType="begin"/>
    </w:r>
    <w:r w:rsidRPr="009B6EBB">
      <w:rPr>
        <w:rFonts w:eastAsia="SimSun"/>
        <w:b/>
        <w:color w:val="0070C0"/>
        <w:kern w:val="2"/>
        <w:sz w:val="24"/>
        <w:szCs w:val="24"/>
        <w:lang w:eastAsia="zh-CN"/>
      </w:rPr>
      <w:instrText xml:space="preserve"> PAGE   \* MERGEFORMAT </w:instrText>
    </w:r>
    <w:r w:rsidRPr="009B6EB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B6EB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8D8C6" w14:textId="77777777" w:rsidR="00441BDF" w:rsidRDefault="00441BDF">
      <w:pPr>
        <w:spacing w:after="0"/>
      </w:pPr>
      <w:r>
        <w:separator/>
      </w:r>
    </w:p>
  </w:footnote>
  <w:footnote w:type="continuationSeparator" w:id="0">
    <w:p w14:paraId="605F3D57" w14:textId="77777777" w:rsidR="00441BDF" w:rsidRDefault="00441B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6EC1" w14:textId="77777777" w:rsidR="009B6EBB" w:rsidRPr="009B6EBB" w:rsidRDefault="009B6EBB" w:rsidP="009B6EBB">
    <w:pPr>
      <w:widowControl w:val="0"/>
      <w:tabs>
        <w:tab w:val="center" w:pos="4513"/>
        <w:tab w:val="right" w:pos="9026"/>
      </w:tabs>
      <w:autoSpaceDE w:val="0"/>
      <w:autoSpaceDN w:val="0"/>
      <w:spacing w:after="0" w:line="240" w:lineRule="auto"/>
      <w:jc w:val="center"/>
      <w:rPr>
        <w:rFonts w:eastAsia="Times New Roman"/>
        <w:sz w:val="22"/>
        <w:szCs w:val="22"/>
        <w:lang w:val="vi"/>
      </w:rPr>
    </w:pPr>
    <w:r w:rsidRPr="009B6EBB">
      <w:rPr>
        <w:rFonts w:eastAsia="Calibri"/>
        <w:b/>
        <w:color w:val="00B0F0"/>
        <w:sz w:val="24"/>
        <w:szCs w:val="24"/>
        <w:lang w:val="nl-NL"/>
      </w:rPr>
      <w:t/>
    </w:r>
    <w:r w:rsidRPr="009B6EB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A8433B"/>
    <w:multiLevelType w:val="singleLevel"/>
    <w:tmpl w:val="A8A8433B"/>
    <w:lvl w:ilvl="0">
      <w:start w:val="1"/>
      <w:numFmt w:val="upperLetter"/>
      <w:suff w:val="space"/>
      <w:lvlText w:val="%1."/>
      <w:lvlJc w:val="left"/>
    </w:lvl>
  </w:abstractNum>
  <w:abstractNum w:abstractNumId="1">
    <w:nsid w:val="C8163D88"/>
    <w:multiLevelType w:val="singleLevel"/>
    <w:tmpl w:val="C8163D88"/>
    <w:lvl w:ilvl="0">
      <w:start w:val="1"/>
      <w:numFmt w:val="upperRoman"/>
      <w:suff w:val="space"/>
      <w:lvlText w:val="%1."/>
      <w:lvlJc w:val="left"/>
      <w:pPr>
        <w:ind w:left="65" w:firstLine="0"/>
      </w:pPr>
    </w:lvl>
  </w:abstractNum>
  <w:abstractNum w:abstractNumId="2">
    <w:nsid w:val="18427F2A"/>
    <w:multiLevelType w:val="singleLevel"/>
    <w:tmpl w:val="18427F2A"/>
    <w:lvl w:ilvl="0">
      <w:start w:val="1"/>
      <w:numFmt w:val="upperLetter"/>
      <w:suff w:val="space"/>
      <w:lvlText w:val="%1."/>
      <w:lvlJc w:val="left"/>
    </w:lvl>
  </w:abstractNum>
  <w:abstractNum w:abstractNumId="3">
    <w:nsid w:val="4EA1F103"/>
    <w:multiLevelType w:val="singleLevel"/>
    <w:tmpl w:val="4EA1F103"/>
    <w:lvl w:ilvl="0">
      <w:start w:val="1"/>
      <w:numFmt w:val="upperLetter"/>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A10A8"/>
    <w:rsid w:val="0015533E"/>
    <w:rsid w:val="00211990"/>
    <w:rsid w:val="003F7A8E"/>
    <w:rsid w:val="00441BDF"/>
    <w:rsid w:val="008A457B"/>
    <w:rsid w:val="009B6EBB"/>
    <w:rsid w:val="00C61686"/>
    <w:rsid w:val="00CB4A39"/>
    <w:rsid w:val="00DF2CEC"/>
    <w:rsid w:val="01251069"/>
    <w:rsid w:val="01C30CD9"/>
    <w:rsid w:val="0B695AEA"/>
    <w:rsid w:val="0C816CD3"/>
    <w:rsid w:val="0C910EA2"/>
    <w:rsid w:val="0E8C7954"/>
    <w:rsid w:val="113B1891"/>
    <w:rsid w:val="137802D3"/>
    <w:rsid w:val="1CFA10A8"/>
    <w:rsid w:val="23C843D7"/>
    <w:rsid w:val="25B811EE"/>
    <w:rsid w:val="25BD26E8"/>
    <w:rsid w:val="271B4B4A"/>
    <w:rsid w:val="2A446A48"/>
    <w:rsid w:val="2D813C36"/>
    <w:rsid w:val="30DA4A04"/>
    <w:rsid w:val="332C2F5A"/>
    <w:rsid w:val="3575046D"/>
    <w:rsid w:val="375A07A2"/>
    <w:rsid w:val="38775EEA"/>
    <w:rsid w:val="38E873BA"/>
    <w:rsid w:val="3EC54996"/>
    <w:rsid w:val="42287095"/>
    <w:rsid w:val="42F949A0"/>
    <w:rsid w:val="44324818"/>
    <w:rsid w:val="44622529"/>
    <w:rsid w:val="45515BC8"/>
    <w:rsid w:val="45B72BF4"/>
    <w:rsid w:val="47D7416E"/>
    <w:rsid w:val="4CA74BA8"/>
    <w:rsid w:val="51091BC4"/>
    <w:rsid w:val="5436223F"/>
    <w:rsid w:val="545F5701"/>
    <w:rsid w:val="556D7EB3"/>
    <w:rsid w:val="56556031"/>
    <w:rsid w:val="56BC5E41"/>
    <w:rsid w:val="5EE25EE1"/>
    <w:rsid w:val="6002573E"/>
    <w:rsid w:val="604B3689"/>
    <w:rsid w:val="61226330"/>
    <w:rsid w:val="64E976D7"/>
    <w:rsid w:val="677163D1"/>
    <w:rsid w:val="6C2464C2"/>
    <w:rsid w:val="728B087B"/>
    <w:rsid w:val="73E23D62"/>
    <w:rsid w:val="749F54FD"/>
    <w:rsid w:val="76C46966"/>
    <w:rsid w:val="782D6F13"/>
    <w:rsid w:val="78EE68A2"/>
    <w:rsid w:val="7B3416F3"/>
    <w:rsid w:val="7E7F0A6F"/>
    <w:rsid w:val="7E965112"/>
    <w:rsid w:val="7EEB5665"/>
    <w:rsid w:val="7FD42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9B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F7A8E"/>
    <w:pPr>
      <w:tabs>
        <w:tab w:val="center" w:pos="4680"/>
        <w:tab w:val="right" w:pos="9360"/>
      </w:tabs>
      <w:spacing w:after="0" w:line="240" w:lineRule="auto"/>
    </w:pPr>
  </w:style>
  <w:style w:type="character" w:customStyle="1" w:styleId="HeaderChar">
    <w:name w:val="Header Char"/>
    <w:basedOn w:val="DefaultParagraphFont"/>
    <w:link w:val="Header"/>
    <w:rsid w:val="003F7A8E"/>
    <w:rPr>
      <w:rFonts w:ascii="Times New Roman" w:eastAsiaTheme="minorHAnsi" w:hAnsi="Times New Roman" w:cs="Times New Roman"/>
      <w:sz w:val="28"/>
      <w:szCs w:val="28"/>
      <w:lang w:val="en-US" w:eastAsia="en-US"/>
    </w:rPr>
  </w:style>
  <w:style w:type="paragraph" w:styleId="Footer">
    <w:name w:val="footer"/>
    <w:basedOn w:val="Normal"/>
    <w:link w:val="FooterChar"/>
    <w:rsid w:val="003F7A8E"/>
    <w:pPr>
      <w:tabs>
        <w:tab w:val="center" w:pos="4680"/>
        <w:tab w:val="right" w:pos="9360"/>
      </w:tabs>
      <w:spacing w:after="0" w:line="240" w:lineRule="auto"/>
    </w:pPr>
  </w:style>
  <w:style w:type="character" w:customStyle="1" w:styleId="FooterChar">
    <w:name w:val="Footer Char"/>
    <w:basedOn w:val="DefaultParagraphFont"/>
    <w:link w:val="Footer"/>
    <w:rsid w:val="003F7A8E"/>
    <w:rPr>
      <w:rFonts w:ascii="Times New Roman" w:eastAsiaTheme="minorHAnsi" w:hAnsi="Times New Roman" w:cs="Times New Roman"/>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F7A8E"/>
    <w:pPr>
      <w:tabs>
        <w:tab w:val="center" w:pos="4680"/>
        <w:tab w:val="right" w:pos="9360"/>
      </w:tabs>
      <w:spacing w:after="0" w:line="240" w:lineRule="auto"/>
    </w:pPr>
  </w:style>
  <w:style w:type="character" w:customStyle="1" w:styleId="HeaderChar">
    <w:name w:val="Header Char"/>
    <w:basedOn w:val="DefaultParagraphFont"/>
    <w:link w:val="Header"/>
    <w:rsid w:val="003F7A8E"/>
    <w:rPr>
      <w:rFonts w:ascii="Times New Roman" w:eastAsiaTheme="minorHAnsi" w:hAnsi="Times New Roman" w:cs="Times New Roman"/>
      <w:sz w:val="28"/>
      <w:szCs w:val="28"/>
      <w:lang w:val="en-US" w:eastAsia="en-US"/>
    </w:rPr>
  </w:style>
  <w:style w:type="paragraph" w:styleId="Footer">
    <w:name w:val="footer"/>
    <w:basedOn w:val="Normal"/>
    <w:link w:val="FooterChar"/>
    <w:rsid w:val="003F7A8E"/>
    <w:pPr>
      <w:tabs>
        <w:tab w:val="center" w:pos="4680"/>
        <w:tab w:val="right" w:pos="9360"/>
      </w:tabs>
      <w:spacing w:after="0" w:line="240" w:lineRule="auto"/>
    </w:pPr>
  </w:style>
  <w:style w:type="character" w:customStyle="1" w:styleId="FooterChar">
    <w:name w:val="Footer Char"/>
    <w:basedOn w:val="DefaultParagraphFont"/>
    <w:link w:val="Footer"/>
    <w:rsid w:val="003F7A8E"/>
    <w:rPr>
      <w:rFonts w:ascii="Times New Roman" w:eastAsiaTheme="minorHAnsi" w:hAnsi="Times New Roman"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7739</Characters>
  <Application>Microsoft Office Word</Application>
  <DocSecurity>0</DocSecurity>
  <Lines>64</Lines>
  <Paragraphs>18</Paragraphs>
  <ScaleCrop>false</ScaleCrop>
  <Company>thuvienhoclieu.com</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2022-11-04T13:25:00Z</dcterms:created>
  <dc:creator>admin</dc:creator>
  <dc:description>Đề thi giữa HK1 Ngữ văn 10 Sở GD Bắc Ninh 2022-2023 có đáp án được soạn dưới dạng file word và PDF gồm 5 trang. Các bạn xem và tải về ở dưới.</dc:description>
  <dcterms:modified xsi:type="dcterms:W3CDTF">2022-11-04T13:26:00Z</dcterms:modified>
  <cp:revision>1</cp:revision>
  <dc:title>Đề Thi Giữa HK1 Ngữ Văn 10 Sở GD Bắc Ninh 2022-2023 Có Đáp Án</dc:title>
</cp:coreProperties>
</file>