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6492"/>
        <w:gridCol w:w="8012"/>
      </w:tblGrid>
      <w:tr w:rsidR="004A4941" w:rsidRPr="00316378" w:rsidTr="00A27E3F">
        <w:tc>
          <w:tcPr>
            <w:tcW w:w="6516" w:type="dxa"/>
          </w:tcPr>
          <w:p w:rsidR="004A4941" w:rsidRPr="00316378" w:rsidRDefault="004A4941" w:rsidP="00A27E3F">
            <w:pPr>
              <w:jc w:val="center"/>
              <w:rPr>
                <w:szCs w:val="28"/>
              </w:rPr>
            </w:pPr>
            <w:r w:rsidRPr="00316378">
              <w:rPr>
                <w:b/>
                <w:bCs/>
                <w:szCs w:val="28"/>
              </w:rPr>
              <w:t>TRƯỜNG</w:t>
            </w:r>
            <w:r w:rsidRPr="00316378">
              <w:rPr>
                <w:b/>
                <w:bCs/>
                <w:szCs w:val="28"/>
                <w:lang w:val="vi-VN"/>
              </w:rPr>
              <w:t xml:space="preserve">: </w:t>
            </w:r>
            <w:r w:rsidRPr="00316378">
              <w:rPr>
                <w:szCs w:val="28"/>
              </w:rPr>
              <w:t xml:space="preserve">THCS </w:t>
            </w:r>
            <w:r>
              <w:rPr>
                <w:szCs w:val="28"/>
              </w:rPr>
              <w:t>…….</w:t>
            </w:r>
          </w:p>
          <w:p w:rsidR="004A4941" w:rsidRPr="004241A2" w:rsidRDefault="004A4941" w:rsidP="00A27E3F">
            <w:pPr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 xml:space="preserve">   </w:t>
            </w:r>
            <w:r w:rsidRPr="00316378">
              <w:rPr>
                <w:b/>
                <w:bCs/>
                <w:szCs w:val="28"/>
                <w:lang w:val="vi-VN"/>
              </w:rPr>
              <w:t xml:space="preserve">TỔ: </w:t>
            </w:r>
            <w:r>
              <w:rPr>
                <w:b/>
                <w:bCs/>
                <w:szCs w:val="28"/>
              </w:rPr>
              <w:t>…….</w:t>
            </w:r>
          </w:p>
          <w:p w:rsidR="004A4941" w:rsidRPr="00316378" w:rsidRDefault="004A4941" w:rsidP="00A27E3F">
            <w:pPr>
              <w:rPr>
                <w:b/>
                <w:bCs/>
                <w:szCs w:val="28"/>
                <w:lang w:val="vi-VN"/>
              </w:rPr>
            </w:pPr>
            <w:r>
              <w:rPr>
                <w:b/>
                <w:bCs/>
                <w:noProof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4C145C28" wp14:editId="44203708">
                      <wp:simplePos x="0" y="0"/>
                      <wp:positionH relativeFrom="column">
                        <wp:posOffset>772795</wp:posOffset>
                      </wp:positionH>
                      <wp:positionV relativeFrom="paragraph">
                        <wp:posOffset>114299</wp:posOffset>
                      </wp:positionV>
                      <wp:extent cx="2463800" cy="0"/>
                      <wp:effectExtent l="0" t="0" r="127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463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0.85pt,9pt" to="254.85pt,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Hlk/ywEAAIIDAAAOAAAAZHJzL2Uyb0RvYy54bWysU8tu2zAQvBfoPxC8x3Kc1ggEyznYSC9B a8DtB6wpSiLCF3ZZS/77LulHk/ZWlAdC5O7OcmZHq6fJWXHUSCb4Rt7P5lJor0JrfN/IH9+f7x6l oAS+BRu8buRJk3xaf/ywGmOtF2EIttUoGMRTPcZGDinFuqpIDdoBzULUnoNdQAeJj9hXLcLI6M5W i/l8WY0B24hBaSK+3Z6Dcl3wu06r9K3rSCdhG8lvS2XHsh/yXq1XUPcIcTDq8gz4h1c4MJ6b3qC2 kED8RPMXlDMKA4UuzVRwVeg6o3ThwGzu53+w2Q8QdeHC4lC8yUT/D1Z9Pe5QmLaRCyk8OB7RPiGY fkhiE7xnAQOKRdZpjFRz+sbvMDNVk9/Hl6BeiWPVu2A+UDynTR26nM5UxVR0P91011MSii8Xn5YP j3Mej7rGKqivhREpfdHBifzRSGt8lgRqOL5Qyq2hvqbkax+ejbVlrNaLsZHLh88ZGdhcnYXEny4y XfK9FGB7dq1KWBApWNPm6oxD2B82FsURsnPKyiJwt3dpufUWaDjnldDZU84kNrY1rpFMjdel2vqL WmeBslSH0J52eFWRB13aXEyZnfT2XKp//zrrXwAAAP//AwBQSwMEFAAGAAgAAAAhAJ3AJlXaAAAA CQEAAA8AAABkcnMvZG93bnJldi54bWxMT01LxDAQvQv+hzCCNzfdBW2tTRcRPAiCWj14zDazTbWZ 1CTb1n/viIf1Nu+DN+9V28UNYsIQe08K1qsMBFLrTU+dgrfX+4sCREyajB48oYJvjLCtT08qXRo/ 0wtOTeoEh1AstQKb0lhKGVuLTseVH5FY2/vgdGIYOmmCnjncDXKTZVfS6Z74g9Uj3llsP5uD4xTK v/bLEN6fnx5t0cwf+DDlqNT52XJ7AyLhko5m+K3P1aHmTjt/IBPFwHizztnKR8Gb2HCZXTOx+yNk Xcn/C+ofAAAA//8DAFBLAQItABQABgAIAAAAIQC2gziS/gAAAOEBAAATAAAAAAAAAAAAAAAAAAAA AABbQ29udGVudF9UeXBlc10ueG1sUEsBAi0AFAAGAAgAAAAhADj9If/WAAAAlAEAAAsAAAAAAAAA AAAAAAAALwEAAF9yZWxzLy5yZWxzUEsBAi0AFAAGAAgAAAAhAHIeWT/LAQAAggMAAA4AAAAAAAAA AAAAAAAALgIAAGRycy9lMm9Eb2MueG1sUEsBAi0AFAAGAAgAAAAhAJ3AJlXaAAAACQEAAA8AAAAA AAAAAAAAAAAAJQQAAGRycy9kb3ducmV2LnhtbFBLBQYAAAAABAAEAPMAAAAsBQAAAAA= 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8046" w:type="dxa"/>
          </w:tcPr>
          <w:p w:rsidR="004A4941" w:rsidRPr="007B3E69" w:rsidRDefault="004A4941" w:rsidP="00A27E3F">
            <w:pPr>
              <w:jc w:val="center"/>
              <w:rPr>
                <w:bCs/>
                <w:szCs w:val="28"/>
                <w:lang w:val="vi-VN"/>
              </w:rPr>
            </w:pPr>
            <w:r w:rsidRPr="007B3E69">
              <w:rPr>
                <w:bCs/>
                <w:szCs w:val="28"/>
              </w:rPr>
              <w:t>CỘNG</w:t>
            </w:r>
            <w:r w:rsidRPr="007B3E69">
              <w:rPr>
                <w:bCs/>
                <w:szCs w:val="28"/>
                <w:lang w:val="vi-VN"/>
              </w:rPr>
              <w:t xml:space="preserve"> HÒA XÃ HỘI CHỦ NGHĨA VIỆT NAM</w:t>
            </w:r>
          </w:p>
          <w:p w:rsidR="004A4941" w:rsidRPr="00316378" w:rsidRDefault="004A4941" w:rsidP="00A27E3F">
            <w:pPr>
              <w:jc w:val="center"/>
              <w:rPr>
                <w:b/>
                <w:bCs/>
                <w:szCs w:val="28"/>
                <w:lang w:val="vi-VN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22EC1935" wp14:editId="568FBDED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235584</wp:posOffset>
                      </wp:positionV>
                      <wp:extent cx="2124710" cy="0"/>
                      <wp:effectExtent l="0" t="0" r="2794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13.4pt,18.55pt" to="280.7pt,18.5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a9lPyQEAAIIDAAAOAAAAZHJzL2Uyb0RvYy54bWysU8tu2zAQvBfoPxC817LdNg0EyznYSC9B a8DtB6wpSiLCF3ZZS/77LulHk/ZWRAeC5O7OcmZHq4fJWXHUSCb4Ri5mcym0V6E1vm/kzx+PH+6l oAS+BRu8buRJk3xYv3+3GmOtl2EIttUoGMRTPcZGDinFuqpIDdoBzULUnoNdQAeJj9hXLcLI6M5W y/n8rhoDthGD0kR8uz0H5brgd51W6XvXkU7CNpLflsqKZT3ktVqvoO4R4mDU5RnwH69wYDw3vUFt IYH4heYfKGcUBgpdmqngqtB1RunCgdks5n+x2Q8QdeHC4lC8yURvB6u+HXcoTMuzk8KD4xHtE4Lp hyQ2wXsWMKBYZJ3GSDWnb/wOM1M1+X18CuqZOFa9CuYDxXPa1KHL6UxVTEX30013PSWh+HK5WH76 suDxqGusgvpaGJHSVx2cyJtGWuOzJFDD8YlSbg31NSVf+/BorC1jtV6Mjbz7+DkjA5urs5B46yLT Jd9LAbZn16qEBZGCNW2uzjiE/WFjURwhO6d8WQTu9iott94CDee8Ejp7ypnExrbGNfL+ZbX1F7XO AmWpDqE97fCqIg+6tLmYMjvp5blU//l11r8BAAD//wMAUEsDBBQABgAIAAAAIQAsbSKz3gAAAAkB AAAPAAAAZHJzL2Rvd25yZXYueG1sTI/BToQwEIbvJr5DMybe3AIqbFjKxph4MDHRRQ977NJZirZT pF3At7fGgx5n5s83319tF2vYhKPvHQlIVwkwpNapnjoBb68PV2tgPkhS0jhCAV/oYVufn1WyVG6m HU5N6FiEkC+lAB3CUHLuW41W+pUbkOLt6EYrQxzHjqtRzhFuDc+SJOdW9hQ/aDngvcb2oznZSKHi 87iYcf/y/KTXzfyOj1OBQlxeLHcbYAGX8BeGH/2oDnV0OrgTKc+MgCzLo3oQcF2kwGLgNk9vgB1+ F7yu+P8G9TcAAAD//wMAUEsBAi0AFAAGAAgAAAAhALaDOJL+AAAA4QEAABMAAAAAAAAAAAAAAAAA AAAAAFtDb250ZW50X1R5cGVzXS54bWxQSwECLQAUAAYACAAAACEAOP0h/9YAAACUAQAACwAAAAAA AAAAAAAAAAAvAQAAX3JlbHMvLnJlbHNQSwECLQAUAAYACAAAACEAmGvZT8kBAACCAwAADgAAAAAA AAAAAAAAAAAuAgAAZHJzL2Uyb0RvYy54bWxQSwECLQAUAAYACAAAACEALG0is94AAAAJAQAADwAA AAAAAAAAAAAAAAAjBAAAZHJzL2Rvd25yZXYueG1sUEsFBgAAAAAEAAQA8wAAAC4FAAAAAA== 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316378">
              <w:rPr>
                <w:b/>
                <w:bCs/>
                <w:szCs w:val="28"/>
                <w:lang w:val="vi-VN"/>
              </w:rPr>
              <w:t>Độc</w:t>
            </w:r>
            <w:r>
              <w:rPr>
                <w:b/>
                <w:bCs/>
                <w:szCs w:val="28"/>
              </w:rPr>
              <w:t xml:space="preserve"> </w:t>
            </w:r>
            <w:r w:rsidRPr="00316378">
              <w:rPr>
                <w:b/>
                <w:bCs/>
                <w:szCs w:val="28"/>
                <w:lang w:val="vi-VN"/>
              </w:rPr>
              <w:t>lập - Tự do - Hạnh</w:t>
            </w:r>
            <w:r>
              <w:rPr>
                <w:b/>
                <w:bCs/>
                <w:szCs w:val="28"/>
              </w:rPr>
              <w:t xml:space="preserve"> </w:t>
            </w:r>
            <w:r w:rsidRPr="00316378">
              <w:rPr>
                <w:b/>
                <w:bCs/>
                <w:szCs w:val="28"/>
                <w:lang w:val="vi-VN"/>
              </w:rPr>
              <w:t>phúc</w:t>
            </w:r>
          </w:p>
        </w:tc>
      </w:tr>
    </w:tbl>
    <w:p w:rsidR="004A4941" w:rsidRPr="00316378" w:rsidRDefault="004A4941" w:rsidP="004A4941">
      <w:pPr>
        <w:ind w:left="540"/>
        <w:jc w:val="center"/>
        <w:rPr>
          <w:b/>
          <w:bCs/>
          <w:szCs w:val="28"/>
        </w:rPr>
      </w:pPr>
    </w:p>
    <w:p w:rsidR="004A4941" w:rsidRPr="00316378" w:rsidRDefault="004A4941" w:rsidP="004A4941">
      <w:pPr>
        <w:jc w:val="center"/>
        <w:rPr>
          <w:b/>
          <w:bCs/>
          <w:szCs w:val="28"/>
          <w:lang w:val="vi-VN"/>
        </w:rPr>
      </w:pPr>
      <w:r w:rsidRPr="00316378">
        <w:rPr>
          <w:b/>
          <w:bCs/>
          <w:szCs w:val="28"/>
        </w:rPr>
        <w:t>KẾ</w:t>
      </w:r>
      <w:r w:rsidRPr="00316378">
        <w:rPr>
          <w:b/>
          <w:bCs/>
          <w:szCs w:val="28"/>
          <w:lang w:val="vi-VN"/>
        </w:rPr>
        <w:t xml:space="preserve"> HOẠCH DẠY HỌC CỦA TỔ CHUYÊN MÔN</w:t>
      </w:r>
    </w:p>
    <w:p w:rsidR="004A4941" w:rsidRDefault="004A4941" w:rsidP="004A4941">
      <w:pPr>
        <w:jc w:val="center"/>
        <w:rPr>
          <w:szCs w:val="28"/>
          <w:lang w:val="vi-VN"/>
        </w:rPr>
      </w:pPr>
      <w:bookmarkStart w:id="0" w:name="_GoBack"/>
      <w:bookmarkEnd w:id="0"/>
      <w:r w:rsidRPr="00316378">
        <w:rPr>
          <w:szCs w:val="28"/>
          <w:lang w:val="vi-VN"/>
        </w:rPr>
        <w:t xml:space="preserve"> (Năm học 20</w:t>
      </w:r>
      <w:r w:rsidRPr="00316378">
        <w:rPr>
          <w:szCs w:val="28"/>
        </w:rPr>
        <w:t>21</w:t>
      </w:r>
      <w:r>
        <w:rPr>
          <w:szCs w:val="28"/>
          <w:lang w:val="vi-VN"/>
        </w:rPr>
        <w:t xml:space="preserve"> </w:t>
      </w:r>
      <w:r w:rsidRPr="00316378">
        <w:rPr>
          <w:szCs w:val="28"/>
          <w:lang w:val="vi-VN"/>
        </w:rPr>
        <w:t>- 20</w:t>
      </w:r>
      <w:r w:rsidRPr="00316378">
        <w:rPr>
          <w:szCs w:val="28"/>
        </w:rPr>
        <w:t>22</w:t>
      </w:r>
      <w:r w:rsidRPr="00316378">
        <w:rPr>
          <w:szCs w:val="28"/>
          <w:lang w:val="vi-VN"/>
        </w:rPr>
        <w:t>)</w:t>
      </w:r>
    </w:p>
    <w:p w:rsidR="004A4941" w:rsidRDefault="004A4941" w:rsidP="004A4941">
      <w:pPr>
        <w:jc w:val="center"/>
        <w:rPr>
          <w:szCs w:val="28"/>
          <w:lang w:val="vi-VN"/>
        </w:rPr>
      </w:pPr>
    </w:p>
    <w:p w:rsidR="004A4941" w:rsidRPr="00761697" w:rsidRDefault="004A4941" w:rsidP="004A4941">
      <w:pPr>
        <w:pStyle w:val="ListParagraph"/>
        <w:numPr>
          <w:ilvl w:val="0"/>
          <w:numId w:val="2"/>
        </w:numPr>
        <w:jc w:val="both"/>
        <w:rPr>
          <w:b/>
          <w:szCs w:val="28"/>
          <w:u w:val="single"/>
        </w:rPr>
      </w:pPr>
      <w:r w:rsidRPr="00761697">
        <w:rPr>
          <w:b/>
          <w:szCs w:val="28"/>
          <w:u w:val="single"/>
        </w:rPr>
        <w:t>MÔN THỂ DỤC:</w:t>
      </w:r>
    </w:p>
    <w:p w:rsidR="004A4941" w:rsidRPr="00316378" w:rsidRDefault="004A4941" w:rsidP="004A4941">
      <w:pPr>
        <w:ind w:firstLine="567"/>
        <w:jc w:val="both"/>
        <w:rPr>
          <w:b/>
          <w:bCs/>
          <w:szCs w:val="28"/>
          <w:lang w:val="vi-VN"/>
        </w:rPr>
      </w:pPr>
      <w:r w:rsidRPr="00316378">
        <w:rPr>
          <w:b/>
          <w:bCs/>
          <w:szCs w:val="28"/>
          <w:lang w:val="vi-VN"/>
        </w:rPr>
        <w:t>I. Đặc</w:t>
      </w:r>
      <w:r w:rsidRPr="00316378">
        <w:rPr>
          <w:b/>
          <w:bCs/>
          <w:szCs w:val="28"/>
        </w:rPr>
        <w:t xml:space="preserve"> </w:t>
      </w:r>
      <w:r w:rsidRPr="00316378">
        <w:rPr>
          <w:b/>
          <w:bCs/>
          <w:szCs w:val="28"/>
          <w:lang w:val="vi-VN"/>
        </w:rPr>
        <w:t>điểm</w:t>
      </w:r>
      <w:r w:rsidRPr="00316378">
        <w:rPr>
          <w:b/>
          <w:bCs/>
          <w:szCs w:val="28"/>
        </w:rPr>
        <w:t xml:space="preserve"> </w:t>
      </w:r>
      <w:r w:rsidRPr="00316378">
        <w:rPr>
          <w:b/>
          <w:bCs/>
          <w:szCs w:val="28"/>
          <w:lang w:val="vi-VN"/>
        </w:rPr>
        <w:t>tình</w:t>
      </w:r>
      <w:r w:rsidRPr="00316378">
        <w:rPr>
          <w:b/>
          <w:bCs/>
          <w:szCs w:val="28"/>
        </w:rPr>
        <w:t xml:space="preserve"> </w:t>
      </w:r>
      <w:r w:rsidRPr="00316378">
        <w:rPr>
          <w:b/>
          <w:bCs/>
          <w:szCs w:val="28"/>
          <w:lang w:val="vi-VN"/>
        </w:rPr>
        <w:t>hình</w:t>
      </w:r>
    </w:p>
    <w:p w:rsidR="004A4941" w:rsidRPr="003253F7" w:rsidRDefault="004A4941" w:rsidP="004A4941">
      <w:pPr>
        <w:ind w:firstLine="567"/>
        <w:jc w:val="both"/>
        <w:rPr>
          <w:szCs w:val="28"/>
        </w:rPr>
      </w:pPr>
      <w:r w:rsidRPr="00316378">
        <w:rPr>
          <w:b/>
          <w:bCs/>
          <w:szCs w:val="28"/>
          <w:lang w:val="vi-VN"/>
        </w:rPr>
        <w:t>1. Số</w:t>
      </w:r>
      <w:r w:rsidRPr="00316378">
        <w:rPr>
          <w:b/>
          <w:bCs/>
          <w:szCs w:val="28"/>
        </w:rPr>
        <w:t xml:space="preserve"> </w:t>
      </w:r>
      <w:r w:rsidRPr="00316378">
        <w:rPr>
          <w:b/>
          <w:bCs/>
          <w:szCs w:val="28"/>
          <w:lang w:val="vi-VN"/>
        </w:rPr>
        <w:t xml:space="preserve">lớp: </w:t>
      </w:r>
      <w:r>
        <w:rPr>
          <w:szCs w:val="28"/>
        </w:rPr>
        <w:t>115</w:t>
      </w:r>
      <w:r w:rsidRPr="00316378">
        <w:rPr>
          <w:b/>
          <w:bCs/>
          <w:szCs w:val="28"/>
          <w:lang w:val="vi-VN"/>
        </w:rPr>
        <w:t>; Số</w:t>
      </w:r>
      <w:r w:rsidRPr="00316378">
        <w:rPr>
          <w:b/>
          <w:bCs/>
          <w:szCs w:val="28"/>
        </w:rPr>
        <w:t xml:space="preserve"> </w:t>
      </w:r>
      <w:r w:rsidRPr="00316378">
        <w:rPr>
          <w:b/>
          <w:bCs/>
          <w:szCs w:val="28"/>
          <w:lang w:val="vi-VN"/>
        </w:rPr>
        <w:t>học</w:t>
      </w:r>
      <w:r w:rsidRPr="00316378">
        <w:rPr>
          <w:b/>
          <w:bCs/>
          <w:szCs w:val="28"/>
        </w:rPr>
        <w:t xml:space="preserve"> </w:t>
      </w:r>
      <w:r w:rsidRPr="00316378">
        <w:rPr>
          <w:b/>
          <w:bCs/>
          <w:szCs w:val="28"/>
          <w:lang w:val="vi-VN"/>
        </w:rPr>
        <w:t xml:space="preserve"> sinh:</w:t>
      </w:r>
      <w:r>
        <w:rPr>
          <w:b/>
          <w:bCs/>
          <w:szCs w:val="28"/>
        </w:rPr>
        <w:t xml:space="preserve">……… </w:t>
      </w:r>
    </w:p>
    <w:p w:rsidR="004A4941" w:rsidRPr="00316378" w:rsidRDefault="004A4941" w:rsidP="004A4941">
      <w:pPr>
        <w:ind w:firstLine="567"/>
        <w:jc w:val="both"/>
        <w:rPr>
          <w:szCs w:val="28"/>
          <w:lang w:val="vi-VN"/>
        </w:rPr>
      </w:pPr>
      <w:r w:rsidRPr="00316378">
        <w:rPr>
          <w:b/>
          <w:bCs/>
          <w:szCs w:val="28"/>
          <w:lang w:val="vi-VN"/>
        </w:rPr>
        <w:t xml:space="preserve">2. </w:t>
      </w:r>
      <w:r w:rsidRPr="00316378">
        <w:rPr>
          <w:b/>
          <w:bCs/>
          <w:szCs w:val="28"/>
        </w:rPr>
        <w:t xml:space="preserve">Tình hình đội </w:t>
      </w:r>
      <w:proofErr w:type="gramStart"/>
      <w:r w:rsidRPr="00316378">
        <w:rPr>
          <w:b/>
          <w:bCs/>
          <w:szCs w:val="28"/>
        </w:rPr>
        <w:t>ngũ</w:t>
      </w:r>
      <w:proofErr w:type="gramEnd"/>
      <w:r w:rsidRPr="00316378">
        <w:rPr>
          <w:b/>
          <w:bCs/>
          <w:szCs w:val="28"/>
        </w:rPr>
        <w:t>: Số giáo viên</w:t>
      </w:r>
      <w:r w:rsidRPr="00316378">
        <w:rPr>
          <w:b/>
          <w:bCs/>
          <w:szCs w:val="28"/>
          <w:lang w:val="vi-VN"/>
        </w:rPr>
        <w:t>:</w:t>
      </w:r>
      <w:r w:rsidRPr="00316378">
        <w:rPr>
          <w:szCs w:val="28"/>
        </w:rPr>
        <w:t xml:space="preserve"> </w:t>
      </w:r>
      <w:r>
        <w:rPr>
          <w:szCs w:val="28"/>
        </w:rPr>
        <w:t>8</w:t>
      </w:r>
      <w:r w:rsidRPr="00316378">
        <w:rPr>
          <w:szCs w:val="28"/>
          <w:lang w:val="vi-VN"/>
        </w:rPr>
        <w:t xml:space="preserve">; </w:t>
      </w:r>
      <w:r w:rsidRPr="00316378">
        <w:rPr>
          <w:b/>
          <w:bCs/>
          <w:szCs w:val="28"/>
          <w:lang w:val="vi-VN"/>
        </w:rPr>
        <w:t>T</w:t>
      </w:r>
      <w:r w:rsidRPr="00316378">
        <w:rPr>
          <w:b/>
          <w:bCs/>
          <w:szCs w:val="28"/>
        </w:rPr>
        <w:t>rình độ đào tạo</w:t>
      </w:r>
      <w:r w:rsidRPr="00316378">
        <w:rPr>
          <w:szCs w:val="28"/>
          <w:lang w:val="vi-VN"/>
        </w:rPr>
        <w:t xml:space="preserve">: </w:t>
      </w:r>
      <w:r>
        <w:rPr>
          <w:szCs w:val="28"/>
        </w:rPr>
        <w:t xml:space="preserve">Cao đẳng: 1; </w:t>
      </w:r>
      <w:r w:rsidRPr="00316378">
        <w:rPr>
          <w:szCs w:val="28"/>
          <w:lang w:val="vi-VN"/>
        </w:rPr>
        <w:t>Đại học:</w:t>
      </w:r>
      <w:r w:rsidRPr="00316378">
        <w:rPr>
          <w:szCs w:val="28"/>
        </w:rPr>
        <w:t xml:space="preserve"> </w:t>
      </w:r>
      <w:r>
        <w:rPr>
          <w:szCs w:val="28"/>
        </w:rPr>
        <w:t>4</w:t>
      </w:r>
      <w:r w:rsidRPr="00316378">
        <w:rPr>
          <w:szCs w:val="28"/>
        </w:rPr>
        <w:t>;</w:t>
      </w:r>
      <w:r w:rsidRPr="00316378">
        <w:rPr>
          <w:szCs w:val="28"/>
          <w:lang w:val="vi-VN"/>
        </w:rPr>
        <w:t xml:space="preserve"> Trên đại</w:t>
      </w:r>
      <w:r>
        <w:rPr>
          <w:szCs w:val="28"/>
        </w:rPr>
        <w:t xml:space="preserve"> </w:t>
      </w:r>
      <w:r w:rsidRPr="00316378">
        <w:rPr>
          <w:szCs w:val="28"/>
          <w:lang w:val="vi-VN"/>
        </w:rPr>
        <w:t>học:</w:t>
      </w:r>
      <w:r>
        <w:rPr>
          <w:szCs w:val="28"/>
        </w:rPr>
        <w:t xml:space="preserve"> 3</w:t>
      </w:r>
      <w:r w:rsidRPr="00316378">
        <w:rPr>
          <w:szCs w:val="28"/>
          <w:lang w:val="vi-VN"/>
        </w:rPr>
        <w:t>.</w:t>
      </w:r>
    </w:p>
    <w:p w:rsidR="004A4941" w:rsidRPr="00316378" w:rsidRDefault="004A4941" w:rsidP="004A4941">
      <w:pPr>
        <w:ind w:left="540" w:firstLine="27"/>
        <w:jc w:val="both"/>
        <w:rPr>
          <w:szCs w:val="28"/>
        </w:rPr>
      </w:pPr>
      <w:r w:rsidRPr="00316378">
        <w:rPr>
          <w:b/>
          <w:bCs/>
          <w:szCs w:val="28"/>
        </w:rPr>
        <w:tab/>
      </w:r>
      <w:r w:rsidRPr="00316378">
        <w:rPr>
          <w:b/>
          <w:bCs/>
          <w:szCs w:val="28"/>
        </w:rPr>
        <w:tab/>
      </w:r>
      <w:r w:rsidRPr="00316378">
        <w:rPr>
          <w:b/>
          <w:bCs/>
          <w:szCs w:val="28"/>
        </w:rPr>
        <w:tab/>
      </w:r>
      <w:r w:rsidRPr="00316378">
        <w:rPr>
          <w:b/>
          <w:bCs/>
          <w:szCs w:val="28"/>
        </w:rPr>
        <w:tab/>
      </w:r>
      <w:r>
        <w:rPr>
          <w:b/>
          <w:bCs/>
          <w:szCs w:val="28"/>
        </w:rPr>
        <w:t xml:space="preserve">    </w:t>
      </w:r>
      <w:r w:rsidRPr="00316378">
        <w:rPr>
          <w:b/>
          <w:bCs/>
          <w:szCs w:val="28"/>
          <w:lang w:val="vi-VN"/>
        </w:rPr>
        <w:t>Mức</w:t>
      </w:r>
      <w:r w:rsidRPr="00316378">
        <w:rPr>
          <w:b/>
          <w:bCs/>
          <w:szCs w:val="28"/>
        </w:rPr>
        <w:t xml:space="preserve"> đạt</w:t>
      </w:r>
      <w:r w:rsidRPr="00316378">
        <w:rPr>
          <w:b/>
          <w:bCs/>
          <w:szCs w:val="28"/>
          <w:lang w:val="vi-VN"/>
        </w:rPr>
        <w:t xml:space="preserve"> c</w:t>
      </w:r>
      <w:r w:rsidRPr="00316378">
        <w:rPr>
          <w:b/>
          <w:bCs/>
          <w:szCs w:val="28"/>
        </w:rPr>
        <w:t xml:space="preserve">huẩn </w:t>
      </w:r>
      <w:r w:rsidRPr="00316378">
        <w:rPr>
          <w:b/>
          <w:bCs/>
          <w:szCs w:val="28"/>
          <w:lang w:val="vi-VN"/>
        </w:rPr>
        <w:t>nghề</w:t>
      </w:r>
      <w:r w:rsidRPr="00316378">
        <w:rPr>
          <w:b/>
          <w:bCs/>
          <w:szCs w:val="28"/>
        </w:rPr>
        <w:t xml:space="preserve"> nghiệp </w:t>
      </w:r>
      <w:r w:rsidRPr="00316378">
        <w:rPr>
          <w:b/>
          <w:bCs/>
          <w:szCs w:val="28"/>
          <w:lang w:val="vi-VN"/>
        </w:rPr>
        <w:t>giáo viên:</w:t>
      </w:r>
      <w:r w:rsidRPr="00316378">
        <w:rPr>
          <w:b/>
          <w:bCs/>
          <w:szCs w:val="28"/>
        </w:rPr>
        <w:t xml:space="preserve"> </w:t>
      </w:r>
      <w:r w:rsidRPr="00316378">
        <w:rPr>
          <w:szCs w:val="28"/>
          <w:lang w:val="vi-VN"/>
        </w:rPr>
        <w:t>Tốt</w:t>
      </w:r>
      <w:r w:rsidRPr="00316378">
        <w:rPr>
          <w:szCs w:val="28"/>
        </w:rPr>
        <w:t xml:space="preserve">: </w:t>
      </w:r>
      <w:r>
        <w:rPr>
          <w:szCs w:val="28"/>
        </w:rPr>
        <w:t>8</w:t>
      </w:r>
    </w:p>
    <w:p w:rsidR="004A4941" w:rsidRPr="00316378" w:rsidRDefault="004A4941" w:rsidP="004A4941">
      <w:pPr>
        <w:ind w:firstLine="567"/>
        <w:jc w:val="both"/>
        <w:rPr>
          <w:i/>
          <w:iCs/>
          <w:szCs w:val="28"/>
          <w:lang w:val="vi-VN"/>
        </w:rPr>
      </w:pPr>
      <w:r w:rsidRPr="00316378">
        <w:rPr>
          <w:b/>
          <w:bCs/>
          <w:szCs w:val="28"/>
        </w:rPr>
        <w:t>3</w:t>
      </w:r>
      <w:r w:rsidRPr="00316378">
        <w:rPr>
          <w:b/>
          <w:bCs/>
          <w:szCs w:val="28"/>
          <w:lang w:val="vi-VN"/>
        </w:rPr>
        <w:t>. Thiết</w:t>
      </w:r>
      <w:r w:rsidRPr="00316378">
        <w:rPr>
          <w:b/>
          <w:bCs/>
          <w:szCs w:val="28"/>
        </w:rPr>
        <w:t xml:space="preserve"> </w:t>
      </w:r>
      <w:r w:rsidRPr="00316378">
        <w:rPr>
          <w:b/>
          <w:bCs/>
          <w:szCs w:val="28"/>
          <w:lang w:val="vi-VN"/>
        </w:rPr>
        <w:t>bị</w:t>
      </w:r>
      <w:r w:rsidRPr="00316378">
        <w:rPr>
          <w:b/>
          <w:bCs/>
          <w:szCs w:val="28"/>
        </w:rPr>
        <w:t xml:space="preserve"> </w:t>
      </w:r>
      <w:r w:rsidRPr="00316378">
        <w:rPr>
          <w:b/>
          <w:bCs/>
          <w:szCs w:val="28"/>
          <w:lang w:val="vi-VN"/>
        </w:rPr>
        <w:t>dạy</w:t>
      </w:r>
      <w:r w:rsidRPr="00316378">
        <w:rPr>
          <w:b/>
          <w:bCs/>
          <w:szCs w:val="28"/>
        </w:rPr>
        <w:t xml:space="preserve"> </w:t>
      </w:r>
      <w:r w:rsidRPr="00316378">
        <w:rPr>
          <w:b/>
          <w:bCs/>
          <w:szCs w:val="28"/>
          <w:lang w:val="vi-VN"/>
        </w:rPr>
        <w:t>học:</w:t>
      </w:r>
    </w:p>
    <w:tbl>
      <w:tblPr>
        <w:tblStyle w:val="TableGrid"/>
        <w:tblW w:w="0" w:type="auto"/>
        <w:tblInd w:w="108" w:type="dxa"/>
        <w:tblLook w:val="0000" w:firstRow="0" w:lastRow="0" w:firstColumn="0" w:lastColumn="0" w:noHBand="0" w:noVBand="0"/>
      </w:tblPr>
      <w:tblGrid>
        <w:gridCol w:w="1296"/>
        <w:gridCol w:w="2967"/>
        <w:gridCol w:w="1649"/>
        <w:gridCol w:w="5170"/>
        <w:gridCol w:w="3088"/>
      </w:tblGrid>
      <w:tr w:rsidR="004A4941" w:rsidRPr="00316378" w:rsidTr="00A27E3F">
        <w:tc>
          <w:tcPr>
            <w:tcW w:w="1296" w:type="dxa"/>
          </w:tcPr>
          <w:p w:rsidR="004A4941" w:rsidRPr="00316378" w:rsidRDefault="004A4941" w:rsidP="00A27E3F">
            <w:pPr>
              <w:jc w:val="center"/>
              <w:rPr>
                <w:b/>
                <w:szCs w:val="28"/>
                <w:lang w:val="vi-VN"/>
              </w:rPr>
            </w:pPr>
            <w:r w:rsidRPr="00316378">
              <w:rPr>
                <w:b/>
                <w:szCs w:val="28"/>
                <w:lang w:val="vi-VN"/>
              </w:rPr>
              <w:t>STT</w:t>
            </w:r>
          </w:p>
        </w:tc>
        <w:tc>
          <w:tcPr>
            <w:tcW w:w="2967" w:type="dxa"/>
          </w:tcPr>
          <w:p w:rsidR="004A4941" w:rsidRPr="00316378" w:rsidRDefault="004A4941" w:rsidP="00A27E3F">
            <w:pPr>
              <w:jc w:val="center"/>
              <w:rPr>
                <w:b/>
                <w:szCs w:val="28"/>
              </w:rPr>
            </w:pPr>
            <w:r w:rsidRPr="00316378">
              <w:rPr>
                <w:b/>
                <w:szCs w:val="28"/>
              </w:rPr>
              <w:t>T</w:t>
            </w:r>
            <w:r w:rsidRPr="00316378">
              <w:rPr>
                <w:b/>
                <w:szCs w:val="28"/>
                <w:lang w:val="vi-VN"/>
              </w:rPr>
              <w:t>hiết</w:t>
            </w:r>
            <w:r w:rsidRPr="00316378">
              <w:rPr>
                <w:b/>
                <w:szCs w:val="28"/>
              </w:rPr>
              <w:t xml:space="preserve"> </w:t>
            </w:r>
            <w:r w:rsidRPr="00316378">
              <w:rPr>
                <w:b/>
                <w:szCs w:val="28"/>
                <w:lang w:val="vi-VN"/>
              </w:rPr>
              <w:t>bị</w:t>
            </w:r>
            <w:r w:rsidRPr="00316378">
              <w:rPr>
                <w:b/>
                <w:szCs w:val="28"/>
              </w:rPr>
              <w:t xml:space="preserve"> </w:t>
            </w:r>
            <w:r w:rsidRPr="00316378">
              <w:rPr>
                <w:b/>
                <w:szCs w:val="28"/>
                <w:lang w:val="vi-VN"/>
              </w:rPr>
              <w:t>dạy</w:t>
            </w:r>
            <w:r w:rsidRPr="00316378">
              <w:rPr>
                <w:b/>
                <w:szCs w:val="28"/>
              </w:rPr>
              <w:t xml:space="preserve"> </w:t>
            </w:r>
            <w:r w:rsidRPr="00316378">
              <w:rPr>
                <w:b/>
                <w:szCs w:val="28"/>
                <w:lang w:val="vi-VN"/>
              </w:rPr>
              <w:t>học</w:t>
            </w:r>
          </w:p>
        </w:tc>
        <w:tc>
          <w:tcPr>
            <w:tcW w:w="1649" w:type="dxa"/>
          </w:tcPr>
          <w:p w:rsidR="004A4941" w:rsidRPr="00316378" w:rsidRDefault="004A4941" w:rsidP="00A27E3F">
            <w:pPr>
              <w:jc w:val="center"/>
              <w:rPr>
                <w:b/>
                <w:szCs w:val="28"/>
                <w:lang w:val="vi-VN"/>
              </w:rPr>
            </w:pPr>
            <w:r w:rsidRPr="00316378">
              <w:rPr>
                <w:b/>
                <w:szCs w:val="28"/>
                <w:lang w:val="vi-VN"/>
              </w:rPr>
              <w:t>Số</w:t>
            </w:r>
            <w:r w:rsidRPr="00316378">
              <w:rPr>
                <w:b/>
                <w:szCs w:val="28"/>
              </w:rPr>
              <w:t xml:space="preserve"> </w:t>
            </w:r>
            <w:r w:rsidRPr="00316378">
              <w:rPr>
                <w:b/>
                <w:szCs w:val="28"/>
                <w:lang w:val="vi-VN"/>
              </w:rPr>
              <w:t>lượng</w:t>
            </w:r>
          </w:p>
        </w:tc>
        <w:tc>
          <w:tcPr>
            <w:tcW w:w="5170" w:type="dxa"/>
          </w:tcPr>
          <w:p w:rsidR="004A4941" w:rsidRPr="00316378" w:rsidRDefault="004A4941" w:rsidP="00A27E3F">
            <w:pPr>
              <w:jc w:val="center"/>
              <w:rPr>
                <w:b/>
                <w:szCs w:val="28"/>
              </w:rPr>
            </w:pPr>
            <w:r w:rsidRPr="00316378">
              <w:rPr>
                <w:b/>
                <w:szCs w:val="28"/>
                <w:lang w:val="vi-VN"/>
              </w:rPr>
              <w:t>Các</w:t>
            </w:r>
            <w:r w:rsidRPr="00316378">
              <w:rPr>
                <w:b/>
                <w:szCs w:val="28"/>
              </w:rPr>
              <w:t xml:space="preserve"> </w:t>
            </w:r>
            <w:r w:rsidRPr="00316378">
              <w:rPr>
                <w:b/>
                <w:szCs w:val="28"/>
                <w:lang w:val="vi-VN"/>
              </w:rPr>
              <w:t>bài</w:t>
            </w:r>
            <w:r w:rsidRPr="00316378">
              <w:rPr>
                <w:b/>
                <w:szCs w:val="28"/>
              </w:rPr>
              <w:t xml:space="preserve"> </w:t>
            </w:r>
            <w:r w:rsidRPr="00316378">
              <w:rPr>
                <w:b/>
                <w:szCs w:val="28"/>
                <w:lang w:val="vi-VN"/>
              </w:rPr>
              <w:t>thí</w:t>
            </w:r>
            <w:r w:rsidRPr="00316378">
              <w:rPr>
                <w:b/>
                <w:szCs w:val="28"/>
              </w:rPr>
              <w:t xml:space="preserve"> </w:t>
            </w:r>
            <w:r w:rsidRPr="00316378">
              <w:rPr>
                <w:b/>
                <w:szCs w:val="28"/>
                <w:lang w:val="vi-VN"/>
              </w:rPr>
              <w:t>nghiệm/thực</w:t>
            </w:r>
            <w:r w:rsidRPr="00316378">
              <w:rPr>
                <w:b/>
                <w:szCs w:val="28"/>
              </w:rPr>
              <w:t xml:space="preserve"> </w:t>
            </w:r>
            <w:r w:rsidRPr="00316378">
              <w:rPr>
                <w:b/>
                <w:szCs w:val="28"/>
                <w:lang w:val="vi-VN"/>
              </w:rPr>
              <w:t>hành</w:t>
            </w:r>
          </w:p>
        </w:tc>
        <w:tc>
          <w:tcPr>
            <w:tcW w:w="3088" w:type="dxa"/>
          </w:tcPr>
          <w:p w:rsidR="004A4941" w:rsidRPr="00316378" w:rsidRDefault="004A4941" w:rsidP="00A27E3F">
            <w:pPr>
              <w:jc w:val="center"/>
              <w:rPr>
                <w:b/>
                <w:szCs w:val="28"/>
                <w:lang w:val="vi-VN"/>
              </w:rPr>
            </w:pPr>
            <w:r w:rsidRPr="00316378">
              <w:rPr>
                <w:b/>
                <w:szCs w:val="28"/>
                <w:lang w:val="vi-VN"/>
              </w:rPr>
              <w:t>Ghi chú</w:t>
            </w:r>
          </w:p>
        </w:tc>
      </w:tr>
      <w:tr w:rsidR="004A4941" w:rsidRPr="00316378" w:rsidTr="00A27E3F">
        <w:tc>
          <w:tcPr>
            <w:tcW w:w="1296" w:type="dxa"/>
          </w:tcPr>
          <w:p w:rsidR="004A4941" w:rsidRPr="00316378" w:rsidRDefault="004A4941" w:rsidP="00A27E3F">
            <w:pPr>
              <w:jc w:val="center"/>
              <w:rPr>
                <w:szCs w:val="28"/>
                <w:lang w:val="vi-VN"/>
              </w:rPr>
            </w:pPr>
            <w:r w:rsidRPr="00316378">
              <w:rPr>
                <w:szCs w:val="28"/>
                <w:lang w:val="vi-VN"/>
              </w:rPr>
              <w:t>1</w:t>
            </w:r>
          </w:p>
        </w:tc>
        <w:tc>
          <w:tcPr>
            <w:tcW w:w="2967" w:type="dxa"/>
          </w:tcPr>
          <w:p w:rsidR="004A4941" w:rsidRPr="00316378" w:rsidRDefault="004A4941" w:rsidP="00A27E3F">
            <w:pPr>
              <w:jc w:val="both"/>
              <w:rPr>
                <w:szCs w:val="28"/>
              </w:rPr>
            </w:pPr>
            <w:r w:rsidRPr="00316378">
              <w:rPr>
                <w:szCs w:val="28"/>
              </w:rPr>
              <w:t>Còi</w:t>
            </w:r>
          </w:p>
        </w:tc>
        <w:tc>
          <w:tcPr>
            <w:tcW w:w="1649" w:type="dxa"/>
          </w:tcPr>
          <w:p w:rsidR="004A4941" w:rsidRPr="00316378" w:rsidRDefault="004A4941" w:rsidP="00A27E3F">
            <w:pPr>
              <w:jc w:val="center"/>
              <w:rPr>
                <w:szCs w:val="28"/>
              </w:rPr>
            </w:pPr>
            <w:r w:rsidRPr="00316378">
              <w:rPr>
                <w:szCs w:val="28"/>
              </w:rPr>
              <w:t>8</w:t>
            </w:r>
            <w:r>
              <w:rPr>
                <w:szCs w:val="28"/>
              </w:rPr>
              <w:t xml:space="preserve"> cái</w:t>
            </w:r>
          </w:p>
        </w:tc>
        <w:tc>
          <w:tcPr>
            <w:tcW w:w="5170" w:type="dxa"/>
          </w:tcPr>
          <w:p w:rsidR="004A4941" w:rsidRPr="00316378" w:rsidRDefault="004A4941" w:rsidP="00A27E3F">
            <w:pPr>
              <w:jc w:val="both"/>
              <w:rPr>
                <w:szCs w:val="28"/>
              </w:rPr>
            </w:pPr>
            <w:r w:rsidRPr="00316378">
              <w:rPr>
                <w:szCs w:val="28"/>
              </w:rPr>
              <w:t>Tất cả các tiết dạy</w:t>
            </w:r>
          </w:p>
        </w:tc>
        <w:tc>
          <w:tcPr>
            <w:tcW w:w="3088" w:type="dxa"/>
          </w:tcPr>
          <w:p w:rsidR="004A4941" w:rsidRPr="00316378" w:rsidRDefault="004A4941" w:rsidP="00A27E3F">
            <w:pPr>
              <w:jc w:val="both"/>
              <w:rPr>
                <w:szCs w:val="28"/>
              </w:rPr>
            </w:pPr>
            <w:r w:rsidRPr="00316378">
              <w:rPr>
                <w:szCs w:val="28"/>
              </w:rPr>
              <w:t>GV tự trang bị</w:t>
            </w:r>
          </w:p>
        </w:tc>
      </w:tr>
      <w:tr w:rsidR="004A4941" w:rsidRPr="00316378" w:rsidTr="00A27E3F">
        <w:tc>
          <w:tcPr>
            <w:tcW w:w="1296" w:type="dxa"/>
          </w:tcPr>
          <w:p w:rsidR="004A4941" w:rsidRPr="00316378" w:rsidRDefault="004A4941" w:rsidP="00A27E3F">
            <w:pPr>
              <w:jc w:val="center"/>
              <w:rPr>
                <w:szCs w:val="28"/>
                <w:lang w:val="vi-VN"/>
              </w:rPr>
            </w:pPr>
            <w:r w:rsidRPr="00316378">
              <w:rPr>
                <w:szCs w:val="28"/>
                <w:lang w:val="vi-VN"/>
              </w:rPr>
              <w:t>2</w:t>
            </w:r>
          </w:p>
        </w:tc>
        <w:tc>
          <w:tcPr>
            <w:tcW w:w="2967" w:type="dxa"/>
          </w:tcPr>
          <w:p w:rsidR="004A4941" w:rsidRPr="00316378" w:rsidRDefault="004A4941" w:rsidP="00A27E3F">
            <w:pPr>
              <w:jc w:val="both"/>
              <w:rPr>
                <w:szCs w:val="28"/>
              </w:rPr>
            </w:pPr>
            <w:r w:rsidRPr="00316378">
              <w:rPr>
                <w:szCs w:val="28"/>
              </w:rPr>
              <w:t>Đồng hồ bấm giây</w:t>
            </w:r>
          </w:p>
        </w:tc>
        <w:tc>
          <w:tcPr>
            <w:tcW w:w="1649" w:type="dxa"/>
          </w:tcPr>
          <w:p w:rsidR="004A4941" w:rsidRPr="00316378" w:rsidRDefault="004A4941" w:rsidP="00A27E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 cái</w:t>
            </w:r>
          </w:p>
        </w:tc>
        <w:tc>
          <w:tcPr>
            <w:tcW w:w="5170" w:type="dxa"/>
          </w:tcPr>
          <w:p w:rsidR="004A4941" w:rsidRPr="00316378" w:rsidRDefault="004A4941" w:rsidP="00A27E3F">
            <w:pPr>
              <w:jc w:val="both"/>
              <w:rPr>
                <w:szCs w:val="28"/>
              </w:rPr>
            </w:pPr>
            <w:r w:rsidRPr="00316378">
              <w:rPr>
                <w:szCs w:val="28"/>
              </w:rPr>
              <w:t>Chủ đề: chạy cự ly ngắn (60m)</w:t>
            </w:r>
          </w:p>
        </w:tc>
        <w:tc>
          <w:tcPr>
            <w:tcW w:w="3088" w:type="dxa"/>
          </w:tcPr>
          <w:p w:rsidR="004A4941" w:rsidRPr="00316378" w:rsidRDefault="004A4941" w:rsidP="00A27E3F">
            <w:pPr>
              <w:jc w:val="both"/>
              <w:rPr>
                <w:szCs w:val="28"/>
              </w:rPr>
            </w:pPr>
            <w:r w:rsidRPr="00316378">
              <w:rPr>
                <w:szCs w:val="28"/>
              </w:rPr>
              <w:t>GV tự trang bị</w:t>
            </w:r>
          </w:p>
        </w:tc>
      </w:tr>
      <w:tr w:rsidR="004A4941" w:rsidRPr="00316378" w:rsidTr="00A27E3F">
        <w:tc>
          <w:tcPr>
            <w:tcW w:w="1296" w:type="dxa"/>
          </w:tcPr>
          <w:p w:rsidR="004A4941" w:rsidRPr="00316378" w:rsidRDefault="004A4941" w:rsidP="00A27E3F">
            <w:pPr>
              <w:jc w:val="center"/>
              <w:rPr>
                <w:szCs w:val="28"/>
              </w:rPr>
            </w:pPr>
            <w:r w:rsidRPr="00316378">
              <w:rPr>
                <w:szCs w:val="28"/>
              </w:rPr>
              <w:t>3</w:t>
            </w:r>
          </w:p>
        </w:tc>
        <w:tc>
          <w:tcPr>
            <w:tcW w:w="2967" w:type="dxa"/>
          </w:tcPr>
          <w:p w:rsidR="004A4941" w:rsidRPr="00316378" w:rsidRDefault="004A4941" w:rsidP="00A27E3F">
            <w:pPr>
              <w:jc w:val="both"/>
              <w:rPr>
                <w:szCs w:val="28"/>
              </w:rPr>
            </w:pPr>
            <w:r w:rsidRPr="00316378">
              <w:rPr>
                <w:szCs w:val="28"/>
              </w:rPr>
              <w:t xml:space="preserve">Bóng </w:t>
            </w:r>
          </w:p>
        </w:tc>
        <w:tc>
          <w:tcPr>
            <w:tcW w:w="1649" w:type="dxa"/>
          </w:tcPr>
          <w:p w:rsidR="004A4941" w:rsidRPr="00316378" w:rsidRDefault="004A4941" w:rsidP="00A27E3F">
            <w:pPr>
              <w:jc w:val="center"/>
              <w:rPr>
                <w:szCs w:val="28"/>
              </w:rPr>
            </w:pPr>
            <w:r w:rsidRPr="00316378">
              <w:rPr>
                <w:szCs w:val="28"/>
              </w:rPr>
              <w:t>10</w:t>
            </w:r>
            <w:r>
              <w:rPr>
                <w:szCs w:val="28"/>
              </w:rPr>
              <w:t xml:space="preserve"> quả</w:t>
            </w:r>
          </w:p>
        </w:tc>
        <w:tc>
          <w:tcPr>
            <w:tcW w:w="5170" w:type="dxa"/>
          </w:tcPr>
          <w:p w:rsidR="004A4941" w:rsidRPr="00316378" w:rsidRDefault="004A4941" w:rsidP="00A27E3F">
            <w:pPr>
              <w:jc w:val="both"/>
              <w:rPr>
                <w:szCs w:val="28"/>
              </w:rPr>
            </w:pPr>
            <w:r w:rsidRPr="00316378">
              <w:rPr>
                <w:szCs w:val="28"/>
              </w:rPr>
              <w:t>Chủ đề: ném bóng</w:t>
            </w:r>
          </w:p>
        </w:tc>
        <w:tc>
          <w:tcPr>
            <w:tcW w:w="3088" w:type="dxa"/>
          </w:tcPr>
          <w:p w:rsidR="004A4941" w:rsidRPr="00316378" w:rsidRDefault="004A4941" w:rsidP="00A27E3F">
            <w:pPr>
              <w:jc w:val="both"/>
              <w:rPr>
                <w:szCs w:val="28"/>
                <w:lang w:val="vi-VN"/>
              </w:rPr>
            </w:pPr>
          </w:p>
        </w:tc>
      </w:tr>
      <w:tr w:rsidR="004A4941" w:rsidRPr="00316378" w:rsidTr="00A27E3F">
        <w:tc>
          <w:tcPr>
            <w:tcW w:w="1296" w:type="dxa"/>
          </w:tcPr>
          <w:p w:rsidR="004A4941" w:rsidRPr="00316378" w:rsidRDefault="004A4941" w:rsidP="00A27E3F">
            <w:pPr>
              <w:jc w:val="center"/>
              <w:rPr>
                <w:szCs w:val="28"/>
              </w:rPr>
            </w:pPr>
            <w:r w:rsidRPr="00316378">
              <w:rPr>
                <w:szCs w:val="28"/>
              </w:rPr>
              <w:t>4</w:t>
            </w:r>
          </w:p>
        </w:tc>
        <w:tc>
          <w:tcPr>
            <w:tcW w:w="2967" w:type="dxa"/>
          </w:tcPr>
          <w:p w:rsidR="004A4941" w:rsidRPr="00316378" w:rsidRDefault="004A4941" w:rsidP="00A27E3F">
            <w:pPr>
              <w:jc w:val="both"/>
              <w:rPr>
                <w:szCs w:val="28"/>
              </w:rPr>
            </w:pPr>
            <w:r w:rsidRPr="00316378">
              <w:rPr>
                <w:szCs w:val="28"/>
              </w:rPr>
              <w:t>Vợt cầu lông</w:t>
            </w:r>
          </w:p>
        </w:tc>
        <w:tc>
          <w:tcPr>
            <w:tcW w:w="1649" w:type="dxa"/>
          </w:tcPr>
          <w:p w:rsidR="004A4941" w:rsidRPr="00316378" w:rsidRDefault="004A4941" w:rsidP="00A27E3F">
            <w:pPr>
              <w:jc w:val="center"/>
              <w:rPr>
                <w:szCs w:val="28"/>
              </w:rPr>
            </w:pPr>
            <w:r w:rsidRPr="00316378">
              <w:rPr>
                <w:szCs w:val="28"/>
              </w:rPr>
              <w:t>30</w:t>
            </w:r>
            <w:r>
              <w:rPr>
                <w:szCs w:val="28"/>
              </w:rPr>
              <w:t xml:space="preserve"> chiêc</w:t>
            </w:r>
          </w:p>
        </w:tc>
        <w:tc>
          <w:tcPr>
            <w:tcW w:w="5170" w:type="dxa"/>
          </w:tcPr>
          <w:p w:rsidR="004A4941" w:rsidRPr="00316378" w:rsidRDefault="004A4941" w:rsidP="00A27E3F">
            <w:pPr>
              <w:jc w:val="both"/>
              <w:rPr>
                <w:szCs w:val="28"/>
              </w:rPr>
            </w:pPr>
            <w:r w:rsidRPr="00316378">
              <w:rPr>
                <w:szCs w:val="28"/>
              </w:rPr>
              <w:t>Chủ đề: TTTC (cầu lông)</w:t>
            </w:r>
          </w:p>
        </w:tc>
        <w:tc>
          <w:tcPr>
            <w:tcW w:w="3088" w:type="dxa"/>
          </w:tcPr>
          <w:p w:rsidR="004A4941" w:rsidRPr="00316378" w:rsidRDefault="004A4941" w:rsidP="00A27E3F">
            <w:pPr>
              <w:jc w:val="both"/>
              <w:rPr>
                <w:szCs w:val="28"/>
                <w:lang w:val="vi-VN"/>
              </w:rPr>
            </w:pPr>
          </w:p>
        </w:tc>
      </w:tr>
      <w:tr w:rsidR="004A4941" w:rsidRPr="00316378" w:rsidTr="00A27E3F">
        <w:tc>
          <w:tcPr>
            <w:tcW w:w="1296" w:type="dxa"/>
          </w:tcPr>
          <w:p w:rsidR="004A4941" w:rsidRPr="00316378" w:rsidRDefault="004A4941" w:rsidP="00A27E3F">
            <w:pPr>
              <w:jc w:val="center"/>
              <w:rPr>
                <w:szCs w:val="28"/>
              </w:rPr>
            </w:pPr>
            <w:r w:rsidRPr="00316378">
              <w:rPr>
                <w:szCs w:val="28"/>
              </w:rPr>
              <w:t>5</w:t>
            </w:r>
          </w:p>
        </w:tc>
        <w:tc>
          <w:tcPr>
            <w:tcW w:w="2967" w:type="dxa"/>
          </w:tcPr>
          <w:p w:rsidR="004A4941" w:rsidRPr="00316378" w:rsidRDefault="004A4941" w:rsidP="00A27E3F">
            <w:pPr>
              <w:jc w:val="both"/>
              <w:rPr>
                <w:szCs w:val="28"/>
              </w:rPr>
            </w:pPr>
            <w:r w:rsidRPr="00316378">
              <w:rPr>
                <w:szCs w:val="28"/>
              </w:rPr>
              <w:t>Cột và lưới</w:t>
            </w:r>
          </w:p>
        </w:tc>
        <w:tc>
          <w:tcPr>
            <w:tcW w:w="1649" w:type="dxa"/>
          </w:tcPr>
          <w:p w:rsidR="004A4941" w:rsidRPr="00316378" w:rsidRDefault="004A4941" w:rsidP="00A27E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316378">
              <w:rPr>
                <w:szCs w:val="28"/>
              </w:rPr>
              <w:t xml:space="preserve"> bộ</w:t>
            </w:r>
          </w:p>
        </w:tc>
        <w:tc>
          <w:tcPr>
            <w:tcW w:w="5170" w:type="dxa"/>
          </w:tcPr>
          <w:p w:rsidR="004A4941" w:rsidRPr="00316378" w:rsidRDefault="004A4941" w:rsidP="00A27E3F">
            <w:pPr>
              <w:jc w:val="both"/>
              <w:rPr>
                <w:szCs w:val="28"/>
              </w:rPr>
            </w:pPr>
            <w:r w:rsidRPr="00316378">
              <w:rPr>
                <w:szCs w:val="28"/>
              </w:rPr>
              <w:t>Chủ đề: TTTC (cầu lông)</w:t>
            </w:r>
          </w:p>
        </w:tc>
        <w:tc>
          <w:tcPr>
            <w:tcW w:w="3088" w:type="dxa"/>
          </w:tcPr>
          <w:p w:rsidR="004A4941" w:rsidRPr="00316378" w:rsidRDefault="004A4941" w:rsidP="00A27E3F">
            <w:pPr>
              <w:jc w:val="both"/>
              <w:rPr>
                <w:szCs w:val="28"/>
                <w:lang w:val="vi-VN"/>
              </w:rPr>
            </w:pPr>
          </w:p>
        </w:tc>
      </w:tr>
      <w:tr w:rsidR="004A4941" w:rsidRPr="00316378" w:rsidTr="00A27E3F">
        <w:tc>
          <w:tcPr>
            <w:tcW w:w="1296" w:type="dxa"/>
          </w:tcPr>
          <w:p w:rsidR="004A4941" w:rsidRPr="00316378" w:rsidRDefault="004A4941" w:rsidP="00A27E3F">
            <w:pPr>
              <w:jc w:val="center"/>
              <w:rPr>
                <w:szCs w:val="28"/>
              </w:rPr>
            </w:pPr>
            <w:r w:rsidRPr="00316378">
              <w:rPr>
                <w:szCs w:val="28"/>
              </w:rPr>
              <w:t>6</w:t>
            </w:r>
          </w:p>
        </w:tc>
        <w:tc>
          <w:tcPr>
            <w:tcW w:w="2967" w:type="dxa"/>
          </w:tcPr>
          <w:p w:rsidR="004A4941" w:rsidRPr="00316378" w:rsidRDefault="004A4941" w:rsidP="00A27E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Hộp</w:t>
            </w:r>
            <w:r w:rsidRPr="00316378">
              <w:rPr>
                <w:szCs w:val="28"/>
              </w:rPr>
              <w:t xml:space="preserve"> cầu lông</w:t>
            </w:r>
          </w:p>
        </w:tc>
        <w:tc>
          <w:tcPr>
            <w:tcW w:w="1649" w:type="dxa"/>
          </w:tcPr>
          <w:p w:rsidR="004A4941" w:rsidRPr="00316378" w:rsidRDefault="004A4941" w:rsidP="00A27E3F">
            <w:pPr>
              <w:jc w:val="center"/>
              <w:rPr>
                <w:szCs w:val="28"/>
              </w:rPr>
            </w:pPr>
            <w:r w:rsidRPr="00316378">
              <w:rPr>
                <w:szCs w:val="28"/>
              </w:rPr>
              <w:t>15</w:t>
            </w:r>
            <w:r>
              <w:rPr>
                <w:szCs w:val="28"/>
              </w:rPr>
              <w:t xml:space="preserve"> hộp</w:t>
            </w:r>
          </w:p>
        </w:tc>
        <w:tc>
          <w:tcPr>
            <w:tcW w:w="5170" w:type="dxa"/>
          </w:tcPr>
          <w:p w:rsidR="004A4941" w:rsidRPr="00316378" w:rsidRDefault="004A4941" w:rsidP="00A27E3F">
            <w:pPr>
              <w:jc w:val="both"/>
              <w:rPr>
                <w:szCs w:val="28"/>
              </w:rPr>
            </w:pPr>
            <w:r w:rsidRPr="00316378">
              <w:rPr>
                <w:szCs w:val="28"/>
              </w:rPr>
              <w:t>Chủ đề: TTTC (cầu lông)</w:t>
            </w:r>
          </w:p>
        </w:tc>
        <w:tc>
          <w:tcPr>
            <w:tcW w:w="3088" w:type="dxa"/>
          </w:tcPr>
          <w:p w:rsidR="004A4941" w:rsidRPr="00316378" w:rsidRDefault="004A4941" w:rsidP="00A27E3F">
            <w:pPr>
              <w:jc w:val="both"/>
              <w:rPr>
                <w:szCs w:val="28"/>
                <w:lang w:val="vi-VN"/>
              </w:rPr>
            </w:pPr>
          </w:p>
        </w:tc>
      </w:tr>
      <w:tr w:rsidR="004A4941" w:rsidRPr="00316378" w:rsidTr="00A27E3F">
        <w:tc>
          <w:tcPr>
            <w:tcW w:w="1296" w:type="dxa"/>
          </w:tcPr>
          <w:p w:rsidR="004A4941" w:rsidRPr="00316378" w:rsidRDefault="004A4941" w:rsidP="00A27E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967" w:type="dxa"/>
          </w:tcPr>
          <w:p w:rsidR="004A4941" w:rsidRDefault="004A4941" w:rsidP="00A27E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Bóng rổ</w:t>
            </w:r>
          </w:p>
        </w:tc>
        <w:tc>
          <w:tcPr>
            <w:tcW w:w="1649" w:type="dxa"/>
          </w:tcPr>
          <w:p w:rsidR="004A4941" w:rsidRPr="00316378" w:rsidRDefault="004A4941" w:rsidP="00A27E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 quả</w:t>
            </w:r>
          </w:p>
        </w:tc>
        <w:tc>
          <w:tcPr>
            <w:tcW w:w="5170" w:type="dxa"/>
          </w:tcPr>
          <w:p w:rsidR="004A4941" w:rsidRPr="00316378" w:rsidRDefault="004A4941" w:rsidP="00A27E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TTTC: Bóng rổ</w:t>
            </w:r>
          </w:p>
        </w:tc>
        <w:tc>
          <w:tcPr>
            <w:tcW w:w="3088" w:type="dxa"/>
          </w:tcPr>
          <w:p w:rsidR="004A4941" w:rsidRPr="00316378" w:rsidRDefault="004A4941" w:rsidP="00A27E3F">
            <w:pPr>
              <w:jc w:val="both"/>
              <w:rPr>
                <w:szCs w:val="28"/>
                <w:lang w:val="vi-VN"/>
              </w:rPr>
            </w:pPr>
          </w:p>
        </w:tc>
      </w:tr>
      <w:tr w:rsidR="004A4941" w:rsidRPr="00316378" w:rsidTr="00A27E3F">
        <w:tc>
          <w:tcPr>
            <w:tcW w:w="1296" w:type="dxa"/>
          </w:tcPr>
          <w:p w:rsidR="004A4941" w:rsidRPr="00316378" w:rsidRDefault="004A4941" w:rsidP="00A27E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967" w:type="dxa"/>
          </w:tcPr>
          <w:p w:rsidR="004A4941" w:rsidRDefault="004A4941" w:rsidP="00A27E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Cột bóng rổ</w:t>
            </w:r>
          </w:p>
        </w:tc>
        <w:tc>
          <w:tcPr>
            <w:tcW w:w="1649" w:type="dxa"/>
          </w:tcPr>
          <w:p w:rsidR="004A4941" w:rsidRPr="00316378" w:rsidRDefault="004A4941" w:rsidP="00A27E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 cột</w:t>
            </w:r>
          </w:p>
        </w:tc>
        <w:tc>
          <w:tcPr>
            <w:tcW w:w="5170" w:type="dxa"/>
          </w:tcPr>
          <w:p w:rsidR="004A4941" w:rsidRPr="00316378" w:rsidRDefault="004A4941" w:rsidP="00A27E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TTTC: Bóng rổ</w:t>
            </w:r>
          </w:p>
        </w:tc>
        <w:tc>
          <w:tcPr>
            <w:tcW w:w="3088" w:type="dxa"/>
          </w:tcPr>
          <w:p w:rsidR="004A4941" w:rsidRPr="00316378" w:rsidRDefault="004A4941" w:rsidP="00A27E3F">
            <w:pPr>
              <w:jc w:val="both"/>
              <w:rPr>
                <w:szCs w:val="28"/>
                <w:lang w:val="vi-VN"/>
              </w:rPr>
            </w:pPr>
          </w:p>
        </w:tc>
      </w:tr>
      <w:tr w:rsidR="004A4941" w:rsidRPr="00316378" w:rsidTr="00A27E3F">
        <w:tc>
          <w:tcPr>
            <w:tcW w:w="1296" w:type="dxa"/>
          </w:tcPr>
          <w:p w:rsidR="004A4941" w:rsidRPr="00316378" w:rsidRDefault="004A4941" w:rsidP="00A27E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967" w:type="dxa"/>
          </w:tcPr>
          <w:p w:rsidR="004A4941" w:rsidRDefault="004A4941" w:rsidP="00A27E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Sân bóng rổ</w:t>
            </w:r>
          </w:p>
        </w:tc>
        <w:tc>
          <w:tcPr>
            <w:tcW w:w="1649" w:type="dxa"/>
          </w:tcPr>
          <w:p w:rsidR="004A4941" w:rsidRPr="00316378" w:rsidRDefault="004A4941" w:rsidP="00A27E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sân</w:t>
            </w:r>
          </w:p>
        </w:tc>
        <w:tc>
          <w:tcPr>
            <w:tcW w:w="5170" w:type="dxa"/>
          </w:tcPr>
          <w:p w:rsidR="004A4941" w:rsidRPr="00316378" w:rsidRDefault="004A4941" w:rsidP="00A27E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TTTC: Bóng rổ</w:t>
            </w:r>
          </w:p>
        </w:tc>
        <w:tc>
          <w:tcPr>
            <w:tcW w:w="3088" w:type="dxa"/>
          </w:tcPr>
          <w:p w:rsidR="004A4941" w:rsidRPr="00316378" w:rsidRDefault="004A4941" w:rsidP="00A27E3F">
            <w:pPr>
              <w:jc w:val="both"/>
              <w:rPr>
                <w:szCs w:val="28"/>
                <w:lang w:val="vi-VN"/>
              </w:rPr>
            </w:pPr>
          </w:p>
        </w:tc>
      </w:tr>
      <w:tr w:rsidR="004A4941" w:rsidRPr="00316378" w:rsidTr="00A27E3F">
        <w:tc>
          <w:tcPr>
            <w:tcW w:w="1296" w:type="dxa"/>
          </w:tcPr>
          <w:p w:rsidR="004A4941" w:rsidRPr="00316378" w:rsidRDefault="004A4941" w:rsidP="00A27E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967" w:type="dxa"/>
          </w:tcPr>
          <w:p w:rsidR="004A4941" w:rsidRDefault="004A4941" w:rsidP="00A27E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Cầu đá</w:t>
            </w:r>
          </w:p>
        </w:tc>
        <w:tc>
          <w:tcPr>
            <w:tcW w:w="1649" w:type="dxa"/>
          </w:tcPr>
          <w:p w:rsidR="004A4941" w:rsidRPr="00316378" w:rsidRDefault="004A4941" w:rsidP="00A27E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 quả</w:t>
            </w:r>
          </w:p>
        </w:tc>
        <w:tc>
          <w:tcPr>
            <w:tcW w:w="5170" w:type="dxa"/>
          </w:tcPr>
          <w:p w:rsidR="004A4941" w:rsidRPr="00316378" w:rsidRDefault="004A4941" w:rsidP="00A27E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TTTC: Đá cầu</w:t>
            </w:r>
          </w:p>
        </w:tc>
        <w:tc>
          <w:tcPr>
            <w:tcW w:w="3088" w:type="dxa"/>
          </w:tcPr>
          <w:p w:rsidR="004A4941" w:rsidRPr="00215F6C" w:rsidRDefault="004A4941" w:rsidP="00A27E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HS tự chuẩn bị</w:t>
            </w:r>
          </w:p>
        </w:tc>
      </w:tr>
      <w:tr w:rsidR="004A4941" w:rsidRPr="00316378" w:rsidTr="00A27E3F">
        <w:tc>
          <w:tcPr>
            <w:tcW w:w="1296" w:type="dxa"/>
          </w:tcPr>
          <w:p w:rsidR="004A4941" w:rsidRPr="00316378" w:rsidRDefault="004A4941" w:rsidP="00A27E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967" w:type="dxa"/>
          </w:tcPr>
          <w:p w:rsidR="004A4941" w:rsidRDefault="004A4941" w:rsidP="00A27E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Bóng đá</w:t>
            </w:r>
          </w:p>
        </w:tc>
        <w:tc>
          <w:tcPr>
            <w:tcW w:w="1649" w:type="dxa"/>
          </w:tcPr>
          <w:p w:rsidR="004A4941" w:rsidRPr="00316378" w:rsidRDefault="004A4941" w:rsidP="00A27E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 quả</w:t>
            </w:r>
          </w:p>
        </w:tc>
        <w:tc>
          <w:tcPr>
            <w:tcW w:w="5170" w:type="dxa"/>
          </w:tcPr>
          <w:p w:rsidR="004A4941" w:rsidRPr="00316378" w:rsidRDefault="004A4941" w:rsidP="00A27E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TTTC: Bóng đá</w:t>
            </w:r>
          </w:p>
        </w:tc>
        <w:tc>
          <w:tcPr>
            <w:tcW w:w="3088" w:type="dxa"/>
          </w:tcPr>
          <w:p w:rsidR="004A4941" w:rsidRPr="00316378" w:rsidRDefault="004A4941" w:rsidP="00A27E3F">
            <w:pPr>
              <w:jc w:val="both"/>
              <w:rPr>
                <w:szCs w:val="28"/>
                <w:lang w:val="vi-VN"/>
              </w:rPr>
            </w:pPr>
          </w:p>
        </w:tc>
      </w:tr>
      <w:tr w:rsidR="004A4941" w:rsidRPr="00316378" w:rsidTr="00A27E3F">
        <w:tc>
          <w:tcPr>
            <w:tcW w:w="1296" w:type="dxa"/>
          </w:tcPr>
          <w:p w:rsidR="004A4941" w:rsidRPr="00316378" w:rsidRDefault="004A4941" w:rsidP="00A27E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967" w:type="dxa"/>
          </w:tcPr>
          <w:p w:rsidR="004A4941" w:rsidRDefault="004A4941" w:rsidP="00A27E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Sân bóng đá</w:t>
            </w:r>
          </w:p>
        </w:tc>
        <w:tc>
          <w:tcPr>
            <w:tcW w:w="1649" w:type="dxa"/>
          </w:tcPr>
          <w:p w:rsidR="004A4941" w:rsidRPr="00316378" w:rsidRDefault="004A4941" w:rsidP="00A27E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sân</w:t>
            </w:r>
          </w:p>
        </w:tc>
        <w:tc>
          <w:tcPr>
            <w:tcW w:w="5170" w:type="dxa"/>
          </w:tcPr>
          <w:p w:rsidR="004A4941" w:rsidRPr="00316378" w:rsidRDefault="004A4941" w:rsidP="00A27E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TTTC: Bóng đá</w:t>
            </w:r>
          </w:p>
        </w:tc>
        <w:tc>
          <w:tcPr>
            <w:tcW w:w="3088" w:type="dxa"/>
          </w:tcPr>
          <w:p w:rsidR="004A4941" w:rsidRPr="00316378" w:rsidRDefault="004A4941" w:rsidP="00A27E3F">
            <w:pPr>
              <w:jc w:val="both"/>
              <w:rPr>
                <w:szCs w:val="28"/>
                <w:lang w:val="vi-VN"/>
              </w:rPr>
            </w:pPr>
          </w:p>
        </w:tc>
      </w:tr>
      <w:tr w:rsidR="004A4941" w:rsidRPr="00316378" w:rsidTr="00A27E3F">
        <w:tc>
          <w:tcPr>
            <w:tcW w:w="1296" w:type="dxa"/>
          </w:tcPr>
          <w:p w:rsidR="004A4941" w:rsidRPr="00316378" w:rsidRDefault="004A4941" w:rsidP="00A27E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2967" w:type="dxa"/>
          </w:tcPr>
          <w:p w:rsidR="004A4941" w:rsidRDefault="004A4941" w:rsidP="00A27E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Hố cát</w:t>
            </w:r>
          </w:p>
        </w:tc>
        <w:tc>
          <w:tcPr>
            <w:tcW w:w="1649" w:type="dxa"/>
          </w:tcPr>
          <w:p w:rsidR="004A4941" w:rsidRDefault="004A4941" w:rsidP="00A27E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hố</w:t>
            </w:r>
          </w:p>
        </w:tc>
        <w:tc>
          <w:tcPr>
            <w:tcW w:w="5170" w:type="dxa"/>
          </w:tcPr>
          <w:p w:rsidR="004A4941" w:rsidRPr="00316378" w:rsidRDefault="004A4941" w:rsidP="00A27E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Nhảy xa</w:t>
            </w:r>
          </w:p>
        </w:tc>
        <w:tc>
          <w:tcPr>
            <w:tcW w:w="3088" w:type="dxa"/>
          </w:tcPr>
          <w:p w:rsidR="004A4941" w:rsidRPr="00316378" w:rsidRDefault="004A4941" w:rsidP="00A27E3F">
            <w:pPr>
              <w:jc w:val="both"/>
              <w:rPr>
                <w:szCs w:val="28"/>
                <w:lang w:val="vi-VN"/>
              </w:rPr>
            </w:pPr>
          </w:p>
        </w:tc>
      </w:tr>
      <w:tr w:rsidR="004A4941" w:rsidRPr="00316378" w:rsidTr="00A27E3F">
        <w:tc>
          <w:tcPr>
            <w:tcW w:w="1296" w:type="dxa"/>
          </w:tcPr>
          <w:p w:rsidR="004A4941" w:rsidRDefault="004A4941" w:rsidP="00A27E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2967" w:type="dxa"/>
          </w:tcPr>
          <w:p w:rsidR="004A4941" w:rsidRDefault="004A4941" w:rsidP="00A27E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Bóng ném</w:t>
            </w:r>
          </w:p>
        </w:tc>
        <w:tc>
          <w:tcPr>
            <w:tcW w:w="1649" w:type="dxa"/>
          </w:tcPr>
          <w:p w:rsidR="004A4941" w:rsidRDefault="004A4941" w:rsidP="00A27E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 quả</w:t>
            </w:r>
          </w:p>
        </w:tc>
        <w:tc>
          <w:tcPr>
            <w:tcW w:w="5170" w:type="dxa"/>
          </w:tcPr>
          <w:p w:rsidR="004A4941" w:rsidRDefault="004A4941" w:rsidP="00A27E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Bóng ném</w:t>
            </w:r>
          </w:p>
        </w:tc>
        <w:tc>
          <w:tcPr>
            <w:tcW w:w="3088" w:type="dxa"/>
          </w:tcPr>
          <w:p w:rsidR="004A4941" w:rsidRPr="00316378" w:rsidRDefault="004A4941" w:rsidP="00A27E3F">
            <w:pPr>
              <w:jc w:val="both"/>
              <w:rPr>
                <w:szCs w:val="28"/>
                <w:lang w:val="vi-VN"/>
              </w:rPr>
            </w:pPr>
          </w:p>
        </w:tc>
      </w:tr>
    </w:tbl>
    <w:p w:rsidR="004A4941" w:rsidRPr="00316378" w:rsidRDefault="004A4941" w:rsidP="004A4941">
      <w:pPr>
        <w:ind w:firstLine="709"/>
        <w:jc w:val="both"/>
        <w:rPr>
          <w:b/>
          <w:bCs/>
          <w:szCs w:val="28"/>
          <w:lang w:val="vi-VN"/>
        </w:rPr>
      </w:pPr>
      <w:r w:rsidRPr="00316378">
        <w:rPr>
          <w:b/>
          <w:bCs/>
          <w:szCs w:val="28"/>
        </w:rPr>
        <w:t>4</w:t>
      </w:r>
      <w:r w:rsidRPr="00316378">
        <w:rPr>
          <w:b/>
          <w:bCs/>
          <w:szCs w:val="28"/>
          <w:lang w:val="vi-VN"/>
        </w:rPr>
        <w:t>. Phòng</w:t>
      </w:r>
      <w:r w:rsidRPr="00316378">
        <w:rPr>
          <w:b/>
          <w:bCs/>
          <w:szCs w:val="28"/>
        </w:rPr>
        <w:t xml:space="preserve"> </w:t>
      </w:r>
      <w:r w:rsidRPr="00316378">
        <w:rPr>
          <w:b/>
          <w:bCs/>
          <w:szCs w:val="28"/>
          <w:lang w:val="vi-VN"/>
        </w:rPr>
        <w:t>học</w:t>
      </w:r>
      <w:r w:rsidRPr="00316378">
        <w:rPr>
          <w:b/>
          <w:bCs/>
          <w:szCs w:val="28"/>
        </w:rPr>
        <w:t xml:space="preserve"> </w:t>
      </w:r>
      <w:r w:rsidRPr="00316378">
        <w:rPr>
          <w:b/>
          <w:bCs/>
          <w:szCs w:val="28"/>
          <w:lang w:val="vi-VN"/>
        </w:rPr>
        <w:t>bộ môn</w:t>
      </w:r>
      <w:r w:rsidRPr="00316378">
        <w:rPr>
          <w:b/>
          <w:bCs/>
          <w:szCs w:val="28"/>
        </w:rPr>
        <w:t>/phòng thi nghiệm</w:t>
      </w:r>
      <w:r w:rsidRPr="00316378">
        <w:rPr>
          <w:b/>
          <w:bCs/>
          <w:szCs w:val="28"/>
          <w:lang w:val="vi-VN"/>
        </w:rPr>
        <w:t>/phòng đa năng/sân chơi, bãi</w:t>
      </w:r>
      <w:r w:rsidRPr="00316378">
        <w:rPr>
          <w:b/>
          <w:bCs/>
          <w:szCs w:val="28"/>
        </w:rPr>
        <w:t xml:space="preserve"> </w:t>
      </w:r>
      <w:r w:rsidRPr="00316378">
        <w:rPr>
          <w:b/>
          <w:bCs/>
          <w:szCs w:val="28"/>
          <w:lang w:val="vi-VN"/>
        </w:rPr>
        <w:t>tập</w:t>
      </w:r>
      <w:r>
        <w:rPr>
          <w:b/>
          <w:bCs/>
          <w:szCs w:val="28"/>
          <w:lang w:val="vi-VN"/>
        </w:rPr>
        <w:t xml:space="preserve"> </w:t>
      </w:r>
      <w:r w:rsidRPr="00316378">
        <w:rPr>
          <w:i/>
          <w:iCs/>
          <w:szCs w:val="28"/>
          <w:lang w:val="vi-VN"/>
        </w:rPr>
        <w:t>(Trình</w:t>
      </w:r>
      <w:r w:rsidRPr="00316378">
        <w:rPr>
          <w:i/>
          <w:iCs/>
          <w:szCs w:val="28"/>
        </w:rPr>
        <w:t xml:space="preserve"> </w:t>
      </w:r>
      <w:r w:rsidRPr="00316378">
        <w:rPr>
          <w:i/>
          <w:iCs/>
          <w:szCs w:val="28"/>
          <w:lang w:val="vi-VN"/>
        </w:rPr>
        <w:t>bày</w:t>
      </w:r>
      <w:r w:rsidRPr="00316378">
        <w:rPr>
          <w:i/>
          <w:iCs/>
          <w:szCs w:val="28"/>
        </w:rPr>
        <w:t xml:space="preserve"> </w:t>
      </w:r>
      <w:r w:rsidRPr="00316378">
        <w:rPr>
          <w:i/>
          <w:iCs/>
          <w:szCs w:val="28"/>
          <w:lang w:val="vi-VN"/>
        </w:rPr>
        <w:t>cụ</w:t>
      </w:r>
      <w:r w:rsidRPr="00316378">
        <w:rPr>
          <w:i/>
          <w:iCs/>
          <w:szCs w:val="28"/>
        </w:rPr>
        <w:t xml:space="preserve"> </w:t>
      </w:r>
      <w:r w:rsidRPr="00316378">
        <w:rPr>
          <w:i/>
          <w:iCs/>
          <w:szCs w:val="28"/>
          <w:lang w:val="vi-VN"/>
        </w:rPr>
        <w:t>thể</w:t>
      </w:r>
      <w:r w:rsidRPr="00316378">
        <w:rPr>
          <w:i/>
          <w:iCs/>
          <w:szCs w:val="28"/>
        </w:rPr>
        <w:t xml:space="preserve"> </w:t>
      </w:r>
      <w:r w:rsidRPr="00316378">
        <w:rPr>
          <w:i/>
          <w:iCs/>
          <w:szCs w:val="28"/>
          <w:lang w:val="vi-VN"/>
        </w:rPr>
        <w:t>các</w:t>
      </w:r>
      <w:r w:rsidRPr="00316378">
        <w:rPr>
          <w:i/>
          <w:iCs/>
          <w:szCs w:val="28"/>
        </w:rPr>
        <w:t xml:space="preserve"> phòng thí nghiệm/phòng bộ môn/phòng đa năng/</w:t>
      </w:r>
      <w:r w:rsidRPr="00316378">
        <w:rPr>
          <w:i/>
          <w:iCs/>
          <w:szCs w:val="28"/>
          <w:lang w:val="vi-VN"/>
        </w:rPr>
        <w:t>sân chơi/bãi</w:t>
      </w:r>
      <w:r w:rsidRPr="00316378">
        <w:rPr>
          <w:i/>
          <w:iCs/>
          <w:szCs w:val="28"/>
        </w:rPr>
        <w:t xml:space="preserve"> </w:t>
      </w:r>
      <w:r w:rsidRPr="00316378">
        <w:rPr>
          <w:i/>
          <w:iCs/>
          <w:szCs w:val="28"/>
          <w:lang w:val="vi-VN"/>
        </w:rPr>
        <w:t>tập</w:t>
      </w:r>
      <w:r w:rsidRPr="00316378">
        <w:rPr>
          <w:i/>
          <w:iCs/>
          <w:szCs w:val="28"/>
        </w:rPr>
        <w:t xml:space="preserve"> </w:t>
      </w:r>
      <w:r w:rsidRPr="00316378">
        <w:rPr>
          <w:i/>
          <w:iCs/>
          <w:szCs w:val="28"/>
          <w:lang w:val="vi-VN"/>
        </w:rPr>
        <w:t>có</w:t>
      </w:r>
      <w:r w:rsidRPr="00316378">
        <w:rPr>
          <w:i/>
          <w:iCs/>
          <w:szCs w:val="28"/>
        </w:rPr>
        <w:t xml:space="preserve"> </w:t>
      </w:r>
      <w:r w:rsidRPr="00316378">
        <w:rPr>
          <w:i/>
          <w:iCs/>
          <w:szCs w:val="28"/>
          <w:lang w:val="vi-VN"/>
        </w:rPr>
        <w:t>thể</w:t>
      </w:r>
      <w:r w:rsidRPr="00316378">
        <w:rPr>
          <w:i/>
          <w:iCs/>
          <w:szCs w:val="28"/>
        </w:rPr>
        <w:t xml:space="preserve"> </w:t>
      </w:r>
      <w:r w:rsidRPr="00316378">
        <w:rPr>
          <w:i/>
          <w:iCs/>
          <w:szCs w:val="28"/>
          <w:lang w:val="vi-VN"/>
        </w:rPr>
        <w:t>sử</w:t>
      </w:r>
      <w:r w:rsidRPr="00316378">
        <w:rPr>
          <w:i/>
          <w:iCs/>
          <w:szCs w:val="28"/>
        </w:rPr>
        <w:t xml:space="preserve"> </w:t>
      </w:r>
      <w:r w:rsidRPr="00316378">
        <w:rPr>
          <w:i/>
          <w:iCs/>
          <w:szCs w:val="28"/>
          <w:lang w:val="vi-VN"/>
        </w:rPr>
        <w:t>dụng</w:t>
      </w:r>
      <w:r w:rsidRPr="00316378">
        <w:rPr>
          <w:i/>
          <w:iCs/>
          <w:szCs w:val="28"/>
        </w:rPr>
        <w:t xml:space="preserve"> </w:t>
      </w:r>
      <w:r w:rsidRPr="00316378">
        <w:rPr>
          <w:i/>
          <w:iCs/>
          <w:szCs w:val="28"/>
          <w:lang w:val="vi-VN"/>
        </w:rPr>
        <w:t>để</w:t>
      </w:r>
      <w:r w:rsidRPr="00316378">
        <w:rPr>
          <w:i/>
          <w:iCs/>
          <w:szCs w:val="28"/>
        </w:rPr>
        <w:t xml:space="preserve"> </w:t>
      </w:r>
      <w:r w:rsidRPr="00316378">
        <w:rPr>
          <w:i/>
          <w:iCs/>
          <w:szCs w:val="28"/>
          <w:lang w:val="vi-VN"/>
        </w:rPr>
        <w:t>tổ</w:t>
      </w:r>
      <w:r w:rsidRPr="00316378">
        <w:rPr>
          <w:i/>
          <w:iCs/>
          <w:szCs w:val="28"/>
        </w:rPr>
        <w:t xml:space="preserve"> </w:t>
      </w:r>
      <w:r w:rsidRPr="00316378">
        <w:rPr>
          <w:i/>
          <w:iCs/>
          <w:szCs w:val="28"/>
          <w:lang w:val="vi-VN"/>
        </w:rPr>
        <w:t>chức</w:t>
      </w:r>
      <w:r w:rsidRPr="00316378">
        <w:rPr>
          <w:i/>
          <w:iCs/>
          <w:szCs w:val="28"/>
        </w:rPr>
        <w:t xml:space="preserve"> </w:t>
      </w:r>
      <w:r w:rsidRPr="00316378">
        <w:rPr>
          <w:i/>
          <w:iCs/>
          <w:szCs w:val="28"/>
          <w:lang w:val="vi-VN"/>
        </w:rPr>
        <w:t>dạy</w:t>
      </w:r>
      <w:r w:rsidRPr="00316378">
        <w:rPr>
          <w:i/>
          <w:iCs/>
          <w:szCs w:val="28"/>
        </w:rPr>
        <w:t xml:space="preserve"> </w:t>
      </w:r>
      <w:r w:rsidRPr="00316378">
        <w:rPr>
          <w:i/>
          <w:iCs/>
          <w:szCs w:val="28"/>
          <w:lang w:val="vi-VN"/>
        </w:rPr>
        <w:t>học môn học/hoạt</w:t>
      </w:r>
      <w:r w:rsidRPr="00316378">
        <w:rPr>
          <w:i/>
          <w:iCs/>
          <w:szCs w:val="28"/>
        </w:rPr>
        <w:t xml:space="preserve"> </w:t>
      </w:r>
      <w:r w:rsidRPr="00316378">
        <w:rPr>
          <w:i/>
          <w:iCs/>
          <w:szCs w:val="28"/>
          <w:lang w:val="vi-VN"/>
        </w:rPr>
        <w:t>động</w:t>
      </w:r>
      <w:r w:rsidRPr="00316378">
        <w:rPr>
          <w:i/>
          <w:iCs/>
          <w:szCs w:val="28"/>
        </w:rPr>
        <w:t xml:space="preserve"> </w:t>
      </w:r>
      <w:r w:rsidRPr="00316378">
        <w:rPr>
          <w:i/>
          <w:iCs/>
          <w:szCs w:val="28"/>
          <w:lang w:val="vi-VN"/>
        </w:rPr>
        <w:t>giáo</w:t>
      </w:r>
      <w:r w:rsidRPr="00316378">
        <w:rPr>
          <w:i/>
          <w:iCs/>
          <w:szCs w:val="28"/>
        </w:rPr>
        <w:t xml:space="preserve"> </w:t>
      </w:r>
      <w:r w:rsidRPr="00316378">
        <w:rPr>
          <w:i/>
          <w:iCs/>
          <w:szCs w:val="28"/>
          <w:lang w:val="vi-VN"/>
        </w:rPr>
        <w:t>dục)</w:t>
      </w:r>
      <w:r>
        <w:rPr>
          <w:i/>
          <w:iCs/>
          <w:szCs w:val="28"/>
          <w:lang w:val="vi-VN"/>
        </w:rPr>
        <w:t>.</w:t>
      </w:r>
    </w:p>
    <w:tbl>
      <w:tblPr>
        <w:tblStyle w:val="TableGrid"/>
        <w:tblW w:w="0" w:type="auto"/>
        <w:tblInd w:w="108" w:type="dxa"/>
        <w:tblLook w:val="0000" w:firstRow="0" w:lastRow="0" w:firstColumn="0" w:lastColumn="0" w:noHBand="0" w:noVBand="0"/>
      </w:tblPr>
      <w:tblGrid>
        <w:gridCol w:w="1303"/>
        <w:gridCol w:w="2984"/>
        <w:gridCol w:w="1652"/>
        <w:gridCol w:w="5139"/>
        <w:gridCol w:w="3092"/>
      </w:tblGrid>
      <w:tr w:rsidR="004A4941" w:rsidRPr="00316378" w:rsidTr="00A27E3F">
        <w:tc>
          <w:tcPr>
            <w:tcW w:w="1303" w:type="dxa"/>
          </w:tcPr>
          <w:p w:rsidR="004A4941" w:rsidRPr="00316378" w:rsidRDefault="004A4941" w:rsidP="00A27E3F">
            <w:pPr>
              <w:jc w:val="center"/>
              <w:rPr>
                <w:b/>
                <w:szCs w:val="28"/>
                <w:lang w:val="vi-VN"/>
              </w:rPr>
            </w:pPr>
            <w:r w:rsidRPr="00316378">
              <w:rPr>
                <w:b/>
                <w:szCs w:val="28"/>
                <w:lang w:val="vi-VN"/>
              </w:rPr>
              <w:t>STT</w:t>
            </w:r>
          </w:p>
        </w:tc>
        <w:tc>
          <w:tcPr>
            <w:tcW w:w="2984" w:type="dxa"/>
          </w:tcPr>
          <w:p w:rsidR="004A4941" w:rsidRPr="00316378" w:rsidRDefault="004A4941" w:rsidP="00A27E3F">
            <w:pPr>
              <w:jc w:val="center"/>
              <w:rPr>
                <w:b/>
                <w:szCs w:val="28"/>
                <w:lang w:val="vi-VN"/>
              </w:rPr>
            </w:pPr>
            <w:r w:rsidRPr="00316378">
              <w:rPr>
                <w:b/>
                <w:szCs w:val="28"/>
                <w:lang w:val="vi-VN"/>
              </w:rPr>
              <w:t>Tên phòng</w:t>
            </w:r>
          </w:p>
        </w:tc>
        <w:tc>
          <w:tcPr>
            <w:tcW w:w="1652" w:type="dxa"/>
          </w:tcPr>
          <w:p w:rsidR="004A4941" w:rsidRPr="00316378" w:rsidRDefault="004A4941" w:rsidP="00A27E3F">
            <w:pPr>
              <w:jc w:val="center"/>
              <w:rPr>
                <w:b/>
                <w:szCs w:val="28"/>
                <w:lang w:val="vi-VN"/>
              </w:rPr>
            </w:pPr>
            <w:r w:rsidRPr="00316378">
              <w:rPr>
                <w:b/>
                <w:szCs w:val="28"/>
                <w:lang w:val="vi-VN"/>
              </w:rPr>
              <w:t>Số</w:t>
            </w:r>
            <w:r w:rsidRPr="00316378">
              <w:rPr>
                <w:b/>
                <w:szCs w:val="28"/>
              </w:rPr>
              <w:t xml:space="preserve"> </w:t>
            </w:r>
            <w:r w:rsidRPr="00316378">
              <w:rPr>
                <w:b/>
                <w:szCs w:val="28"/>
                <w:lang w:val="vi-VN"/>
              </w:rPr>
              <w:t>lượng</w:t>
            </w:r>
          </w:p>
        </w:tc>
        <w:tc>
          <w:tcPr>
            <w:tcW w:w="5139" w:type="dxa"/>
          </w:tcPr>
          <w:p w:rsidR="004A4941" w:rsidRPr="00316378" w:rsidRDefault="004A4941" w:rsidP="00A27E3F">
            <w:pPr>
              <w:jc w:val="center"/>
              <w:rPr>
                <w:b/>
                <w:szCs w:val="28"/>
                <w:lang w:val="vi-VN"/>
              </w:rPr>
            </w:pPr>
            <w:r w:rsidRPr="00316378">
              <w:rPr>
                <w:b/>
                <w:szCs w:val="28"/>
                <w:lang w:val="vi-VN"/>
              </w:rPr>
              <w:t>Phạm vi và</w:t>
            </w:r>
            <w:r w:rsidRPr="00316378">
              <w:rPr>
                <w:b/>
                <w:szCs w:val="28"/>
              </w:rPr>
              <w:t xml:space="preserve"> </w:t>
            </w:r>
            <w:r w:rsidRPr="00316378">
              <w:rPr>
                <w:b/>
                <w:szCs w:val="28"/>
                <w:lang w:val="vi-VN"/>
              </w:rPr>
              <w:t>nội dung sử</w:t>
            </w:r>
            <w:r w:rsidRPr="00316378">
              <w:rPr>
                <w:b/>
                <w:szCs w:val="28"/>
              </w:rPr>
              <w:t xml:space="preserve"> </w:t>
            </w:r>
            <w:r w:rsidRPr="00316378">
              <w:rPr>
                <w:b/>
                <w:szCs w:val="28"/>
                <w:lang w:val="vi-VN"/>
              </w:rPr>
              <w:t>dụng</w:t>
            </w:r>
          </w:p>
        </w:tc>
        <w:tc>
          <w:tcPr>
            <w:tcW w:w="3092" w:type="dxa"/>
          </w:tcPr>
          <w:p w:rsidR="004A4941" w:rsidRPr="00316378" w:rsidRDefault="004A4941" w:rsidP="00A27E3F">
            <w:pPr>
              <w:jc w:val="center"/>
              <w:rPr>
                <w:b/>
                <w:szCs w:val="28"/>
                <w:lang w:val="vi-VN"/>
              </w:rPr>
            </w:pPr>
            <w:r w:rsidRPr="00316378">
              <w:rPr>
                <w:b/>
                <w:szCs w:val="28"/>
                <w:lang w:val="vi-VN"/>
              </w:rPr>
              <w:t>Ghi chú</w:t>
            </w:r>
          </w:p>
        </w:tc>
      </w:tr>
      <w:tr w:rsidR="004A4941" w:rsidRPr="00316378" w:rsidTr="00A27E3F">
        <w:tc>
          <w:tcPr>
            <w:tcW w:w="1303" w:type="dxa"/>
          </w:tcPr>
          <w:p w:rsidR="004A4941" w:rsidRPr="00316378" w:rsidRDefault="004A4941" w:rsidP="00A27E3F">
            <w:pPr>
              <w:jc w:val="center"/>
              <w:rPr>
                <w:szCs w:val="28"/>
                <w:lang w:val="vi-VN"/>
              </w:rPr>
            </w:pPr>
            <w:r w:rsidRPr="00316378">
              <w:rPr>
                <w:szCs w:val="28"/>
                <w:lang w:val="vi-VN"/>
              </w:rPr>
              <w:lastRenderedPageBreak/>
              <w:t>1</w:t>
            </w:r>
          </w:p>
        </w:tc>
        <w:tc>
          <w:tcPr>
            <w:tcW w:w="2984" w:type="dxa"/>
          </w:tcPr>
          <w:p w:rsidR="004A4941" w:rsidRPr="00316378" w:rsidRDefault="004A4941" w:rsidP="00A27E3F">
            <w:pPr>
              <w:jc w:val="both"/>
              <w:rPr>
                <w:szCs w:val="28"/>
              </w:rPr>
            </w:pPr>
            <w:r w:rsidRPr="00316378">
              <w:rPr>
                <w:szCs w:val="28"/>
              </w:rPr>
              <w:t>Nhà thể chất</w:t>
            </w:r>
          </w:p>
        </w:tc>
        <w:tc>
          <w:tcPr>
            <w:tcW w:w="1652" w:type="dxa"/>
          </w:tcPr>
          <w:p w:rsidR="004A4941" w:rsidRPr="00316378" w:rsidRDefault="004A4941" w:rsidP="00A27E3F">
            <w:pPr>
              <w:jc w:val="center"/>
              <w:rPr>
                <w:szCs w:val="28"/>
              </w:rPr>
            </w:pPr>
            <w:r w:rsidRPr="00316378">
              <w:rPr>
                <w:szCs w:val="28"/>
              </w:rPr>
              <w:t>1</w:t>
            </w:r>
          </w:p>
        </w:tc>
        <w:tc>
          <w:tcPr>
            <w:tcW w:w="5139" w:type="dxa"/>
          </w:tcPr>
          <w:p w:rsidR="004A4941" w:rsidRPr="00316378" w:rsidRDefault="004A4941" w:rsidP="00A27E3F">
            <w:pPr>
              <w:jc w:val="both"/>
              <w:rPr>
                <w:szCs w:val="28"/>
              </w:rPr>
            </w:pPr>
            <w:r w:rsidRPr="00316378">
              <w:rPr>
                <w:szCs w:val="28"/>
              </w:rPr>
              <w:t>Sân nhà thể chất</w:t>
            </w:r>
          </w:p>
        </w:tc>
        <w:tc>
          <w:tcPr>
            <w:tcW w:w="3092" w:type="dxa"/>
          </w:tcPr>
          <w:p w:rsidR="004A4941" w:rsidRPr="00316378" w:rsidRDefault="004A4941" w:rsidP="00A27E3F">
            <w:pPr>
              <w:jc w:val="both"/>
              <w:rPr>
                <w:szCs w:val="28"/>
                <w:lang w:val="vi-VN"/>
              </w:rPr>
            </w:pPr>
          </w:p>
        </w:tc>
      </w:tr>
      <w:tr w:rsidR="004A4941" w:rsidRPr="00316378" w:rsidTr="00A27E3F">
        <w:tc>
          <w:tcPr>
            <w:tcW w:w="1303" w:type="dxa"/>
          </w:tcPr>
          <w:p w:rsidR="004A4941" w:rsidRPr="00316378" w:rsidRDefault="004A4941" w:rsidP="00A27E3F">
            <w:pPr>
              <w:jc w:val="center"/>
              <w:rPr>
                <w:szCs w:val="28"/>
                <w:lang w:val="vi-VN"/>
              </w:rPr>
            </w:pPr>
            <w:r w:rsidRPr="00316378">
              <w:rPr>
                <w:szCs w:val="28"/>
                <w:lang w:val="vi-VN"/>
              </w:rPr>
              <w:t>2</w:t>
            </w:r>
          </w:p>
        </w:tc>
        <w:tc>
          <w:tcPr>
            <w:tcW w:w="2984" w:type="dxa"/>
          </w:tcPr>
          <w:p w:rsidR="004A4941" w:rsidRPr="00316378" w:rsidRDefault="004A4941" w:rsidP="00A27E3F">
            <w:pPr>
              <w:jc w:val="both"/>
              <w:rPr>
                <w:szCs w:val="28"/>
              </w:rPr>
            </w:pPr>
            <w:r w:rsidRPr="00316378">
              <w:rPr>
                <w:szCs w:val="28"/>
              </w:rPr>
              <w:t>Sân trường</w:t>
            </w:r>
          </w:p>
        </w:tc>
        <w:tc>
          <w:tcPr>
            <w:tcW w:w="1652" w:type="dxa"/>
          </w:tcPr>
          <w:p w:rsidR="004A4941" w:rsidRPr="00316378" w:rsidRDefault="004A4941" w:rsidP="00A27E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139" w:type="dxa"/>
          </w:tcPr>
          <w:p w:rsidR="004A4941" w:rsidRPr="00316378" w:rsidRDefault="004A4941" w:rsidP="00A27E3F">
            <w:pPr>
              <w:jc w:val="both"/>
              <w:rPr>
                <w:szCs w:val="28"/>
              </w:rPr>
            </w:pPr>
            <w:r w:rsidRPr="00316378">
              <w:rPr>
                <w:szCs w:val="28"/>
              </w:rPr>
              <w:t>Sân trường</w:t>
            </w:r>
          </w:p>
        </w:tc>
        <w:tc>
          <w:tcPr>
            <w:tcW w:w="3092" w:type="dxa"/>
          </w:tcPr>
          <w:p w:rsidR="004A4941" w:rsidRPr="00316378" w:rsidRDefault="004A4941" w:rsidP="00A27E3F">
            <w:pPr>
              <w:jc w:val="both"/>
              <w:rPr>
                <w:szCs w:val="28"/>
                <w:lang w:val="vi-VN"/>
              </w:rPr>
            </w:pPr>
          </w:p>
        </w:tc>
      </w:tr>
      <w:tr w:rsidR="004A4941" w:rsidRPr="00316378" w:rsidTr="00A27E3F">
        <w:tc>
          <w:tcPr>
            <w:tcW w:w="1303" w:type="dxa"/>
          </w:tcPr>
          <w:p w:rsidR="004A4941" w:rsidRPr="00CE0596" w:rsidRDefault="004A4941" w:rsidP="00A27E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984" w:type="dxa"/>
          </w:tcPr>
          <w:p w:rsidR="004A4941" w:rsidRPr="00316378" w:rsidRDefault="004A4941" w:rsidP="00A27E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Sân bóng đá</w:t>
            </w:r>
          </w:p>
        </w:tc>
        <w:tc>
          <w:tcPr>
            <w:tcW w:w="1652" w:type="dxa"/>
          </w:tcPr>
          <w:p w:rsidR="004A4941" w:rsidRDefault="004A4941" w:rsidP="00A27E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139" w:type="dxa"/>
          </w:tcPr>
          <w:p w:rsidR="004A4941" w:rsidRPr="00316378" w:rsidRDefault="004A4941" w:rsidP="00A27E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Sân bóng đá</w:t>
            </w:r>
          </w:p>
        </w:tc>
        <w:tc>
          <w:tcPr>
            <w:tcW w:w="3092" w:type="dxa"/>
          </w:tcPr>
          <w:p w:rsidR="004A4941" w:rsidRPr="00316378" w:rsidRDefault="004A4941" w:rsidP="00A27E3F">
            <w:pPr>
              <w:jc w:val="both"/>
              <w:rPr>
                <w:szCs w:val="28"/>
                <w:lang w:val="vi-VN"/>
              </w:rPr>
            </w:pPr>
          </w:p>
        </w:tc>
      </w:tr>
      <w:tr w:rsidR="004A4941" w:rsidRPr="00316378" w:rsidTr="00A27E3F">
        <w:tc>
          <w:tcPr>
            <w:tcW w:w="1303" w:type="dxa"/>
          </w:tcPr>
          <w:p w:rsidR="004A4941" w:rsidRPr="0044253D" w:rsidRDefault="004A4941" w:rsidP="00A27E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984" w:type="dxa"/>
          </w:tcPr>
          <w:p w:rsidR="004A4941" w:rsidRPr="00316378" w:rsidRDefault="004A4941" w:rsidP="00A27E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Sân bóng rổ</w:t>
            </w:r>
          </w:p>
        </w:tc>
        <w:tc>
          <w:tcPr>
            <w:tcW w:w="1652" w:type="dxa"/>
          </w:tcPr>
          <w:p w:rsidR="004A4941" w:rsidRDefault="004A4941" w:rsidP="00A27E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139" w:type="dxa"/>
          </w:tcPr>
          <w:p w:rsidR="004A4941" w:rsidRPr="00316378" w:rsidRDefault="004A4941" w:rsidP="00A27E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Sân bóng rổ</w:t>
            </w:r>
          </w:p>
        </w:tc>
        <w:tc>
          <w:tcPr>
            <w:tcW w:w="3092" w:type="dxa"/>
          </w:tcPr>
          <w:p w:rsidR="004A4941" w:rsidRPr="00316378" w:rsidRDefault="004A4941" w:rsidP="00A27E3F">
            <w:pPr>
              <w:jc w:val="both"/>
              <w:rPr>
                <w:szCs w:val="28"/>
                <w:lang w:val="vi-VN"/>
              </w:rPr>
            </w:pPr>
          </w:p>
        </w:tc>
      </w:tr>
      <w:tr w:rsidR="004A4941" w:rsidRPr="00316378" w:rsidTr="00A27E3F">
        <w:tc>
          <w:tcPr>
            <w:tcW w:w="1303" w:type="dxa"/>
          </w:tcPr>
          <w:p w:rsidR="004A4941" w:rsidRPr="0044253D" w:rsidRDefault="004A4941" w:rsidP="00A27E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984" w:type="dxa"/>
          </w:tcPr>
          <w:p w:rsidR="004A4941" w:rsidRDefault="004A4941" w:rsidP="00A27E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Sân cầu lông</w:t>
            </w:r>
          </w:p>
        </w:tc>
        <w:tc>
          <w:tcPr>
            <w:tcW w:w="1652" w:type="dxa"/>
          </w:tcPr>
          <w:p w:rsidR="004A4941" w:rsidRDefault="004A4941" w:rsidP="00A27E3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139" w:type="dxa"/>
          </w:tcPr>
          <w:p w:rsidR="004A4941" w:rsidRDefault="004A4941" w:rsidP="00A27E3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Sân cầu lông</w:t>
            </w:r>
          </w:p>
        </w:tc>
        <w:tc>
          <w:tcPr>
            <w:tcW w:w="3092" w:type="dxa"/>
          </w:tcPr>
          <w:p w:rsidR="004A4941" w:rsidRPr="00316378" w:rsidRDefault="004A4941" w:rsidP="00A27E3F">
            <w:pPr>
              <w:jc w:val="both"/>
              <w:rPr>
                <w:szCs w:val="28"/>
                <w:lang w:val="vi-VN"/>
              </w:rPr>
            </w:pPr>
          </w:p>
        </w:tc>
      </w:tr>
    </w:tbl>
    <w:p w:rsidR="004A4941" w:rsidRPr="00316378" w:rsidRDefault="004A4941" w:rsidP="004A4941">
      <w:pPr>
        <w:ind w:firstLine="567"/>
        <w:jc w:val="both"/>
        <w:rPr>
          <w:b/>
          <w:bCs/>
          <w:szCs w:val="28"/>
        </w:rPr>
      </w:pPr>
    </w:p>
    <w:p w:rsidR="004A4941" w:rsidRPr="00330950" w:rsidRDefault="004A4941" w:rsidP="004A4941">
      <w:pPr>
        <w:ind w:firstLine="567"/>
        <w:jc w:val="both"/>
        <w:rPr>
          <w:b/>
          <w:bCs/>
          <w:szCs w:val="28"/>
        </w:rPr>
      </w:pPr>
      <w:r w:rsidRPr="00316378">
        <w:rPr>
          <w:b/>
          <w:bCs/>
          <w:szCs w:val="28"/>
          <w:lang w:val="vi-VN"/>
        </w:rPr>
        <w:t>II. Kế</w:t>
      </w:r>
      <w:r w:rsidRPr="00316378">
        <w:rPr>
          <w:b/>
          <w:bCs/>
          <w:szCs w:val="28"/>
        </w:rPr>
        <w:t xml:space="preserve"> </w:t>
      </w:r>
      <w:r w:rsidRPr="00316378">
        <w:rPr>
          <w:b/>
          <w:bCs/>
          <w:szCs w:val="28"/>
          <w:lang w:val="vi-VN"/>
        </w:rPr>
        <w:t>hoạch</w:t>
      </w:r>
      <w:r w:rsidRPr="00316378">
        <w:rPr>
          <w:b/>
          <w:bCs/>
          <w:szCs w:val="28"/>
        </w:rPr>
        <w:t xml:space="preserve"> </w:t>
      </w:r>
      <w:r w:rsidRPr="00316378">
        <w:rPr>
          <w:b/>
          <w:bCs/>
          <w:szCs w:val="28"/>
          <w:lang w:val="vi-VN"/>
        </w:rPr>
        <w:t>dạy</w:t>
      </w:r>
      <w:r w:rsidRPr="00316378">
        <w:rPr>
          <w:b/>
          <w:bCs/>
          <w:szCs w:val="28"/>
        </w:rPr>
        <w:t xml:space="preserve"> </w:t>
      </w:r>
      <w:r w:rsidRPr="00316378">
        <w:rPr>
          <w:b/>
          <w:bCs/>
          <w:szCs w:val="28"/>
          <w:lang w:val="vi-VN"/>
        </w:rPr>
        <w:t>học</w:t>
      </w:r>
      <w:r>
        <w:rPr>
          <w:b/>
          <w:bCs/>
          <w:szCs w:val="28"/>
        </w:rPr>
        <w:t>:</w:t>
      </w:r>
    </w:p>
    <w:p w:rsidR="004A4941" w:rsidRPr="000C33B2" w:rsidRDefault="004A4941" w:rsidP="004A4941">
      <w:pPr>
        <w:pStyle w:val="ListParagraph"/>
        <w:numPr>
          <w:ilvl w:val="0"/>
          <w:numId w:val="1"/>
        </w:numPr>
        <w:jc w:val="both"/>
        <w:rPr>
          <w:b/>
          <w:bCs/>
          <w:szCs w:val="28"/>
          <w:lang w:val="vi-VN"/>
        </w:rPr>
      </w:pPr>
      <w:r w:rsidRPr="00316378">
        <w:rPr>
          <w:b/>
          <w:bCs/>
          <w:szCs w:val="28"/>
          <w:lang w:val="vi-VN"/>
        </w:rPr>
        <w:t>Phân phối chương trình</w:t>
      </w:r>
      <w:r>
        <w:rPr>
          <w:b/>
          <w:bCs/>
          <w:szCs w:val="28"/>
        </w:rPr>
        <w:t>:</w:t>
      </w:r>
    </w:p>
    <w:p w:rsidR="004A4941" w:rsidRPr="00E80BD7" w:rsidRDefault="004A4941" w:rsidP="004A4941">
      <w:pPr>
        <w:ind w:left="567"/>
        <w:jc w:val="both"/>
        <w:rPr>
          <w:b/>
          <w:bCs/>
          <w:szCs w:val="28"/>
        </w:rPr>
      </w:pPr>
      <w:r>
        <w:rPr>
          <w:b/>
          <w:bCs/>
          <w:szCs w:val="28"/>
        </w:rPr>
        <w:t>1.1. Khối 6:</w:t>
      </w:r>
    </w:p>
    <w:tbl>
      <w:tblPr>
        <w:tblStyle w:val="TableGrid"/>
        <w:tblW w:w="18301" w:type="dxa"/>
        <w:tblInd w:w="108" w:type="dxa"/>
        <w:tblLook w:val="04A0" w:firstRow="1" w:lastRow="0" w:firstColumn="1" w:lastColumn="0" w:noHBand="0" w:noVBand="1"/>
      </w:tblPr>
      <w:tblGrid>
        <w:gridCol w:w="1864"/>
        <w:gridCol w:w="1239"/>
        <w:gridCol w:w="1748"/>
        <w:gridCol w:w="4131"/>
        <w:gridCol w:w="5188"/>
        <w:gridCol w:w="4131"/>
      </w:tblGrid>
      <w:tr w:rsidR="004A4941" w:rsidRPr="000C33B2" w:rsidTr="00A27E3F">
        <w:trPr>
          <w:gridAfter w:val="1"/>
          <w:wAfter w:w="4131" w:type="dxa"/>
          <w:tblHeader/>
        </w:trPr>
        <w:tc>
          <w:tcPr>
            <w:tcW w:w="14170" w:type="dxa"/>
            <w:gridSpan w:val="5"/>
            <w:shd w:val="clear" w:color="auto" w:fill="92D050"/>
            <w:vAlign w:val="center"/>
          </w:tcPr>
          <w:p w:rsidR="004A4941" w:rsidRPr="000C33B2" w:rsidRDefault="004A4941" w:rsidP="00A27E3F">
            <w:pPr>
              <w:jc w:val="center"/>
              <w:rPr>
                <w:b/>
                <w:szCs w:val="28"/>
              </w:rPr>
            </w:pPr>
            <w:r w:rsidRPr="000C33B2">
              <w:rPr>
                <w:b/>
                <w:szCs w:val="28"/>
              </w:rPr>
              <w:t>THỂ DỤC 6: HỌC KÌ I</w:t>
            </w:r>
          </w:p>
        </w:tc>
      </w:tr>
      <w:tr w:rsidR="004A4941" w:rsidRPr="000C33B2" w:rsidTr="00A27E3F">
        <w:trPr>
          <w:gridAfter w:val="1"/>
          <w:wAfter w:w="4131" w:type="dxa"/>
          <w:tblHeader/>
        </w:trPr>
        <w:tc>
          <w:tcPr>
            <w:tcW w:w="1864" w:type="dxa"/>
            <w:shd w:val="clear" w:color="auto" w:fill="A6A6A6" w:themeFill="background1" w:themeFillShade="A6"/>
            <w:vAlign w:val="center"/>
          </w:tcPr>
          <w:p w:rsidR="004A4941" w:rsidRPr="000C33B2" w:rsidRDefault="004A4941" w:rsidP="00A27E3F">
            <w:pPr>
              <w:jc w:val="center"/>
              <w:rPr>
                <w:b/>
                <w:szCs w:val="28"/>
              </w:rPr>
            </w:pPr>
            <w:r w:rsidRPr="000C33B2">
              <w:rPr>
                <w:b/>
                <w:szCs w:val="28"/>
              </w:rPr>
              <w:t>TUẦN</w:t>
            </w:r>
          </w:p>
        </w:tc>
        <w:tc>
          <w:tcPr>
            <w:tcW w:w="1239" w:type="dxa"/>
            <w:shd w:val="clear" w:color="auto" w:fill="A6A6A6" w:themeFill="background1" w:themeFillShade="A6"/>
            <w:vAlign w:val="center"/>
          </w:tcPr>
          <w:p w:rsidR="004A4941" w:rsidRPr="000C33B2" w:rsidRDefault="004A4941" w:rsidP="00A27E3F">
            <w:pPr>
              <w:jc w:val="center"/>
              <w:rPr>
                <w:b/>
                <w:szCs w:val="28"/>
              </w:rPr>
            </w:pPr>
            <w:r w:rsidRPr="000C33B2">
              <w:rPr>
                <w:b/>
                <w:szCs w:val="28"/>
              </w:rPr>
              <w:t>TIẾT</w:t>
            </w:r>
          </w:p>
        </w:tc>
        <w:tc>
          <w:tcPr>
            <w:tcW w:w="1748" w:type="dxa"/>
            <w:shd w:val="clear" w:color="auto" w:fill="A6A6A6" w:themeFill="background1" w:themeFillShade="A6"/>
            <w:vAlign w:val="center"/>
          </w:tcPr>
          <w:p w:rsidR="004A4941" w:rsidRPr="000C33B2" w:rsidRDefault="004A4941" w:rsidP="00A27E3F">
            <w:pPr>
              <w:jc w:val="center"/>
              <w:rPr>
                <w:b/>
                <w:szCs w:val="28"/>
              </w:rPr>
            </w:pPr>
            <w:r w:rsidRPr="000C33B2">
              <w:rPr>
                <w:b/>
                <w:szCs w:val="28"/>
              </w:rPr>
              <w:t>CHỦ ĐỀ</w:t>
            </w:r>
          </w:p>
        </w:tc>
        <w:tc>
          <w:tcPr>
            <w:tcW w:w="4131" w:type="dxa"/>
            <w:shd w:val="clear" w:color="auto" w:fill="A6A6A6" w:themeFill="background1" w:themeFillShade="A6"/>
            <w:vAlign w:val="center"/>
          </w:tcPr>
          <w:p w:rsidR="004A4941" w:rsidRPr="000C33B2" w:rsidRDefault="004A4941" w:rsidP="00A27E3F">
            <w:pPr>
              <w:jc w:val="center"/>
              <w:rPr>
                <w:b/>
                <w:szCs w:val="28"/>
              </w:rPr>
            </w:pPr>
            <w:r w:rsidRPr="000C33B2">
              <w:rPr>
                <w:b/>
                <w:szCs w:val="28"/>
              </w:rPr>
              <w:t>TÊN BÀI HỌC</w:t>
            </w:r>
          </w:p>
        </w:tc>
        <w:tc>
          <w:tcPr>
            <w:tcW w:w="5188" w:type="dxa"/>
            <w:shd w:val="clear" w:color="auto" w:fill="A6A6A6" w:themeFill="background1" w:themeFillShade="A6"/>
            <w:vAlign w:val="center"/>
          </w:tcPr>
          <w:p w:rsidR="004A4941" w:rsidRPr="000C33B2" w:rsidRDefault="004A4941" w:rsidP="00A27E3F">
            <w:pPr>
              <w:jc w:val="center"/>
              <w:rPr>
                <w:b/>
                <w:szCs w:val="28"/>
              </w:rPr>
            </w:pPr>
            <w:r w:rsidRPr="000C33B2">
              <w:rPr>
                <w:b/>
                <w:szCs w:val="28"/>
              </w:rPr>
              <w:t>YÊU CẦU CẦN ĐẠT</w:t>
            </w:r>
          </w:p>
        </w:tc>
      </w:tr>
      <w:tr w:rsidR="004A4941" w:rsidRPr="000C33B2" w:rsidTr="00A27E3F">
        <w:trPr>
          <w:gridAfter w:val="1"/>
          <w:wAfter w:w="4131" w:type="dxa"/>
        </w:trPr>
        <w:tc>
          <w:tcPr>
            <w:tcW w:w="1864" w:type="dxa"/>
            <w:vMerge w:val="restart"/>
            <w:vAlign w:val="center"/>
          </w:tcPr>
          <w:p w:rsidR="004A4941" w:rsidRPr="000C33B2" w:rsidRDefault="004A4941" w:rsidP="00A27E3F">
            <w:pPr>
              <w:jc w:val="center"/>
              <w:rPr>
                <w:b/>
                <w:szCs w:val="28"/>
              </w:rPr>
            </w:pPr>
            <w:r w:rsidRPr="000C33B2">
              <w:rPr>
                <w:b/>
                <w:szCs w:val="28"/>
              </w:rPr>
              <w:t>1</w:t>
            </w: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jc w:val="center"/>
              <w:rPr>
                <w:b/>
                <w:szCs w:val="28"/>
              </w:rPr>
            </w:pPr>
            <w:r w:rsidRPr="000C33B2">
              <w:rPr>
                <w:b/>
                <w:szCs w:val="28"/>
              </w:rPr>
              <w:t>1</w:t>
            </w:r>
          </w:p>
        </w:tc>
        <w:tc>
          <w:tcPr>
            <w:tcW w:w="1748" w:type="dxa"/>
            <w:vMerge w:val="restart"/>
            <w:vAlign w:val="center"/>
          </w:tcPr>
          <w:p w:rsidR="004A4941" w:rsidRPr="000C33B2" w:rsidRDefault="004A4941" w:rsidP="00A27E3F">
            <w:pPr>
              <w:jc w:val="center"/>
              <w:rPr>
                <w:b/>
                <w:szCs w:val="28"/>
              </w:rPr>
            </w:pPr>
            <w:r w:rsidRPr="000C33B2">
              <w:rPr>
                <w:b/>
                <w:szCs w:val="28"/>
              </w:rPr>
              <w:t>Chạy cự li ngắn (60m )</w:t>
            </w:r>
          </w:p>
          <w:p w:rsidR="004A4941" w:rsidRPr="000C33B2" w:rsidRDefault="004A4941" w:rsidP="00A27E3F">
            <w:pPr>
              <w:jc w:val="center"/>
              <w:rPr>
                <w:b/>
                <w:szCs w:val="28"/>
              </w:rPr>
            </w:pPr>
          </w:p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szCs w:val="28"/>
              </w:rPr>
            </w:pPr>
          </w:p>
        </w:tc>
        <w:tc>
          <w:tcPr>
            <w:tcW w:w="4131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Bài 1: Các động tác bổ trợ kĩ thuật chạy cự li ngắn.</w:t>
            </w:r>
          </w:p>
        </w:tc>
        <w:tc>
          <w:tcPr>
            <w:tcW w:w="5188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- Thực hiện được các động tác bổ trợ kĩ thuật chạy cự li ngắn.</w:t>
            </w:r>
          </w:p>
        </w:tc>
      </w:tr>
      <w:tr w:rsidR="004A4941" w:rsidRPr="000C33B2" w:rsidTr="00A27E3F">
        <w:trPr>
          <w:gridAfter w:val="1"/>
          <w:wAfter w:w="4131" w:type="dxa"/>
        </w:trPr>
        <w:tc>
          <w:tcPr>
            <w:tcW w:w="1864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2</w:t>
            </w:r>
          </w:p>
        </w:tc>
        <w:tc>
          <w:tcPr>
            <w:tcW w:w="1748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4131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Bài 1: Các động tác bổ trợ kĩ thuật chạy cự li ngắn.</w:t>
            </w:r>
          </w:p>
        </w:tc>
        <w:tc>
          <w:tcPr>
            <w:tcW w:w="5188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- Tích cực, tự giác trong học tập và vận dụng để rèn luyện thân thể.</w:t>
            </w:r>
          </w:p>
        </w:tc>
      </w:tr>
      <w:tr w:rsidR="004A4941" w:rsidRPr="000C33B2" w:rsidTr="00A27E3F">
        <w:trPr>
          <w:gridAfter w:val="1"/>
          <w:wAfter w:w="4131" w:type="dxa"/>
        </w:trPr>
        <w:tc>
          <w:tcPr>
            <w:tcW w:w="1864" w:type="dxa"/>
            <w:vMerge w:val="restart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2</w:t>
            </w: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3</w:t>
            </w:r>
          </w:p>
        </w:tc>
        <w:tc>
          <w:tcPr>
            <w:tcW w:w="1748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4131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Bài 2: Chạy giữa quãng.</w:t>
            </w:r>
          </w:p>
        </w:tc>
        <w:tc>
          <w:tcPr>
            <w:tcW w:w="5188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- Làm quen với giai đoạn chạy giữa quãng trên đường thẳng.</w:t>
            </w:r>
          </w:p>
        </w:tc>
      </w:tr>
      <w:tr w:rsidR="004A4941" w:rsidRPr="000C33B2" w:rsidTr="00A27E3F">
        <w:trPr>
          <w:gridAfter w:val="1"/>
          <w:wAfter w:w="4131" w:type="dxa"/>
        </w:trPr>
        <w:tc>
          <w:tcPr>
            <w:tcW w:w="1864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4</w:t>
            </w:r>
          </w:p>
        </w:tc>
        <w:tc>
          <w:tcPr>
            <w:tcW w:w="1748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4131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Bài 2: Chạy giữa quãng.</w:t>
            </w:r>
          </w:p>
        </w:tc>
        <w:tc>
          <w:tcPr>
            <w:tcW w:w="5188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- Luôn nỗ lực hoàn thành các bài tập vận động, mạnh dạn, chủ động trong tập luyện nhóm.</w:t>
            </w:r>
          </w:p>
        </w:tc>
      </w:tr>
      <w:tr w:rsidR="004A4941" w:rsidRPr="000C33B2" w:rsidTr="00A27E3F">
        <w:trPr>
          <w:gridAfter w:val="1"/>
          <w:wAfter w:w="4131" w:type="dxa"/>
        </w:trPr>
        <w:tc>
          <w:tcPr>
            <w:tcW w:w="1864" w:type="dxa"/>
            <w:vMerge w:val="restart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3</w:t>
            </w: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5</w:t>
            </w:r>
          </w:p>
        </w:tc>
        <w:tc>
          <w:tcPr>
            <w:tcW w:w="1748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4131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Bài 3: Xuất phát và chạy lao sau xuất phát.</w:t>
            </w:r>
          </w:p>
        </w:tc>
        <w:tc>
          <w:tcPr>
            <w:tcW w:w="5188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- Làm quen với giai đoạn xuất phát và chạy lao sau xuất phát.</w:t>
            </w:r>
          </w:p>
        </w:tc>
      </w:tr>
      <w:tr w:rsidR="004A4941" w:rsidRPr="000C33B2" w:rsidTr="00A27E3F">
        <w:trPr>
          <w:gridAfter w:val="1"/>
          <w:wAfter w:w="4131" w:type="dxa"/>
        </w:trPr>
        <w:tc>
          <w:tcPr>
            <w:tcW w:w="1864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6</w:t>
            </w:r>
          </w:p>
        </w:tc>
        <w:tc>
          <w:tcPr>
            <w:tcW w:w="1748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4131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Bài 3: Xuất phát và chạy lao sau xuất phát.</w:t>
            </w:r>
          </w:p>
        </w:tc>
        <w:tc>
          <w:tcPr>
            <w:tcW w:w="5188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- Biết một số điều luật cơ bản trong thi đấu điền kinh.</w:t>
            </w:r>
          </w:p>
        </w:tc>
      </w:tr>
      <w:tr w:rsidR="004A4941" w:rsidRPr="000C33B2" w:rsidTr="00A27E3F">
        <w:trPr>
          <w:gridAfter w:val="1"/>
          <w:wAfter w:w="4131" w:type="dxa"/>
        </w:trPr>
        <w:tc>
          <w:tcPr>
            <w:tcW w:w="1864" w:type="dxa"/>
            <w:vMerge w:val="restart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4</w:t>
            </w: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7</w:t>
            </w:r>
          </w:p>
        </w:tc>
        <w:tc>
          <w:tcPr>
            <w:tcW w:w="1748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4131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Bài 3: Xuất phát và chạy lao sau xuất phát.</w:t>
            </w:r>
          </w:p>
        </w:tc>
        <w:tc>
          <w:tcPr>
            <w:tcW w:w="5188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- Rèn luyện thói quen tập thể dục buổi sáng, thường xuyên giữ gìn và vệ sinh thân thể, sức khỏe.</w:t>
            </w:r>
          </w:p>
        </w:tc>
      </w:tr>
      <w:tr w:rsidR="004A4941" w:rsidRPr="000C33B2" w:rsidTr="00A27E3F">
        <w:trPr>
          <w:gridAfter w:val="1"/>
          <w:wAfter w:w="4131" w:type="dxa"/>
        </w:trPr>
        <w:tc>
          <w:tcPr>
            <w:tcW w:w="1864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8</w:t>
            </w:r>
          </w:p>
        </w:tc>
        <w:tc>
          <w:tcPr>
            <w:tcW w:w="1748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4131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Bài 4: Chạy về đích.</w:t>
            </w:r>
          </w:p>
        </w:tc>
        <w:tc>
          <w:tcPr>
            <w:tcW w:w="5188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- Làm quen với giai đoạn chạy về đích và phối hợp các giai đoạn chạy cự li ngắn.</w:t>
            </w:r>
          </w:p>
        </w:tc>
      </w:tr>
      <w:tr w:rsidR="004A4941" w:rsidRPr="000C33B2" w:rsidTr="00A27E3F">
        <w:trPr>
          <w:gridAfter w:val="1"/>
          <w:wAfter w:w="4131" w:type="dxa"/>
        </w:trPr>
        <w:tc>
          <w:tcPr>
            <w:tcW w:w="1864" w:type="dxa"/>
            <w:vMerge w:val="restart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5</w:t>
            </w: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9</w:t>
            </w:r>
          </w:p>
        </w:tc>
        <w:tc>
          <w:tcPr>
            <w:tcW w:w="1748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4131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Bài 4: Chạy về đích.</w:t>
            </w:r>
          </w:p>
        </w:tc>
        <w:tc>
          <w:tcPr>
            <w:tcW w:w="5188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- Biết một số điều luật cơ bản trong thi đấu điền kinh.</w:t>
            </w:r>
          </w:p>
        </w:tc>
      </w:tr>
      <w:tr w:rsidR="004A4941" w:rsidRPr="000C33B2" w:rsidTr="00A27E3F">
        <w:trPr>
          <w:gridAfter w:val="1"/>
          <w:wAfter w:w="4131" w:type="dxa"/>
        </w:trPr>
        <w:tc>
          <w:tcPr>
            <w:tcW w:w="1864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10</w:t>
            </w:r>
          </w:p>
        </w:tc>
        <w:tc>
          <w:tcPr>
            <w:tcW w:w="1748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131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Bài 4: Chạy về đích.</w:t>
            </w:r>
          </w:p>
        </w:tc>
        <w:tc>
          <w:tcPr>
            <w:tcW w:w="5188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- Tích cực hợp tác và sẵn sàng giúp đỡ bạn trong luyện tập.</w:t>
            </w:r>
          </w:p>
        </w:tc>
      </w:tr>
      <w:tr w:rsidR="004A4941" w:rsidRPr="000C33B2" w:rsidTr="00A27E3F">
        <w:trPr>
          <w:gridAfter w:val="1"/>
          <w:wAfter w:w="4131" w:type="dxa"/>
        </w:trPr>
        <w:tc>
          <w:tcPr>
            <w:tcW w:w="1864" w:type="dxa"/>
            <w:vMerge w:val="restart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6</w:t>
            </w: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11</w:t>
            </w:r>
          </w:p>
        </w:tc>
        <w:tc>
          <w:tcPr>
            <w:tcW w:w="1748" w:type="dxa"/>
            <w:vMerge w:val="restart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Chạy cự ly trung bình</w:t>
            </w:r>
          </w:p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131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Bài 1: Các động tác bổ trợ kĩ thuật chạy cự li trung bình.</w:t>
            </w:r>
          </w:p>
        </w:tc>
        <w:tc>
          <w:tcPr>
            <w:tcW w:w="5188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- Thực hiện được các động tác bổ trợ kĩ thuật chạy cự li trung bình.</w:t>
            </w:r>
          </w:p>
        </w:tc>
      </w:tr>
      <w:tr w:rsidR="004A4941" w:rsidRPr="000C33B2" w:rsidTr="00A27E3F">
        <w:trPr>
          <w:gridAfter w:val="1"/>
          <w:wAfter w:w="4131" w:type="dxa"/>
        </w:trPr>
        <w:tc>
          <w:tcPr>
            <w:tcW w:w="1864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12</w:t>
            </w:r>
          </w:p>
        </w:tc>
        <w:tc>
          <w:tcPr>
            <w:tcW w:w="1748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4131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Bài 1: Các động tác bổ trợ kĩ thuật chạy cự li trung bình.</w:t>
            </w:r>
          </w:p>
        </w:tc>
        <w:tc>
          <w:tcPr>
            <w:tcW w:w="5188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- Kiên trì, nỗ lực khắc phục mệt mỏi trong tập luyện.</w:t>
            </w:r>
          </w:p>
        </w:tc>
      </w:tr>
      <w:tr w:rsidR="004A4941" w:rsidRPr="000C33B2" w:rsidTr="00A27E3F">
        <w:trPr>
          <w:gridAfter w:val="1"/>
          <w:wAfter w:w="4131" w:type="dxa"/>
        </w:trPr>
        <w:tc>
          <w:tcPr>
            <w:tcW w:w="1864" w:type="dxa"/>
            <w:vMerge w:val="restart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7</w:t>
            </w:r>
          </w:p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13</w:t>
            </w:r>
          </w:p>
        </w:tc>
        <w:tc>
          <w:tcPr>
            <w:tcW w:w="1748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4131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Bài 2: Chạy giữa quãng trên đường thẳng, đường vòng.</w:t>
            </w:r>
          </w:p>
        </w:tc>
        <w:tc>
          <w:tcPr>
            <w:tcW w:w="5188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- Làm quen với giai đoạn chạy giữa quãng trên đường thẳng, đường vòng.</w:t>
            </w:r>
          </w:p>
        </w:tc>
      </w:tr>
      <w:tr w:rsidR="004A4941" w:rsidRPr="000C33B2" w:rsidTr="00A27E3F">
        <w:trPr>
          <w:gridAfter w:val="1"/>
          <w:wAfter w:w="4131" w:type="dxa"/>
        </w:trPr>
        <w:tc>
          <w:tcPr>
            <w:tcW w:w="1864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14</w:t>
            </w:r>
          </w:p>
        </w:tc>
        <w:tc>
          <w:tcPr>
            <w:tcW w:w="1748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4131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Bài 2: Chạy giữa quãng trên đường thẳng, đường vòng.</w:t>
            </w:r>
          </w:p>
        </w:tc>
        <w:tc>
          <w:tcPr>
            <w:tcW w:w="5188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- Biết một số điều luật cơ bản trong thi đấu điền kinh.</w:t>
            </w:r>
          </w:p>
        </w:tc>
      </w:tr>
      <w:tr w:rsidR="004A4941" w:rsidRPr="000C33B2" w:rsidTr="00A27E3F">
        <w:trPr>
          <w:gridAfter w:val="1"/>
          <w:wAfter w:w="4131" w:type="dxa"/>
        </w:trPr>
        <w:tc>
          <w:tcPr>
            <w:tcW w:w="1864" w:type="dxa"/>
            <w:vMerge w:val="restart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8</w:t>
            </w: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15</w:t>
            </w:r>
          </w:p>
        </w:tc>
        <w:tc>
          <w:tcPr>
            <w:tcW w:w="1748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4131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Bài 2: Chạy giữa quãng trên đường thẳng, đường vòng.</w:t>
            </w:r>
          </w:p>
        </w:tc>
        <w:tc>
          <w:tcPr>
            <w:tcW w:w="5188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- Chủ động sử dụng bài tập phù hợp với bản thân để rèn luyện thân thể hàng ngày.</w:t>
            </w:r>
          </w:p>
        </w:tc>
      </w:tr>
      <w:tr w:rsidR="004A4941" w:rsidRPr="000C33B2" w:rsidTr="00A27E3F">
        <w:trPr>
          <w:gridAfter w:val="1"/>
          <w:wAfter w:w="4131" w:type="dxa"/>
        </w:trPr>
        <w:tc>
          <w:tcPr>
            <w:tcW w:w="1864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16</w:t>
            </w:r>
          </w:p>
        </w:tc>
        <w:tc>
          <w:tcPr>
            <w:tcW w:w="11067" w:type="dxa"/>
            <w:gridSpan w:val="3"/>
            <w:vAlign w:val="center"/>
          </w:tcPr>
          <w:p w:rsidR="004A4941" w:rsidRPr="000C33B2" w:rsidRDefault="004A4941" w:rsidP="00A27E3F">
            <w:pPr>
              <w:jc w:val="both"/>
              <w:rPr>
                <w:b/>
                <w:szCs w:val="28"/>
              </w:rPr>
            </w:pPr>
            <w:r w:rsidRPr="000C33B2">
              <w:rPr>
                <w:b/>
                <w:szCs w:val="28"/>
              </w:rPr>
              <w:t>Kiểm tra giữa kỳ 1: Chạy cự li ngắn.</w:t>
            </w:r>
          </w:p>
        </w:tc>
      </w:tr>
      <w:tr w:rsidR="004A4941" w:rsidRPr="000C33B2" w:rsidTr="00A27E3F">
        <w:trPr>
          <w:gridAfter w:val="1"/>
          <w:wAfter w:w="4131" w:type="dxa"/>
        </w:trPr>
        <w:tc>
          <w:tcPr>
            <w:tcW w:w="1864" w:type="dxa"/>
            <w:vMerge w:val="restart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9</w:t>
            </w: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17</w:t>
            </w:r>
          </w:p>
        </w:tc>
        <w:tc>
          <w:tcPr>
            <w:tcW w:w="1748" w:type="dxa"/>
            <w:vMerge w:val="restart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Chạy cự ly trung bình</w:t>
            </w:r>
          </w:p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4131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Bài 3: Xuất phát và tăng tốc độ sau xuất phát.</w:t>
            </w:r>
          </w:p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Chạy về đích.</w:t>
            </w:r>
          </w:p>
        </w:tc>
        <w:tc>
          <w:tcPr>
            <w:tcW w:w="5188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- Làm quen giai đoạn xuất phát cao và chạy về đích.</w:t>
            </w:r>
          </w:p>
        </w:tc>
      </w:tr>
      <w:tr w:rsidR="004A4941" w:rsidRPr="000C33B2" w:rsidTr="00A27E3F">
        <w:trPr>
          <w:gridAfter w:val="1"/>
          <w:wAfter w:w="4131" w:type="dxa"/>
        </w:trPr>
        <w:tc>
          <w:tcPr>
            <w:tcW w:w="1864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18</w:t>
            </w:r>
          </w:p>
        </w:tc>
        <w:tc>
          <w:tcPr>
            <w:tcW w:w="1748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4131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Bài 3: Xuất phát và tăng tốc độ sau xuất phát.</w:t>
            </w:r>
          </w:p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Chạy về đích.</w:t>
            </w:r>
          </w:p>
        </w:tc>
        <w:tc>
          <w:tcPr>
            <w:tcW w:w="5188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- Biết một số điều luật cơ bản trong thi đấu điền kinh.</w:t>
            </w:r>
          </w:p>
        </w:tc>
      </w:tr>
      <w:tr w:rsidR="004A4941" w:rsidRPr="000C33B2" w:rsidTr="00A27E3F">
        <w:trPr>
          <w:gridAfter w:val="1"/>
          <w:wAfter w:w="4131" w:type="dxa"/>
        </w:trPr>
        <w:tc>
          <w:tcPr>
            <w:tcW w:w="1864" w:type="dxa"/>
            <w:vMerge w:val="restart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10</w:t>
            </w: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19</w:t>
            </w:r>
          </w:p>
        </w:tc>
        <w:tc>
          <w:tcPr>
            <w:tcW w:w="1748" w:type="dxa"/>
            <w:vMerge/>
            <w:vAlign w:val="center"/>
          </w:tcPr>
          <w:p w:rsidR="004A4941" w:rsidRPr="000C33B2" w:rsidRDefault="004A4941" w:rsidP="00A27E3F">
            <w:pPr>
              <w:rPr>
                <w:b/>
                <w:bCs/>
                <w:szCs w:val="28"/>
              </w:rPr>
            </w:pPr>
          </w:p>
        </w:tc>
        <w:tc>
          <w:tcPr>
            <w:tcW w:w="4131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Bài 3: Xuất phát và tăng tốc độ sau xuất phát.</w:t>
            </w:r>
          </w:p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Chạy về đích.</w:t>
            </w:r>
          </w:p>
        </w:tc>
        <w:tc>
          <w:tcPr>
            <w:tcW w:w="5188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both"/>
              <w:rPr>
                <w:b/>
                <w:bCs/>
                <w:szCs w:val="28"/>
                <w:lang w:val="vi-VN"/>
              </w:rPr>
            </w:pPr>
            <w:r w:rsidRPr="000C33B2">
              <w:rPr>
                <w:szCs w:val="28"/>
              </w:rPr>
              <w:t>- Tích cực, chủ động rèn luyện thể thao hàng ngày.</w:t>
            </w:r>
          </w:p>
        </w:tc>
      </w:tr>
      <w:tr w:rsidR="004A4941" w:rsidRPr="000C33B2" w:rsidTr="00A27E3F">
        <w:trPr>
          <w:gridAfter w:val="1"/>
          <w:wAfter w:w="4131" w:type="dxa"/>
        </w:trPr>
        <w:tc>
          <w:tcPr>
            <w:tcW w:w="1864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20</w:t>
            </w:r>
          </w:p>
        </w:tc>
        <w:tc>
          <w:tcPr>
            <w:tcW w:w="1748" w:type="dxa"/>
            <w:vMerge w:val="restart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0C33B2">
              <w:rPr>
                <w:b/>
                <w:bCs/>
                <w:szCs w:val="28"/>
              </w:rPr>
              <w:t>Ném Bóng</w:t>
            </w:r>
          </w:p>
        </w:tc>
        <w:tc>
          <w:tcPr>
            <w:tcW w:w="4131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Bài 1: Các động tác bổ trợ kĩ thuật ném bóng.</w:t>
            </w:r>
          </w:p>
        </w:tc>
        <w:tc>
          <w:tcPr>
            <w:tcW w:w="5188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- Thực hiện được các động tác bổ trợ kĩ thuật ném bóng.</w:t>
            </w:r>
          </w:p>
        </w:tc>
      </w:tr>
      <w:tr w:rsidR="004A4941" w:rsidRPr="000C33B2" w:rsidTr="00A27E3F">
        <w:trPr>
          <w:gridAfter w:val="1"/>
          <w:wAfter w:w="4131" w:type="dxa"/>
        </w:trPr>
        <w:tc>
          <w:tcPr>
            <w:tcW w:w="1864" w:type="dxa"/>
            <w:vMerge w:val="restart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11</w:t>
            </w: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21</w:t>
            </w:r>
          </w:p>
        </w:tc>
        <w:tc>
          <w:tcPr>
            <w:tcW w:w="1748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4131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Bài 1: Các động tác bổ trợ kĩ thuật ném bóng.</w:t>
            </w:r>
          </w:p>
        </w:tc>
        <w:tc>
          <w:tcPr>
            <w:tcW w:w="5188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- Thực hiện được các động tác bổ trợ kĩ thuật ném bóng.</w:t>
            </w:r>
          </w:p>
        </w:tc>
      </w:tr>
      <w:tr w:rsidR="004A4941" w:rsidRPr="000C33B2" w:rsidTr="00A27E3F">
        <w:trPr>
          <w:gridAfter w:val="1"/>
          <w:wAfter w:w="4131" w:type="dxa"/>
        </w:trPr>
        <w:tc>
          <w:tcPr>
            <w:tcW w:w="1864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22</w:t>
            </w:r>
          </w:p>
        </w:tc>
        <w:tc>
          <w:tcPr>
            <w:tcW w:w="1748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4131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Bài 1: Các động tác bổ trợ kĩ thuật ném bóng.</w:t>
            </w:r>
          </w:p>
        </w:tc>
        <w:tc>
          <w:tcPr>
            <w:tcW w:w="5188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- Nghiêm túc, tự giác giữ an toàn trong luyện tập cho bản thân và người khác</w:t>
            </w:r>
          </w:p>
        </w:tc>
      </w:tr>
      <w:tr w:rsidR="004A4941" w:rsidRPr="000C33B2" w:rsidTr="00A27E3F">
        <w:trPr>
          <w:gridAfter w:val="1"/>
          <w:wAfter w:w="4131" w:type="dxa"/>
        </w:trPr>
        <w:tc>
          <w:tcPr>
            <w:tcW w:w="1864" w:type="dxa"/>
            <w:vMerge w:val="restart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  <w:r w:rsidRPr="000C33B2">
              <w:rPr>
                <w:b/>
                <w:bCs/>
                <w:szCs w:val="28"/>
              </w:rPr>
              <w:t>12</w:t>
            </w: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23</w:t>
            </w:r>
          </w:p>
        </w:tc>
        <w:tc>
          <w:tcPr>
            <w:tcW w:w="1748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4131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 xml:space="preserve">Bài 2: Ra sức cuối cùng và giữ </w:t>
            </w:r>
            <w:r w:rsidRPr="000C33B2">
              <w:rPr>
                <w:szCs w:val="28"/>
              </w:rPr>
              <w:lastRenderedPageBreak/>
              <w:t>thăng bằng.</w:t>
            </w:r>
          </w:p>
        </w:tc>
        <w:tc>
          <w:tcPr>
            <w:tcW w:w="5188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lastRenderedPageBreak/>
              <w:t xml:space="preserve">- Thực hiện được kĩ thuật ra sức cuối cùng </w:t>
            </w:r>
            <w:r w:rsidRPr="000C33B2">
              <w:rPr>
                <w:szCs w:val="28"/>
              </w:rPr>
              <w:lastRenderedPageBreak/>
              <w:t>và giữ thăng bằng.</w:t>
            </w:r>
          </w:p>
        </w:tc>
      </w:tr>
      <w:tr w:rsidR="004A4941" w:rsidRPr="000C33B2" w:rsidTr="00A27E3F">
        <w:trPr>
          <w:gridAfter w:val="1"/>
          <w:wAfter w:w="4131" w:type="dxa"/>
        </w:trPr>
        <w:tc>
          <w:tcPr>
            <w:tcW w:w="1864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24</w:t>
            </w:r>
          </w:p>
        </w:tc>
        <w:tc>
          <w:tcPr>
            <w:tcW w:w="1748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4131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Bài 2: Ra sức cuối cùng và giữ thăng bằng.</w:t>
            </w:r>
          </w:p>
        </w:tc>
        <w:tc>
          <w:tcPr>
            <w:tcW w:w="5188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- Thực hiện được kĩ thuật ra sức cuối cùng và giữ thăng bằng.</w:t>
            </w:r>
          </w:p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- Có ý thức luyện tập cá nhân.</w:t>
            </w:r>
          </w:p>
        </w:tc>
      </w:tr>
      <w:tr w:rsidR="004A4941" w:rsidRPr="000C33B2" w:rsidTr="00A27E3F">
        <w:trPr>
          <w:gridAfter w:val="1"/>
          <w:wAfter w:w="4131" w:type="dxa"/>
          <w:trHeight w:val="1191"/>
        </w:trPr>
        <w:tc>
          <w:tcPr>
            <w:tcW w:w="1864" w:type="dxa"/>
            <w:vMerge w:val="restart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13</w:t>
            </w: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25</w:t>
            </w:r>
          </w:p>
        </w:tc>
        <w:tc>
          <w:tcPr>
            <w:tcW w:w="1748" w:type="dxa"/>
            <w:vMerge w:val="restart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Ném bóng</w:t>
            </w:r>
          </w:p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4131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Bài 2: Ra sức cuối cùng và giữ thăng bằng.</w:t>
            </w:r>
          </w:p>
        </w:tc>
        <w:tc>
          <w:tcPr>
            <w:tcW w:w="5188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- Thực hiện được kĩ thuật ra sức cuối cùng và giữ thăng bằng.</w:t>
            </w:r>
          </w:p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- Rèn luyện bản thân, nâng cao khả năng tập luyện theo nhóm.</w:t>
            </w:r>
          </w:p>
        </w:tc>
      </w:tr>
      <w:tr w:rsidR="004A4941" w:rsidRPr="000C33B2" w:rsidTr="00A27E3F">
        <w:trPr>
          <w:gridAfter w:val="1"/>
          <w:wAfter w:w="4131" w:type="dxa"/>
        </w:trPr>
        <w:tc>
          <w:tcPr>
            <w:tcW w:w="1864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26</w:t>
            </w:r>
          </w:p>
        </w:tc>
        <w:tc>
          <w:tcPr>
            <w:tcW w:w="1748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4131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Bài 3: Chuẩn bị chạy đà và chạy đà.</w:t>
            </w:r>
          </w:p>
        </w:tc>
        <w:tc>
          <w:tcPr>
            <w:tcW w:w="5188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- Thực hiện được kĩ thuật chạy đà.</w:t>
            </w:r>
          </w:p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- Phối hợp được các giai đoạn ném bóng.</w:t>
            </w:r>
          </w:p>
        </w:tc>
      </w:tr>
      <w:tr w:rsidR="004A4941" w:rsidRPr="000C33B2" w:rsidTr="00A27E3F">
        <w:trPr>
          <w:gridAfter w:val="1"/>
          <w:wAfter w:w="4131" w:type="dxa"/>
        </w:trPr>
        <w:tc>
          <w:tcPr>
            <w:tcW w:w="1864" w:type="dxa"/>
            <w:vMerge w:val="restart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14</w:t>
            </w: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27</w:t>
            </w:r>
          </w:p>
        </w:tc>
        <w:tc>
          <w:tcPr>
            <w:tcW w:w="1748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4131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Bài 3: Chuẩn bị chạy đà và chạy đà.</w:t>
            </w:r>
          </w:p>
        </w:tc>
        <w:tc>
          <w:tcPr>
            <w:tcW w:w="5188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- Biết một số điều luật trong thi đấu ném bóng để học tập và rèn luyện.</w:t>
            </w:r>
          </w:p>
        </w:tc>
      </w:tr>
      <w:tr w:rsidR="004A4941" w:rsidRPr="000C33B2" w:rsidTr="00A27E3F">
        <w:trPr>
          <w:gridAfter w:val="1"/>
          <w:wAfter w:w="4131" w:type="dxa"/>
          <w:trHeight w:val="379"/>
        </w:trPr>
        <w:tc>
          <w:tcPr>
            <w:tcW w:w="1864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28</w:t>
            </w:r>
          </w:p>
        </w:tc>
        <w:tc>
          <w:tcPr>
            <w:tcW w:w="1748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4131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Bài 3: Chuẩn bị chạy đà và chạy đà.</w:t>
            </w:r>
          </w:p>
        </w:tc>
        <w:tc>
          <w:tcPr>
            <w:tcW w:w="5188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  <w:r w:rsidRPr="000C33B2">
              <w:rPr>
                <w:szCs w:val="28"/>
              </w:rPr>
              <w:t>- Nâng cao thành tích bản thân, giúp đỡ bạn bè luyện tập.</w:t>
            </w:r>
          </w:p>
        </w:tc>
      </w:tr>
      <w:tr w:rsidR="004A4941" w:rsidRPr="000C33B2" w:rsidTr="00A27E3F">
        <w:trPr>
          <w:gridAfter w:val="1"/>
          <w:wAfter w:w="4131" w:type="dxa"/>
        </w:trPr>
        <w:tc>
          <w:tcPr>
            <w:tcW w:w="1864" w:type="dxa"/>
            <w:vMerge w:val="restart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15</w:t>
            </w: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29</w:t>
            </w:r>
          </w:p>
        </w:tc>
        <w:tc>
          <w:tcPr>
            <w:tcW w:w="11067" w:type="dxa"/>
            <w:gridSpan w:val="3"/>
            <w:vAlign w:val="center"/>
          </w:tcPr>
          <w:p w:rsidR="004A4941" w:rsidRPr="000C33B2" w:rsidRDefault="004A4941" w:rsidP="00A27E3F">
            <w:pPr>
              <w:spacing w:line="276" w:lineRule="auto"/>
              <w:jc w:val="both"/>
              <w:rPr>
                <w:b/>
                <w:szCs w:val="28"/>
              </w:rPr>
            </w:pPr>
            <w:r w:rsidRPr="000C33B2">
              <w:rPr>
                <w:b/>
                <w:szCs w:val="28"/>
              </w:rPr>
              <w:t>Kiểm tra học kỳ 1: Ném bóng (tiết 1)</w:t>
            </w:r>
          </w:p>
        </w:tc>
      </w:tr>
      <w:tr w:rsidR="004A4941" w:rsidRPr="000C33B2" w:rsidTr="00A27E3F">
        <w:tc>
          <w:tcPr>
            <w:tcW w:w="1864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30</w:t>
            </w:r>
          </w:p>
        </w:tc>
        <w:tc>
          <w:tcPr>
            <w:tcW w:w="11067" w:type="dxa"/>
            <w:gridSpan w:val="3"/>
            <w:vAlign w:val="center"/>
          </w:tcPr>
          <w:p w:rsidR="004A4941" w:rsidRPr="000C33B2" w:rsidRDefault="004A4941" w:rsidP="00A27E3F">
            <w:pPr>
              <w:spacing w:line="276" w:lineRule="auto"/>
              <w:jc w:val="both"/>
              <w:rPr>
                <w:b/>
                <w:szCs w:val="28"/>
              </w:rPr>
            </w:pPr>
            <w:r w:rsidRPr="000C33B2">
              <w:rPr>
                <w:b/>
                <w:szCs w:val="28"/>
              </w:rPr>
              <w:t>Kiểm tra học kỳ 1: Ném bóng (tiết 2)</w:t>
            </w:r>
          </w:p>
        </w:tc>
        <w:tc>
          <w:tcPr>
            <w:tcW w:w="4131" w:type="dxa"/>
          </w:tcPr>
          <w:p w:rsidR="004A4941" w:rsidRPr="000C33B2" w:rsidRDefault="004A4941" w:rsidP="00A27E3F">
            <w:pPr>
              <w:jc w:val="both"/>
              <w:rPr>
                <w:szCs w:val="28"/>
              </w:rPr>
            </w:pPr>
          </w:p>
        </w:tc>
      </w:tr>
      <w:tr w:rsidR="004A4941" w:rsidRPr="000C33B2" w:rsidTr="00A27E3F">
        <w:trPr>
          <w:gridAfter w:val="1"/>
          <w:wAfter w:w="4131" w:type="dxa"/>
        </w:trPr>
        <w:tc>
          <w:tcPr>
            <w:tcW w:w="1864" w:type="dxa"/>
            <w:vMerge w:val="restart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16</w:t>
            </w: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31</w:t>
            </w:r>
          </w:p>
        </w:tc>
        <w:tc>
          <w:tcPr>
            <w:tcW w:w="11067" w:type="dxa"/>
            <w:gridSpan w:val="3"/>
            <w:vAlign w:val="center"/>
          </w:tcPr>
          <w:p w:rsidR="004A4941" w:rsidRPr="000C33B2" w:rsidRDefault="004A4941" w:rsidP="00A27E3F">
            <w:pPr>
              <w:pStyle w:val="ListParagraph"/>
              <w:spacing w:line="276" w:lineRule="auto"/>
              <w:ind w:left="0"/>
              <w:rPr>
                <w:b/>
                <w:bCs/>
                <w:szCs w:val="28"/>
                <w:lang w:val="vi-VN"/>
              </w:rPr>
            </w:pPr>
            <w:r w:rsidRPr="000C33B2">
              <w:rPr>
                <w:b/>
                <w:bCs/>
                <w:szCs w:val="28"/>
              </w:rPr>
              <w:t>Kiểm tra tiêu chuẩn RLTT</w:t>
            </w:r>
            <w:r w:rsidRPr="000C33B2">
              <w:rPr>
                <w:b/>
                <w:bCs/>
                <w:szCs w:val="28"/>
                <w:lang w:val="vi-VN"/>
              </w:rPr>
              <w:t>.</w:t>
            </w:r>
          </w:p>
        </w:tc>
      </w:tr>
      <w:tr w:rsidR="004A4941" w:rsidRPr="000C33B2" w:rsidTr="00A27E3F">
        <w:trPr>
          <w:gridAfter w:val="1"/>
          <w:wAfter w:w="4131" w:type="dxa"/>
        </w:trPr>
        <w:tc>
          <w:tcPr>
            <w:tcW w:w="1864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32</w:t>
            </w:r>
          </w:p>
        </w:tc>
        <w:tc>
          <w:tcPr>
            <w:tcW w:w="11067" w:type="dxa"/>
            <w:gridSpan w:val="3"/>
            <w:vAlign w:val="center"/>
          </w:tcPr>
          <w:p w:rsidR="004A4941" w:rsidRPr="000C33B2" w:rsidRDefault="004A4941" w:rsidP="00A27E3F">
            <w:pPr>
              <w:pStyle w:val="ListParagraph"/>
              <w:spacing w:line="276" w:lineRule="auto"/>
              <w:ind w:left="0"/>
              <w:rPr>
                <w:b/>
                <w:bCs/>
                <w:szCs w:val="28"/>
                <w:lang w:val="vi-VN"/>
              </w:rPr>
            </w:pPr>
            <w:r w:rsidRPr="000C33B2">
              <w:rPr>
                <w:b/>
                <w:bCs/>
                <w:szCs w:val="28"/>
              </w:rPr>
              <w:t>Kiểm tra tiêu chuẩn RLTT</w:t>
            </w:r>
            <w:r w:rsidRPr="000C33B2">
              <w:rPr>
                <w:b/>
                <w:bCs/>
                <w:szCs w:val="28"/>
                <w:lang w:val="vi-VN"/>
              </w:rPr>
              <w:t>.</w:t>
            </w:r>
          </w:p>
        </w:tc>
      </w:tr>
      <w:tr w:rsidR="004A4941" w:rsidRPr="000C33B2" w:rsidTr="00A27E3F">
        <w:trPr>
          <w:gridAfter w:val="1"/>
          <w:wAfter w:w="4131" w:type="dxa"/>
          <w:trHeight w:val="317"/>
        </w:trPr>
        <w:tc>
          <w:tcPr>
            <w:tcW w:w="1864" w:type="dxa"/>
            <w:vMerge w:val="restart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17</w:t>
            </w: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33</w:t>
            </w:r>
          </w:p>
        </w:tc>
        <w:tc>
          <w:tcPr>
            <w:tcW w:w="11067" w:type="dxa"/>
            <w:gridSpan w:val="3"/>
          </w:tcPr>
          <w:p w:rsidR="004A4941" w:rsidRPr="000C33B2" w:rsidRDefault="004A4941" w:rsidP="00A27E3F">
            <w:pPr>
              <w:spacing w:line="276" w:lineRule="auto"/>
              <w:rPr>
                <w:szCs w:val="28"/>
              </w:rPr>
            </w:pPr>
            <w:r w:rsidRPr="000C33B2">
              <w:rPr>
                <w:b/>
                <w:szCs w:val="28"/>
                <w:lang w:val="vi-VN"/>
              </w:rPr>
              <w:t xml:space="preserve">- Hoạt động trải nghiệm hoặc ôn tập </w:t>
            </w:r>
            <w:r w:rsidRPr="000C33B2">
              <w:rPr>
                <w:szCs w:val="28"/>
                <w:lang w:val="pt-BR"/>
              </w:rPr>
              <w:t>(GV chọn).</w:t>
            </w:r>
          </w:p>
        </w:tc>
      </w:tr>
      <w:tr w:rsidR="004A4941" w:rsidRPr="000C33B2" w:rsidTr="00A27E3F">
        <w:trPr>
          <w:gridAfter w:val="1"/>
          <w:wAfter w:w="4131" w:type="dxa"/>
          <w:trHeight w:val="282"/>
        </w:trPr>
        <w:tc>
          <w:tcPr>
            <w:tcW w:w="1864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34</w:t>
            </w:r>
          </w:p>
        </w:tc>
        <w:tc>
          <w:tcPr>
            <w:tcW w:w="11067" w:type="dxa"/>
            <w:gridSpan w:val="3"/>
          </w:tcPr>
          <w:p w:rsidR="004A4941" w:rsidRPr="000C33B2" w:rsidRDefault="004A4941" w:rsidP="00A27E3F">
            <w:pPr>
              <w:spacing w:line="360" w:lineRule="auto"/>
              <w:rPr>
                <w:szCs w:val="28"/>
              </w:rPr>
            </w:pPr>
            <w:r w:rsidRPr="000C33B2">
              <w:rPr>
                <w:b/>
                <w:szCs w:val="28"/>
                <w:lang w:val="vi-VN"/>
              </w:rPr>
              <w:t xml:space="preserve">- Hoạt động trải nghiệm hoặc ôn tập </w:t>
            </w:r>
            <w:r w:rsidRPr="000C33B2">
              <w:rPr>
                <w:szCs w:val="28"/>
                <w:lang w:val="pt-BR"/>
              </w:rPr>
              <w:t>(GV chọn).</w:t>
            </w:r>
          </w:p>
        </w:tc>
      </w:tr>
      <w:tr w:rsidR="004A4941" w:rsidRPr="000C33B2" w:rsidTr="00A27E3F">
        <w:trPr>
          <w:gridAfter w:val="1"/>
          <w:wAfter w:w="4131" w:type="dxa"/>
          <w:trHeight w:val="237"/>
        </w:trPr>
        <w:tc>
          <w:tcPr>
            <w:tcW w:w="1864" w:type="dxa"/>
            <w:vMerge w:val="restart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18</w:t>
            </w: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35</w:t>
            </w:r>
          </w:p>
        </w:tc>
        <w:tc>
          <w:tcPr>
            <w:tcW w:w="11067" w:type="dxa"/>
            <w:gridSpan w:val="3"/>
          </w:tcPr>
          <w:p w:rsidR="004A4941" w:rsidRPr="000C33B2" w:rsidRDefault="004A4941" w:rsidP="00A27E3F">
            <w:pPr>
              <w:spacing w:line="360" w:lineRule="auto"/>
              <w:rPr>
                <w:szCs w:val="28"/>
              </w:rPr>
            </w:pPr>
            <w:r w:rsidRPr="000C33B2">
              <w:rPr>
                <w:b/>
                <w:szCs w:val="28"/>
                <w:lang w:val="vi-VN"/>
              </w:rPr>
              <w:t xml:space="preserve">- Hoạt động trải nghiệm hoặc ôn tập </w:t>
            </w:r>
            <w:r w:rsidRPr="000C33B2">
              <w:rPr>
                <w:szCs w:val="28"/>
                <w:lang w:val="pt-BR"/>
              </w:rPr>
              <w:t>(GV chọn).</w:t>
            </w:r>
          </w:p>
        </w:tc>
      </w:tr>
      <w:tr w:rsidR="004A4941" w:rsidRPr="000C33B2" w:rsidTr="00A27E3F">
        <w:trPr>
          <w:gridAfter w:val="1"/>
          <w:wAfter w:w="4131" w:type="dxa"/>
          <w:trHeight w:val="78"/>
        </w:trPr>
        <w:tc>
          <w:tcPr>
            <w:tcW w:w="1864" w:type="dxa"/>
            <w:vMerge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A4941" w:rsidRPr="000C33B2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0C33B2">
              <w:rPr>
                <w:b/>
                <w:bCs/>
                <w:szCs w:val="28"/>
              </w:rPr>
              <w:t>36</w:t>
            </w:r>
          </w:p>
        </w:tc>
        <w:tc>
          <w:tcPr>
            <w:tcW w:w="11067" w:type="dxa"/>
            <w:gridSpan w:val="3"/>
          </w:tcPr>
          <w:p w:rsidR="004A4941" w:rsidRPr="000C33B2" w:rsidRDefault="004A4941" w:rsidP="00A27E3F">
            <w:pPr>
              <w:spacing w:line="360" w:lineRule="auto"/>
              <w:rPr>
                <w:szCs w:val="28"/>
              </w:rPr>
            </w:pPr>
            <w:r w:rsidRPr="000C33B2">
              <w:rPr>
                <w:b/>
                <w:szCs w:val="28"/>
                <w:lang w:val="vi-VN"/>
              </w:rPr>
              <w:t xml:space="preserve">- Hoạt động trải nghiệm hoặc ôn tập </w:t>
            </w:r>
            <w:r w:rsidRPr="000C33B2">
              <w:rPr>
                <w:szCs w:val="28"/>
                <w:lang w:val="pt-BR"/>
              </w:rPr>
              <w:t>(GV chọn).</w:t>
            </w:r>
          </w:p>
        </w:tc>
      </w:tr>
    </w:tbl>
    <w:p w:rsidR="004A4941" w:rsidRDefault="004A4941" w:rsidP="004A4941">
      <w:r>
        <w:br w:type="page"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65"/>
        <w:gridCol w:w="1239"/>
        <w:gridCol w:w="2002"/>
        <w:gridCol w:w="3876"/>
        <w:gridCol w:w="5188"/>
      </w:tblGrid>
      <w:tr w:rsidR="004A4941" w:rsidRPr="00316378" w:rsidTr="00A27E3F">
        <w:trPr>
          <w:trHeight w:val="372"/>
          <w:tblHeader/>
        </w:trPr>
        <w:tc>
          <w:tcPr>
            <w:tcW w:w="14170" w:type="dxa"/>
            <w:gridSpan w:val="5"/>
            <w:shd w:val="clear" w:color="auto" w:fill="92D050"/>
            <w:vAlign w:val="center"/>
          </w:tcPr>
          <w:p w:rsidR="004A4941" w:rsidRPr="00316378" w:rsidRDefault="004A4941" w:rsidP="00A27E3F">
            <w:pPr>
              <w:jc w:val="center"/>
              <w:rPr>
                <w:b/>
                <w:szCs w:val="28"/>
              </w:rPr>
            </w:pPr>
            <w:r w:rsidRPr="00316378">
              <w:rPr>
                <w:b/>
                <w:szCs w:val="28"/>
              </w:rPr>
              <w:lastRenderedPageBreak/>
              <w:t>THỂ DỤC 6: HỌC KÌ II</w:t>
            </w:r>
          </w:p>
        </w:tc>
      </w:tr>
      <w:tr w:rsidR="004A4941" w:rsidRPr="00316378" w:rsidTr="00A27E3F">
        <w:trPr>
          <w:tblHeader/>
        </w:trPr>
        <w:tc>
          <w:tcPr>
            <w:tcW w:w="1865" w:type="dxa"/>
            <w:shd w:val="clear" w:color="auto" w:fill="A6A6A6" w:themeFill="background1" w:themeFillShade="A6"/>
            <w:vAlign w:val="center"/>
          </w:tcPr>
          <w:p w:rsidR="004A4941" w:rsidRPr="00316378" w:rsidRDefault="004A4941" w:rsidP="00A27E3F">
            <w:pPr>
              <w:jc w:val="center"/>
              <w:rPr>
                <w:b/>
                <w:szCs w:val="28"/>
              </w:rPr>
            </w:pPr>
            <w:r w:rsidRPr="00316378">
              <w:rPr>
                <w:b/>
                <w:szCs w:val="28"/>
              </w:rPr>
              <w:t>TUẦN</w:t>
            </w:r>
          </w:p>
        </w:tc>
        <w:tc>
          <w:tcPr>
            <w:tcW w:w="1239" w:type="dxa"/>
            <w:shd w:val="clear" w:color="auto" w:fill="A6A6A6" w:themeFill="background1" w:themeFillShade="A6"/>
            <w:vAlign w:val="center"/>
          </w:tcPr>
          <w:p w:rsidR="004A4941" w:rsidRPr="00316378" w:rsidRDefault="004A4941" w:rsidP="00A27E3F">
            <w:pPr>
              <w:jc w:val="center"/>
              <w:rPr>
                <w:b/>
                <w:szCs w:val="28"/>
              </w:rPr>
            </w:pPr>
            <w:r w:rsidRPr="00316378">
              <w:rPr>
                <w:b/>
                <w:szCs w:val="28"/>
              </w:rPr>
              <w:t>TIẾT</w:t>
            </w:r>
          </w:p>
        </w:tc>
        <w:tc>
          <w:tcPr>
            <w:tcW w:w="2002" w:type="dxa"/>
            <w:shd w:val="clear" w:color="auto" w:fill="A6A6A6" w:themeFill="background1" w:themeFillShade="A6"/>
            <w:vAlign w:val="center"/>
          </w:tcPr>
          <w:p w:rsidR="004A4941" w:rsidRPr="00316378" w:rsidRDefault="004A4941" w:rsidP="00A27E3F">
            <w:pPr>
              <w:jc w:val="center"/>
              <w:rPr>
                <w:b/>
                <w:szCs w:val="28"/>
              </w:rPr>
            </w:pPr>
            <w:r w:rsidRPr="00316378">
              <w:rPr>
                <w:b/>
                <w:szCs w:val="28"/>
              </w:rPr>
              <w:t>CHỦ ĐỀ</w:t>
            </w:r>
          </w:p>
        </w:tc>
        <w:tc>
          <w:tcPr>
            <w:tcW w:w="3876" w:type="dxa"/>
            <w:shd w:val="clear" w:color="auto" w:fill="A6A6A6" w:themeFill="background1" w:themeFillShade="A6"/>
            <w:vAlign w:val="center"/>
          </w:tcPr>
          <w:p w:rsidR="004A4941" w:rsidRPr="00316378" w:rsidRDefault="004A4941" w:rsidP="00A27E3F">
            <w:pPr>
              <w:jc w:val="center"/>
              <w:rPr>
                <w:b/>
                <w:szCs w:val="28"/>
              </w:rPr>
            </w:pPr>
            <w:r w:rsidRPr="00316378">
              <w:rPr>
                <w:b/>
                <w:szCs w:val="28"/>
              </w:rPr>
              <w:t>TÊN BÀI HỌC</w:t>
            </w:r>
          </w:p>
        </w:tc>
        <w:tc>
          <w:tcPr>
            <w:tcW w:w="5188" w:type="dxa"/>
            <w:shd w:val="clear" w:color="auto" w:fill="A6A6A6" w:themeFill="background1" w:themeFillShade="A6"/>
            <w:vAlign w:val="center"/>
          </w:tcPr>
          <w:p w:rsidR="004A4941" w:rsidRPr="00316378" w:rsidRDefault="004A4941" w:rsidP="00A27E3F">
            <w:pPr>
              <w:jc w:val="center"/>
              <w:rPr>
                <w:b/>
                <w:szCs w:val="28"/>
              </w:rPr>
            </w:pPr>
            <w:r w:rsidRPr="00316378">
              <w:rPr>
                <w:b/>
                <w:szCs w:val="28"/>
              </w:rPr>
              <w:t>YÊU CẦU CẦN ĐẠT</w:t>
            </w:r>
          </w:p>
        </w:tc>
      </w:tr>
      <w:tr w:rsidR="004A4941" w:rsidRPr="00316378" w:rsidTr="00A27E3F">
        <w:trPr>
          <w:trHeight w:val="698"/>
        </w:trPr>
        <w:tc>
          <w:tcPr>
            <w:tcW w:w="1865" w:type="dxa"/>
            <w:vMerge w:val="restart"/>
            <w:vAlign w:val="center"/>
          </w:tcPr>
          <w:p w:rsidR="004A4941" w:rsidRPr="00316378" w:rsidRDefault="004A4941" w:rsidP="00A27E3F">
            <w:pPr>
              <w:jc w:val="center"/>
              <w:rPr>
                <w:b/>
                <w:szCs w:val="28"/>
              </w:rPr>
            </w:pPr>
            <w:r w:rsidRPr="00316378">
              <w:rPr>
                <w:b/>
                <w:szCs w:val="28"/>
              </w:rPr>
              <w:t>19</w:t>
            </w: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jc w:val="center"/>
              <w:rPr>
                <w:b/>
                <w:szCs w:val="28"/>
              </w:rPr>
            </w:pPr>
            <w:r w:rsidRPr="00316378">
              <w:rPr>
                <w:b/>
                <w:szCs w:val="28"/>
              </w:rPr>
              <w:t>37</w:t>
            </w:r>
          </w:p>
        </w:tc>
        <w:tc>
          <w:tcPr>
            <w:tcW w:w="2002" w:type="dxa"/>
            <w:vMerge w:val="restart"/>
            <w:vAlign w:val="center"/>
          </w:tcPr>
          <w:p w:rsidR="004A4941" w:rsidRDefault="004A4941" w:rsidP="00A27E3F">
            <w:pPr>
              <w:jc w:val="center"/>
              <w:rPr>
                <w:b/>
                <w:szCs w:val="28"/>
              </w:rPr>
            </w:pPr>
          </w:p>
          <w:p w:rsidR="004A4941" w:rsidRDefault="004A4941" w:rsidP="00A27E3F">
            <w:pPr>
              <w:jc w:val="center"/>
              <w:rPr>
                <w:b/>
                <w:szCs w:val="28"/>
              </w:rPr>
            </w:pPr>
          </w:p>
          <w:p w:rsidR="004A4941" w:rsidRDefault="004A4941" w:rsidP="00A27E3F">
            <w:pPr>
              <w:jc w:val="center"/>
              <w:rPr>
                <w:b/>
                <w:szCs w:val="28"/>
              </w:rPr>
            </w:pPr>
            <w:r w:rsidRPr="00316378">
              <w:rPr>
                <w:b/>
                <w:szCs w:val="28"/>
              </w:rPr>
              <w:t xml:space="preserve">Bài thể dục </w:t>
            </w:r>
          </w:p>
          <w:p w:rsidR="004A4941" w:rsidRDefault="004A4941" w:rsidP="00A27E3F">
            <w:pPr>
              <w:jc w:val="center"/>
              <w:rPr>
                <w:b/>
                <w:szCs w:val="28"/>
              </w:rPr>
            </w:pPr>
          </w:p>
          <w:p w:rsidR="004A4941" w:rsidRDefault="004A4941" w:rsidP="00A27E3F">
            <w:pPr>
              <w:jc w:val="center"/>
              <w:rPr>
                <w:b/>
                <w:szCs w:val="28"/>
              </w:rPr>
            </w:pPr>
          </w:p>
          <w:p w:rsidR="004A4941" w:rsidRPr="00316378" w:rsidRDefault="004A4941" w:rsidP="00A27E3F">
            <w:pPr>
              <w:jc w:val="center"/>
              <w:rPr>
                <w:b/>
                <w:szCs w:val="28"/>
              </w:rPr>
            </w:pPr>
          </w:p>
        </w:tc>
        <w:tc>
          <w:tcPr>
            <w:tcW w:w="3876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Bài 1: Bài thể dục liên hoàn</w:t>
            </w: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(</w:t>
            </w:r>
            <w:proofErr w:type="gramStart"/>
            <w:r w:rsidRPr="00316378">
              <w:rPr>
                <w:szCs w:val="28"/>
              </w:rPr>
              <w:t>từ</w:t>
            </w:r>
            <w:proofErr w:type="gramEnd"/>
            <w:r w:rsidRPr="00316378">
              <w:rPr>
                <w:szCs w:val="28"/>
              </w:rPr>
              <w:t xml:space="preserve"> nhịp 1 đến 11)</w:t>
            </w:r>
            <w:r>
              <w:rPr>
                <w:szCs w:val="28"/>
              </w:rPr>
              <w:t>.</w:t>
            </w:r>
          </w:p>
        </w:tc>
        <w:tc>
          <w:tcPr>
            <w:tcW w:w="5188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b/>
                <w:szCs w:val="28"/>
              </w:rPr>
              <w:t xml:space="preserve">- </w:t>
            </w:r>
            <w:r w:rsidRPr="00316378">
              <w:rPr>
                <w:szCs w:val="28"/>
              </w:rPr>
              <w:t>Thực hiện đúng từ nhịp 1 đến nhịp 11 của bài thể dục liên hoàn</w:t>
            </w:r>
            <w:r>
              <w:rPr>
                <w:szCs w:val="28"/>
              </w:rPr>
              <w:t>.</w:t>
            </w:r>
          </w:p>
        </w:tc>
      </w:tr>
      <w:tr w:rsidR="004A4941" w:rsidRPr="00316378" w:rsidTr="00A27E3F">
        <w:tc>
          <w:tcPr>
            <w:tcW w:w="1865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38</w:t>
            </w:r>
          </w:p>
        </w:tc>
        <w:tc>
          <w:tcPr>
            <w:tcW w:w="2002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3876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Bài 1: Bài thể dục liên hoàn</w:t>
            </w: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(</w:t>
            </w:r>
            <w:proofErr w:type="gramStart"/>
            <w:r w:rsidRPr="00316378">
              <w:rPr>
                <w:szCs w:val="28"/>
              </w:rPr>
              <w:t>từ</w:t>
            </w:r>
            <w:proofErr w:type="gramEnd"/>
            <w:r w:rsidRPr="00316378">
              <w:rPr>
                <w:szCs w:val="28"/>
              </w:rPr>
              <w:t xml:space="preserve"> nhịp 1 đến 11)</w:t>
            </w:r>
            <w:r>
              <w:rPr>
                <w:szCs w:val="28"/>
              </w:rPr>
              <w:t>.</w:t>
            </w:r>
          </w:p>
        </w:tc>
        <w:tc>
          <w:tcPr>
            <w:tcW w:w="5188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b/>
                <w:szCs w:val="28"/>
              </w:rPr>
              <w:t xml:space="preserve">- </w:t>
            </w:r>
            <w:r w:rsidRPr="00316378">
              <w:rPr>
                <w:szCs w:val="28"/>
              </w:rPr>
              <w:t>Thường xuyên rèn luyện tư thế đúng, đẹp</w:t>
            </w:r>
            <w:r>
              <w:rPr>
                <w:szCs w:val="28"/>
              </w:rPr>
              <w:t>.</w:t>
            </w:r>
          </w:p>
        </w:tc>
      </w:tr>
      <w:tr w:rsidR="004A4941" w:rsidRPr="00316378" w:rsidTr="00A27E3F">
        <w:tc>
          <w:tcPr>
            <w:tcW w:w="1865" w:type="dxa"/>
            <w:vMerge w:val="restart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20</w:t>
            </w: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39</w:t>
            </w:r>
          </w:p>
        </w:tc>
        <w:tc>
          <w:tcPr>
            <w:tcW w:w="2002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3876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Bài 2: Bài thể dục liên hoàn</w:t>
            </w: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(</w:t>
            </w:r>
            <w:proofErr w:type="gramStart"/>
            <w:r w:rsidRPr="00316378">
              <w:rPr>
                <w:szCs w:val="28"/>
              </w:rPr>
              <w:t>từ</w:t>
            </w:r>
            <w:proofErr w:type="gramEnd"/>
            <w:r w:rsidRPr="00316378">
              <w:rPr>
                <w:szCs w:val="28"/>
              </w:rPr>
              <w:t xml:space="preserve"> nhịp 12 đến 23)</w:t>
            </w:r>
            <w:r>
              <w:rPr>
                <w:szCs w:val="28"/>
              </w:rPr>
              <w:t>.</w:t>
            </w:r>
          </w:p>
        </w:tc>
        <w:tc>
          <w:tcPr>
            <w:tcW w:w="5188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b/>
                <w:szCs w:val="28"/>
              </w:rPr>
              <w:t xml:space="preserve">- </w:t>
            </w:r>
            <w:r w:rsidRPr="00316378">
              <w:rPr>
                <w:szCs w:val="28"/>
              </w:rPr>
              <w:t>Thực hiện đúng từ nhịp 12 đến nhịp 23 của bài thể dục liên hoàn</w:t>
            </w:r>
            <w:r>
              <w:rPr>
                <w:szCs w:val="28"/>
              </w:rPr>
              <w:t>.</w:t>
            </w:r>
          </w:p>
        </w:tc>
      </w:tr>
      <w:tr w:rsidR="004A4941" w:rsidRPr="00316378" w:rsidTr="00A27E3F">
        <w:tc>
          <w:tcPr>
            <w:tcW w:w="1865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40</w:t>
            </w:r>
          </w:p>
        </w:tc>
        <w:tc>
          <w:tcPr>
            <w:tcW w:w="2002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3876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Bài 2: Bài thể dục liên hoàn</w:t>
            </w: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(</w:t>
            </w:r>
            <w:proofErr w:type="gramStart"/>
            <w:r w:rsidRPr="00316378">
              <w:rPr>
                <w:szCs w:val="28"/>
              </w:rPr>
              <w:t>từ</w:t>
            </w:r>
            <w:proofErr w:type="gramEnd"/>
            <w:r w:rsidRPr="00316378">
              <w:rPr>
                <w:szCs w:val="28"/>
              </w:rPr>
              <w:t xml:space="preserve"> nhịp 12 đến 23)</w:t>
            </w:r>
            <w:r>
              <w:rPr>
                <w:szCs w:val="28"/>
              </w:rPr>
              <w:t>.</w:t>
            </w:r>
          </w:p>
        </w:tc>
        <w:tc>
          <w:tcPr>
            <w:tcW w:w="5188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b/>
                <w:szCs w:val="28"/>
              </w:rPr>
              <w:t xml:space="preserve">- </w:t>
            </w:r>
            <w:r w:rsidRPr="00316378">
              <w:rPr>
                <w:szCs w:val="28"/>
              </w:rPr>
              <w:t>Biết sửa chữa những sai sót về tư thế, tích cực luyện tập để có tư thế động tác đúng, đẹp</w:t>
            </w:r>
            <w:r>
              <w:rPr>
                <w:szCs w:val="28"/>
              </w:rPr>
              <w:t>.</w:t>
            </w:r>
          </w:p>
        </w:tc>
      </w:tr>
      <w:tr w:rsidR="004A4941" w:rsidRPr="00316378" w:rsidTr="00A27E3F">
        <w:tc>
          <w:tcPr>
            <w:tcW w:w="1865" w:type="dxa"/>
            <w:vMerge w:val="restart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21</w:t>
            </w: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41</w:t>
            </w:r>
          </w:p>
        </w:tc>
        <w:tc>
          <w:tcPr>
            <w:tcW w:w="2002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3876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Bài 3: Bài thể dục liên hoàn</w:t>
            </w: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(</w:t>
            </w:r>
            <w:proofErr w:type="gramStart"/>
            <w:r w:rsidRPr="00316378">
              <w:rPr>
                <w:szCs w:val="28"/>
              </w:rPr>
              <w:t>từ</w:t>
            </w:r>
            <w:proofErr w:type="gramEnd"/>
            <w:r w:rsidRPr="00316378">
              <w:rPr>
                <w:szCs w:val="28"/>
              </w:rPr>
              <w:t xml:space="preserve"> nhịp 23 đến 30)</w:t>
            </w:r>
            <w:r>
              <w:rPr>
                <w:szCs w:val="28"/>
              </w:rPr>
              <w:t>.</w:t>
            </w:r>
          </w:p>
        </w:tc>
        <w:tc>
          <w:tcPr>
            <w:tcW w:w="5188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b/>
                <w:szCs w:val="28"/>
              </w:rPr>
              <w:t xml:space="preserve">- </w:t>
            </w:r>
            <w:r w:rsidRPr="00316378">
              <w:rPr>
                <w:szCs w:val="28"/>
              </w:rPr>
              <w:t>Thực hiện đúng từ nhịp 23 đến nhịp 30 của bài thể dục liên hoàn</w:t>
            </w:r>
            <w:r>
              <w:rPr>
                <w:szCs w:val="28"/>
              </w:rPr>
              <w:t>.</w:t>
            </w:r>
          </w:p>
        </w:tc>
      </w:tr>
      <w:tr w:rsidR="004A4941" w:rsidRPr="00316378" w:rsidTr="00A27E3F">
        <w:tc>
          <w:tcPr>
            <w:tcW w:w="1865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42</w:t>
            </w:r>
          </w:p>
        </w:tc>
        <w:tc>
          <w:tcPr>
            <w:tcW w:w="2002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3876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Bài 3: Bài thể dục liên hoàn</w:t>
            </w: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(</w:t>
            </w:r>
            <w:proofErr w:type="gramStart"/>
            <w:r w:rsidRPr="00316378">
              <w:rPr>
                <w:szCs w:val="28"/>
              </w:rPr>
              <w:t>từ</w:t>
            </w:r>
            <w:proofErr w:type="gramEnd"/>
            <w:r w:rsidRPr="00316378">
              <w:rPr>
                <w:szCs w:val="28"/>
              </w:rPr>
              <w:t xml:space="preserve"> nhịp 23 đến 30)</w:t>
            </w:r>
            <w:r>
              <w:rPr>
                <w:szCs w:val="28"/>
              </w:rPr>
              <w:t>.</w:t>
            </w:r>
          </w:p>
        </w:tc>
        <w:tc>
          <w:tcPr>
            <w:tcW w:w="5188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b/>
                <w:szCs w:val="28"/>
              </w:rPr>
              <w:t xml:space="preserve">- </w:t>
            </w:r>
            <w:r w:rsidRPr="00316378">
              <w:rPr>
                <w:szCs w:val="28"/>
              </w:rPr>
              <w:t>Thực hiện được từ nhịp 1 đến nhịp 30 của bài thể dục liên hoàn</w:t>
            </w:r>
            <w:r>
              <w:rPr>
                <w:szCs w:val="28"/>
              </w:rPr>
              <w:t>.</w:t>
            </w:r>
          </w:p>
        </w:tc>
      </w:tr>
      <w:tr w:rsidR="004A4941" w:rsidRPr="00316378" w:rsidTr="00A27E3F">
        <w:tc>
          <w:tcPr>
            <w:tcW w:w="1865" w:type="dxa"/>
            <w:vMerge w:val="restart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22</w:t>
            </w: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43</w:t>
            </w:r>
          </w:p>
        </w:tc>
        <w:tc>
          <w:tcPr>
            <w:tcW w:w="2002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3876" w:type="dxa"/>
          </w:tcPr>
          <w:p w:rsidR="004A4941" w:rsidRDefault="004A4941" w:rsidP="00A27E3F">
            <w:pPr>
              <w:rPr>
                <w:szCs w:val="28"/>
                <w:lang w:val="vi-VN"/>
              </w:rPr>
            </w:pP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Bài 3: Bài thể dục liên hoàn</w:t>
            </w: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(</w:t>
            </w:r>
            <w:proofErr w:type="gramStart"/>
            <w:r w:rsidRPr="00316378">
              <w:rPr>
                <w:szCs w:val="28"/>
              </w:rPr>
              <w:t>từ</w:t>
            </w:r>
            <w:proofErr w:type="gramEnd"/>
            <w:r w:rsidRPr="00316378">
              <w:rPr>
                <w:szCs w:val="28"/>
              </w:rPr>
              <w:t xml:space="preserve"> nhịp 23 đến 30)</w:t>
            </w:r>
            <w:r>
              <w:rPr>
                <w:szCs w:val="28"/>
              </w:rPr>
              <w:t>.</w:t>
            </w:r>
          </w:p>
        </w:tc>
        <w:tc>
          <w:tcPr>
            <w:tcW w:w="5188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b/>
                <w:szCs w:val="28"/>
              </w:rPr>
              <w:t xml:space="preserve">- </w:t>
            </w:r>
            <w:r w:rsidRPr="00316378">
              <w:rPr>
                <w:szCs w:val="28"/>
              </w:rPr>
              <w:t>Thực hiện được từ nhịp 1 đến nhịp 30 của bài thể dục liên hoàn</w:t>
            </w:r>
            <w:r>
              <w:rPr>
                <w:szCs w:val="28"/>
              </w:rPr>
              <w:t>.</w:t>
            </w: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- Tích cực hợp tác, học hỏi các bạn trong học tập rèn luyện thân thể</w:t>
            </w:r>
            <w:r>
              <w:rPr>
                <w:szCs w:val="28"/>
              </w:rPr>
              <w:t>.</w:t>
            </w:r>
          </w:p>
        </w:tc>
      </w:tr>
      <w:tr w:rsidR="004A4941" w:rsidRPr="00316378" w:rsidTr="00A27E3F">
        <w:tc>
          <w:tcPr>
            <w:tcW w:w="1865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44</w:t>
            </w:r>
          </w:p>
        </w:tc>
        <w:tc>
          <w:tcPr>
            <w:tcW w:w="2002" w:type="dxa"/>
            <w:vMerge w:val="restart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Thể thao tự chọn: Cầu lông</w:t>
            </w:r>
          </w:p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3876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Bài 1: Bài tập bổ trợ và di chuyển đơn bước</w:t>
            </w:r>
            <w:r>
              <w:rPr>
                <w:szCs w:val="28"/>
              </w:rPr>
              <w:t>.</w:t>
            </w:r>
          </w:p>
        </w:tc>
        <w:tc>
          <w:tcPr>
            <w:tcW w:w="5188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b/>
                <w:szCs w:val="28"/>
              </w:rPr>
              <w:t xml:space="preserve">- </w:t>
            </w:r>
            <w:r w:rsidRPr="00316378">
              <w:rPr>
                <w:szCs w:val="28"/>
              </w:rPr>
              <w:t>Thực hiện được các bài tập bổ trợ và di chuyển đơn bước</w:t>
            </w:r>
            <w:r>
              <w:rPr>
                <w:szCs w:val="28"/>
              </w:rPr>
              <w:t>.</w:t>
            </w:r>
          </w:p>
        </w:tc>
      </w:tr>
      <w:tr w:rsidR="004A4941" w:rsidRPr="00316378" w:rsidTr="00A27E3F">
        <w:tc>
          <w:tcPr>
            <w:tcW w:w="1865" w:type="dxa"/>
            <w:vMerge w:val="restart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23</w:t>
            </w: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45</w:t>
            </w:r>
          </w:p>
        </w:tc>
        <w:tc>
          <w:tcPr>
            <w:tcW w:w="2002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3876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Bài 1: Bài tập bổ trợ và di chuyển đơn bước</w:t>
            </w:r>
            <w:r>
              <w:rPr>
                <w:szCs w:val="28"/>
              </w:rPr>
              <w:t>.</w:t>
            </w:r>
          </w:p>
        </w:tc>
        <w:tc>
          <w:tcPr>
            <w:tcW w:w="5188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b/>
                <w:szCs w:val="28"/>
              </w:rPr>
              <w:t xml:space="preserve">- </w:t>
            </w:r>
            <w:r w:rsidRPr="00316378">
              <w:rPr>
                <w:szCs w:val="28"/>
              </w:rPr>
              <w:t>Thực hiện được các bài tập bổ trợ và di chuyển đơn bước</w:t>
            </w:r>
            <w:r>
              <w:rPr>
                <w:szCs w:val="28"/>
              </w:rPr>
              <w:t>.</w:t>
            </w: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 xml:space="preserve">- Nắm được các kĩ thuật cơ bản trong cầu </w:t>
            </w:r>
            <w:r>
              <w:rPr>
                <w:szCs w:val="28"/>
              </w:rPr>
              <w:t>lông.</w:t>
            </w:r>
          </w:p>
        </w:tc>
      </w:tr>
      <w:tr w:rsidR="004A4941" w:rsidRPr="00316378" w:rsidTr="00A27E3F">
        <w:tc>
          <w:tcPr>
            <w:tcW w:w="1865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46</w:t>
            </w:r>
          </w:p>
        </w:tc>
        <w:tc>
          <w:tcPr>
            <w:tcW w:w="2002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3876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Bài 1: Bài tập bổ trợ và di chuyển đơn bước</w:t>
            </w:r>
            <w:r>
              <w:rPr>
                <w:szCs w:val="28"/>
              </w:rPr>
              <w:t>.</w:t>
            </w:r>
          </w:p>
        </w:tc>
        <w:tc>
          <w:tcPr>
            <w:tcW w:w="5188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b/>
                <w:szCs w:val="28"/>
              </w:rPr>
              <w:t xml:space="preserve">- </w:t>
            </w:r>
            <w:r w:rsidRPr="00316378">
              <w:rPr>
                <w:szCs w:val="28"/>
              </w:rPr>
              <w:t>Thực hiện được các bài tập bổ trợ và di chuyển đơn bước</w:t>
            </w:r>
            <w:r>
              <w:rPr>
                <w:szCs w:val="28"/>
              </w:rPr>
              <w:t>.</w:t>
            </w: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 xml:space="preserve">- Nắm được các kĩ thuật cơ bản trong cầu </w:t>
            </w:r>
            <w:r>
              <w:rPr>
                <w:szCs w:val="28"/>
              </w:rPr>
              <w:t>lông.</w:t>
            </w:r>
          </w:p>
        </w:tc>
      </w:tr>
      <w:tr w:rsidR="004A4941" w:rsidRPr="00316378" w:rsidTr="00A27E3F">
        <w:tc>
          <w:tcPr>
            <w:tcW w:w="1865" w:type="dxa"/>
            <w:vMerge w:val="restart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24</w:t>
            </w: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47</w:t>
            </w:r>
          </w:p>
        </w:tc>
        <w:tc>
          <w:tcPr>
            <w:tcW w:w="2002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3876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Bài 1: Bài tập bổ trợ và di chuyển đơn bước</w:t>
            </w:r>
            <w:r>
              <w:rPr>
                <w:szCs w:val="28"/>
              </w:rPr>
              <w:t>.</w:t>
            </w:r>
          </w:p>
        </w:tc>
        <w:tc>
          <w:tcPr>
            <w:tcW w:w="5188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b/>
                <w:szCs w:val="28"/>
              </w:rPr>
              <w:t xml:space="preserve">- </w:t>
            </w:r>
            <w:r w:rsidRPr="00316378">
              <w:rPr>
                <w:szCs w:val="28"/>
              </w:rPr>
              <w:t>Thực hiện được các bài tập bổ trợ và di chuyển đơn bước</w:t>
            </w:r>
            <w:r>
              <w:rPr>
                <w:szCs w:val="28"/>
              </w:rPr>
              <w:t>.</w:t>
            </w: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lastRenderedPageBreak/>
              <w:t xml:space="preserve">- Nắm được các kĩ thuật cơ bản trong cầu </w:t>
            </w:r>
            <w:r>
              <w:rPr>
                <w:szCs w:val="28"/>
              </w:rPr>
              <w:t>lông.</w:t>
            </w:r>
          </w:p>
        </w:tc>
      </w:tr>
      <w:tr w:rsidR="004A4941" w:rsidRPr="00316378" w:rsidTr="00A27E3F">
        <w:tc>
          <w:tcPr>
            <w:tcW w:w="1865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48</w:t>
            </w:r>
          </w:p>
        </w:tc>
        <w:tc>
          <w:tcPr>
            <w:tcW w:w="2002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3876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Bài 1: Bài tập bổ trợ và di chuyển đơn bước</w:t>
            </w:r>
            <w:r>
              <w:rPr>
                <w:szCs w:val="28"/>
              </w:rPr>
              <w:t>.</w:t>
            </w:r>
          </w:p>
        </w:tc>
        <w:tc>
          <w:tcPr>
            <w:tcW w:w="5188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b/>
                <w:szCs w:val="28"/>
              </w:rPr>
              <w:t xml:space="preserve">- </w:t>
            </w:r>
            <w:r w:rsidRPr="00316378">
              <w:rPr>
                <w:szCs w:val="28"/>
              </w:rPr>
              <w:t>Thực hiện được các bài tập bổ trợ và di chuyển đơn bước</w:t>
            </w:r>
            <w:r>
              <w:rPr>
                <w:szCs w:val="28"/>
              </w:rPr>
              <w:t>.</w:t>
            </w: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 xml:space="preserve">- Nắm được các kĩ thuật cơ bản trong cầu </w:t>
            </w:r>
            <w:r>
              <w:rPr>
                <w:szCs w:val="28"/>
              </w:rPr>
              <w:t>lông.</w:t>
            </w:r>
          </w:p>
        </w:tc>
      </w:tr>
      <w:tr w:rsidR="004A4941" w:rsidRPr="00316378" w:rsidTr="00A27E3F">
        <w:tc>
          <w:tcPr>
            <w:tcW w:w="1865" w:type="dxa"/>
            <w:vMerge w:val="restart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25</w:t>
            </w: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49</w:t>
            </w:r>
          </w:p>
        </w:tc>
        <w:tc>
          <w:tcPr>
            <w:tcW w:w="2002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3876" w:type="dxa"/>
          </w:tcPr>
          <w:p w:rsidR="004A4941" w:rsidRDefault="004A4941" w:rsidP="00A27E3F">
            <w:pPr>
              <w:rPr>
                <w:szCs w:val="28"/>
                <w:lang w:val="vi-VN"/>
              </w:rPr>
            </w:pP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Bài 1: Bài tập bổ trợ và di chuyển đơn bước</w:t>
            </w:r>
            <w:r>
              <w:rPr>
                <w:szCs w:val="28"/>
              </w:rPr>
              <w:t>.</w:t>
            </w:r>
          </w:p>
        </w:tc>
        <w:tc>
          <w:tcPr>
            <w:tcW w:w="5188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b/>
                <w:szCs w:val="28"/>
              </w:rPr>
              <w:t xml:space="preserve">- </w:t>
            </w:r>
            <w:r w:rsidRPr="00316378">
              <w:rPr>
                <w:szCs w:val="28"/>
              </w:rPr>
              <w:t>Thực hiện được các bài tập bổ trợ và di chuyển đơn bước</w:t>
            </w:r>
            <w:r>
              <w:rPr>
                <w:szCs w:val="28"/>
              </w:rPr>
              <w:t>.</w:t>
            </w: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 xml:space="preserve">- Nắm được các kĩ thuật cơ bản trong cầu </w:t>
            </w:r>
            <w:r>
              <w:rPr>
                <w:szCs w:val="28"/>
              </w:rPr>
              <w:t>lông.</w:t>
            </w: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- Tự giác, kiên trì tự học và rèn luyện để hoàn thành nội dung học tập</w:t>
            </w:r>
            <w:r>
              <w:rPr>
                <w:szCs w:val="28"/>
              </w:rPr>
              <w:t>.</w:t>
            </w:r>
          </w:p>
        </w:tc>
      </w:tr>
      <w:tr w:rsidR="004A4941" w:rsidRPr="00316378" w:rsidTr="00A27E3F">
        <w:tc>
          <w:tcPr>
            <w:tcW w:w="1865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50</w:t>
            </w:r>
          </w:p>
        </w:tc>
        <w:tc>
          <w:tcPr>
            <w:tcW w:w="2002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3876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rPr>
                <w:b/>
                <w:bCs/>
                <w:szCs w:val="28"/>
                <w:lang w:val="vi-VN"/>
              </w:rPr>
            </w:pPr>
            <w:r w:rsidRPr="00316378">
              <w:rPr>
                <w:szCs w:val="28"/>
              </w:rPr>
              <w:t>Bài 1: Bài tập bổ trợ và di chuyển đơn bước</w:t>
            </w:r>
            <w:r>
              <w:rPr>
                <w:szCs w:val="28"/>
              </w:rPr>
              <w:t>.</w:t>
            </w:r>
          </w:p>
        </w:tc>
        <w:tc>
          <w:tcPr>
            <w:tcW w:w="5188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b/>
                <w:szCs w:val="28"/>
              </w:rPr>
              <w:t xml:space="preserve">- </w:t>
            </w:r>
            <w:r w:rsidRPr="00316378">
              <w:rPr>
                <w:szCs w:val="28"/>
              </w:rPr>
              <w:t>Thực hiện được các bài tập bổ trợ và di chuyển đơn bước</w:t>
            </w:r>
            <w:r>
              <w:rPr>
                <w:szCs w:val="28"/>
              </w:rPr>
              <w:t>.</w:t>
            </w: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 xml:space="preserve">- Nắm được các kĩ thuật cơ bản trong cầu </w:t>
            </w:r>
            <w:r>
              <w:rPr>
                <w:szCs w:val="28"/>
              </w:rPr>
              <w:t>lông.</w:t>
            </w: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- Tự giác, kiên trì tự học và rèn luyện để hoàn thành nội dung học tập</w:t>
            </w:r>
            <w:r>
              <w:rPr>
                <w:szCs w:val="28"/>
              </w:rPr>
              <w:t>.</w:t>
            </w:r>
          </w:p>
        </w:tc>
      </w:tr>
      <w:tr w:rsidR="004A4941" w:rsidRPr="00316378" w:rsidTr="00A27E3F">
        <w:tc>
          <w:tcPr>
            <w:tcW w:w="1865" w:type="dxa"/>
            <w:vMerge w:val="restart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A6333B">
              <w:rPr>
                <w:b/>
                <w:bCs/>
                <w:szCs w:val="28"/>
              </w:rPr>
              <w:t>26</w:t>
            </w: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51</w:t>
            </w:r>
          </w:p>
        </w:tc>
        <w:tc>
          <w:tcPr>
            <w:tcW w:w="11066" w:type="dxa"/>
            <w:gridSpan w:val="3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rPr>
                <w:b/>
                <w:bCs/>
                <w:szCs w:val="28"/>
                <w:lang w:val="vi-VN"/>
              </w:rPr>
            </w:pPr>
            <w:r w:rsidRPr="00316378">
              <w:rPr>
                <w:b/>
                <w:bCs/>
                <w:szCs w:val="28"/>
              </w:rPr>
              <w:t xml:space="preserve">Kiểm tra đánh giá giữa kì II </w:t>
            </w:r>
            <w:r w:rsidRPr="00316378">
              <w:rPr>
                <w:bCs/>
                <w:szCs w:val="28"/>
              </w:rPr>
              <w:t>(Nội dung GV chọn)</w:t>
            </w:r>
          </w:p>
        </w:tc>
      </w:tr>
      <w:tr w:rsidR="004A4941" w:rsidRPr="00316378" w:rsidTr="00A27E3F">
        <w:tc>
          <w:tcPr>
            <w:tcW w:w="1865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52</w:t>
            </w:r>
          </w:p>
        </w:tc>
        <w:tc>
          <w:tcPr>
            <w:tcW w:w="2002" w:type="dxa"/>
            <w:vMerge w:val="restart"/>
            <w:vAlign w:val="center"/>
          </w:tcPr>
          <w:p w:rsidR="004A4941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  <w:p w:rsidR="004A4941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  <w:p w:rsidR="004A4941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Thể thao tự chọn: Cầu lông</w:t>
            </w:r>
          </w:p>
          <w:p w:rsidR="004A4941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  <w:p w:rsidR="004A4941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  <w:p w:rsidR="004A4941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  <w:p w:rsidR="004A4941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  <w:p w:rsidR="004A4941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  <w:p w:rsidR="004A4941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  <w:p w:rsidR="004A4941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  <w:p w:rsidR="004A4941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  <w:p w:rsidR="004A4941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  <w:p w:rsidR="004A4941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  <w:p w:rsidR="004A4941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  <w:p w:rsidR="004A4941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  <w:p w:rsidR="004A4941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  <w:p w:rsidR="004A4941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  <w:p w:rsidR="004A4941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  <w:p w:rsidR="004A4941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Thể thao tự chọn: Cầu lông</w:t>
            </w:r>
          </w:p>
          <w:p w:rsidR="004A4941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  <w:p w:rsidR="004A4941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3876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lastRenderedPageBreak/>
              <w:t>Bài 2: Kĩ thuật đánh cầu thấp tay bên phải, bên trái</w:t>
            </w:r>
            <w:r>
              <w:rPr>
                <w:szCs w:val="28"/>
              </w:rPr>
              <w:t>.</w:t>
            </w:r>
          </w:p>
        </w:tc>
        <w:tc>
          <w:tcPr>
            <w:tcW w:w="5188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b/>
                <w:szCs w:val="28"/>
              </w:rPr>
              <w:t xml:space="preserve">- </w:t>
            </w:r>
            <w:r w:rsidRPr="00316378">
              <w:rPr>
                <w:szCs w:val="28"/>
              </w:rPr>
              <w:t>Thực hiện được kĩ thuật đánh cầu thấp tay bên phải, bên trái</w:t>
            </w:r>
            <w:r>
              <w:rPr>
                <w:szCs w:val="28"/>
              </w:rPr>
              <w:t>.</w:t>
            </w: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 xml:space="preserve">- Biết một số điều luật cơ bản môn cầu </w:t>
            </w:r>
            <w:r>
              <w:rPr>
                <w:szCs w:val="28"/>
              </w:rPr>
              <w:t>lông.</w:t>
            </w:r>
          </w:p>
        </w:tc>
      </w:tr>
      <w:tr w:rsidR="004A4941" w:rsidRPr="00316378" w:rsidTr="00A27E3F">
        <w:tc>
          <w:tcPr>
            <w:tcW w:w="1865" w:type="dxa"/>
            <w:vMerge w:val="restart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27</w:t>
            </w: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53</w:t>
            </w:r>
          </w:p>
        </w:tc>
        <w:tc>
          <w:tcPr>
            <w:tcW w:w="2002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3876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Bài 2: Kĩ thuật đánh cầu thấp tay bên phải, bên trái</w:t>
            </w:r>
            <w:r>
              <w:rPr>
                <w:szCs w:val="28"/>
              </w:rPr>
              <w:t>.</w:t>
            </w:r>
          </w:p>
        </w:tc>
        <w:tc>
          <w:tcPr>
            <w:tcW w:w="5188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b/>
                <w:szCs w:val="28"/>
              </w:rPr>
              <w:t xml:space="preserve">- </w:t>
            </w:r>
            <w:r w:rsidRPr="00316378">
              <w:rPr>
                <w:szCs w:val="28"/>
              </w:rPr>
              <w:t>Thực hiện được kĩ thuật đánh cầu thấp tay bên phải, bên trái</w:t>
            </w:r>
            <w:r>
              <w:rPr>
                <w:szCs w:val="28"/>
              </w:rPr>
              <w:t>.</w:t>
            </w: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 xml:space="preserve">- Biết một số điều luật cơ bản môn cầu </w:t>
            </w:r>
            <w:r>
              <w:rPr>
                <w:szCs w:val="28"/>
              </w:rPr>
              <w:t>lông.</w:t>
            </w:r>
          </w:p>
        </w:tc>
      </w:tr>
      <w:tr w:rsidR="004A4941" w:rsidRPr="00316378" w:rsidTr="00A27E3F">
        <w:tc>
          <w:tcPr>
            <w:tcW w:w="1865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54</w:t>
            </w:r>
          </w:p>
        </w:tc>
        <w:tc>
          <w:tcPr>
            <w:tcW w:w="2002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3876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Bài 2: Kĩ thuật đánh cầu thấp tay bên phải, bên trái</w:t>
            </w:r>
            <w:r>
              <w:rPr>
                <w:szCs w:val="28"/>
              </w:rPr>
              <w:t>.</w:t>
            </w:r>
          </w:p>
        </w:tc>
        <w:tc>
          <w:tcPr>
            <w:tcW w:w="5188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b/>
                <w:szCs w:val="28"/>
              </w:rPr>
              <w:t xml:space="preserve">- </w:t>
            </w:r>
            <w:r w:rsidRPr="00316378">
              <w:rPr>
                <w:szCs w:val="28"/>
              </w:rPr>
              <w:t>Thực hiện được kĩ thuật đánh cầu thấp tay bên phải, bên trái</w:t>
            </w:r>
            <w:r>
              <w:rPr>
                <w:szCs w:val="28"/>
              </w:rPr>
              <w:t>.</w:t>
            </w: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lastRenderedPageBreak/>
              <w:t xml:space="preserve">- Biết một số điều luật cơ bản môn cầu </w:t>
            </w:r>
            <w:r>
              <w:rPr>
                <w:szCs w:val="28"/>
              </w:rPr>
              <w:t>lông.</w:t>
            </w:r>
          </w:p>
        </w:tc>
      </w:tr>
      <w:tr w:rsidR="004A4941" w:rsidRPr="00316378" w:rsidTr="00A27E3F">
        <w:tc>
          <w:tcPr>
            <w:tcW w:w="1865" w:type="dxa"/>
            <w:vMerge w:val="restart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lastRenderedPageBreak/>
              <w:t>28</w:t>
            </w: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55</w:t>
            </w:r>
          </w:p>
        </w:tc>
        <w:tc>
          <w:tcPr>
            <w:tcW w:w="2002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3876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Bài 2: Kĩ thuật đánh cầu thấp tay bên phải, bên trái</w:t>
            </w:r>
            <w:r>
              <w:rPr>
                <w:szCs w:val="28"/>
              </w:rPr>
              <w:t>.</w:t>
            </w:r>
          </w:p>
        </w:tc>
        <w:tc>
          <w:tcPr>
            <w:tcW w:w="5188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b/>
                <w:szCs w:val="28"/>
              </w:rPr>
              <w:t xml:space="preserve">- </w:t>
            </w:r>
            <w:r w:rsidRPr="00316378">
              <w:rPr>
                <w:szCs w:val="28"/>
              </w:rPr>
              <w:t>Thực hiện được kĩ thuật đánh cầu thấp tay bên phải, bên trái</w:t>
            </w:r>
            <w:r>
              <w:rPr>
                <w:szCs w:val="28"/>
              </w:rPr>
              <w:t>.</w:t>
            </w: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 xml:space="preserve">- Biết một số điều luật cơ bản môn cầu </w:t>
            </w:r>
            <w:r>
              <w:rPr>
                <w:szCs w:val="28"/>
              </w:rPr>
              <w:t>lông.</w:t>
            </w:r>
          </w:p>
        </w:tc>
      </w:tr>
      <w:tr w:rsidR="004A4941" w:rsidRPr="00316378" w:rsidTr="00A27E3F">
        <w:tc>
          <w:tcPr>
            <w:tcW w:w="1865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56</w:t>
            </w:r>
          </w:p>
        </w:tc>
        <w:tc>
          <w:tcPr>
            <w:tcW w:w="2002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3876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Bài 2: Kĩ thuật đánh cầu thấp tay bên phải, bên trái</w:t>
            </w:r>
            <w:r>
              <w:rPr>
                <w:szCs w:val="28"/>
              </w:rPr>
              <w:t>.</w:t>
            </w:r>
          </w:p>
        </w:tc>
        <w:tc>
          <w:tcPr>
            <w:tcW w:w="5188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b/>
                <w:szCs w:val="28"/>
              </w:rPr>
              <w:t xml:space="preserve">- </w:t>
            </w:r>
            <w:r w:rsidRPr="00316378">
              <w:rPr>
                <w:szCs w:val="28"/>
              </w:rPr>
              <w:t>Thực hiện được kĩ thuật đánh cầu thấp tay bên phải, bên trái</w:t>
            </w:r>
            <w:r>
              <w:rPr>
                <w:szCs w:val="28"/>
              </w:rPr>
              <w:t>.</w:t>
            </w: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- Biết một số điều luật cơ bản môn cầu lông</w:t>
            </w:r>
          </w:p>
        </w:tc>
      </w:tr>
      <w:tr w:rsidR="004A4941" w:rsidRPr="00316378" w:rsidTr="00A27E3F">
        <w:tc>
          <w:tcPr>
            <w:tcW w:w="1865" w:type="dxa"/>
            <w:vMerge w:val="restart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29</w:t>
            </w: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57</w:t>
            </w:r>
          </w:p>
        </w:tc>
        <w:tc>
          <w:tcPr>
            <w:tcW w:w="2002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3876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Bài 3: Kĩ thuật phát cầu trái tay</w:t>
            </w:r>
            <w:r>
              <w:rPr>
                <w:szCs w:val="28"/>
              </w:rPr>
              <w:t>.</w:t>
            </w:r>
          </w:p>
        </w:tc>
        <w:tc>
          <w:tcPr>
            <w:tcW w:w="5188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b/>
                <w:szCs w:val="28"/>
              </w:rPr>
              <w:t xml:space="preserve">- </w:t>
            </w:r>
            <w:r w:rsidRPr="00316378">
              <w:rPr>
                <w:szCs w:val="28"/>
              </w:rPr>
              <w:t>Thực hiện được kĩ thuật phát cầu trái tay</w:t>
            </w:r>
            <w:r>
              <w:rPr>
                <w:szCs w:val="28"/>
              </w:rPr>
              <w:t>.</w:t>
            </w: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 xml:space="preserve">- Biết một số điều luật môn cầu </w:t>
            </w:r>
            <w:r>
              <w:rPr>
                <w:szCs w:val="28"/>
              </w:rPr>
              <w:t>lông.</w:t>
            </w: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- Tích cực, tự giác tập luyện</w:t>
            </w:r>
            <w:r>
              <w:rPr>
                <w:szCs w:val="28"/>
              </w:rPr>
              <w:t>.</w:t>
            </w:r>
          </w:p>
        </w:tc>
      </w:tr>
      <w:tr w:rsidR="004A4941" w:rsidRPr="00316378" w:rsidTr="00A27E3F">
        <w:tc>
          <w:tcPr>
            <w:tcW w:w="1865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58</w:t>
            </w:r>
          </w:p>
        </w:tc>
        <w:tc>
          <w:tcPr>
            <w:tcW w:w="2002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3876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Bài 3: Kĩ thuật phát cầu trái tay</w:t>
            </w:r>
            <w:r>
              <w:rPr>
                <w:szCs w:val="28"/>
              </w:rPr>
              <w:t>.</w:t>
            </w:r>
          </w:p>
        </w:tc>
        <w:tc>
          <w:tcPr>
            <w:tcW w:w="5188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b/>
                <w:szCs w:val="28"/>
              </w:rPr>
              <w:t xml:space="preserve">- </w:t>
            </w:r>
            <w:r w:rsidRPr="00316378">
              <w:rPr>
                <w:szCs w:val="28"/>
              </w:rPr>
              <w:t>Thực hiện được kĩ thuật phát cầu trái tay</w:t>
            </w:r>
            <w:r>
              <w:rPr>
                <w:szCs w:val="28"/>
              </w:rPr>
              <w:t>.</w:t>
            </w: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 xml:space="preserve">- Biết một số điều luật môn cầu </w:t>
            </w:r>
            <w:r>
              <w:rPr>
                <w:szCs w:val="28"/>
              </w:rPr>
              <w:t>lông.</w:t>
            </w: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- Tích cực, tự giác tập luyện</w:t>
            </w:r>
            <w:r>
              <w:rPr>
                <w:szCs w:val="28"/>
              </w:rPr>
              <w:t>.</w:t>
            </w:r>
          </w:p>
        </w:tc>
      </w:tr>
      <w:tr w:rsidR="004A4941" w:rsidRPr="00316378" w:rsidTr="00A27E3F">
        <w:tc>
          <w:tcPr>
            <w:tcW w:w="1865" w:type="dxa"/>
            <w:vMerge w:val="restart"/>
            <w:vAlign w:val="center"/>
          </w:tcPr>
          <w:p w:rsidR="004A4941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30</w:t>
            </w:r>
          </w:p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59</w:t>
            </w:r>
          </w:p>
        </w:tc>
        <w:tc>
          <w:tcPr>
            <w:tcW w:w="2002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3876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Bài 3: Kĩ thuật phát cầu trái tay</w:t>
            </w:r>
            <w:r>
              <w:rPr>
                <w:szCs w:val="28"/>
              </w:rPr>
              <w:t>.</w:t>
            </w:r>
          </w:p>
        </w:tc>
        <w:tc>
          <w:tcPr>
            <w:tcW w:w="5188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b/>
                <w:szCs w:val="28"/>
              </w:rPr>
              <w:t xml:space="preserve">- </w:t>
            </w:r>
            <w:r w:rsidRPr="00316378">
              <w:rPr>
                <w:szCs w:val="28"/>
              </w:rPr>
              <w:t>Thực hiện được kĩ thuật phát cầu trái tay</w:t>
            </w:r>
            <w:r>
              <w:rPr>
                <w:szCs w:val="28"/>
              </w:rPr>
              <w:t>.</w:t>
            </w: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 xml:space="preserve">- Biết một số điều luật môn cầu </w:t>
            </w:r>
            <w:r>
              <w:rPr>
                <w:szCs w:val="28"/>
              </w:rPr>
              <w:t>lông.</w:t>
            </w: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- Tích cực, tự giác tập luyện</w:t>
            </w:r>
            <w:r>
              <w:rPr>
                <w:szCs w:val="28"/>
              </w:rPr>
              <w:t>.</w:t>
            </w:r>
          </w:p>
        </w:tc>
      </w:tr>
      <w:tr w:rsidR="004A4941" w:rsidRPr="00316378" w:rsidTr="00A27E3F">
        <w:tc>
          <w:tcPr>
            <w:tcW w:w="1865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60</w:t>
            </w:r>
          </w:p>
        </w:tc>
        <w:tc>
          <w:tcPr>
            <w:tcW w:w="2002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3876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Bài 3: Kĩ thuật phát cầu trái tay</w:t>
            </w:r>
            <w:r>
              <w:rPr>
                <w:szCs w:val="28"/>
              </w:rPr>
              <w:t>.</w:t>
            </w:r>
          </w:p>
        </w:tc>
        <w:tc>
          <w:tcPr>
            <w:tcW w:w="5188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b/>
                <w:szCs w:val="28"/>
              </w:rPr>
              <w:t xml:space="preserve">- </w:t>
            </w:r>
            <w:r w:rsidRPr="00316378">
              <w:rPr>
                <w:szCs w:val="28"/>
              </w:rPr>
              <w:t>Thực hiện được kĩ thuật phát cầu trái tay</w:t>
            </w:r>
            <w:r>
              <w:rPr>
                <w:szCs w:val="28"/>
              </w:rPr>
              <w:t>.</w:t>
            </w: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 xml:space="preserve">- Biết một số điều luật môn cầu </w:t>
            </w:r>
            <w:r>
              <w:rPr>
                <w:szCs w:val="28"/>
              </w:rPr>
              <w:t>lông.</w:t>
            </w: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- Tích cực, tự giác tập luyện</w:t>
            </w:r>
            <w:r>
              <w:rPr>
                <w:szCs w:val="28"/>
              </w:rPr>
              <w:t>.</w:t>
            </w:r>
          </w:p>
        </w:tc>
      </w:tr>
      <w:tr w:rsidR="004A4941" w:rsidRPr="00316378" w:rsidTr="00A27E3F">
        <w:tc>
          <w:tcPr>
            <w:tcW w:w="1865" w:type="dxa"/>
            <w:vMerge w:val="restart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31</w:t>
            </w: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61</w:t>
            </w:r>
          </w:p>
        </w:tc>
        <w:tc>
          <w:tcPr>
            <w:tcW w:w="2002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3876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Bài 3: Kĩ thuật phát cầu trái tay</w:t>
            </w:r>
            <w:r>
              <w:rPr>
                <w:szCs w:val="28"/>
              </w:rPr>
              <w:t>.</w:t>
            </w:r>
          </w:p>
        </w:tc>
        <w:tc>
          <w:tcPr>
            <w:tcW w:w="5188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b/>
                <w:szCs w:val="28"/>
              </w:rPr>
              <w:t xml:space="preserve">- </w:t>
            </w:r>
            <w:r w:rsidRPr="00316378">
              <w:rPr>
                <w:szCs w:val="28"/>
              </w:rPr>
              <w:t>Thực hiện được kĩ thuật phát cầu trái tay</w:t>
            </w:r>
            <w:r>
              <w:rPr>
                <w:szCs w:val="28"/>
              </w:rPr>
              <w:t>.</w:t>
            </w: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 xml:space="preserve">- Biết một số điều luật môn cầu </w:t>
            </w:r>
            <w:r>
              <w:rPr>
                <w:szCs w:val="28"/>
              </w:rPr>
              <w:t>lông.</w:t>
            </w: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- Tích cực, tự giác tập luyện</w:t>
            </w:r>
            <w:r>
              <w:rPr>
                <w:szCs w:val="28"/>
              </w:rPr>
              <w:t>.</w:t>
            </w:r>
          </w:p>
        </w:tc>
      </w:tr>
      <w:tr w:rsidR="004A4941" w:rsidRPr="00316378" w:rsidTr="00A27E3F">
        <w:tc>
          <w:tcPr>
            <w:tcW w:w="1865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62</w:t>
            </w:r>
          </w:p>
        </w:tc>
        <w:tc>
          <w:tcPr>
            <w:tcW w:w="2002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  <w:lang w:val="vi-VN"/>
              </w:rPr>
            </w:pPr>
          </w:p>
        </w:tc>
        <w:tc>
          <w:tcPr>
            <w:tcW w:w="3876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Bài 3: Kĩ thuật phát cầu trái tay</w:t>
            </w:r>
            <w:r>
              <w:rPr>
                <w:szCs w:val="28"/>
              </w:rPr>
              <w:t>.</w:t>
            </w:r>
          </w:p>
        </w:tc>
        <w:tc>
          <w:tcPr>
            <w:tcW w:w="5188" w:type="dxa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b/>
                <w:szCs w:val="28"/>
              </w:rPr>
              <w:t xml:space="preserve">- </w:t>
            </w:r>
            <w:r w:rsidRPr="00316378">
              <w:rPr>
                <w:szCs w:val="28"/>
              </w:rPr>
              <w:t>Thực hiện được kĩ thuật phát cầu trái tay</w:t>
            </w:r>
            <w:r>
              <w:rPr>
                <w:szCs w:val="28"/>
              </w:rPr>
              <w:t>.</w:t>
            </w: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 xml:space="preserve">- Biết một số điều luật môn cầu </w:t>
            </w:r>
            <w:r>
              <w:rPr>
                <w:szCs w:val="28"/>
              </w:rPr>
              <w:t>lông.</w:t>
            </w:r>
          </w:p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szCs w:val="28"/>
              </w:rPr>
              <w:t>- Tích cực, tự giác tập luyện</w:t>
            </w:r>
            <w:r>
              <w:rPr>
                <w:szCs w:val="28"/>
              </w:rPr>
              <w:t>.</w:t>
            </w:r>
          </w:p>
        </w:tc>
      </w:tr>
      <w:tr w:rsidR="004A4941" w:rsidRPr="00316378" w:rsidTr="00A27E3F">
        <w:tc>
          <w:tcPr>
            <w:tcW w:w="1865" w:type="dxa"/>
            <w:vMerge w:val="restart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CB5C0B">
              <w:rPr>
                <w:b/>
                <w:bCs/>
                <w:szCs w:val="28"/>
              </w:rPr>
              <w:t>32</w:t>
            </w: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63</w:t>
            </w:r>
          </w:p>
        </w:tc>
        <w:tc>
          <w:tcPr>
            <w:tcW w:w="11066" w:type="dxa"/>
            <w:gridSpan w:val="3"/>
            <w:vAlign w:val="center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b/>
                <w:bCs/>
                <w:szCs w:val="28"/>
              </w:rPr>
              <w:t xml:space="preserve">Kiểm tra </w:t>
            </w:r>
            <w:r>
              <w:rPr>
                <w:b/>
                <w:bCs/>
                <w:szCs w:val="28"/>
              </w:rPr>
              <w:t>học kỳ 1: Cầu lông (tiết 1)</w:t>
            </w:r>
          </w:p>
        </w:tc>
      </w:tr>
      <w:tr w:rsidR="004A4941" w:rsidRPr="00316378" w:rsidTr="00A27E3F">
        <w:tc>
          <w:tcPr>
            <w:tcW w:w="1865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64</w:t>
            </w:r>
          </w:p>
        </w:tc>
        <w:tc>
          <w:tcPr>
            <w:tcW w:w="11066" w:type="dxa"/>
            <w:gridSpan w:val="3"/>
            <w:vAlign w:val="center"/>
          </w:tcPr>
          <w:p w:rsidR="004A4941" w:rsidRPr="00316378" w:rsidRDefault="004A4941" w:rsidP="00A27E3F">
            <w:pPr>
              <w:rPr>
                <w:szCs w:val="28"/>
              </w:rPr>
            </w:pPr>
            <w:r w:rsidRPr="00316378">
              <w:rPr>
                <w:b/>
                <w:bCs/>
                <w:szCs w:val="28"/>
              </w:rPr>
              <w:t xml:space="preserve">Kiểm tra </w:t>
            </w:r>
            <w:r>
              <w:rPr>
                <w:b/>
                <w:bCs/>
                <w:szCs w:val="28"/>
              </w:rPr>
              <w:t>học kỳ 1: Cầu lông (tiết 2)</w:t>
            </w:r>
          </w:p>
        </w:tc>
      </w:tr>
      <w:tr w:rsidR="004A4941" w:rsidRPr="00316378" w:rsidTr="00A27E3F">
        <w:tc>
          <w:tcPr>
            <w:tcW w:w="1865" w:type="dxa"/>
            <w:vMerge w:val="restart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lastRenderedPageBreak/>
              <w:t>33</w:t>
            </w: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65</w:t>
            </w:r>
          </w:p>
        </w:tc>
        <w:tc>
          <w:tcPr>
            <w:tcW w:w="11066" w:type="dxa"/>
            <w:gridSpan w:val="3"/>
            <w:vAlign w:val="center"/>
          </w:tcPr>
          <w:p w:rsidR="004A4941" w:rsidRPr="00C109D3" w:rsidRDefault="004A4941" w:rsidP="00A27E3F">
            <w:pPr>
              <w:pStyle w:val="ListParagraph"/>
              <w:ind w:left="0"/>
              <w:rPr>
                <w:b/>
                <w:bCs/>
                <w:szCs w:val="28"/>
                <w:lang w:val="vi-VN"/>
              </w:rPr>
            </w:pPr>
            <w:r w:rsidRPr="00316378">
              <w:rPr>
                <w:b/>
                <w:bCs/>
                <w:szCs w:val="28"/>
              </w:rPr>
              <w:t>Kiểm tra tiêu chuẩn RLTT</w:t>
            </w:r>
            <w:r>
              <w:rPr>
                <w:b/>
                <w:bCs/>
                <w:szCs w:val="28"/>
                <w:lang w:val="vi-VN"/>
              </w:rPr>
              <w:t xml:space="preserve"> (tiết 1)</w:t>
            </w:r>
          </w:p>
        </w:tc>
      </w:tr>
      <w:tr w:rsidR="004A4941" w:rsidRPr="00316378" w:rsidTr="00A27E3F">
        <w:tc>
          <w:tcPr>
            <w:tcW w:w="1865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66</w:t>
            </w:r>
          </w:p>
        </w:tc>
        <w:tc>
          <w:tcPr>
            <w:tcW w:w="11066" w:type="dxa"/>
            <w:gridSpan w:val="3"/>
            <w:vAlign w:val="center"/>
          </w:tcPr>
          <w:p w:rsidR="004A4941" w:rsidRPr="00316378" w:rsidRDefault="004A4941" w:rsidP="00A27E3F">
            <w:pPr>
              <w:rPr>
                <w:szCs w:val="28"/>
              </w:rPr>
            </w:pPr>
            <w:r>
              <w:rPr>
                <w:b/>
                <w:bCs/>
                <w:szCs w:val="28"/>
              </w:rPr>
              <w:t>Ki</w:t>
            </w:r>
            <w:r w:rsidRPr="00316378">
              <w:rPr>
                <w:b/>
                <w:bCs/>
                <w:szCs w:val="28"/>
              </w:rPr>
              <w:t>ểm tra tiêu chuẩn RLTT</w:t>
            </w:r>
            <w:r>
              <w:rPr>
                <w:b/>
                <w:bCs/>
                <w:szCs w:val="28"/>
                <w:lang w:val="vi-VN"/>
              </w:rPr>
              <w:t xml:space="preserve"> (tiết 2)</w:t>
            </w:r>
          </w:p>
        </w:tc>
      </w:tr>
      <w:tr w:rsidR="004A4941" w:rsidRPr="00316378" w:rsidTr="00A27E3F">
        <w:tc>
          <w:tcPr>
            <w:tcW w:w="1865" w:type="dxa"/>
            <w:vMerge w:val="restart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34</w:t>
            </w: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67</w:t>
            </w:r>
          </w:p>
        </w:tc>
        <w:tc>
          <w:tcPr>
            <w:tcW w:w="11066" w:type="dxa"/>
            <w:gridSpan w:val="3"/>
            <w:vAlign w:val="center"/>
          </w:tcPr>
          <w:p w:rsidR="004A4941" w:rsidRPr="00316378" w:rsidRDefault="004A4941" w:rsidP="00A27E3F">
            <w:pPr>
              <w:rPr>
                <w:szCs w:val="28"/>
              </w:rPr>
            </w:pPr>
            <w:r>
              <w:rPr>
                <w:szCs w:val="28"/>
              </w:rPr>
              <w:t>Hoạt động ngoại khóa hoặc ôn tập (do GV chọn)</w:t>
            </w:r>
          </w:p>
        </w:tc>
      </w:tr>
      <w:tr w:rsidR="004A4941" w:rsidRPr="00316378" w:rsidTr="00A27E3F">
        <w:tc>
          <w:tcPr>
            <w:tcW w:w="1865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68</w:t>
            </w:r>
          </w:p>
        </w:tc>
        <w:tc>
          <w:tcPr>
            <w:tcW w:w="11066" w:type="dxa"/>
            <w:gridSpan w:val="3"/>
            <w:vAlign w:val="center"/>
          </w:tcPr>
          <w:p w:rsidR="004A4941" w:rsidRPr="00316378" w:rsidRDefault="004A4941" w:rsidP="00A27E3F">
            <w:pPr>
              <w:rPr>
                <w:szCs w:val="28"/>
              </w:rPr>
            </w:pPr>
            <w:r>
              <w:rPr>
                <w:szCs w:val="28"/>
              </w:rPr>
              <w:t>Hoạt động ngoại khóa hoặc ôn tập (do GV chọn)</w:t>
            </w:r>
          </w:p>
        </w:tc>
      </w:tr>
      <w:tr w:rsidR="004A4941" w:rsidRPr="00316378" w:rsidTr="00A27E3F">
        <w:tc>
          <w:tcPr>
            <w:tcW w:w="1865" w:type="dxa"/>
            <w:vMerge w:val="restart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35</w:t>
            </w: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69</w:t>
            </w:r>
          </w:p>
        </w:tc>
        <w:tc>
          <w:tcPr>
            <w:tcW w:w="11066" w:type="dxa"/>
            <w:gridSpan w:val="3"/>
            <w:vAlign w:val="center"/>
          </w:tcPr>
          <w:p w:rsidR="004A4941" w:rsidRPr="00316378" w:rsidRDefault="004A4941" w:rsidP="00A27E3F">
            <w:pPr>
              <w:rPr>
                <w:szCs w:val="28"/>
              </w:rPr>
            </w:pPr>
            <w:r>
              <w:rPr>
                <w:szCs w:val="28"/>
              </w:rPr>
              <w:t>Hoạt động ngoại khóa hoặc ôn tập (do GV chọn)</w:t>
            </w:r>
          </w:p>
        </w:tc>
      </w:tr>
      <w:tr w:rsidR="004A4941" w:rsidRPr="00316378" w:rsidTr="00A27E3F">
        <w:tc>
          <w:tcPr>
            <w:tcW w:w="1865" w:type="dxa"/>
            <w:vMerge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39" w:type="dxa"/>
            <w:vAlign w:val="center"/>
          </w:tcPr>
          <w:p w:rsidR="004A4941" w:rsidRPr="00316378" w:rsidRDefault="004A4941" w:rsidP="00A27E3F">
            <w:pPr>
              <w:pStyle w:val="ListParagraph"/>
              <w:ind w:left="0"/>
              <w:jc w:val="center"/>
              <w:rPr>
                <w:b/>
                <w:bCs/>
                <w:szCs w:val="28"/>
              </w:rPr>
            </w:pPr>
            <w:r w:rsidRPr="00316378">
              <w:rPr>
                <w:b/>
                <w:bCs/>
                <w:szCs w:val="28"/>
              </w:rPr>
              <w:t>70</w:t>
            </w:r>
          </w:p>
        </w:tc>
        <w:tc>
          <w:tcPr>
            <w:tcW w:w="11066" w:type="dxa"/>
            <w:gridSpan w:val="3"/>
            <w:vAlign w:val="center"/>
          </w:tcPr>
          <w:p w:rsidR="004A4941" w:rsidRPr="00316378" w:rsidRDefault="004A4941" w:rsidP="00A27E3F">
            <w:pPr>
              <w:rPr>
                <w:szCs w:val="28"/>
              </w:rPr>
            </w:pPr>
            <w:r>
              <w:rPr>
                <w:szCs w:val="28"/>
              </w:rPr>
              <w:t>Hoạt động ngoại khóa hoặc ôn tập (do GV chọn)</w:t>
            </w:r>
          </w:p>
        </w:tc>
      </w:tr>
    </w:tbl>
    <w:p w:rsidR="004A4941" w:rsidRPr="00A02FA7" w:rsidRDefault="004A4941" w:rsidP="004A4941">
      <w:pPr>
        <w:jc w:val="both"/>
        <w:rPr>
          <w:b/>
          <w:bCs/>
          <w:sz w:val="2"/>
          <w:szCs w:val="28"/>
        </w:rPr>
      </w:pPr>
    </w:p>
    <w:p w:rsidR="004A4941" w:rsidRDefault="004A4941" w:rsidP="004A4941">
      <w:pPr>
        <w:jc w:val="both"/>
        <w:rPr>
          <w:b/>
          <w:bCs/>
          <w:szCs w:val="28"/>
        </w:rPr>
      </w:pPr>
    </w:p>
    <w:p w:rsidR="004A4941" w:rsidRDefault="004A4941" w:rsidP="004A4941">
      <w:pPr>
        <w:jc w:val="both"/>
        <w:rPr>
          <w:b/>
          <w:bCs/>
          <w:szCs w:val="28"/>
        </w:rPr>
      </w:pPr>
    </w:p>
    <w:p w:rsidR="003F4C05" w:rsidRPr="004A4941" w:rsidRDefault="003F4C05" w:rsidP="004A4941"/>
    <w:sectPr w:rsidR="003F4C05" w:rsidRPr="004A4941" w:rsidSect="007B5CD6">
      <w:headerReference w:type="default" r:id="rId9"/>
      <w:footerReference w:type="default" r:id="rId10"/>
      <w:pgSz w:w="16840" w:h="11907" w:orient="landscape" w:code="9"/>
      <w:pgMar w:top="651" w:right="1134" w:bottom="810" w:left="1418" w:header="284" w:footer="139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414" w:rsidRDefault="00FE0414" w:rsidP="00134A0B">
      <w:pPr>
        <w:pStyle w:val="BodyText"/>
      </w:pPr>
      <w:r>
        <w:separator/>
      </w:r>
    </w:p>
  </w:endnote>
  <w:endnote w:type="continuationSeparator" w:id="0">
    <w:p w:rsidR="00FE0414" w:rsidRDefault="00FE0414" w:rsidP="00134A0B">
      <w:pPr>
        <w:pStyle w:val="Body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Book-Antiqua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rial Narrow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Pro-Light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CD6" w:rsidRPr="007B5CD6" w:rsidRDefault="007B5CD6" w:rsidP="007B5CD6">
    <w:pPr>
      <w:tabs>
        <w:tab w:val="center" w:pos="4680"/>
        <w:tab w:val="right" w:pos="9360"/>
        <w:tab w:val="right" w:pos="10348"/>
      </w:tabs>
      <w:spacing w:before="120" w:after="120"/>
      <w:rPr>
        <w:rFonts w:eastAsia="Arial"/>
        <w:color w:val="000000"/>
        <w:szCs w:val="18"/>
      </w:rPr>
    </w:pPr>
    <w:r>
      <w:rPr>
        <w:rFonts w:eastAsia="Arial"/>
        <w:b/>
        <w:color w:val="000000"/>
        <w:sz w:val="24"/>
        <w:lang w:val="nl-NL"/>
      </w:rPr>
      <w:t xml:space="preserve"> </w:t>
    </w:r>
    <w:r w:rsidRPr="007B5CD6">
      <w:rPr>
        <w:rFonts w:eastAsia="Arial"/>
        <w:b/>
        <w:color w:val="000000"/>
        <w:sz w:val="24"/>
        <w:lang w:val="nl-NL"/>
      </w:rPr>
      <w:t xml:space="preserve">                                                                        </w:t>
    </w:r>
    <w:r>
      <w:rPr>
        <w:rFonts w:eastAsia="Arial"/>
        <w:b/>
        <w:color w:val="000000"/>
        <w:sz w:val="24"/>
        <w:lang w:val="nl-NL"/>
      </w:rPr>
      <w:t xml:space="preserve">                              </w:t>
    </w:r>
    <w:r w:rsidRPr="007B5CD6">
      <w:rPr>
        <w:rFonts w:eastAsia="Arial"/>
        <w:b/>
        <w:color w:val="00B0F0"/>
        <w:sz w:val="24"/>
        <w:lang w:val="nl-NL"/>
      </w:rPr>
      <w:t/>
    </w:r>
    <w:r w:rsidRPr="007B5CD6">
      <w:rPr>
        <w:rFonts w:eastAsia="Arial"/>
        <w:b/>
        <w:color w:val="FF0000"/>
        <w:sz w:val="24"/>
        <w:lang w:val="nl-NL"/>
      </w:rPr>
      <w:t xml:space="preserve"/>
    </w:r>
    <w:r w:rsidRPr="007B5CD6">
      <w:rPr>
        <w:rFonts w:eastAsia="Arial"/>
        <w:b/>
        <w:color w:val="000000"/>
        <w:sz w:val="24"/>
      </w:rPr>
      <w:t xml:space="preserve">                                     </w:t>
    </w:r>
    <w:r>
      <w:rPr>
        <w:rFonts w:eastAsia="Arial"/>
        <w:b/>
        <w:color w:val="000000"/>
        <w:sz w:val="24"/>
      </w:rPr>
      <w:t xml:space="preserve">                                 </w:t>
    </w:r>
    <w:r w:rsidRPr="007B5CD6">
      <w:rPr>
        <w:rFonts w:eastAsia="Arial"/>
        <w:b/>
        <w:color w:val="000000"/>
        <w:sz w:val="24"/>
      </w:rPr>
      <w:t xml:space="preserve">      </w:t>
    </w:r>
    <w:r w:rsidRPr="007B5CD6">
      <w:rPr>
        <w:rFonts w:eastAsia="Arial"/>
        <w:b/>
        <w:color w:val="FF0000"/>
        <w:sz w:val="24"/>
      </w:rPr>
      <w:t>Trang</w:t>
    </w:r>
    <w:r w:rsidRPr="007B5CD6">
      <w:rPr>
        <w:rFonts w:eastAsia="Arial"/>
        <w:b/>
        <w:color w:val="0070C0"/>
        <w:sz w:val="24"/>
      </w:rPr>
      <w:t xml:space="preserve"> </w:t>
    </w:r>
    <w:r w:rsidRPr="007B5CD6">
      <w:rPr>
        <w:rFonts w:eastAsia="Arial"/>
        <w:b/>
        <w:color w:val="0070C0"/>
        <w:sz w:val="24"/>
      </w:rPr>
      <w:fldChar w:fldCharType="begin"/>
    </w:r>
    <w:r w:rsidRPr="007B5CD6">
      <w:rPr>
        <w:rFonts w:eastAsia="Arial"/>
        <w:b/>
        <w:color w:val="0070C0"/>
        <w:sz w:val="24"/>
      </w:rPr>
      <w:instrText xml:space="preserve"> PAGE   \* MERGEFORMAT </w:instrText>
    </w:r>
    <w:r w:rsidRPr="007B5CD6">
      <w:rPr>
        <w:rFonts w:eastAsia="Arial"/>
        <w:b/>
        <w:color w:val="0070C0"/>
        <w:sz w:val="24"/>
      </w:rPr>
      <w:fldChar w:fldCharType="separate"/>
    </w:r>
    <w:r>
      <w:rPr>
        <w:rFonts w:eastAsia="Arial"/>
        <w:b/>
        <w:noProof/>
        <w:color w:val="0070C0"/>
        <w:sz w:val="24"/>
      </w:rPr>
      <w:t>1</w:t>
    </w:r>
    <w:r w:rsidRPr="007B5CD6">
      <w:rPr>
        <w:rFonts w:eastAsia="Arial"/>
        <w:b/>
        <w:noProof/>
        <w:color w:val="0070C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414" w:rsidRDefault="00FE0414" w:rsidP="00134A0B">
      <w:pPr>
        <w:pStyle w:val="BodyText"/>
      </w:pPr>
      <w:r>
        <w:separator/>
      </w:r>
    </w:p>
  </w:footnote>
  <w:footnote w:type="continuationSeparator" w:id="0">
    <w:p w:rsidR="00FE0414" w:rsidRDefault="00FE0414" w:rsidP="00134A0B">
      <w:pPr>
        <w:pStyle w:val="BodyTex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ED9" w:rsidRDefault="007B5CD6" w:rsidP="007B5CD6">
    <w:pPr>
      <w:pStyle w:val="Header"/>
      <w:jc w:val="center"/>
    </w:pPr>
    <w:r w:rsidRPr="007B5CD6">
      <w:rPr>
        <w:rFonts w:eastAsia="Arial"/>
        <w:b/>
        <w:color w:val="00B0F0"/>
        <w:sz w:val="24"/>
        <w:szCs w:val="18"/>
        <w:lang w:val="nl-NL"/>
      </w:rPr>
      <w:t/>
    </w:r>
    <w:r w:rsidRPr="007B5CD6">
      <w:rPr>
        <w:rFonts w:eastAsia="Arial"/>
        <w:b/>
        <w:color w:val="FF0000"/>
        <w:sz w:val="24"/>
        <w:szCs w:val="18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60C63"/>
    <w:multiLevelType w:val="hybridMultilevel"/>
    <w:tmpl w:val="AD80B8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801E5D"/>
    <w:multiLevelType w:val="hybridMultilevel"/>
    <w:tmpl w:val="7B52698C"/>
    <w:lvl w:ilvl="0" w:tplc="E8B2A6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3A3837"/>
    <w:multiLevelType w:val="hybridMultilevel"/>
    <w:tmpl w:val="B1E2E238"/>
    <w:lvl w:ilvl="0" w:tplc="E69C6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gutterAtTop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rawingGridVerticalSpacing w:val="191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04"/>
    <w:rsid w:val="00003C59"/>
    <w:rsid w:val="00003CD5"/>
    <w:rsid w:val="00004EA5"/>
    <w:rsid w:val="0000520A"/>
    <w:rsid w:val="00006208"/>
    <w:rsid w:val="0001262F"/>
    <w:rsid w:val="0001583E"/>
    <w:rsid w:val="00020CE5"/>
    <w:rsid w:val="00020E1E"/>
    <w:rsid w:val="00021F40"/>
    <w:rsid w:val="0002269B"/>
    <w:rsid w:val="000231D6"/>
    <w:rsid w:val="00023A57"/>
    <w:rsid w:val="00030B69"/>
    <w:rsid w:val="0003154D"/>
    <w:rsid w:val="00032B66"/>
    <w:rsid w:val="00041AB1"/>
    <w:rsid w:val="00044DAF"/>
    <w:rsid w:val="00051B0C"/>
    <w:rsid w:val="00052950"/>
    <w:rsid w:val="00052ECA"/>
    <w:rsid w:val="00060B9C"/>
    <w:rsid w:val="00061717"/>
    <w:rsid w:val="000626CB"/>
    <w:rsid w:val="00063EF0"/>
    <w:rsid w:val="000660CB"/>
    <w:rsid w:val="000700CB"/>
    <w:rsid w:val="00070B90"/>
    <w:rsid w:val="000730FD"/>
    <w:rsid w:val="00073961"/>
    <w:rsid w:val="00073B49"/>
    <w:rsid w:val="00081C8A"/>
    <w:rsid w:val="00082170"/>
    <w:rsid w:val="000829A4"/>
    <w:rsid w:val="0009275E"/>
    <w:rsid w:val="00097F63"/>
    <w:rsid w:val="000B2658"/>
    <w:rsid w:val="000B2BAB"/>
    <w:rsid w:val="000B5511"/>
    <w:rsid w:val="000B5839"/>
    <w:rsid w:val="000B7AF4"/>
    <w:rsid w:val="000C1D00"/>
    <w:rsid w:val="000C33B2"/>
    <w:rsid w:val="000C6206"/>
    <w:rsid w:val="000C6DF6"/>
    <w:rsid w:val="000D4EC1"/>
    <w:rsid w:val="000E47D7"/>
    <w:rsid w:val="000F12C3"/>
    <w:rsid w:val="00101A4B"/>
    <w:rsid w:val="00101FBE"/>
    <w:rsid w:val="00102216"/>
    <w:rsid w:val="00102875"/>
    <w:rsid w:val="00106807"/>
    <w:rsid w:val="001070A3"/>
    <w:rsid w:val="00110D00"/>
    <w:rsid w:val="00111FC4"/>
    <w:rsid w:val="00123FD0"/>
    <w:rsid w:val="00126765"/>
    <w:rsid w:val="0012679C"/>
    <w:rsid w:val="00127584"/>
    <w:rsid w:val="00127DC3"/>
    <w:rsid w:val="00130675"/>
    <w:rsid w:val="00130D4F"/>
    <w:rsid w:val="0013339D"/>
    <w:rsid w:val="00133C30"/>
    <w:rsid w:val="00134A0B"/>
    <w:rsid w:val="0013602F"/>
    <w:rsid w:val="0014007D"/>
    <w:rsid w:val="00143336"/>
    <w:rsid w:val="00143486"/>
    <w:rsid w:val="001434AF"/>
    <w:rsid w:val="00144B20"/>
    <w:rsid w:val="001458BC"/>
    <w:rsid w:val="001472C5"/>
    <w:rsid w:val="00151CE0"/>
    <w:rsid w:val="00152B63"/>
    <w:rsid w:val="00153D58"/>
    <w:rsid w:val="00155C11"/>
    <w:rsid w:val="00157685"/>
    <w:rsid w:val="00171C0A"/>
    <w:rsid w:val="001733E1"/>
    <w:rsid w:val="0018004A"/>
    <w:rsid w:val="00180E93"/>
    <w:rsid w:val="00182EC4"/>
    <w:rsid w:val="0018506F"/>
    <w:rsid w:val="00185AF6"/>
    <w:rsid w:val="00187B9F"/>
    <w:rsid w:val="00192C6E"/>
    <w:rsid w:val="001A4BA9"/>
    <w:rsid w:val="001A6F39"/>
    <w:rsid w:val="001A7D04"/>
    <w:rsid w:val="001B0544"/>
    <w:rsid w:val="001C2F47"/>
    <w:rsid w:val="001C3223"/>
    <w:rsid w:val="001C38AC"/>
    <w:rsid w:val="001C4F51"/>
    <w:rsid w:val="001C6EEC"/>
    <w:rsid w:val="001C771B"/>
    <w:rsid w:val="001C7E4A"/>
    <w:rsid w:val="001D370C"/>
    <w:rsid w:val="001D4F5F"/>
    <w:rsid w:val="001D7E0F"/>
    <w:rsid w:val="001E1224"/>
    <w:rsid w:val="001E5052"/>
    <w:rsid w:val="001E7C10"/>
    <w:rsid w:val="001F106A"/>
    <w:rsid w:val="001F192C"/>
    <w:rsid w:val="001F1F9D"/>
    <w:rsid w:val="001F2C4E"/>
    <w:rsid w:val="001F3F31"/>
    <w:rsid w:val="001F489C"/>
    <w:rsid w:val="00200FB5"/>
    <w:rsid w:val="0020268B"/>
    <w:rsid w:val="00206EF9"/>
    <w:rsid w:val="002075E1"/>
    <w:rsid w:val="0021048E"/>
    <w:rsid w:val="00215F6C"/>
    <w:rsid w:val="0021684B"/>
    <w:rsid w:val="00216929"/>
    <w:rsid w:val="00221D84"/>
    <w:rsid w:val="00222BFA"/>
    <w:rsid w:val="00224A51"/>
    <w:rsid w:val="00225E71"/>
    <w:rsid w:val="00227B07"/>
    <w:rsid w:val="002329A7"/>
    <w:rsid w:val="002361A8"/>
    <w:rsid w:val="00240AEA"/>
    <w:rsid w:val="0025042A"/>
    <w:rsid w:val="00252AEC"/>
    <w:rsid w:val="0025583A"/>
    <w:rsid w:val="0025789B"/>
    <w:rsid w:val="00263021"/>
    <w:rsid w:val="00265324"/>
    <w:rsid w:val="002668DE"/>
    <w:rsid w:val="00270C21"/>
    <w:rsid w:val="002742AF"/>
    <w:rsid w:val="0027510D"/>
    <w:rsid w:val="00275555"/>
    <w:rsid w:val="00276D61"/>
    <w:rsid w:val="002772D5"/>
    <w:rsid w:val="00296123"/>
    <w:rsid w:val="002A3589"/>
    <w:rsid w:val="002A492D"/>
    <w:rsid w:val="002A4958"/>
    <w:rsid w:val="002A5E79"/>
    <w:rsid w:val="002B0647"/>
    <w:rsid w:val="002B0E86"/>
    <w:rsid w:val="002B2002"/>
    <w:rsid w:val="002B23AA"/>
    <w:rsid w:val="002B5ADC"/>
    <w:rsid w:val="002B5B2A"/>
    <w:rsid w:val="002B678C"/>
    <w:rsid w:val="002C1729"/>
    <w:rsid w:val="002D0267"/>
    <w:rsid w:val="002D046D"/>
    <w:rsid w:val="002D5F99"/>
    <w:rsid w:val="002D671C"/>
    <w:rsid w:val="002D7962"/>
    <w:rsid w:val="002E0564"/>
    <w:rsid w:val="002E100A"/>
    <w:rsid w:val="002E5EDC"/>
    <w:rsid w:val="002E6061"/>
    <w:rsid w:val="002E75B3"/>
    <w:rsid w:val="002F04AF"/>
    <w:rsid w:val="002F53BD"/>
    <w:rsid w:val="002F7964"/>
    <w:rsid w:val="00312466"/>
    <w:rsid w:val="003124A9"/>
    <w:rsid w:val="0031318C"/>
    <w:rsid w:val="003136B1"/>
    <w:rsid w:val="0031398A"/>
    <w:rsid w:val="00314FF0"/>
    <w:rsid w:val="00316378"/>
    <w:rsid w:val="00317BEE"/>
    <w:rsid w:val="00323BC2"/>
    <w:rsid w:val="00324595"/>
    <w:rsid w:val="003247F0"/>
    <w:rsid w:val="003253F7"/>
    <w:rsid w:val="003265DA"/>
    <w:rsid w:val="00330950"/>
    <w:rsid w:val="00342E62"/>
    <w:rsid w:val="0034380C"/>
    <w:rsid w:val="003449E7"/>
    <w:rsid w:val="0034710B"/>
    <w:rsid w:val="00350993"/>
    <w:rsid w:val="00351BB6"/>
    <w:rsid w:val="00353B33"/>
    <w:rsid w:val="00354319"/>
    <w:rsid w:val="0035448C"/>
    <w:rsid w:val="00357F97"/>
    <w:rsid w:val="003626A6"/>
    <w:rsid w:val="0036383A"/>
    <w:rsid w:val="00363C61"/>
    <w:rsid w:val="003647CC"/>
    <w:rsid w:val="00365F79"/>
    <w:rsid w:val="00366816"/>
    <w:rsid w:val="00367F66"/>
    <w:rsid w:val="00370B9F"/>
    <w:rsid w:val="00371072"/>
    <w:rsid w:val="00371D03"/>
    <w:rsid w:val="00375D39"/>
    <w:rsid w:val="003805D9"/>
    <w:rsid w:val="00381C87"/>
    <w:rsid w:val="003840B0"/>
    <w:rsid w:val="00384126"/>
    <w:rsid w:val="00395C1F"/>
    <w:rsid w:val="003A46C2"/>
    <w:rsid w:val="003A5896"/>
    <w:rsid w:val="003A6BFD"/>
    <w:rsid w:val="003B24F3"/>
    <w:rsid w:val="003C0802"/>
    <w:rsid w:val="003C165B"/>
    <w:rsid w:val="003C218C"/>
    <w:rsid w:val="003C5A1A"/>
    <w:rsid w:val="003C5FD2"/>
    <w:rsid w:val="003C6F03"/>
    <w:rsid w:val="003C7690"/>
    <w:rsid w:val="003D0548"/>
    <w:rsid w:val="003D2226"/>
    <w:rsid w:val="003D57F5"/>
    <w:rsid w:val="003D5A33"/>
    <w:rsid w:val="003D6898"/>
    <w:rsid w:val="003D70EF"/>
    <w:rsid w:val="003E4397"/>
    <w:rsid w:val="003E6D87"/>
    <w:rsid w:val="003F295F"/>
    <w:rsid w:val="003F2CB5"/>
    <w:rsid w:val="003F4C05"/>
    <w:rsid w:val="003F5208"/>
    <w:rsid w:val="004051C3"/>
    <w:rsid w:val="00413950"/>
    <w:rsid w:val="00415213"/>
    <w:rsid w:val="00415347"/>
    <w:rsid w:val="004157DA"/>
    <w:rsid w:val="00415ACC"/>
    <w:rsid w:val="00422156"/>
    <w:rsid w:val="00423476"/>
    <w:rsid w:val="004241A2"/>
    <w:rsid w:val="0042494B"/>
    <w:rsid w:val="004265CC"/>
    <w:rsid w:val="0043439E"/>
    <w:rsid w:val="004355D9"/>
    <w:rsid w:val="004356CA"/>
    <w:rsid w:val="00435C3E"/>
    <w:rsid w:val="0044253D"/>
    <w:rsid w:val="00444FDB"/>
    <w:rsid w:val="004463EA"/>
    <w:rsid w:val="00450FC8"/>
    <w:rsid w:val="00451BB4"/>
    <w:rsid w:val="00451FA8"/>
    <w:rsid w:val="0046072F"/>
    <w:rsid w:val="00462E97"/>
    <w:rsid w:val="00463D49"/>
    <w:rsid w:val="004661E3"/>
    <w:rsid w:val="00466E08"/>
    <w:rsid w:val="00472484"/>
    <w:rsid w:val="004724E0"/>
    <w:rsid w:val="0048156F"/>
    <w:rsid w:val="00481DF2"/>
    <w:rsid w:val="00481E22"/>
    <w:rsid w:val="00483C0E"/>
    <w:rsid w:val="00483CAF"/>
    <w:rsid w:val="00485434"/>
    <w:rsid w:val="00492A24"/>
    <w:rsid w:val="004A0024"/>
    <w:rsid w:val="004A1CD2"/>
    <w:rsid w:val="004A4941"/>
    <w:rsid w:val="004B3434"/>
    <w:rsid w:val="004B5DDD"/>
    <w:rsid w:val="004C2239"/>
    <w:rsid w:val="004C4E36"/>
    <w:rsid w:val="004C79B2"/>
    <w:rsid w:val="004D2E63"/>
    <w:rsid w:val="004E28A2"/>
    <w:rsid w:val="004E5E9C"/>
    <w:rsid w:val="004F0893"/>
    <w:rsid w:val="004F19D4"/>
    <w:rsid w:val="004F3EED"/>
    <w:rsid w:val="004F4AFA"/>
    <w:rsid w:val="004F4CE3"/>
    <w:rsid w:val="004F68FD"/>
    <w:rsid w:val="005029CC"/>
    <w:rsid w:val="00504282"/>
    <w:rsid w:val="00504798"/>
    <w:rsid w:val="0050638B"/>
    <w:rsid w:val="00506619"/>
    <w:rsid w:val="00510328"/>
    <w:rsid w:val="00513383"/>
    <w:rsid w:val="005146D2"/>
    <w:rsid w:val="00515CB5"/>
    <w:rsid w:val="00525C4D"/>
    <w:rsid w:val="00525CB8"/>
    <w:rsid w:val="0052690A"/>
    <w:rsid w:val="0053051C"/>
    <w:rsid w:val="00532F8A"/>
    <w:rsid w:val="005338E3"/>
    <w:rsid w:val="00535B89"/>
    <w:rsid w:val="005470FA"/>
    <w:rsid w:val="00551156"/>
    <w:rsid w:val="005516F5"/>
    <w:rsid w:val="00551735"/>
    <w:rsid w:val="00553107"/>
    <w:rsid w:val="005559ED"/>
    <w:rsid w:val="005627DF"/>
    <w:rsid w:val="005664C8"/>
    <w:rsid w:val="00571486"/>
    <w:rsid w:val="00571D5B"/>
    <w:rsid w:val="00572079"/>
    <w:rsid w:val="00572175"/>
    <w:rsid w:val="00573056"/>
    <w:rsid w:val="0057612E"/>
    <w:rsid w:val="005811E1"/>
    <w:rsid w:val="0058190C"/>
    <w:rsid w:val="005829D4"/>
    <w:rsid w:val="00583212"/>
    <w:rsid w:val="00590CF0"/>
    <w:rsid w:val="00592499"/>
    <w:rsid w:val="00595841"/>
    <w:rsid w:val="005A18D3"/>
    <w:rsid w:val="005B66CA"/>
    <w:rsid w:val="005B674F"/>
    <w:rsid w:val="005C1F99"/>
    <w:rsid w:val="005C3D88"/>
    <w:rsid w:val="005D00FC"/>
    <w:rsid w:val="005D3513"/>
    <w:rsid w:val="005D4771"/>
    <w:rsid w:val="005E4CA7"/>
    <w:rsid w:val="005F2D13"/>
    <w:rsid w:val="005F33BA"/>
    <w:rsid w:val="005F4772"/>
    <w:rsid w:val="005F5C3A"/>
    <w:rsid w:val="00602553"/>
    <w:rsid w:val="00603C1C"/>
    <w:rsid w:val="006104D8"/>
    <w:rsid w:val="00613466"/>
    <w:rsid w:val="00615E1C"/>
    <w:rsid w:val="00617B9F"/>
    <w:rsid w:val="00620520"/>
    <w:rsid w:val="0062387D"/>
    <w:rsid w:val="0062393C"/>
    <w:rsid w:val="00627205"/>
    <w:rsid w:val="00627ED9"/>
    <w:rsid w:val="006303B4"/>
    <w:rsid w:val="00631B88"/>
    <w:rsid w:val="00632162"/>
    <w:rsid w:val="00635974"/>
    <w:rsid w:val="0063603E"/>
    <w:rsid w:val="00645A11"/>
    <w:rsid w:val="006501A6"/>
    <w:rsid w:val="0065188B"/>
    <w:rsid w:val="00651DB3"/>
    <w:rsid w:val="00652B13"/>
    <w:rsid w:val="00654C66"/>
    <w:rsid w:val="006570BB"/>
    <w:rsid w:val="00657B42"/>
    <w:rsid w:val="006602B2"/>
    <w:rsid w:val="00661C50"/>
    <w:rsid w:val="0066289D"/>
    <w:rsid w:val="00672FC3"/>
    <w:rsid w:val="006777AF"/>
    <w:rsid w:val="006779F4"/>
    <w:rsid w:val="00682013"/>
    <w:rsid w:val="00683390"/>
    <w:rsid w:val="00683E0B"/>
    <w:rsid w:val="00686387"/>
    <w:rsid w:val="00690C8D"/>
    <w:rsid w:val="0069155D"/>
    <w:rsid w:val="0069428B"/>
    <w:rsid w:val="006948B6"/>
    <w:rsid w:val="00696906"/>
    <w:rsid w:val="006A34BF"/>
    <w:rsid w:val="006A4035"/>
    <w:rsid w:val="006A4441"/>
    <w:rsid w:val="006B48C2"/>
    <w:rsid w:val="006C56ED"/>
    <w:rsid w:val="006C5C46"/>
    <w:rsid w:val="006C79E1"/>
    <w:rsid w:val="006D376B"/>
    <w:rsid w:val="006D3D49"/>
    <w:rsid w:val="006D729A"/>
    <w:rsid w:val="006E0EA6"/>
    <w:rsid w:val="006E24BC"/>
    <w:rsid w:val="006E2B65"/>
    <w:rsid w:val="006E2EE8"/>
    <w:rsid w:val="006E465D"/>
    <w:rsid w:val="006E6AF9"/>
    <w:rsid w:val="006F1925"/>
    <w:rsid w:val="006F31ED"/>
    <w:rsid w:val="006F45ED"/>
    <w:rsid w:val="006F762E"/>
    <w:rsid w:val="00701304"/>
    <w:rsid w:val="00702C9C"/>
    <w:rsid w:val="007038A1"/>
    <w:rsid w:val="007059BE"/>
    <w:rsid w:val="00705DC1"/>
    <w:rsid w:val="007125DC"/>
    <w:rsid w:val="00712870"/>
    <w:rsid w:val="00721757"/>
    <w:rsid w:val="00721829"/>
    <w:rsid w:val="00721E9B"/>
    <w:rsid w:val="007242CE"/>
    <w:rsid w:val="0072453A"/>
    <w:rsid w:val="00725993"/>
    <w:rsid w:val="00725C57"/>
    <w:rsid w:val="00727BA6"/>
    <w:rsid w:val="00731E4D"/>
    <w:rsid w:val="00732CBF"/>
    <w:rsid w:val="007347D3"/>
    <w:rsid w:val="007347D8"/>
    <w:rsid w:val="00734F06"/>
    <w:rsid w:val="00737AFC"/>
    <w:rsid w:val="00742DE7"/>
    <w:rsid w:val="00753BDF"/>
    <w:rsid w:val="007546FD"/>
    <w:rsid w:val="0076068E"/>
    <w:rsid w:val="00761697"/>
    <w:rsid w:val="00763478"/>
    <w:rsid w:val="00763AD4"/>
    <w:rsid w:val="00767788"/>
    <w:rsid w:val="00770AFC"/>
    <w:rsid w:val="00772DC3"/>
    <w:rsid w:val="0077306D"/>
    <w:rsid w:val="0077401A"/>
    <w:rsid w:val="00776861"/>
    <w:rsid w:val="00781927"/>
    <w:rsid w:val="007946AB"/>
    <w:rsid w:val="00797C86"/>
    <w:rsid w:val="007A1E28"/>
    <w:rsid w:val="007A3760"/>
    <w:rsid w:val="007B04E0"/>
    <w:rsid w:val="007B11D2"/>
    <w:rsid w:val="007B1DA5"/>
    <w:rsid w:val="007B21D6"/>
    <w:rsid w:val="007B2EE7"/>
    <w:rsid w:val="007B3E69"/>
    <w:rsid w:val="007B42F9"/>
    <w:rsid w:val="007B5CD6"/>
    <w:rsid w:val="007B7733"/>
    <w:rsid w:val="007B7DCC"/>
    <w:rsid w:val="007C0E6D"/>
    <w:rsid w:val="007C1859"/>
    <w:rsid w:val="007C6225"/>
    <w:rsid w:val="007D006A"/>
    <w:rsid w:val="007D1317"/>
    <w:rsid w:val="007D1339"/>
    <w:rsid w:val="007D28F0"/>
    <w:rsid w:val="007D2905"/>
    <w:rsid w:val="007D5072"/>
    <w:rsid w:val="007D6565"/>
    <w:rsid w:val="007F0F96"/>
    <w:rsid w:val="007F124B"/>
    <w:rsid w:val="007F553B"/>
    <w:rsid w:val="007F6797"/>
    <w:rsid w:val="007F6FC8"/>
    <w:rsid w:val="00803439"/>
    <w:rsid w:val="0080579A"/>
    <w:rsid w:val="00811749"/>
    <w:rsid w:val="00811F8E"/>
    <w:rsid w:val="00813476"/>
    <w:rsid w:val="00814289"/>
    <w:rsid w:val="0081680D"/>
    <w:rsid w:val="00816D97"/>
    <w:rsid w:val="00817B83"/>
    <w:rsid w:val="00821E58"/>
    <w:rsid w:val="00823E40"/>
    <w:rsid w:val="00825DE0"/>
    <w:rsid w:val="00831A93"/>
    <w:rsid w:val="00833E39"/>
    <w:rsid w:val="00833EB5"/>
    <w:rsid w:val="00837ADC"/>
    <w:rsid w:val="0084136B"/>
    <w:rsid w:val="00845DE8"/>
    <w:rsid w:val="008463A7"/>
    <w:rsid w:val="0085091D"/>
    <w:rsid w:val="008531A6"/>
    <w:rsid w:val="0085357A"/>
    <w:rsid w:val="0085457E"/>
    <w:rsid w:val="0086117C"/>
    <w:rsid w:val="0086178D"/>
    <w:rsid w:val="008628BE"/>
    <w:rsid w:val="00864728"/>
    <w:rsid w:val="00864877"/>
    <w:rsid w:val="008703F7"/>
    <w:rsid w:val="008709AB"/>
    <w:rsid w:val="00873037"/>
    <w:rsid w:val="0087480B"/>
    <w:rsid w:val="00876153"/>
    <w:rsid w:val="00882738"/>
    <w:rsid w:val="00884358"/>
    <w:rsid w:val="00886B1F"/>
    <w:rsid w:val="00887CCE"/>
    <w:rsid w:val="00890CEB"/>
    <w:rsid w:val="00893AEC"/>
    <w:rsid w:val="008942E0"/>
    <w:rsid w:val="00895364"/>
    <w:rsid w:val="0089785A"/>
    <w:rsid w:val="00897CEC"/>
    <w:rsid w:val="008A1AB9"/>
    <w:rsid w:val="008A436B"/>
    <w:rsid w:val="008B23C6"/>
    <w:rsid w:val="008B261A"/>
    <w:rsid w:val="008B34A2"/>
    <w:rsid w:val="008B3F35"/>
    <w:rsid w:val="008B43CC"/>
    <w:rsid w:val="008B66CB"/>
    <w:rsid w:val="008B674E"/>
    <w:rsid w:val="008C6C19"/>
    <w:rsid w:val="008D2944"/>
    <w:rsid w:val="008D4EF6"/>
    <w:rsid w:val="008D76FF"/>
    <w:rsid w:val="008E0448"/>
    <w:rsid w:val="008E52C4"/>
    <w:rsid w:val="008E5CA3"/>
    <w:rsid w:val="008E5F7C"/>
    <w:rsid w:val="008F25FA"/>
    <w:rsid w:val="008F7495"/>
    <w:rsid w:val="008F7ADF"/>
    <w:rsid w:val="00900500"/>
    <w:rsid w:val="00900A19"/>
    <w:rsid w:val="009034AB"/>
    <w:rsid w:val="0090683E"/>
    <w:rsid w:val="009075FD"/>
    <w:rsid w:val="00912189"/>
    <w:rsid w:val="00914CA4"/>
    <w:rsid w:val="00920016"/>
    <w:rsid w:val="00920590"/>
    <w:rsid w:val="0092082F"/>
    <w:rsid w:val="0092123B"/>
    <w:rsid w:val="009215F4"/>
    <w:rsid w:val="00922C18"/>
    <w:rsid w:val="00924033"/>
    <w:rsid w:val="00926106"/>
    <w:rsid w:val="00927804"/>
    <w:rsid w:val="00931C5C"/>
    <w:rsid w:val="00933632"/>
    <w:rsid w:val="0093417C"/>
    <w:rsid w:val="00936709"/>
    <w:rsid w:val="00936EE0"/>
    <w:rsid w:val="009402CC"/>
    <w:rsid w:val="00941D12"/>
    <w:rsid w:val="00941F61"/>
    <w:rsid w:val="0094259C"/>
    <w:rsid w:val="0094686C"/>
    <w:rsid w:val="00957A79"/>
    <w:rsid w:val="00960B69"/>
    <w:rsid w:val="009631F0"/>
    <w:rsid w:val="009667EF"/>
    <w:rsid w:val="00970961"/>
    <w:rsid w:val="0097104C"/>
    <w:rsid w:val="0097324C"/>
    <w:rsid w:val="00974297"/>
    <w:rsid w:val="00976EB5"/>
    <w:rsid w:val="00980B4A"/>
    <w:rsid w:val="00984505"/>
    <w:rsid w:val="009851E9"/>
    <w:rsid w:val="00986339"/>
    <w:rsid w:val="00987A6F"/>
    <w:rsid w:val="00987B0E"/>
    <w:rsid w:val="00987C4C"/>
    <w:rsid w:val="0099316B"/>
    <w:rsid w:val="00993DD9"/>
    <w:rsid w:val="00994066"/>
    <w:rsid w:val="0099752B"/>
    <w:rsid w:val="00997A76"/>
    <w:rsid w:val="009A2EA6"/>
    <w:rsid w:val="009A349C"/>
    <w:rsid w:val="009A492F"/>
    <w:rsid w:val="009B22E0"/>
    <w:rsid w:val="009B3900"/>
    <w:rsid w:val="009B5ABF"/>
    <w:rsid w:val="009B7152"/>
    <w:rsid w:val="009C03F0"/>
    <w:rsid w:val="009C05DC"/>
    <w:rsid w:val="009C1880"/>
    <w:rsid w:val="009C4569"/>
    <w:rsid w:val="009C50F3"/>
    <w:rsid w:val="009C5757"/>
    <w:rsid w:val="009D717F"/>
    <w:rsid w:val="009E144E"/>
    <w:rsid w:val="009E449B"/>
    <w:rsid w:val="009E4BAD"/>
    <w:rsid w:val="009F0493"/>
    <w:rsid w:val="009F1A98"/>
    <w:rsid w:val="009F469E"/>
    <w:rsid w:val="009F6257"/>
    <w:rsid w:val="009F640E"/>
    <w:rsid w:val="00A02FA7"/>
    <w:rsid w:val="00A041A1"/>
    <w:rsid w:val="00A044BA"/>
    <w:rsid w:val="00A07834"/>
    <w:rsid w:val="00A10D0A"/>
    <w:rsid w:val="00A11C0F"/>
    <w:rsid w:val="00A15548"/>
    <w:rsid w:val="00A20498"/>
    <w:rsid w:val="00A266D3"/>
    <w:rsid w:val="00A317A5"/>
    <w:rsid w:val="00A34559"/>
    <w:rsid w:val="00A379A5"/>
    <w:rsid w:val="00A37AB2"/>
    <w:rsid w:val="00A403B1"/>
    <w:rsid w:val="00A408E7"/>
    <w:rsid w:val="00A40E29"/>
    <w:rsid w:val="00A44C40"/>
    <w:rsid w:val="00A5039F"/>
    <w:rsid w:val="00A5138E"/>
    <w:rsid w:val="00A530A5"/>
    <w:rsid w:val="00A54B9A"/>
    <w:rsid w:val="00A57D3B"/>
    <w:rsid w:val="00A6333B"/>
    <w:rsid w:val="00A64E4A"/>
    <w:rsid w:val="00A67395"/>
    <w:rsid w:val="00A71DE5"/>
    <w:rsid w:val="00A77FA2"/>
    <w:rsid w:val="00A8158C"/>
    <w:rsid w:val="00A85919"/>
    <w:rsid w:val="00A86583"/>
    <w:rsid w:val="00A9154F"/>
    <w:rsid w:val="00A9178D"/>
    <w:rsid w:val="00A943E9"/>
    <w:rsid w:val="00A95901"/>
    <w:rsid w:val="00AA0136"/>
    <w:rsid w:val="00AA13E2"/>
    <w:rsid w:val="00AA3D97"/>
    <w:rsid w:val="00AA67E2"/>
    <w:rsid w:val="00AA6EAD"/>
    <w:rsid w:val="00AB7DE9"/>
    <w:rsid w:val="00AC121F"/>
    <w:rsid w:val="00AC408B"/>
    <w:rsid w:val="00AC5918"/>
    <w:rsid w:val="00AF3211"/>
    <w:rsid w:val="00AF4C0A"/>
    <w:rsid w:val="00AF63BE"/>
    <w:rsid w:val="00B00A88"/>
    <w:rsid w:val="00B07268"/>
    <w:rsid w:val="00B07F41"/>
    <w:rsid w:val="00B154F7"/>
    <w:rsid w:val="00B23E34"/>
    <w:rsid w:val="00B30332"/>
    <w:rsid w:val="00B30A28"/>
    <w:rsid w:val="00B332D8"/>
    <w:rsid w:val="00B345DA"/>
    <w:rsid w:val="00B36586"/>
    <w:rsid w:val="00B423F1"/>
    <w:rsid w:val="00B424E9"/>
    <w:rsid w:val="00B45A9F"/>
    <w:rsid w:val="00B469CE"/>
    <w:rsid w:val="00B5165A"/>
    <w:rsid w:val="00B51FDE"/>
    <w:rsid w:val="00B52B6D"/>
    <w:rsid w:val="00B54584"/>
    <w:rsid w:val="00B57CD2"/>
    <w:rsid w:val="00B57D48"/>
    <w:rsid w:val="00B602A6"/>
    <w:rsid w:val="00B62BC0"/>
    <w:rsid w:val="00B633DE"/>
    <w:rsid w:val="00B63F53"/>
    <w:rsid w:val="00B64197"/>
    <w:rsid w:val="00B657D5"/>
    <w:rsid w:val="00B66F67"/>
    <w:rsid w:val="00B6796A"/>
    <w:rsid w:val="00B70DE5"/>
    <w:rsid w:val="00B738A2"/>
    <w:rsid w:val="00B775F2"/>
    <w:rsid w:val="00B802D6"/>
    <w:rsid w:val="00B80F3E"/>
    <w:rsid w:val="00B8266E"/>
    <w:rsid w:val="00B82E8D"/>
    <w:rsid w:val="00B83925"/>
    <w:rsid w:val="00B90280"/>
    <w:rsid w:val="00B91A29"/>
    <w:rsid w:val="00B92FE5"/>
    <w:rsid w:val="00B934D9"/>
    <w:rsid w:val="00B94921"/>
    <w:rsid w:val="00B96815"/>
    <w:rsid w:val="00B972E9"/>
    <w:rsid w:val="00BA332A"/>
    <w:rsid w:val="00BA5ED5"/>
    <w:rsid w:val="00BA7ED0"/>
    <w:rsid w:val="00BB07AC"/>
    <w:rsid w:val="00BB0FE0"/>
    <w:rsid w:val="00BB2867"/>
    <w:rsid w:val="00BB6DE6"/>
    <w:rsid w:val="00BB7D08"/>
    <w:rsid w:val="00BC0884"/>
    <w:rsid w:val="00BC3B39"/>
    <w:rsid w:val="00BC4AE8"/>
    <w:rsid w:val="00BC5905"/>
    <w:rsid w:val="00BC6E74"/>
    <w:rsid w:val="00BD1260"/>
    <w:rsid w:val="00BD5588"/>
    <w:rsid w:val="00BE1CEA"/>
    <w:rsid w:val="00BE3D3C"/>
    <w:rsid w:val="00BF08B5"/>
    <w:rsid w:val="00BF0A65"/>
    <w:rsid w:val="00BF1444"/>
    <w:rsid w:val="00BF7055"/>
    <w:rsid w:val="00C0025D"/>
    <w:rsid w:val="00C10316"/>
    <w:rsid w:val="00C105AE"/>
    <w:rsid w:val="00C109D3"/>
    <w:rsid w:val="00C10E02"/>
    <w:rsid w:val="00C14522"/>
    <w:rsid w:val="00C1489D"/>
    <w:rsid w:val="00C25E98"/>
    <w:rsid w:val="00C30DE6"/>
    <w:rsid w:val="00C32441"/>
    <w:rsid w:val="00C34F21"/>
    <w:rsid w:val="00C4079E"/>
    <w:rsid w:val="00C4093F"/>
    <w:rsid w:val="00C60315"/>
    <w:rsid w:val="00C6176C"/>
    <w:rsid w:val="00C62332"/>
    <w:rsid w:val="00C636D9"/>
    <w:rsid w:val="00C675A4"/>
    <w:rsid w:val="00C70953"/>
    <w:rsid w:val="00C711BC"/>
    <w:rsid w:val="00C71239"/>
    <w:rsid w:val="00C71E38"/>
    <w:rsid w:val="00C7249C"/>
    <w:rsid w:val="00C73D92"/>
    <w:rsid w:val="00C821C4"/>
    <w:rsid w:val="00C83858"/>
    <w:rsid w:val="00C84C71"/>
    <w:rsid w:val="00C91F65"/>
    <w:rsid w:val="00C92A3F"/>
    <w:rsid w:val="00C96170"/>
    <w:rsid w:val="00CA3656"/>
    <w:rsid w:val="00CA49C7"/>
    <w:rsid w:val="00CA6A51"/>
    <w:rsid w:val="00CA7D43"/>
    <w:rsid w:val="00CB28C7"/>
    <w:rsid w:val="00CB4FFE"/>
    <w:rsid w:val="00CB5C0B"/>
    <w:rsid w:val="00CB7864"/>
    <w:rsid w:val="00CB7880"/>
    <w:rsid w:val="00CC0EEA"/>
    <w:rsid w:val="00CC1A9A"/>
    <w:rsid w:val="00CC52C8"/>
    <w:rsid w:val="00CC597C"/>
    <w:rsid w:val="00CC5F82"/>
    <w:rsid w:val="00CC627B"/>
    <w:rsid w:val="00CC6B05"/>
    <w:rsid w:val="00CC7792"/>
    <w:rsid w:val="00CC7BAC"/>
    <w:rsid w:val="00CD1FF0"/>
    <w:rsid w:val="00CE0397"/>
    <w:rsid w:val="00CE0596"/>
    <w:rsid w:val="00CE3474"/>
    <w:rsid w:val="00CE578E"/>
    <w:rsid w:val="00CF0EAE"/>
    <w:rsid w:val="00CF2157"/>
    <w:rsid w:val="00CF2BCC"/>
    <w:rsid w:val="00CF2ED1"/>
    <w:rsid w:val="00CF7BBB"/>
    <w:rsid w:val="00D019CE"/>
    <w:rsid w:val="00D020BC"/>
    <w:rsid w:val="00D030ED"/>
    <w:rsid w:val="00D04D37"/>
    <w:rsid w:val="00D05EC1"/>
    <w:rsid w:val="00D11417"/>
    <w:rsid w:val="00D14FC5"/>
    <w:rsid w:val="00D172DD"/>
    <w:rsid w:val="00D22479"/>
    <w:rsid w:val="00D226D9"/>
    <w:rsid w:val="00D243DB"/>
    <w:rsid w:val="00D2514F"/>
    <w:rsid w:val="00D274FA"/>
    <w:rsid w:val="00D30390"/>
    <w:rsid w:val="00D315E2"/>
    <w:rsid w:val="00D32E82"/>
    <w:rsid w:val="00D3538C"/>
    <w:rsid w:val="00D3746D"/>
    <w:rsid w:val="00D42434"/>
    <w:rsid w:val="00D45153"/>
    <w:rsid w:val="00D53073"/>
    <w:rsid w:val="00D578D5"/>
    <w:rsid w:val="00D602D0"/>
    <w:rsid w:val="00D60C78"/>
    <w:rsid w:val="00D60F3A"/>
    <w:rsid w:val="00D61A76"/>
    <w:rsid w:val="00D63A5B"/>
    <w:rsid w:val="00D7790D"/>
    <w:rsid w:val="00D77E39"/>
    <w:rsid w:val="00D80874"/>
    <w:rsid w:val="00D867C9"/>
    <w:rsid w:val="00D86FBD"/>
    <w:rsid w:val="00D90027"/>
    <w:rsid w:val="00D91452"/>
    <w:rsid w:val="00D91ADA"/>
    <w:rsid w:val="00D92BAE"/>
    <w:rsid w:val="00D95672"/>
    <w:rsid w:val="00DA00E2"/>
    <w:rsid w:val="00DA0805"/>
    <w:rsid w:val="00DA0913"/>
    <w:rsid w:val="00DA339F"/>
    <w:rsid w:val="00DA3BEE"/>
    <w:rsid w:val="00DA4273"/>
    <w:rsid w:val="00DA4A9A"/>
    <w:rsid w:val="00DA5F82"/>
    <w:rsid w:val="00DB3B3D"/>
    <w:rsid w:val="00DC35CF"/>
    <w:rsid w:val="00DD0C27"/>
    <w:rsid w:val="00DD1FE3"/>
    <w:rsid w:val="00DD45EE"/>
    <w:rsid w:val="00DD4683"/>
    <w:rsid w:val="00DE1989"/>
    <w:rsid w:val="00DE3971"/>
    <w:rsid w:val="00DE428C"/>
    <w:rsid w:val="00DE4F96"/>
    <w:rsid w:val="00DF45A6"/>
    <w:rsid w:val="00DF53F1"/>
    <w:rsid w:val="00DF5CAE"/>
    <w:rsid w:val="00DF6512"/>
    <w:rsid w:val="00E00200"/>
    <w:rsid w:val="00E008E9"/>
    <w:rsid w:val="00E03FD3"/>
    <w:rsid w:val="00E048EB"/>
    <w:rsid w:val="00E075B4"/>
    <w:rsid w:val="00E07C67"/>
    <w:rsid w:val="00E145E5"/>
    <w:rsid w:val="00E147FB"/>
    <w:rsid w:val="00E15BEC"/>
    <w:rsid w:val="00E2155B"/>
    <w:rsid w:val="00E22405"/>
    <w:rsid w:val="00E230A9"/>
    <w:rsid w:val="00E24FF4"/>
    <w:rsid w:val="00E25075"/>
    <w:rsid w:val="00E30E97"/>
    <w:rsid w:val="00E37E54"/>
    <w:rsid w:val="00E4087C"/>
    <w:rsid w:val="00E41D2C"/>
    <w:rsid w:val="00E43799"/>
    <w:rsid w:val="00E44C7E"/>
    <w:rsid w:val="00E45D32"/>
    <w:rsid w:val="00E46F6B"/>
    <w:rsid w:val="00E53CB6"/>
    <w:rsid w:val="00E54ACF"/>
    <w:rsid w:val="00E55D2D"/>
    <w:rsid w:val="00E56C90"/>
    <w:rsid w:val="00E570F1"/>
    <w:rsid w:val="00E623D3"/>
    <w:rsid w:val="00E7039F"/>
    <w:rsid w:val="00E71C4B"/>
    <w:rsid w:val="00E7202A"/>
    <w:rsid w:val="00E75554"/>
    <w:rsid w:val="00E80BD7"/>
    <w:rsid w:val="00E83A50"/>
    <w:rsid w:val="00E83F18"/>
    <w:rsid w:val="00E85362"/>
    <w:rsid w:val="00E86A4F"/>
    <w:rsid w:val="00E92F65"/>
    <w:rsid w:val="00E94D4D"/>
    <w:rsid w:val="00E97CC1"/>
    <w:rsid w:val="00EA67FD"/>
    <w:rsid w:val="00EA76FC"/>
    <w:rsid w:val="00EB030B"/>
    <w:rsid w:val="00EB1897"/>
    <w:rsid w:val="00EB4D42"/>
    <w:rsid w:val="00EB62AB"/>
    <w:rsid w:val="00EC1A59"/>
    <w:rsid w:val="00EC3F2A"/>
    <w:rsid w:val="00EC424F"/>
    <w:rsid w:val="00ED5814"/>
    <w:rsid w:val="00ED71C1"/>
    <w:rsid w:val="00EE13B4"/>
    <w:rsid w:val="00EE280A"/>
    <w:rsid w:val="00EE2F74"/>
    <w:rsid w:val="00EE4CF5"/>
    <w:rsid w:val="00EE58CB"/>
    <w:rsid w:val="00EE5BE7"/>
    <w:rsid w:val="00EF391B"/>
    <w:rsid w:val="00EF75C9"/>
    <w:rsid w:val="00F00F23"/>
    <w:rsid w:val="00F032E3"/>
    <w:rsid w:val="00F034B8"/>
    <w:rsid w:val="00F06047"/>
    <w:rsid w:val="00F06CD7"/>
    <w:rsid w:val="00F06CF2"/>
    <w:rsid w:val="00F10019"/>
    <w:rsid w:val="00F11DAF"/>
    <w:rsid w:val="00F12389"/>
    <w:rsid w:val="00F139A0"/>
    <w:rsid w:val="00F14173"/>
    <w:rsid w:val="00F156D8"/>
    <w:rsid w:val="00F2058B"/>
    <w:rsid w:val="00F20709"/>
    <w:rsid w:val="00F21743"/>
    <w:rsid w:val="00F2633B"/>
    <w:rsid w:val="00F27FBF"/>
    <w:rsid w:val="00F34223"/>
    <w:rsid w:val="00F35EE7"/>
    <w:rsid w:val="00F4083A"/>
    <w:rsid w:val="00F411DD"/>
    <w:rsid w:val="00F42A78"/>
    <w:rsid w:val="00F508CD"/>
    <w:rsid w:val="00F51C61"/>
    <w:rsid w:val="00F52324"/>
    <w:rsid w:val="00F60D63"/>
    <w:rsid w:val="00F6362C"/>
    <w:rsid w:val="00F64C9D"/>
    <w:rsid w:val="00F678A2"/>
    <w:rsid w:val="00F7187A"/>
    <w:rsid w:val="00F76F2D"/>
    <w:rsid w:val="00F77970"/>
    <w:rsid w:val="00F8082A"/>
    <w:rsid w:val="00F81519"/>
    <w:rsid w:val="00F81CCC"/>
    <w:rsid w:val="00F82389"/>
    <w:rsid w:val="00F83CAF"/>
    <w:rsid w:val="00F96F7F"/>
    <w:rsid w:val="00FA2D7F"/>
    <w:rsid w:val="00FA369D"/>
    <w:rsid w:val="00FA7975"/>
    <w:rsid w:val="00FA7CC7"/>
    <w:rsid w:val="00FB3CEA"/>
    <w:rsid w:val="00FC15EB"/>
    <w:rsid w:val="00FC21F6"/>
    <w:rsid w:val="00FC45E7"/>
    <w:rsid w:val="00FC4836"/>
    <w:rsid w:val="00FC5513"/>
    <w:rsid w:val="00FC68DC"/>
    <w:rsid w:val="00FD159C"/>
    <w:rsid w:val="00FD6BF7"/>
    <w:rsid w:val="00FE0058"/>
    <w:rsid w:val="00FE0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Cod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0CB"/>
    <w:rPr>
      <w:sz w:val="28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F5C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531A6"/>
    <w:pPr>
      <w:keepNext/>
      <w:spacing w:before="240" w:after="180" w:line="320" w:lineRule="atLeast"/>
      <w:jc w:val="both"/>
      <w:outlineLvl w:val="1"/>
    </w:pPr>
    <w:rPr>
      <w:rFonts w:ascii=".VnBook-AntiquaH" w:hAnsi=".VnBook-AntiquaH" w:cs="Arial"/>
      <w:b/>
      <w:bCs/>
      <w:iCs/>
      <w:w w:val="105"/>
      <w:szCs w:val="28"/>
    </w:rPr>
  </w:style>
  <w:style w:type="paragraph" w:styleId="Heading3">
    <w:name w:val="heading 3"/>
    <w:basedOn w:val="Normal"/>
    <w:next w:val="Normal"/>
    <w:link w:val="Heading3Char"/>
    <w:qFormat/>
    <w:rsid w:val="008531A6"/>
    <w:pPr>
      <w:keepNext/>
      <w:spacing w:before="180" w:after="120" w:line="320" w:lineRule="atLeast"/>
      <w:jc w:val="both"/>
      <w:outlineLvl w:val="2"/>
    </w:pPr>
    <w:rPr>
      <w:rFonts w:ascii=".VnArial Narrow" w:hAnsi=".VnArial Narrow" w:cs="Arial"/>
      <w:b/>
      <w:bCs/>
      <w:w w:val="10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78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han">
    <w:name w:val="Phan"/>
    <w:basedOn w:val="Normal"/>
    <w:rsid w:val="008531A6"/>
    <w:pPr>
      <w:spacing w:before="60" w:after="120" w:line="320" w:lineRule="atLeast"/>
      <w:ind w:firstLine="425"/>
      <w:jc w:val="both"/>
    </w:pPr>
    <w:rPr>
      <w:rFonts w:ascii=".VnArialH" w:hAnsi=".VnArialH"/>
      <w:b/>
      <w:w w:val="105"/>
      <w:sz w:val="20"/>
      <w:szCs w:val="20"/>
    </w:rPr>
  </w:style>
  <w:style w:type="paragraph" w:styleId="BodyText">
    <w:name w:val="Body Text"/>
    <w:basedOn w:val="Normal"/>
    <w:link w:val="BodyTextChar"/>
    <w:rsid w:val="008531A6"/>
    <w:pPr>
      <w:spacing w:after="80" w:line="320" w:lineRule="atLeast"/>
      <w:ind w:firstLine="425"/>
      <w:jc w:val="both"/>
    </w:pPr>
    <w:rPr>
      <w:rFonts w:ascii=".VnArial Narrow" w:hAnsi=".VnArial Narrow"/>
      <w:w w:val="105"/>
      <w:sz w:val="24"/>
    </w:rPr>
  </w:style>
  <w:style w:type="character" w:customStyle="1" w:styleId="Heading2Char">
    <w:name w:val="Heading 2 Char"/>
    <w:link w:val="Heading2"/>
    <w:rsid w:val="008531A6"/>
    <w:rPr>
      <w:rFonts w:ascii=".VnBook-AntiquaH" w:hAnsi=".VnBook-AntiquaH" w:cs="Arial"/>
      <w:b/>
      <w:bCs/>
      <w:iCs/>
      <w:w w:val="105"/>
      <w:sz w:val="28"/>
      <w:szCs w:val="28"/>
      <w:lang w:val="en-US" w:eastAsia="en-US" w:bidi="ar-SA"/>
    </w:rPr>
  </w:style>
  <w:style w:type="character" w:customStyle="1" w:styleId="Heading3Char">
    <w:name w:val="Heading 3 Char"/>
    <w:link w:val="Heading3"/>
    <w:rsid w:val="008531A6"/>
    <w:rPr>
      <w:rFonts w:ascii=".VnArial Narrow" w:hAnsi=".VnArial Narrow" w:cs="Arial"/>
      <w:b/>
      <w:bCs/>
      <w:w w:val="105"/>
      <w:sz w:val="26"/>
      <w:szCs w:val="26"/>
      <w:lang w:val="en-US" w:eastAsia="en-US" w:bidi="ar-SA"/>
    </w:rPr>
  </w:style>
  <w:style w:type="character" w:customStyle="1" w:styleId="BodyTextChar">
    <w:name w:val="Body Text Char"/>
    <w:link w:val="BodyText"/>
    <w:rsid w:val="008531A6"/>
    <w:rPr>
      <w:rFonts w:ascii=".VnArial Narrow" w:hAnsi=".VnArial Narrow"/>
      <w:w w:val="105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4249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2494B"/>
  </w:style>
  <w:style w:type="paragraph" w:styleId="BalloonText">
    <w:name w:val="Balloon Text"/>
    <w:basedOn w:val="Normal"/>
    <w:link w:val="BalloonTextChar"/>
    <w:rsid w:val="006E2EE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E2E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5F5C3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oidungban">
    <w:name w:val="Noi dung ban"/>
    <w:basedOn w:val="Normal"/>
    <w:rsid w:val="005F5C3A"/>
    <w:pPr>
      <w:spacing w:before="80" w:after="80" w:line="240" w:lineRule="atLeast"/>
      <w:jc w:val="both"/>
    </w:pPr>
    <w:rPr>
      <w:rFonts w:ascii=".VnArial" w:hAnsi=".VnArial"/>
      <w:color w:val="000000"/>
      <w:sz w:val="20"/>
      <w:szCs w:val="20"/>
    </w:rPr>
  </w:style>
  <w:style w:type="paragraph" w:customStyle="1" w:styleId="titbang">
    <w:name w:val="tit bang"/>
    <w:basedOn w:val="Normal"/>
    <w:rsid w:val="005F5C3A"/>
    <w:pPr>
      <w:spacing w:before="120" w:after="120" w:line="240" w:lineRule="atLeast"/>
      <w:jc w:val="center"/>
    </w:pPr>
    <w:rPr>
      <w:rFonts w:ascii=".VnArial" w:hAnsi=".VnArial"/>
      <w:b/>
      <w:i/>
      <w:w w:val="105"/>
      <w:sz w:val="18"/>
      <w:szCs w:val="18"/>
      <w:lang w:val="de-DE"/>
    </w:rPr>
  </w:style>
  <w:style w:type="paragraph" w:customStyle="1" w:styleId="ColorfulList-Accent11">
    <w:name w:val="Colorful List - Accent 11"/>
    <w:basedOn w:val="Normal"/>
    <w:uiPriority w:val="34"/>
    <w:qFormat/>
    <w:rsid w:val="002B2002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HTMLCode">
    <w:name w:val="HTML Code"/>
    <w:uiPriority w:val="99"/>
    <w:unhideWhenUsed/>
    <w:rsid w:val="002B2002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uiPriority w:val="20"/>
    <w:qFormat/>
    <w:rsid w:val="00E7039F"/>
    <w:rPr>
      <w:i/>
      <w:iCs/>
    </w:rPr>
  </w:style>
  <w:style w:type="character" w:customStyle="1" w:styleId="help-ipa1">
    <w:name w:val="help-ipa1"/>
    <w:rsid w:val="009F1A98"/>
    <w:rPr>
      <w:rFonts w:ascii="Arial Unicode MS" w:hAnsi="Arial Unicode MS" w:hint="default"/>
      <w:sz w:val="34"/>
      <w:szCs w:val="34"/>
    </w:rPr>
  </w:style>
  <w:style w:type="paragraph" w:styleId="Header">
    <w:name w:val="header"/>
    <w:basedOn w:val="Normal"/>
    <w:link w:val="HeaderChar"/>
    <w:rsid w:val="00FC21F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C21F6"/>
    <w:rPr>
      <w:sz w:val="28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D717F"/>
    <w:rPr>
      <w:sz w:val="28"/>
      <w:szCs w:val="24"/>
    </w:rPr>
  </w:style>
  <w:style w:type="paragraph" w:styleId="ListParagraph">
    <w:name w:val="List Paragraph"/>
    <w:basedOn w:val="Normal"/>
    <w:uiPriority w:val="34"/>
    <w:qFormat/>
    <w:rsid w:val="006C56ED"/>
    <w:pPr>
      <w:ind w:left="720"/>
    </w:pPr>
  </w:style>
  <w:style w:type="character" w:styleId="FootnoteReference">
    <w:name w:val="footnote reference"/>
    <w:basedOn w:val="DefaultParagraphFont"/>
    <w:uiPriority w:val="99"/>
    <w:unhideWhenUsed/>
    <w:rsid w:val="0035448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35448C"/>
    <w:rPr>
      <w:rFonts w:eastAsia="Calibri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448C"/>
    <w:rPr>
      <w:rFonts w:eastAsia="Calibri"/>
      <w:color w:val="000000"/>
      <w:lang w:val="en-US" w:eastAsia="en-US"/>
    </w:rPr>
  </w:style>
  <w:style w:type="character" w:customStyle="1" w:styleId="fontstyle01">
    <w:name w:val="fontstyle01"/>
    <w:rsid w:val="00980B4A"/>
    <w:rPr>
      <w:rFonts w:ascii="MyriadPro-Light" w:hAnsi="MyriadPro-Light" w:hint="default"/>
      <w:b w:val="0"/>
      <w:bCs w:val="0"/>
      <w:i w:val="0"/>
      <w:iCs w:val="0"/>
      <w:color w:val="242021"/>
      <w:sz w:val="24"/>
      <w:szCs w:val="24"/>
    </w:rPr>
  </w:style>
  <w:style w:type="paragraph" w:styleId="Title">
    <w:name w:val="Title"/>
    <w:basedOn w:val="Normal"/>
    <w:link w:val="TitleChar"/>
    <w:qFormat/>
    <w:rsid w:val="00682013"/>
    <w:pPr>
      <w:jc w:val="center"/>
    </w:pPr>
    <w:rPr>
      <w:rFonts w:ascii=".VnArialH" w:hAnsi=".VnArialH"/>
      <w:sz w:val="32"/>
    </w:rPr>
  </w:style>
  <w:style w:type="character" w:customStyle="1" w:styleId="TitleChar">
    <w:name w:val="Title Char"/>
    <w:basedOn w:val="DefaultParagraphFont"/>
    <w:link w:val="Title"/>
    <w:rsid w:val="00682013"/>
    <w:rPr>
      <w:rFonts w:ascii=".VnArialH" w:hAnsi=".VnArialH"/>
      <w:sz w:val="32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Cod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0CB"/>
    <w:rPr>
      <w:sz w:val="28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F5C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531A6"/>
    <w:pPr>
      <w:keepNext/>
      <w:spacing w:before="240" w:after="180" w:line="320" w:lineRule="atLeast"/>
      <w:jc w:val="both"/>
      <w:outlineLvl w:val="1"/>
    </w:pPr>
    <w:rPr>
      <w:rFonts w:ascii=".VnBook-AntiquaH" w:hAnsi=".VnBook-AntiquaH" w:cs="Arial"/>
      <w:b/>
      <w:bCs/>
      <w:iCs/>
      <w:w w:val="105"/>
      <w:szCs w:val="28"/>
    </w:rPr>
  </w:style>
  <w:style w:type="paragraph" w:styleId="Heading3">
    <w:name w:val="heading 3"/>
    <w:basedOn w:val="Normal"/>
    <w:next w:val="Normal"/>
    <w:link w:val="Heading3Char"/>
    <w:qFormat/>
    <w:rsid w:val="008531A6"/>
    <w:pPr>
      <w:keepNext/>
      <w:spacing w:before="180" w:after="120" w:line="320" w:lineRule="atLeast"/>
      <w:jc w:val="both"/>
      <w:outlineLvl w:val="2"/>
    </w:pPr>
    <w:rPr>
      <w:rFonts w:ascii=".VnArial Narrow" w:hAnsi=".VnArial Narrow" w:cs="Arial"/>
      <w:b/>
      <w:bCs/>
      <w:w w:val="10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78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han">
    <w:name w:val="Phan"/>
    <w:basedOn w:val="Normal"/>
    <w:rsid w:val="008531A6"/>
    <w:pPr>
      <w:spacing w:before="60" w:after="120" w:line="320" w:lineRule="atLeast"/>
      <w:ind w:firstLine="425"/>
      <w:jc w:val="both"/>
    </w:pPr>
    <w:rPr>
      <w:rFonts w:ascii=".VnArialH" w:hAnsi=".VnArialH"/>
      <w:b/>
      <w:w w:val="105"/>
      <w:sz w:val="20"/>
      <w:szCs w:val="20"/>
    </w:rPr>
  </w:style>
  <w:style w:type="paragraph" w:styleId="BodyText">
    <w:name w:val="Body Text"/>
    <w:basedOn w:val="Normal"/>
    <w:link w:val="BodyTextChar"/>
    <w:rsid w:val="008531A6"/>
    <w:pPr>
      <w:spacing w:after="80" w:line="320" w:lineRule="atLeast"/>
      <w:ind w:firstLine="425"/>
      <w:jc w:val="both"/>
    </w:pPr>
    <w:rPr>
      <w:rFonts w:ascii=".VnArial Narrow" w:hAnsi=".VnArial Narrow"/>
      <w:w w:val="105"/>
      <w:sz w:val="24"/>
    </w:rPr>
  </w:style>
  <w:style w:type="character" w:customStyle="1" w:styleId="Heading2Char">
    <w:name w:val="Heading 2 Char"/>
    <w:link w:val="Heading2"/>
    <w:rsid w:val="008531A6"/>
    <w:rPr>
      <w:rFonts w:ascii=".VnBook-AntiquaH" w:hAnsi=".VnBook-AntiquaH" w:cs="Arial"/>
      <w:b/>
      <w:bCs/>
      <w:iCs/>
      <w:w w:val="105"/>
      <w:sz w:val="28"/>
      <w:szCs w:val="28"/>
      <w:lang w:val="en-US" w:eastAsia="en-US" w:bidi="ar-SA"/>
    </w:rPr>
  </w:style>
  <w:style w:type="character" w:customStyle="1" w:styleId="Heading3Char">
    <w:name w:val="Heading 3 Char"/>
    <w:link w:val="Heading3"/>
    <w:rsid w:val="008531A6"/>
    <w:rPr>
      <w:rFonts w:ascii=".VnArial Narrow" w:hAnsi=".VnArial Narrow" w:cs="Arial"/>
      <w:b/>
      <w:bCs/>
      <w:w w:val="105"/>
      <w:sz w:val="26"/>
      <w:szCs w:val="26"/>
      <w:lang w:val="en-US" w:eastAsia="en-US" w:bidi="ar-SA"/>
    </w:rPr>
  </w:style>
  <w:style w:type="character" w:customStyle="1" w:styleId="BodyTextChar">
    <w:name w:val="Body Text Char"/>
    <w:link w:val="BodyText"/>
    <w:rsid w:val="008531A6"/>
    <w:rPr>
      <w:rFonts w:ascii=".VnArial Narrow" w:hAnsi=".VnArial Narrow"/>
      <w:w w:val="105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4249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2494B"/>
  </w:style>
  <w:style w:type="paragraph" w:styleId="BalloonText">
    <w:name w:val="Balloon Text"/>
    <w:basedOn w:val="Normal"/>
    <w:link w:val="BalloonTextChar"/>
    <w:rsid w:val="006E2EE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E2E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5F5C3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oidungban">
    <w:name w:val="Noi dung ban"/>
    <w:basedOn w:val="Normal"/>
    <w:rsid w:val="005F5C3A"/>
    <w:pPr>
      <w:spacing w:before="80" w:after="80" w:line="240" w:lineRule="atLeast"/>
      <w:jc w:val="both"/>
    </w:pPr>
    <w:rPr>
      <w:rFonts w:ascii=".VnArial" w:hAnsi=".VnArial"/>
      <w:color w:val="000000"/>
      <w:sz w:val="20"/>
      <w:szCs w:val="20"/>
    </w:rPr>
  </w:style>
  <w:style w:type="paragraph" w:customStyle="1" w:styleId="titbang">
    <w:name w:val="tit bang"/>
    <w:basedOn w:val="Normal"/>
    <w:rsid w:val="005F5C3A"/>
    <w:pPr>
      <w:spacing w:before="120" w:after="120" w:line="240" w:lineRule="atLeast"/>
      <w:jc w:val="center"/>
    </w:pPr>
    <w:rPr>
      <w:rFonts w:ascii=".VnArial" w:hAnsi=".VnArial"/>
      <w:b/>
      <w:i/>
      <w:w w:val="105"/>
      <w:sz w:val="18"/>
      <w:szCs w:val="18"/>
      <w:lang w:val="de-DE"/>
    </w:rPr>
  </w:style>
  <w:style w:type="paragraph" w:customStyle="1" w:styleId="ColorfulList-Accent11">
    <w:name w:val="Colorful List - Accent 11"/>
    <w:basedOn w:val="Normal"/>
    <w:uiPriority w:val="34"/>
    <w:qFormat/>
    <w:rsid w:val="002B2002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HTMLCode">
    <w:name w:val="HTML Code"/>
    <w:uiPriority w:val="99"/>
    <w:unhideWhenUsed/>
    <w:rsid w:val="002B2002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uiPriority w:val="20"/>
    <w:qFormat/>
    <w:rsid w:val="00E7039F"/>
    <w:rPr>
      <w:i/>
      <w:iCs/>
    </w:rPr>
  </w:style>
  <w:style w:type="character" w:customStyle="1" w:styleId="help-ipa1">
    <w:name w:val="help-ipa1"/>
    <w:rsid w:val="009F1A98"/>
    <w:rPr>
      <w:rFonts w:ascii="Arial Unicode MS" w:hAnsi="Arial Unicode MS" w:hint="default"/>
      <w:sz w:val="34"/>
      <w:szCs w:val="34"/>
    </w:rPr>
  </w:style>
  <w:style w:type="paragraph" w:styleId="Header">
    <w:name w:val="header"/>
    <w:basedOn w:val="Normal"/>
    <w:link w:val="HeaderChar"/>
    <w:rsid w:val="00FC21F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C21F6"/>
    <w:rPr>
      <w:sz w:val="28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D717F"/>
    <w:rPr>
      <w:sz w:val="28"/>
      <w:szCs w:val="24"/>
    </w:rPr>
  </w:style>
  <w:style w:type="paragraph" w:styleId="ListParagraph">
    <w:name w:val="List Paragraph"/>
    <w:basedOn w:val="Normal"/>
    <w:uiPriority w:val="34"/>
    <w:qFormat/>
    <w:rsid w:val="006C56ED"/>
    <w:pPr>
      <w:ind w:left="720"/>
    </w:pPr>
  </w:style>
  <w:style w:type="character" w:styleId="FootnoteReference">
    <w:name w:val="footnote reference"/>
    <w:basedOn w:val="DefaultParagraphFont"/>
    <w:uiPriority w:val="99"/>
    <w:unhideWhenUsed/>
    <w:rsid w:val="0035448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35448C"/>
    <w:rPr>
      <w:rFonts w:eastAsia="Calibri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5448C"/>
    <w:rPr>
      <w:rFonts w:eastAsia="Calibri"/>
      <w:color w:val="000000"/>
      <w:lang w:val="en-US" w:eastAsia="en-US"/>
    </w:rPr>
  </w:style>
  <w:style w:type="character" w:customStyle="1" w:styleId="fontstyle01">
    <w:name w:val="fontstyle01"/>
    <w:rsid w:val="00980B4A"/>
    <w:rPr>
      <w:rFonts w:ascii="MyriadPro-Light" w:hAnsi="MyriadPro-Light" w:hint="default"/>
      <w:b w:val="0"/>
      <w:bCs w:val="0"/>
      <w:i w:val="0"/>
      <w:iCs w:val="0"/>
      <w:color w:val="242021"/>
      <w:sz w:val="24"/>
      <w:szCs w:val="24"/>
    </w:rPr>
  </w:style>
  <w:style w:type="paragraph" w:styleId="Title">
    <w:name w:val="Title"/>
    <w:basedOn w:val="Normal"/>
    <w:link w:val="TitleChar"/>
    <w:qFormat/>
    <w:rsid w:val="00682013"/>
    <w:pPr>
      <w:jc w:val="center"/>
    </w:pPr>
    <w:rPr>
      <w:rFonts w:ascii=".VnArialH" w:hAnsi=".VnArialH"/>
      <w:sz w:val="32"/>
    </w:rPr>
  </w:style>
  <w:style w:type="character" w:customStyle="1" w:styleId="TitleChar">
    <w:name w:val="Title Char"/>
    <w:basedOn w:val="DefaultParagraphFont"/>
    <w:link w:val="Title"/>
    <w:rsid w:val="00682013"/>
    <w:rPr>
      <w:rFonts w:ascii=".VnArialH" w:hAnsi=".VnArialH"/>
      <w:sz w:val="3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E582F-7A74-4452-9410-17E76FDE1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1470</Words>
  <Characters>8384</Characters>
  <Application>Microsoft Office Word</Application>
  <DocSecurity>0</DocSecurity>
  <Lines>69</Lines>
  <Paragraphs>19</Paragraphs>
  <ScaleCrop>false</ScaleCrop>
  <Company>thuvienhoclieu.com</Company>
  <LinksUpToDate>false</LinksUpToDate>
  <CharactersWithSpaces>9835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2021-08-09T13:44:00Z</dcterms:created>
  <dc:creator>admin</dc:creator>
  <dc:description>Kế hoạch dạy học môn Thể dục 6 sách Kết nối tri thức được soạn dưới dạng file word và PDF gồm 8 trang. Các bạn xem và tải về ở dưới.</dc:description>
  <dcterms:modified xsi:type="dcterms:W3CDTF">2021-08-09T13:46:00Z</dcterms:modified>
  <cp:revision>1</cp:revision>
  <dc:title>Kế Hoạch Dạy Học Môn Thể Dục 6 Sách Kết Nối Tri Thức</dc:title>
</cp:coreProperties>
</file>